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11B6" w14:textId="77777777" w:rsidR="008B30EF" w:rsidRDefault="008B30EF" w:rsidP="00CB0E36">
      <w:pPr>
        <w:spacing w:line="276" w:lineRule="auto"/>
        <w:ind w:left="6372" w:firstLine="708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Załącznik nr 8 do SWZ </w:t>
      </w:r>
    </w:p>
    <w:p w14:paraId="24FE2942" w14:textId="34A11835" w:rsidR="0096510D" w:rsidRPr="000C5A3B" w:rsidRDefault="003A6683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- WZÓR UMOWY-</w:t>
      </w:r>
    </w:p>
    <w:p w14:paraId="189DC59E" w14:textId="77777777" w:rsidR="0096510D" w:rsidRPr="000C5A3B" w:rsidRDefault="000D69E5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</w:t>
      </w:r>
      <w:r w:rsidR="0096510D" w:rsidRPr="000C5A3B">
        <w:rPr>
          <w:rFonts w:ascii="Arial" w:hAnsi="Arial" w:cs="Arial"/>
          <w:szCs w:val="24"/>
        </w:rPr>
        <w:t xml:space="preserve">awarta w dniu ………………pomiędzy </w:t>
      </w:r>
    </w:p>
    <w:p w14:paraId="77B30ABF" w14:textId="18C2263E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>Gminą Bochnia,</w:t>
      </w:r>
      <w:r w:rsidRPr="000C5A3B">
        <w:rPr>
          <w:rFonts w:ascii="Arial" w:hAnsi="Arial" w:cs="Arial"/>
          <w:szCs w:val="24"/>
        </w:rPr>
        <w:t xml:space="preserve"> ul. Kazimierza Wielkiego 26, 32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-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700 Bochnia  zwaną dalej „Zamawiającym”</w:t>
      </w:r>
    </w:p>
    <w:p w14:paraId="2AB0451D" w14:textId="77777777" w:rsidR="0096510D" w:rsidRPr="000C5A3B" w:rsidRDefault="00885F4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</w:t>
      </w:r>
      <w:r w:rsidR="0096510D" w:rsidRPr="000C5A3B">
        <w:rPr>
          <w:rFonts w:ascii="Arial" w:hAnsi="Arial" w:cs="Arial"/>
          <w:szCs w:val="24"/>
        </w:rPr>
        <w:t>eprezentowaną przez:</w:t>
      </w:r>
    </w:p>
    <w:p w14:paraId="47582999" w14:textId="6E52D5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Pana Marka Bzdeka - Wójta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</w:t>
      </w:r>
    </w:p>
    <w:p w14:paraId="1C40B80A" w14:textId="3AF39166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 kontrasygnacie Skarbnika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– Pani Katarzyny Kursa </w:t>
      </w:r>
    </w:p>
    <w:p w14:paraId="491DC6B9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a  ……………………………………………………………………………………………………</w:t>
      </w:r>
    </w:p>
    <w:p w14:paraId="165D8924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zwanym w treści umowy  “Wykonawcą” reprezentowanym przez:</w:t>
      </w:r>
    </w:p>
    <w:p w14:paraId="1D62ED11" w14:textId="1C532F70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1.</w:t>
      </w:r>
      <w:r w:rsidR="008B30EF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772D677C" w14:textId="54CA71F2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2. ....................................................................................................................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600B22CD" w14:textId="77777777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</w:p>
    <w:p w14:paraId="7B1623AE" w14:textId="31392DBD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0C5A3B">
        <w:rPr>
          <w:rFonts w:ascii="Arial" w:hAnsi="Arial" w:cs="Arial"/>
          <w:szCs w:val="24"/>
        </w:rPr>
        <w:t>(Dz.U.2022.1710 t.j. z dnia 2022.08.16 ze zm.)</w:t>
      </w:r>
      <w:r w:rsidR="00E619CF" w:rsidRPr="000C5A3B">
        <w:rPr>
          <w:rFonts w:ascii="Arial" w:hAnsi="Arial" w:cs="Arial"/>
          <w:szCs w:val="24"/>
        </w:rPr>
        <w:t>,</w:t>
      </w:r>
      <w:r w:rsidRPr="000C5A3B">
        <w:rPr>
          <w:rFonts w:ascii="Arial" w:hAnsi="Arial" w:cs="Arial"/>
          <w:szCs w:val="24"/>
        </w:rPr>
        <w:t xml:space="preserve"> podpisana została umowa o następującej treści:</w:t>
      </w:r>
    </w:p>
    <w:p w14:paraId="09FD7703" w14:textId="7F51110A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 </w:t>
      </w:r>
      <w:r w:rsidRPr="000C5A3B">
        <w:rPr>
          <w:rFonts w:ascii="Arial" w:hAnsi="Arial" w:cs="Arial"/>
          <w:b/>
          <w:szCs w:val="24"/>
        </w:rPr>
        <w:br/>
        <w:t>Przedmiot umowy</w:t>
      </w:r>
    </w:p>
    <w:p w14:paraId="5FAA52B6" w14:textId="6086ADF8" w:rsidR="0018794A" w:rsidRPr="00B16B91" w:rsidRDefault="0096510D" w:rsidP="008757A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Arial" w:hAnsi="Arial" w:cs="Arial"/>
          <w:szCs w:val="24"/>
        </w:rPr>
      </w:pPr>
      <w:r w:rsidRPr="00B16B91">
        <w:rPr>
          <w:rFonts w:ascii="Arial" w:hAnsi="Arial" w:cs="Arial"/>
          <w:szCs w:val="24"/>
        </w:rPr>
        <w:t>Zamawiający zleca, a Wykonawca przyjmuje do realizacji</w:t>
      </w:r>
      <w:r w:rsidR="00FD2C9B" w:rsidRPr="00B16B91">
        <w:rPr>
          <w:rFonts w:ascii="Arial" w:hAnsi="Arial" w:cs="Arial"/>
          <w:szCs w:val="24"/>
        </w:rPr>
        <w:t xml:space="preserve"> </w:t>
      </w:r>
      <w:r w:rsidR="00B16B91" w:rsidRPr="00B16B91">
        <w:rPr>
          <w:rFonts w:ascii="Arial" w:eastAsia="Arial" w:hAnsi="Arial" w:cs="Arial"/>
          <w:szCs w:val="24"/>
        </w:rPr>
        <w:t xml:space="preserve">termomodernizację budynku ………….. wraz z modernizacją kotłowni, instalacji C.O., instalacji fotowoltaicznej i instalacji elektrycznej zasilającej </w:t>
      </w:r>
      <w:r w:rsidR="00B16B91">
        <w:rPr>
          <w:rFonts w:ascii="Arial" w:eastAsia="Arial" w:hAnsi="Arial" w:cs="Arial"/>
          <w:szCs w:val="24"/>
        </w:rPr>
        <w:t xml:space="preserve">określone w </w:t>
      </w:r>
      <w:r w:rsidR="00B16B91" w:rsidRPr="00B16B91">
        <w:rPr>
          <w:rFonts w:ascii="Arial" w:eastAsia="Arial" w:hAnsi="Arial" w:cs="Arial"/>
          <w:szCs w:val="24"/>
        </w:rPr>
        <w:t>CZĘŚ</w:t>
      </w:r>
      <w:r w:rsidR="00B16B91">
        <w:rPr>
          <w:rFonts w:ascii="Arial" w:eastAsia="Arial" w:hAnsi="Arial" w:cs="Arial"/>
          <w:szCs w:val="24"/>
        </w:rPr>
        <w:t>CI</w:t>
      </w:r>
      <w:r w:rsidR="00B16B91" w:rsidRPr="00B16B91">
        <w:rPr>
          <w:rFonts w:ascii="Arial" w:eastAsia="Arial" w:hAnsi="Arial" w:cs="Arial"/>
          <w:szCs w:val="24"/>
        </w:rPr>
        <w:t xml:space="preserve"> Nr ……………….</w:t>
      </w:r>
      <w:r w:rsidR="0018794A" w:rsidRPr="00B16B91">
        <w:rPr>
          <w:rFonts w:ascii="Arial" w:hAnsi="Arial" w:cs="Arial"/>
          <w:szCs w:val="24"/>
        </w:rPr>
        <w:t xml:space="preserve"> w miejscowości </w:t>
      </w:r>
      <w:r w:rsidR="00B16B91">
        <w:rPr>
          <w:rFonts w:ascii="Arial" w:hAnsi="Arial" w:cs="Arial"/>
          <w:szCs w:val="24"/>
        </w:rPr>
        <w:t>……………….</w:t>
      </w:r>
    </w:p>
    <w:p w14:paraId="2433EC22" w14:textId="77777777" w:rsidR="0018794A" w:rsidRPr="000C5A3B" w:rsidRDefault="0018794A" w:rsidP="00CB0E36">
      <w:pPr>
        <w:pStyle w:val="Akapitzlist"/>
        <w:autoSpaceDE w:val="0"/>
        <w:autoSpaceDN w:val="0"/>
        <w:adjustRightInd w:val="0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 W zakres zamówienia wchodzą:</w:t>
      </w:r>
    </w:p>
    <w:p w14:paraId="1368225C" w14:textId="1A82A5F4" w:rsidR="00CC2A26" w:rsidRDefault="00B16B91" w:rsidP="008757A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</w:t>
      </w:r>
    </w:p>
    <w:p w14:paraId="21253C89" w14:textId="2846B5AD" w:rsidR="00B16B91" w:rsidRPr="000C5A3B" w:rsidRDefault="00B16B91" w:rsidP="008757A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……………………………………………………….</w:t>
      </w:r>
    </w:p>
    <w:p w14:paraId="382682AF" w14:textId="1122E8D3" w:rsidR="00CC2A26" w:rsidRPr="000C5A3B" w:rsidRDefault="00CC2A26" w:rsidP="00CB0E36">
      <w:pPr>
        <w:pStyle w:val="Akapitzlist"/>
        <w:autoSpaceDE w:val="0"/>
        <w:autoSpaceDN w:val="0"/>
        <w:adjustRightInd w:val="0"/>
        <w:spacing w:line="276" w:lineRule="auto"/>
        <w:ind w:left="370"/>
        <w:contextualSpacing/>
        <w:rPr>
          <w:rFonts w:ascii="Arial" w:eastAsia="Arial" w:hAnsi="Arial" w:cs="Arial"/>
          <w:b/>
          <w:szCs w:val="24"/>
        </w:rPr>
      </w:pPr>
    </w:p>
    <w:p w14:paraId="27904A27" w14:textId="1CD632CE" w:rsidR="0018794A" w:rsidRPr="000C5A3B" w:rsidRDefault="0018794A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Szczegółowy zakres robót objętych niniejszą umową określa</w:t>
      </w:r>
      <w:r w:rsidR="00402D3C">
        <w:rPr>
          <w:rFonts w:ascii="Arial" w:hAnsi="Arial" w:cs="Arial"/>
          <w:szCs w:val="24"/>
        </w:rPr>
        <w:t>ją</w:t>
      </w:r>
      <w:r w:rsidRPr="000C5A3B">
        <w:rPr>
          <w:rFonts w:ascii="Arial" w:hAnsi="Arial" w:cs="Arial"/>
          <w:szCs w:val="24"/>
        </w:rPr>
        <w:t xml:space="preserve"> przedmiar</w:t>
      </w:r>
      <w:r w:rsidR="00402D3C">
        <w:rPr>
          <w:rFonts w:ascii="Arial" w:hAnsi="Arial" w:cs="Arial"/>
          <w:szCs w:val="24"/>
        </w:rPr>
        <w:t>y</w:t>
      </w:r>
      <w:r w:rsidRPr="000C5A3B">
        <w:rPr>
          <w:rFonts w:ascii="Arial" w:hAnsi="Arial" w:cs="Arial"/>
          <w:szCs w:val="24"/>
        </w:rPr>
        <w:t xml:space="preserve"> sporządzon</w:t>
      </w:r>
      <w:r w:rsidR="00402D3C">
        <w:rPr>
          <w:rFonts w:ascii="Arial" w:hAnsi="Arial" w:cs="Arial"/>
          <w:szCs w:val="24"/>
        </w:rPr>
        <w:t>e</w:t>
      </w:r>
      <w:r w:rsidRPr="000C5A3B">
        <w:rPr>
          <w:rFonts w:ascii="Arial" w:hAnsi="Arial" w:cs="Arial"/>
          <w:szCs w:val="24"/>
        </w:rPr>
        <w:t xml:space="preserve"> na podstawie dokumentacji projektowej, Specyfikacja Techniczna Wykonania i Odbioru Robót Budowlanych (STWIOR) i  Dokumentacj</w:t>
      </w:r>
      <w:r w:rsidR="00FC1356">
        <w:rPr>
          <w:rFonts w:ascii="Arial" w:hAnsi="Arial" w:cs="Arial"/>
          <w:szCs w:val="24"/>
        </w:rPr>
        <w:t>a</w:t>
      </w:r>
      <w:r w:rsidRPr="000C5A3B">
        <w:rPr>
          <w:rFonts w:ascii="Arial" w:hAnsi="Arial" w:cs="Arial"/>
          <w:szCs w:val="24"/>
        </w:rPr>
        <w:t xml:space="preserve"> Techniczn</w:t>
      </w:r>
      <w:r w:rsidR="00FC1356">
        <w:rPr>
          <w:rFonts w:ascii="Arial" w:hAnsi="Arial" w:cs="Arial"/>
          <w:szCs w:val="24"/>
        </w:rPr>
        <w:t>a</w:t>
      </w:r>
      <w:r w:rsidRPr="000C5A3B">
        <w:rPr>
          <w:rFonts w:ascii="Arial" w:hAnsi="Arial" w:cs="Arial"/>
          <w:szCs w:val="24"/>
        </w:rPr>
        <w:t xml:space="preserve">. </w:t>
      </w:r>
    </w:p>
    <w:p w14:paraId="23494DBB" w14:textId="77777777" w:rsidR="00FC1356" w:rsidRDefault="0018794A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Przedmiot umowy winien zostać wykonany zgodnie z warunkami technicznymi wykonywania robót, wyżej wskazaną dokumentacją, </w:t>
      </w:r>
      <w:r w:rsidRPr="000C5A3B">
        <w:rPr>
          <w:rFonts w:ascii="Arial" w:hAnsi="Arial" w:cs="Arial"/>
          <w:bCs/>
          <w:szCs w:val="24"/>
        </w:rPr>
        <w:t xml:space="preserve">przepisami i obowiązującymi w tym zakresie normami </w:t>
      </w:r>
      <w:r w:rsidRPr="000C5A3B">
        <w:rPr>
          <w:rFonts w:ascii="Arial" w:hAnsi="Arial" w:cs="Arial"/>
          <w:szCs w:val="24"/>
        </w:rPr>
        <w:t xml:space="preserve">budowlanymi, warunkami i przepisami BHP, </w:t>
      </w:r>
      <w:r w:rsidRPr="000C5A3B">
        <w:rPr>
          <w:rStyle w:val="FontStyle34"/>
          <w:sz w:val="24"/>
          <w:szCs w:val="24"/>
        </w:rPr>
        <w:t>zasadami wiedzy technicznej i fachowej oraz sztuki budowlanej,</w:t>
      </w:r>
      <w:r w:rsidRPr="000C5A3B">
        <w:rPr>
          <w:rFonts w:ascii="Arial" w:hAnsi="Arial" w:cs="Arial"/>
          <w:szCs w:val="24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1D5384E5" w14:textId="4DA9AAF1" w:rsidR="00FC1356" w:rsidRPr="000C5A3B" w:rsidRDefault="00FC1356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zobowiązuje się do wykonania na rzecz Zamawiającego zakresu robót zgodnie z kosztorysami ofertowymi sporządzonymi na podstawie przedmiar</w:t>
      </w:r>
      <w:r>
        <w:rPr>
          <w:rFonts w:ascii="Arial" w:hAnsi="Arial" w:cs="Arial"/>
          <w:szCs w:val="24"/>
        </w:rPr>
        <w:t>ów</w:t>
      </w:r>
      <w:r w:rsidRPr="000C5A3B">
        <w:rPr>
          <w:rFonts w:ascii="Arial" w:hAnsi="Arial" w:cs="Arial"/>
          <w:szCs w:val="24"/>
        </w:rPr>
        <w:t xml:space="preserve"> i SST wykonania i odbioru robót.</w:t>
      </w:r>
    </w:p>
    <w:p w14:paraId="70DBCE0D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2 </w:t>
      </w:r>
      <w:r w:rsidRPr="000C5A3B">
        <w:rPr>
          <w:rFonts w:ascii="Arial" w:hAnsi="Arial" w:cs="Arial"/>
          <w:b/>
          <w:szCs w:val="24"/>
        </w:rPr>
        <w:br/>
        <w:t>Zobowiązanie Zamawiającego</w:t>
      </w:r>
    </w:p>
    <w:p w14:paraId="007C8FAF" w14:textId="44FC5F25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color w:val="000000"/>
          <w:szCs w:val="24"/>
        </w:rPr>
      </w:pPr>
      <w:r w:rsidRPr="000C5A3B">
        <w:rPr>
          <w:rFonts w:ascii="Arial" w:hAnsi="Arial" w:cs="Arial"/>
          <w:color w:val="000000"/>
          <w:szCs w:val="24"/>
        </w:rPr>
        <w:t>Zamawiający zobowiązuje się wobec Wykonawcy do dokonania wymaganych przez właściwe przepisy czynności związanych z przygotowaniem i nadzorowaniem robót w terminach i na zasadach określonych w niniejszej umowie oraz w przepisach prawa.</w:t>
      </w:r>
    </w:p>
    <w:p w14:paraId="45A0D689" w14:textId="2064E49C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zobowiązuje się przekazać plac budowy w terminie 14 dni roboczych licząc od dnia zawarcia umowy z której to czynności zostanie sporządzony protokół zawierający stosowne ustalenia;</w:t>
      </w:r>
    </w:p>
    <w:p w14:paraId="0C67CD3E" w14:textId="77777777" w:rsidR="0018794A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Zamawiający własnym staraniem i na własny koszt zapewni bieżący nadzór inwestorski obejmujący całość przedmiotu umowy.</w:t>
      </w:r>
    </w:p>
    <w:p w14:paraId="06EEC652" w14:textId="053976C7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zobowiązuje się do:</w:t>
      </w:r>
    </w:p>
    <w:p w14:paraId="113AE5E0" w14:textId="4DF7BBBE" w:rsidR="00647741" w:rsidRPr="000C5A3B" w:rsidRDefault="00647741" w:rsidP="008757A3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zapłaty wynagrodzenia umownego;</w:t>
      </w:r>
    </w:p>
    <w:p w14:paraId="1B916AB0" w14:textId="61E6E4FD" w:rsidR="00647741" w:rsidRPr="000C5A3B" w:rsidRDefault="00647741" w:rsidP="008757A3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przystąpienia do odbioru wykonanych robót budowlanych oraz robót ulegających zakryciu lub zanikających.</w:t>
      </w:r>
    </w:p>
    <w:p w14:paraId="063936EB" w14:textId="4D632700" w:rsidR="00647741" w:rsidRPr="000C5A3B" w:rsidRDefault="00647741" w:rsidP="008757A3">
      <w:pPr>
        <w:pStyle w:val="Akapitzlist"/>
        <w:numPr>
          <w:ilvl w:val="0"/>
          <w:numId w:val="43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prawo do</w:t>
      </w:r>
      <w:r w:rsidR="0018794A" w:rsidRPr="000C5A3B">
        <w:rPr>
          <w:rFonts w:ascii="Arial" w:hAnsi="Arial" w:cs="Arial"/>
          <w:szCs w:val="24"/>
        </w:rPr>
        <w:t xml:space="preserve"> k</w:t>
      </w:r>
      <w:r w:rsidRPr="000C5A3B">
        <w:rPr>
          <w:rFonts w:ascii="Arial" w:hAnsi="Arial" w:cs="Arial"/>
          <w:szCs w:val="24"/>
        </w:rPr>
        <w:t xml:space="preserve">ontroli </w:t>
      </w:r>
      <w:r w:rsidR="000C5A3B" w:rsidRPr="000C5A3B">
        <w:rPr>
          <w:rFonts w:ascii="Arial" w:hAnsi="Arial" w:cs="Arial"/>
          <w:szCs w:val="24"/>
        </w:rPr>
        <w:t xml:space="preserve">jakości wykonywanych prac </w:t>
      </w:r>
      <w:r w:rsidRPr="000C5A3B">
        <w:rPr>
          <w:rFonts w:ascii="Arial" w:hAnsi="Arial" w:cs="Arial"/>
          <w:szCs w:val="24"/>
        </w:rPr>
        <w:t>na każdym etapie realizacji przedmiotu niniejszej umowy</w:t>
      </w:r>
      <w:r w:rsidR="000C5A3B" w:rsidRPr="000C5A3B">
        <w:rPr>
          <w:rFonts w:ascii="Arial" w:hAnsi="Arial" w:cs="Arial"/>
          <w:szCs w:val="24"/>
        </w:rPr>
        <w:t>.</w:t>
      </w:r>
    </w:p>
    <w:p w14:paraId="3E06D454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3 </w:t>
      </w:r>
      <w:r w:rsidRPr="000C5A3B">
        <w:rPr>
          <w:rFonts w:ascii="Arial" w:hAnsi="Arial" w:cs="Arial"/>
          <w:b/>
          <w:szCs w:val="24"/>
        </w:rPr>
        <w:br/>
        <w:t>Termin realizacji przedmiotu umowy</w:t>
      </w:r>
    </w:p>
    <w:p w14:paraId="4307F927" w14:textId="21EED918" w:rsidR="000C5A3B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Zamówienie należy wykonać w terminie </w:t>
      </w:r>
      <w:r w:rsidR="00B16B91">
        <w:rPr>
          <w:rFonts w:ascii="Arial" w:eastAsia="Arial" w:hAnsi="Arial" w:cs="Arial"/>
          <w:b/>
          <w:kern w:val="1"/>
          <w:szCs w:val="24"/>
          <w:lang w:eastAsia="ar-SA"/>
        </w:rPr>
        <w:t>……..</w:t>
      </w:r>
      <w:r w:rsidRPr="000C5A3B">
        <w:rPr>
          <w:rFonts w:ascii="Arial" w:eastAsia="Arial" w:hAnsi="Arial" w:cs="Arial"/>
          <w:b/>
          <w:kern w:val="1"/>
          <w:szCs w:val="24"/>
          <w:lang w:eastAsia="ar-SA"/>
        </w:rPr>
        <w:t xml:space="preserve"> miesięcy od dnia podpisania umowy.</w:t>
      </w:r>
    </w:p>
    <w:p w14:paraId="4719E9D5" w14:textId="69BEB493" w:rsidR="00DC4E10" w:rsidRPr="00DC4E10" w:rsidRDefault="00DC4E10" w:rsidP="00DC4E10">
      <w:pPr>
        <w:suppressAutoHyphens/>
        <w:autoSpaceDN w:val="0"/>
        <w:spacing w:line="276" w:lineRule="auto"/>
        <w:ind w:left="142"/>
        <w:textAlignment w:val="baseline"/>
        <w:rPr>
          <w:rFonts w:ascii="Arial" w:eastAsia="Arial" w:hAnsi="Arial" w:cs="Arial"/>
          <w:i/>
          <w:kern w:val="1"/>
          <w:szCs w:val="24"/>
          <w:lang w:eastAsia="ar-SA"/>
        </w:rPr>
      </w:pPr>
      <w:r w:rsidRPr="00DC4E10">
        <w:rPr>
          <w:rFonts w:ascii="Arial" w:eastAsia="Arial" w:hAnsi="Arial" w:cs="Arial"/>
          <w:i/>
          <w:kern w:val="1"/>
          <w:szCs w:val="24"/>
          <w:lang w:eastAsia="ar-SA"/>
        </w:rPr>
        <w:t>(dla CZĘŚCI NR 1, 2, 4, 7 i 8 w terminie 5 miesięcy od dnia podpisania umowy</w:t>
      </w:r>
      <w:r>
        <w:rPr>
          <w:rFonts w:ascii="Arial" w:eastAsia="Arial" w:hAnsi="Arial" w:cs="Arial"/>
          <w:i/>
          <w:kern w:val="1"/>
          <w:szCs w:val="24"/>
          <w:lang w:eastAsia="ar-SA"/>
        </w:rPr>
        <w:t xml:space="preserve">, </w:t>
      </w:r>
      <w:r w:rsidRPr="00DC4E10">
        <w:rPr>
          <w:rFonts w:ascii="Arial" w:eastAsia="Arial" w:hAnsi="Arial" w:cs="Arial"/>
          <w:i/>
          <w:kern w:val="1"/>
          <w:szCs w:val="24"/>
          <w:lang w:eastAsia="ar-SA"/>
        </w:rPr>
        <w:t xml:space="preserve">dla </w:t>
      </w:r>
      <w:r>
        <w:rPr>
          <w:rFonts w:ascii="Arial" w:eastAsia="Arial" w:hAnsi="Arial" w:cs="Arial"/>
          <w:i/>
          <w:kern w:val="1"/>
          <w:szCs w:val="24"/>
          <w:lang w:eastAsia="ar-SA"/>
        </w:rPr>
        <w:br/>
      </w:r>
      <w:r w:rsidRPr="00DC4E10">
        <w:rPr>
          <w:rFonts w:ascii="Arial" w:eastAsia="Arial" w:hAnsi="Arial" w:cs="Arial"/>
          <w:i/>
          <w:kern w:val="1"/>
          <w:szCs w:val="24"/>
          <w:lang w:eastAsia="ar-SA"/>
        </w:rPr>
        <w:t>CZĘŚCI NR 3, 5, 6, 9 i 10 w terminie 7 miesięcy od dnia podpisania umowy)</w:t>
      </w:r>
    </w:p>
    <w:p w14:paraId="23EE2835" w14:textId="630B2889" w:rsidR="000C5A3B" w:rsidRPr="000C5A3B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>Przez termin wykonania zamówienia Zamawiający rozumie termin zgłoszenia do odbioru wykonanych robót kompletnych wedle przedmiotu zamówienia.</w:t>
      </w:r>
    </w:p>
    <w:p w14:paraId="14AE30A9" w14:textId="79918726" w:rsidR="000C5A3B" w:rsidRPr="00833131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>Zamawiający wskazuje, iż niedotrzymanie wyżej określon</w:t>
      </w:r>
      <w:r w:rsidR="00B16B91">
        <w:rPr>
          <w:rFonts w:ascii="Arial" w:eastAsia="Arial" w:hAnsi="Arial" w:cs="Arial"/>
          <w:kern w:val="1"/>
          <w:szCs w:val="24"/>
          <w:lang w:eastAsia="ar-SA"/>
        </w:rPr>
        <w:t>ego</w:t>
      </w: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 termin</w:t>
      </w:r>
      <w:r w:rsidR="00B16B91">
        <w:rPr>
          <w:rFonts w:ascii="Arial" w:eastAsia="Arial" w:hAnsi="Arial" w:cs="Arial"/>
          <w:kern w:val="1"/>
          <w:szCs w:val="24"/>
          <w:lang w:eastAsia="ar-SA"/>
        </w:rPr>
        <w:t>u</w:t>
      </w: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 będzie skutkować naliczeniem kar umownych </w:t>
      </w:r>
      <w:r w:rsidRPr="00833131">
        <w:rPr>
          <w:rFonts w:ascii="Arial" w:eastAsia="Arial" w:hAnsi="Arial" w:cs="Arial"/>
          <w:kern w:val="1"/>
          <w:szCs w:val="24"/>
          <w:lang w:eastAsia="ar-SA"/>
        </w:rPr>
        <w:t xml:space="preserve">opisanych </w:t>
      </w:r>
      <w:r w:rsidRPr="00BD58DD">
        <w:rPr>
          <w:rFonts w:ascii="Arial" w:eastAsia="Arial" w:hAnsi="Arial" w:cs="Arial"/>
          <w:kern w:val="1"/>
          <w:szCs w:val="24"/>
          <w:lang w:eastAsia="ar-SA"/>
        </w:rPr>
        <w:t>w §</w:t>
      </w:r>
      <w:r w:rsidR="00833131" w:rsidRPr="00BD58DD">
        <w:rPr>
          <w:rFonts w:ascii="Arial" w:eastAsia="Arial" w:hAnsi="Arial" w:cs="Arial"/>
          <w:kern w:val="1"/>
          <w:szCs w:val="24"/>
          <w:lang w:eastAsia="ar-SA"/>
        </w:rPr>
        <w:t>9</w:t>
      </w:r>
      <w:r w:rsidRPr="00BD58DD">
        <w:rPr>
          <w:rFonts w:ascii="Arial" w:eastAsia="Arial" w:hAnsi="Arial" w:cs="Arial"/>
          <w:kern w:val="1"/>
          <w:szCs w:val="24"/>
          <w:lang w:eastAsia="ar-SA"/>
        </w:rPr>
        <w:t xml:space="preserve"> ust.</w:t>
      </w:r>
      <w:r w:rsidR="00833131" w:rsidRPr="00BD58DD">
        <w:rPr>
          <w:rFonts w:ascii="Arial" w:eastAsia="Arial" w:hAnsi="Arial" w:cs="Arial"/>
          <w:kern w:val="1"/>
          <w:szCs w:val="24"/>
          <w:lang w:eastAsia="ar-SA"/>
        </w:rPr>
        <w:t>1 pkt.1</w:t>
      </w:r>
      <w:r w:rsidR="00833131" w:rsidRPr="00833131">
        <w:rPr>
          <w:rFonts w:ascii="Arial" w:eastAsia="Arial" w:hAnsi="Arial" w:cs="Arial"/>
          <w:kern w:val="1"/>
          <w:szCs w:val="24"/>
          <w:lang w:eastAsia="ar-SA"/>
        </w:rPr>
        <w:t xml:space="preserve"> niniejszej</w:t>
      </w:r>
      <w:r w:rsidRPr="00833131">
        <w:rPr>
          <w:rFonts w:ascii="Arial" w:eastAsia="Arial" w:hAnsi="Arial" w:cs="Arial"/>
          <w:kern w:val="1"/>
          <w:szCs w:val="24"/>
          <w:lang w:eastAsia="ar-SA"/>
        </w:rPr>
        <w:t xml:space="preserve"> </w:t>
      </w:r>
      <w:r w:rsidR="00833131" w:rsidRPr="00833131">
        <w:rPr>
          <w:rFonts w:ascii="Arial" w:eastAsia="Arial" w:hAnsi="Arial" w:cs="Arial"/>
          <w:kern w:val="1"/>
          <w:szCs w:val="24"/>
          <w:lang w:eastAsia="ar-SA"/>
        </w:rPr>
        <w:t>umowy.</w:t>
      </w:r>
    </w:p>
    <w:p w14:paraId="798D7658" w14:textId="40AD4672" w:rsidR="000C5A3B" w:rsidRPr="000C5A3B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833131">
        <w:rPr>
          <w:rFonts w:ascii="Arial" w:eastAsia="Arial" w:hAnsi="Arial" w:cs="Arial"/>
          <w:kern w:val="1"/>
          <w:szCs w:val="24"/>
          <w:lang w:eastAsia="ar-SA"/>
        </w:rPr>
        <w:t>Zakończenie zadania w terminie jest bardzo ważne z uwagi na dofinansowanie zadania</w:t>
      </w: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 ze środków zewnętrznych</w:t>
      </w:r>
      <w:r w:rsidR="00DC4E10">
        <w:rPr>
          <w:rFonts w:ascii="Arial" w:eastAsia="Arial" w:hAnsi="Arial" w:cs="Arial"/>
          <w:kern w:val="1"/>
          <w:szCs w:val="24"/>
          <w:lang w:eastAsia="ar-SA"/>
        </w:rPr>
        <w:t>.</w:t>
      </w:r>
    </w:p>
    <w:p w14:paraId="16091D20" w14:textId="17B22DA2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4   </w:t>
      </w:r>
      <w:r w:rsidRPr="000C5A3B">
        <w:rPr>
          <w:rFonts w:ascii="Arial" w:hAnsi="Arial" w:cs="Arial"/>
          <w:b/>
          <w:szCs w:val="24"/>
        </w:rPr>
        <w:br/>
        <w:t>Podwykonawcy</w:t>
      </w:r>
    </w:p>
    <w:p w14:paraId="0E58D1A7" w14:textId="706377E3" w:rsidR="002F0406" w:rsidRPr="000C5A3B" w:rsidRDefault="002F0406" w:rsidP="008757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Roboty budowlane objęte zamówieniem Wykonawca wykona samodzielnie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lub przez podwykonawców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, w części dotyczącej: *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(</w:t>
      </w:r>
      <w:r w:rsidR="0021668D" w:rsidRPr="000C5A3B">
        <w:rPr>
          <w:rFonts w:ascii="Arial" w:eastAsiaTheme="minorHAnsi" w:hAnsi="Arial" w:cs="Arial"/>
          <w:i/>
          <w:iCs/>
          <w:color w:val="000000"/>
          <w:szCs w:val="24"/>
          <w:lang w:eastAsia="en-US"/>
        </w:rPr>
        <w:t>pozostawić właściwe)</w:t>
      </w:r>
    </w:p>
    <w:p w14:paraId="7946DC8F" w14:textId="7CA71151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1) …………………………………………………………………..…. - </w:t>
      </w:r>
      <w:r w:rsidR="0021668D" w:rsidRPr="000C5A3B">
        <w:rPr>
          <w:rFonts w:ascii="Arial" w:eastAsiaTheme="minorHAnsi" w:hAnsi="Arial" w:cs="Arial"/>
          <w:szCs w:val="24"/>
          <w:lang w:eastAsia="en-US"/>
        </w:rPr>
        <w:t>……………………………</w:t>
      </w:r>
    </w:p>
    <w:p w14:paraId="2E884D7D" w14:textId="343B0806" w:rsidR="002F0406" w:rsidRPr="000C5A3B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Cs w:val="24"/>
          <w:lang w:eastAsia="en-US"/>
        </w:rPr>
      </w:pPr>
      <w:r w:rsidRPr="000C5A3B">
        <w:rPr>
          <w:rFonts w:ascii="Arial" w:eastAsiaTheme="minorHAnsi" w:hAnsi="Arial" w:cs="Arial"/>
          <w:i/>
          <w:szCs w:val="24"/>
          <w:lang w:eastAsia="en-US"/>
        </w:rPr>
        <w:t xml:space="preserve">                      </w:t>
      </w:r>
      <w:r w:rsidR="002F0406" w:rsidRPr="000C5A3B">
        <w:rPr>
          <w:rFonts w:ascii="Arial" w:eastAsiaTheme="minorHAnsi" w:hAnsi="Arial" w:cs="Arial"/>
          <w:i/>
          <w:szCs w:val="24"/>
          <w:lang w:eastAsia="en-US"/>
        </w:rPr>
        <w:t xml:space="preserve">nazwa podwykonawcy </w:t>
      </w:r>
    </w:p>
    <w:p w14:paraId="3E1191D9" w14:textId="21BEECB4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0C5A3B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hAnsi="Arial" w:cs="Arial"/>
          <w:szCs w:val="24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0C5A3B">
        <w:rPr>
          <w:rFonts w:ascii="Arial" w:hAnsi="Arial" w:cs="Arial"/>
          <w:i/>
          <w:szCs w:val="24"/>
        </w:rPr>
        <w:t xml:space="preserve">  </w:t>
      </w:r>
    </w:p>
    <w:p w14:paraId="0F8FB2F7" w14:textId="77777777" w:rsidR="0021668D" w:rsidRPr="000C5A3B" w:rsidRDefault="004D6DEB" w:rsidP="008757A3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0C5A3B" w:rsidRDefault="004D6DEB" w:rsidP="008757A3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2D1AC82F" w14:textId="77777777" w:rsidR="00475DE0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28F6676B" w14:textId="77777777" w:rsidR="00475DE0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646D5731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188DAC71" w14:textId="3BDA2AFF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Niezgłoszenie w terminie 14 dni: </w:t>
      </w:r>
    </w:p>
    <w:p w14:paraId="0FC6E018" w14:textId="340777DA" w:rsidR="004D6DEB" w:rsidRPr="000C5A3B" w:rsidRDefault="000631DB" w:rsidP="006A310F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a)  </w:t>
      </w:r>
      <w:r w:rsidR="004D6DEB" w:rsidRPr="000C5A3B">
        <w:rPr>
          <w:rFonts w:ascii="Arial" w:eastAsiaTheme="minorHAnsi" w:hAnsi="Arial" w:cs="Arial"/>
          <w:szCs w:val="24"/>
        </w:rPr>
        <w:t xml:space="preserve">pisemnych zastrzeżeń, o których mowa w pkt. </w:t>
      </w:r>
      <w:r w:rsidR="00FC7CCB" w:rsidRPr="000C5A3B">
        <w:rPr>
          <w:rFonts w:ascii="Arial" w:eastAsiaTheme="minorHAnsi" w:hAnsi="Arial" w:cs="Arial"/>
          <w:szCs w:val="24"/>
        </w:rPr>
        <w:t>3</w:t>
      </w:r>
      <w:r w:rsidR="004D6DEB" w:rsidRPr="000C5A3B">
        <w:rPr>
          <w:rFonts w:ascii="Arial" w:eastAsiaTheme="minorHAnsi" w:hAnsi="Arial" w:cs="Arial"/>
          <w:szCs w:val="24"/>
        </w:rPr>
        <w:t xml:space="preserve">), </w:t>
      </w:r>
    </w:p>
    <w:p w14:paraId="34CA6970" w14:textId="7FEE1183" w:rsidR="004D6DEB" w:rsidRPr="000C5A3B" w:rsidRDefault="004D6DEB" w:rsidP="00DC4E10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b) </w:t>
      </w:r>
      <w:r w:rsidR="000631DB" w:rsidRPr="000C5A3B">
        <w:rPr>
          <w:rFonts w:ascii="Arial" w:eastAsiaTheme="minorHAnsi" w:hAnsi="Arial" w:cs="Arial"/>
          <w:szCs w:val="24"/>
        </w:rPr>
        <w:t xml:space="preserve"> </w:t>
      </w:r>
      <w:r w:rsidRPr="000C5A3B">
        <w:rPr>
          <w:rFonts w:ascii="Arial" w:eastAsiaTheme="minorHAnsi" w:hAnsi="Arial" w:cs="Arial"/>
          <w:szCs w:val="24"/>
        </w:rPr>
        <w:t xml:space="preserve">pisemnego sprzeciwu, o którym mowa w pkt. </w:t>
      </w:r>
      <w:r w:rsidR="00FC7CCB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), uważa się za akceptację projektu umowy lub umowy przez Zamawiającego; </w:t>
      </w:r>
    </w:p>
    <w:p w14:paraId="03A0C5A3" w14:textId="77777777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0 000 zł. </w:t>
      </w:r>
    </w:p>
    <w:p w14:paraId="0FCB1D3B" w14:textId="0C04451F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w umowie, o której mowa w pkt. </w:t>
      </w:r>
      <w:r w:rsidR="00B52FE4" w:rsidRPr="000C5A3B">
        <w:rPr>
          <w:rFonts w:ascii="Arial" w:eastAsiaTheme="minorHAnsi" w:hAnsi="Arial" w:cs="Arial"/>
          <w:szCs w:val="24"/>
        </w:rPr>
        <w:t>7</w:t>
      </w:r>
      <w:r w:rsidRPr="000C5A3B">
        <w:rPr>
          <w:rFonts w:ascii="Arial" w:eastAsiaTheme="minorHAnsi" w:hAnsi="Arial" w:cs="Arial"/>
          <w:szCs w:val="24"/>
        </w:rPr>
        <w:t xml:space="preserve">), termin zapłaty wynagrodzenia jest dłuższy niż określony w pkt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="00193623" w:rsidRPr="000C5A3B">
        <w:rPr>
          <w:rFonts w:ascii="Arial" w:eastAsiaTheme="minorHAnsi" w:hAnsi="Arial" w:cs="Arial"/>
          <w:szCs w:val="24"/>
        </w:rPr>
        <w:t xml:space="preserve"> lit.</w:t>
      </w:r>
      <w:r w:rsidRPr="000C5A3B">
        <w:rPr>
          <w:rFonts w:ascii="Arial" w:eastAsiaTheme="minorHAnsi" w:hAnsi="Arial" w:cs="Arial"/>
          <w:szCs w:val="24"/>
        </w:rPr>
        <w:t xml:space="preserve">b, Zamawiający informuje o tym Wykonawcę i wzywa go do doprowadzenia do zmiany tej umowy pod rygorem wystąpienia o zapłatę kary umownej w wysokości </w:t>
      </w:r>
      <w:r w:rsidR="00030C07" w:rsidRPr="000C5A3B">
        <w:rPr>
          <w:rFonts w:ascii="Arial" w:eastAsiaTheme="minorHAnsi" w:hAnsi="Arial" w:cs="Arial"/>
          <w:szCs w:val="24"/>
        </w:rPr>
        <w:t>2.000 zł za każde zdarzenie</w:t>
      </w:r>
      <w:r w:rsidRPr="000C5A3B">
        <w:rPr>
          <w:rFonts w:ascii="Arial" w:eastAsiaTheme="minorHAnsi" w:hAnsi="Arial" w:cs="Arial"/>
          <w:szCs w:val="24"/>
        </w:rPr>
        <w:t xml:space="preserve">, zgodnie z art. 464 ust. 10 ustawy Pzp. </w:t>
      </w:r>
    </w:p>
    <w:p w14:paraId="3AFA7B5C" w14:textId="77777777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Wymagania określone w punktach 2) – </w:t>
      </w:r>
      <w:r w:rsidR="00B52FE4" w:rsidRPr="000C5A3B">
        <w:rPr>
          <w:rFonts w:ascii="Arial" w:eastAsiaTheme="minorHAnsi" w:hAnsi="Arial" w:cs="Arial"/>
          <w:szCs w:val="24"/>
        </w:rPr>
        <w:t>8</w:t>
      </w:r>
      <w:r w:rsidRPr="000C5A3B">
        <w:rPr>
          <w:rFonts w:ascii="Arial" w:eastAsiaTheme="minorHAnsi" w:hAnsi="Arial" w:cs="Arial"/>
          <w:szCs w:val="24"/>
        </w:rPr>
        <w:t xml:space="preserve">) stosuje się odpowiednio do zmian umowy o podwykonawstwo. </w:t>
      </w:r>
    </w:p>
    <w:p w14:paraId="1A109C69" w14:textId="365B5A0E" w:rsidR="004D6DEB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Umowa z Podwykonawcą nie może zawierać postanowień: </w:t>
      </w:r>
    </w:p>
    <w:p w14:paraId="017C88D7" w14:textId="77777777" w:rsidR="00392DAC" w:rsidRPr="000C5A3B" w:rsidRDefault="004D6DEB" w:rsidP="008757A3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0C5A3B" w:rsidRDefault="004D6DEB" w:rsidP="008757A3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>Wynagrodzenie, o którym mowa w pkt. 1</w:t>
      </w:r>
      <w:r w:rsidR="00392DAC" w:rsidRPr="000C5A3B">
        <w:rPr>
          <w:rFonts w:ascii="Arial" w:eastAsiaTheme="minorHAnsi" w:hAnsi="Arial" w:cs="Arial"/>
          <w:szCs w:val="24"/>
        </w:rPr>
        <w:t>2</w:t>
      </w:r>
      <w:r w:rsidRPr="000C5A3B">
        <w:rPr>
          <w:rFonts w:ascii="Arial" w:eastAsiaTheme="minorHAnsi" w:hAnsi="Arial" w:cs="Arial"/>
          <w:szCs w:val="24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W przypadku zgłoszenia w terminie uwag, o których mowa w pkt. 1</w:t>
      </w:r>
      <w:r w:rsidR="00392DAC" w:rsidRPr="000C5A3B">
        <w:rPr>
          <w:rFonts w:ascii="Arial" w:eastAsiaTheme="minorHAnsi" w:hAnsi="Arial" w:cs="Arial"/>
          <w:szCs w:val="24"/>
        </w:rPr>
        <w:t>6</w:t>
      </w:r>
      <w:r w:rsidRPr="000C5A3B">
        <w:rPr>
          <w:rFonts w:ascii="Arial" w:eastAsiaTheme="minorHAnsi" w:hAnsi="Arial" w:cs="Arial"/>
          <w:szCs w:val="24"/>
        </w:rPr>
        <w:t xml:space="preserve">), Zamawiający może: </w:t>
      </w:r>
    </w:p>
    <w:p w14:paraId="0D926584" w14:textId="5DA92802" w:rsidR="004D6DEB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0C5A3B" w:rsidRDefault="009B540E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0C5A3B">
        <w:rPr>
          <w:rFonts w:ascii="Arial" w:eastAsiaTheme="minorHAnsi" w:hAnsi="Arial" w:cs="Arial"/>
          <w:szCs w:val="24"/>
        </w:rPr>
        <w:t xml:space="preserve">wymagalnego </w:t>
      </w:r>
      <w:r w:rsidRPr="000C5A3B">
        <w:rPr>
          <w:rFonts w:ascii="Arial" w:hAnsi="Arial" w:cs="Arial"/>
          <w:szCs w:val="24"/>
        </w:rPr>
        <w:t>wynagrodzenia Podwykonawcom (</w:t>
      </w:r>
      <w:r w:rsidR="00193623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alszym </w:t>
      </w:r>
      <w:r w:rsidR="00193623" w:rsidRPr="000C5A3B">
        <w:rPr>
          <w:rFonts w:ascii="Arial" w:hAnsi="Arial" w:cs="Arial"/>
          <w:szCs w:val="24"/>
        </w:rPr>
        <w:t>P</w:t>
      </w:r>
      <w:r w:rsidRPr="000C5A3B">
        <w:rPr>
          <w:rFonts w:ascii="Arial" w:hAnsi="Arial" w:cs="Arial"/>
          <w:szCs w:val="24"/>
        </w:rPr>
        <w:t>odwykonawcom),</w:t>
      </w:r>
      <w:r w:rsidR="00B1529F" w:rsidRPr="000C5A3B">
        <w:rPr>
          <w:rFonts w:ascii="Arial" w:eastAsiaTheme="minorHAnsi" w:hAnsi="Arial" w:cs="Arial"/>
          <w:szCs w:val="24"/>
        </w:rPr>
        <w:t xml:space="preserve"> o których mowa w pkt. 12), </w:t>
      </w:r>
      <w:r w:rsidRPr="000C5A3B">
        <w:rPr>
          <w:rFonts w:ascii="Arial" w:hAnsi="Arial" w:cs="Arial"/>
          <w:szCs w:val="24"/>
        </w:rPr>
        <w:t xml:space="preserve">których termin zapłaty upłynął w danym okresie rozliczeniowym. </w:t>
      </w:r>
      <w:r w:rsidR="00B1529F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0C5A3B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Przepis pkt.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Zmiana Podwykonawcy wymaga zmiany umowy. </w:t>
      </w:r>
    </w:p>
    <w:p w14:paraId="6B22FD2C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Zasady określone w pkt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>-2</w:t>
      </w:r>
      <w:r w:rsidR="007C6958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 mają zastosowanie do dalszych Podwykonawców. </w:t>
      </w:r>
    </w:p>
    <w:p w14:paraId="50C34B46" w14:textId="77777777" w:rsidR="0001364A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podzlecenia przez Wykonawcę wykonania robót budowlanych Podwykonawcy lub dalszemu Podwykonawcy, niezgodnie z zasadami określonymi w § </w:t>
      </w:r>
      <w:r w:rsidR="0001364A" w:rsidRPr="000C5A3B">
        <w:rPr>
          <w:rFonts w:ascii="Arial" w:eastAsiaTheme="minorHAnsi" w:hAnsi="Arial" w:cs="Arial"/>
          <w:szCs w:val="24"/>
        </w:rPr>
        <w:t>4</w:t>
      </w:r>
      <w:r w:rsidRPr="000C5A3B">
        <w:rPr>
          <w:rFonts w:ascii="Arial" w:eastAsiaTheme="minorHAnsi" w:hAnsi="Arial" w:cs="Arial"/>
          <w:szCs w:val="24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BF7D28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0C5A3B" w:rsidRDefault="0096510D" w:rsidP="00BD58DD">
      <w:pPr>
        <w:spacing w:line="276" w:lineRule="auto"/>
        <w:ind w:left="284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5 </w:t>
      </w:r>
      <w:r w:rsidRPr="000C5A3B">
        <w:rPr>
          <w:rFonts w:ascii="Arial" w:hAnsi="Arial" w:cs="Arial"/>
          <w:b/>
          <w:szCs w:val="24"/>
        </w:rPr>
        <w:br/>
        <w:t>Obowiązki Wykonawcy</w:t>
      </w:r>
    </w:p>
    <w:p w14:paraId="0B32255C" w14:textId="40078D31" w:rsidR="00353DD7" w:rsidRPr="00FC1356" w:rsidRDefault="00353DD7" w:rsidP="008757A3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Cs w:val="24"/>
        </w:rPr>
      </w:pPr>
      <w:r w:rsidRPr="00FC1356">
        <w:rPr>
          <w:rFonts w:ascii="Arial" w:hAnsi="Arial" w:cs="Arial"/>
          <w:color w:val="000000"/>
          <w:szCs w:val="24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FC1356">
        <w:rPr>
          <w:rFonts w:ascii="Arial" w:hAnsi="Arial" w:cs="Arial"/>
          <w:color w:val="000000"/>
          <w:szCs w:val="24"/>
        </w:rPr>
        <w:t xml:space="preserve"> </w:t>
      </w:r>
    </w:p>
    <w:p w14:paraId="3ABC6DCB" w14:textId="2F4FC425" w:rsidR="00BF7D28" w:rsidRPr="00BF7D28" w:rsidRDefault="00BF7D28" w:rsidP="008757A3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Cs w:val="24"/>
        </w:rPr>
      </w:pPr>
      <w:r w:rsidRPr="00BF7D28">
        <w:rPr>
          <w:rFonts w:ascii="Arial" w:hAnsi="Arial" w:cs="Arial"/>
          <w:szCs w:val="24"/>
        </w:rPr>
        <w:t>Wykonawca przyjmuje na czas realizacji robót odpowiedzialność prawną za prze</w:t>
      </w:r>
      <w:r w:rsidR="00BD1E10">
        <w:rPr>
          <w:rFonts w:ascii="Arial" w:hAnsi="Arial" w:cs="Arial"/>
          <w:szCs w:val="24"/>
        </w:rPr>
        <w:t xml:space="preserve">jęty protokolarnie teren budowy, w tym </w:t>
      </w:r>
      <w:r w:rsidR="00BD1E10" w:rsidRPr="00BD1E10">
        <w:rPr>
          <w:rFonts w:ascii="Arial" w:hAnsi="Arial" w:cs="Arial"/>
          <w:szCs w:val="24"/>
        </w:rPr>
        <w:t>za szkody wynikłe na terenie budowy na zasadach ogólnych od dnia protokolarnego przejęcia terenu budowy od Zamawiającego do chwili oddania obiektu.</w:t>
      </w:r>
    </w:p>
    <w:p w14:paraId="35B74B1A" w14:textId="69CCC615" w:rsidR="000E1332" w:rsidRPr="00BF7D28" w:rsidRDefault="000E1332" w:rsidP="008757A3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BF7D28">
        <w:rPr>
          <w:rFonts w:ascii="Arial" w:hAnsi="Arial" w:cs="Arial"/>
          <w:color w:val="000000"/>
          <w:szCs w:val="24"/>
        </w:rPr>
        <w:t>Wykonawca w ramach realizacji przedmiotu umowy i zatem bez dodatkowego wynagrodzenia zobowiązuje się do:</w:t>
      </w:r>
    </w:p>
    <w:p w14:paraId="59F5B2A4" w14:textId="2D15520F" w:rsidR="00BF7D28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Cs w:val="24"/>
        </w:rPr>
      </w:pPr>
      <w:r w:rsidRPr="009C1CB5">
        <w:rPr>
          <w:rFonts w:ascii="Arial" w:hAnsi="Arial" w:cs="Arial"/>
          <w:b/>
          <w:color w:val="000000"/>
          <w:szCs w:val="24"/>
        </w:rPr>
        <w:t>posiadania polisy</w:t>
      </w:r>
      <w:r w:rsidRPr="00BF7D28">
        <w:rPr>
          <w:rFonts w:ascii="Arial" w:hAnsi="Arial" w:cs="Arial"/>
          <w:color w:val="000000"/>
          <w:szCs w:val="24"/>
        </w:rPr>
        <w:t xml:space="preserve"> lub innego dokumentu ubezpieczenia od odpowiedzialności cywilnej w zakresie prowadzonej działalności gospodarczej, obejmującej cały okres realizacji umowy </w:t>
      </w:r>
      <w:r w:rsidRPr="009C1CB5">
        <w:rPr>
          <w:rFonts w:ascii="Arial" w:hAnsi="Arial" w:cs="Arial"/>
          <w:b/>
          <w:color w:val="000000"/>
          <w:szCs w:val="24"/>
        </w:rPr>
        <w:lastRenderedPageBreak/>
        <w:t xml:space="preserve">na kwotę minimum </w:t>
      </w:r>
      <w:r w:rsidR="00F30C16" w:rsidRPr="009C1CB5">
        <w:rPr>
          <w:rFonts w:ascii="Arial" w:hAnsi="Arial" w:cs="Arial"/>
          <w:b/>
          <w:color w:val="000000"/>
          <w:szCs w:val="24"/>
        </w:rPr>
        <w:t>200.000 zł</w:t>
      </w:r>
      <w:r w:rsidR="00F30C16">
        <w:rPr>
          <w:rFonts w:ascii="Arial" w:hAnsi="Arial" w:cs="Arial"/>
          <w:b/>
          <w:color w:val="000000"/>
          <w:szCs w:val="24"/>
        </w:rPr>
        <w:t xml:space="preserve"> </w:t>
      </w:r>
      <w:r w:rsidR="00402D3C">
        <w:rPr>
          <w:rFonts w:ascii="Arial" w:hAnsi="Arial" w:cs="Arial"/>
          <w:b/>
          <w:color w:val="000000"/>
          <w:szCs w:val="24"/>
        </w:rPr>
        <w:t>dla CZĘŚCI nr 1</w:t>
      </w:r>
      <w:r w:rsidR="00F30C16">
        <w:rPr>
          <w:rFonts w:ascii="Arial" w:hAnsi="Arial" w:cs="Arial"/>
          <w:b/>
          <w:color w:val="000000"/>
          <w:szCs w:val="24"/>
        </w:rPr>
        <w:t xml:space="preserve"> i</w:t>
      </w:r>
      <w:r w:rsidR="00402D3C">
        <w:rPr>
          <w:rFonts w:ascii="Arial" w:hAnsi="Arial" w:cs="Arial"/>
          <w:b/>
          <w:color w:val="000000"/>
          <w:szCs w:val="24"/>
        </w:rPr>
        <w:t xml:space="preserve"> </w:t>
      </w:r>
      <w:r w:rsidR="00F30C16">
        <w:rPr>
          <w:rFonts w:ascii="Arial" w:hAnsi="Arial" w:cs="Arial"/>
          <w:b/>
          <w:color w:val="000000"/>
          <w:szCs w:val="24"/>
        </w:rPr>
        <w:t xml:space="preserve">500.000 zł </w:t>
      </w:r>
      <w:r w:rsidR="00402D3C">
        <w:rPr>
          <w:rFonts w:ascii="Arial" w:hAnsi="Arial" w:cs="Arial"/>
          <w:b/>
          <w:color w:val="000000"/>
          <w:szCs w:val="24"/>
        </w:rPr>
        <w:t>dla pozostałych CZĘŚCI  (Jeżeli z Wykonawcą będzie podpisana umowa na więcej niż je</w:t>
      </w:r>
      <w:r w:rsidR="00E928E2">
        <w:rPr>
          <w:rFonts w:ascii="Arial" w:hAnsi="Arial" w:cs="Arial"/>
          <w:b/>
          <w:color w:val="000000"/>
          <w:szCs w:val="24"/>
        </w:rPr>
        <w:t>d</w:t>
      </w:r>
      <w:r w:rsidR="00402D3C">
        <w:rPr>
          <w:rFonts w:ascii="Arial" w:hAnsi="Arial" w:cs="Arial"/>
          <w:b/>
          <w:color w:val="000000"/>
          <w:szCs w:val="24"/>
        </w:rPr>
        <w:t>ną CZĘŚĆ, Wykonawca zobowiązany  jest posiadać 1 polisę na 500.000</w:t>
      </w:r>
      <w:r w:rsidR="00F30C16">
        <w:rPr>
          <w:rFonts w:ascii="Arial" w:hAnsi="Arial" w:cs="Arial"/>
          <w:b/>
          <w:color w:val="000000"/>
          <w:szCs w:val="24"/>
        </w:rPr>
        <w:t xml:space="preserve"> zł)</w:t>
      </w:r>
    </w:p>
    <w:p w14:paraId="6FA313F4" w14:textId="77777777" w:rsidR="00386D5D" w:rsidRPr="000C5A3B" w:rsidRDefault="00386D5D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color w:val="000000"/>
          <w:szCs w:val="24"/>
        </w:rPr>
        <w:t>prowadzenie na bieżąco dokumentacji budowy, w tym szczególnie dziennika budowy – który nieprzerwanie winien się znajdować na placu budowy i być w tym czasie do pełnej dyspozycji Zamawiającego czy inspektorów nadzoru.</w:t>
      </w:r>
    </w:p>
    <w:p w14:paraId="5E416CFA" w14:textId="77777777" w:rsidR="00386D5D" w:rsidRPr="000C5A3B" w:rsidRDefault="00386D5D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przed wbudowaniem materiałów i urządzeń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54846584" w14:textId="7ABC19B4" w:rsidR="00EE3D64" w:rsidRPr="006526E4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Cs w:val="24"/>
        </w:rPr>
      </w:pPr>
      <w:r w:rsidRPr="00BF7D28">
        <w:rPr>
          <w:rFonts w:ascii="Arial" w:hAnsi="Arial" w:cs="Arial"/>
          <w:color w:val="000000"/>
          <w:szCs w:val="24"/>
        </w:rPr>
        <w:t xml:space="preserve">właściwego zabezpieczenia </w:t>
      </w:r>
      <w:r>
        <w:rPr>
          <w:rFonts w:ascii="Arial" w:hAnsi="Arial" w:cs="Arial"/>
          <w:color w:val="000000"/>
          <w:szCs w:val="24"/>
        </w:rPr>
        <w:t xml:space="preserve">i </w:t>
      </w:r>
      <w:r w:rsidRPr="00BF7D28">
        <w:rPr>
          <w:rFonts w:ascii="Arial" w:hAnsi="Arial" w:cs="Arial"/>
          <w:color w:val="000000"/>
          <w:szCs w:val="24"/>
        </w:rPr>
        <w:t>zagospodarowania terenu budowy,</w:t>
      </w:r>
      <w:r w:rsidRPr="00BF7D28">
        <w:t xml:space="preserve"> </w:t>
      </w:r>
      <w:r w:rsidRPr="00BF7D28">
        <w:rPr>
          <w:rFonts w:ascii="Arial" w:hAnsi="Arial" w:cs="Arial"/>
          <w:color w:val="000000"/>
          <w:szCs w:val="24"/>
        </w:rPr>
        <w:t xml:space="preserve">tak aby uniemożliwić </w:t>
      </w:r>
      <w:r w:rsidRPr="009C1CB5">
        <w:rPr>
          <w:rFonts w:ascii="Arial" w:hAnsi="Arial" w:cs="Arial"/>
          <w:color w:val="000000"/>
          <w:szCs w:val="24"/>
        </w:rPr>
        <w:t>osobom postronnym wejścia na teren budowy</w:t>
      </w:r>
      <w:r w:rsidR="006526E4">
        <w:rPr>
          <w:rFonts w:ascii="Arial" w:hAnsi="Arial" w:cs="Arial"/>
          <w:color w:val="000000"/>
          <w:szCs w:val="24"/>
        </w:rPr>
        <w:t xml:space="preserve"> - </w:t>
      </w:r>
      <w:r w:rsidRPr="006526E4">
        <w:rPr>
          <w:rFonts w:ascii="Arial" w:hAnsi="Arial" w:cs="Arial"/>
          <w:b/>
          <w:color w:val="000000"/>
          <w:szCs w:val="24"/>
        </w:rPr>
        <w:t xml:space="preserve">prace będą prowadzone </w:t>
      </w:r>
      <w:r w:rsidR="00B16B91">
        <w:rPr>
          <w:rFonts w:ascii="Arial" w:hAnsi="Arial" w:cs="Arial"/>
          <w:b/>
          <w:color w:val="000000"/>
          <w:szCs w:val="24"/>
        </w:rPr>
        <w:t>na czynnie u</w:t>
      </w:r>
      <w:r w:rsidR="006526E4">
        <w:rPr>
          <w:rFonts w:ascii="Arial" w:hAnsi="Arial" w:cs="Arial"/>
          <w:b/>
          <w:color w:val="000000"/>
          <w:szCs w:val="24"/>
        </w:rPr>
        <w:t>żytkowanej Szko</w:t>
      </w:r>
      <w:r w:rsidR="00B16B91">
        <w:rPr>
          <w:rFonts w:ascii="Arial" w:hAnsi="Arial" w:cs="Arial"/>
          <w:b/>
          <w:color w:val="000000"/>
          <w:szCs w:val="24"/>
        </w:rPr>
        <w:t xml:space="preserve">le </w:t>
      </w:r>
      <w:r w:rsidR="006526E4">
        <w:rPr>
          <w:rFonts w:ascii="Arial" w:hAnsi="Arial" w:cs="Arial"/>
          <w:b/>
          <w:color w:val="000000"/>
          <w:szCs w:val="24"/>
        </w:rPr>
        <w:t>Podstawowej</w:t>
      </w:r>
      <w:r w:rsidR="00F30C16">
        <w:rPr>
          <w:rFonts w:ascii="Arial" w:hAnsi="Arial" w:cs="Arial"/>
          <w:b/>
          <w:color w:val="000000"/>
          <w:szCs w:val="24"/>
        </w:rPr>
        <w:t>/Zespole szkół w …………………………….</w:t>
      </w:r>
    </w:p>
    <w:p w14:paraId="3906EF6D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odpowiedniego ogrodzenia, zabezpieczenia terenu budowy pod względem bezpieczeństwa i higieny pracy oraz p.poż.,</w:t>
      </w:r>
    </w:p>
    <w:p w14:paraId="6FA16C7A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zorganizowania zaplecza robót oraz utrzymania porz</w:t>
      </w:r>
      <w:r w:rsidRPr="009C1CB5">
        <w:rPr>
          <w:rFonts w:ascii="Arial" w:eastAsia="TTE1BC8AB0t00" w:hAnsi="Arial" w:cs="Arial"/>
          <w:szCs w:val="24"/>
        </w:rPr>
        <w:t>ą</w:t>
      </w:r>
      <w:r w:rsidRPr="009C1CB5">
        <w:rPr>
          <w:rFonts w:ascii="Arial" w:hAnsi="Arial" w:cs="Arial"/>
          <w:szCs w:val="24"/>
        </w:rPr>
        <w:t>dku i ochrony mienia znajdującego si</w:t>
      </w:r>
      <w:r w:rsidRPr="009C1CB5">
        <w:rPr>
          <w:rFonts w:ascii="Arial" w:eastAsia="TTE1BC8AB0t00" w:hAnsi="Arial" w:cs="Arial"/>
          <w:szCs w:val="24"/>
        </w:rPr>
        <w:t xml:space="preserve">ę </w:t>
      </w:r>
      <w:r w:rsidRPr="009C1CB5">
        <w:rPr>
          <w:rFonts w:ascii="Arial" w:hAnsi="Arial" w:cs="Arial"/>
          <w:szCs w:val="24"/>
        </w:rPr>
        <w:t xml:space="preserve">na terenie budowy lub terenach przyległych, </w:t>
      </w:r>
    </w:p>
    <w:p w14:paraId="300206C2" w14:textId="561D6C20" w:rsidR="00EE3D64" w:rsidRPr="00C82DEE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utrzymania terenu budowy w stanie wolnym od przeszkód komunikacyjnych, usuwania na bieżąco zbędnych materiałów, odpadów i śmieci oraz ponoszenia kosztów z tym związanych,</w:t>
      </w:r>
      <w:r w:rsidR="00C82DEE">
        <w:rPr>
          <w:rFonts w:ascii="Arial" w:hAnsi="Arial" w:cs="Arial"/>
          <w:szCs w:val="24"/>
        </w:rPr>
        <w:t xml:space="preserve"> </w:t>
      </w:r>
      <w:r w:rsidR="00C82DEE" w:rsidRPr="00FE63B3">
        <w:rPr>
          <w:rFonts w:ascii="Arial" w:hAnsi="Arial" w:cs="Arial"/>
          <w:szCs w:val="24"/>
        </w:rPr>
        <w:t>w tym utylizacji materiałów pochodzących z robót rozbiórkowych</w:t>
      </w:r>
    </w:p>
    <w:p w14:paraId="198F1856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zabezpieczenia składowanych tymczasowo na placu budowy materiałów (do czasu ich wbudowania), przed zniszczeniem, uszkodzeniem lub utratą jakości, właściwości i parametrów,</w:t>
      </w:r>
    </w:p>
    <w:p w14:paraId="52A5ACF5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zapewnienia potrzebnego oprzyrządowania, potencjału ludzkiego oraz materiałów wymaganych dokonania na żądania Zamawiającego kontroli jakości robót wykonanych na terenie budowy, a także do sprawdzenia jakości, ciężaru i ilości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umożliwienia Inspektorowi nadzoru inwestorskiego i projektantowi sprawującemu nadzór autorski oraz Zamawiającemu w każdym czasie przeprowadzenia kontroli miejsca realizacji robót budowlanych oraz zastosowanych materiałów,</w:t>
      </w:r>
    </w:p>
    <w:p w14:paraId="446FD566" w14:textId="0743BEF1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uzyskania zgody Inspektora nadzoru inwestorskiego i projektanta sprawującego nadzór autorski oraz Zamawiającego na wprowadzenie rozwiązań zamiennych w stosunku do przewidzianych w Dokumentacji projektowej,</w:t>
      </w:r>
    </w:p>
    <w:p w14:paraId="6541E4A5" w14:textId="4D00D4B4" w:rsidR="00EE3D64" w:rsidRPr="00FE63B3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umożliwienia i uczestniczenia w kontrolach przeprowadzanych przez jednostki administracji uprawnione do kontroli oraz wykonania zaleceń, ustaleń, postanowień i decyzji, wydanych podczas tych kontroli,</w:t>
      </w:r>
    </w:p>
    <w:p w14:paraId="0DEE80D3" w14:textId="33ECDD3A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pokrycia kosztów poboru energii elektrycznej i wody zu</w:t>
      </w:r>
      <w:r w:rsidRPr="009C1CB5">
        <w:rPr>
          <w:rFonts w:ascii="Arial" w:eastAsia="TimesNewRoman" w:hAnsi="Arial" w:cs="Arial"/>
          <w:szCs w:val="24"/>
        </w:rPr>
        <w:t>ż</w:t>
      </w:r>
      <w:r w:rsidRPr="009C1CB5">
        <w:rPr>
          <w:rFonts w:ascii="Arial" w:hAnsi="Arial" w:cs="Arial"/>
          <w:szCs w:val="24"/>
        </w:rPr>
        <w:t>ytych podczas</w:t>
      </w:r>
      <w:r w:rsidRPr="009C1CB5">
        <w:rPr>
          <w:rFonts w:ascii="Arial" w:hAnsi="Arial" w:cs="Arial"/>
          <w:b/>
          <w:bCs/>
          <w:szCs w:val="24"/>
        </w:rPr>
        <w:t xml:space="preserve"> </w:t>
      </w:r>
      <w:r w:rsidRPr="009C1CB5">
        <w:rPr>
          <w:rFonts w:ascii="Arial" w:hAnsi="Arial" w:cs="Arial"/>
          <w:szCs w:val="24"/>
        </w:rPr>
        <w:t>prowadzonych robót budowlanych,</w:t>
      </w:r>
    </w:p>
    <w:p w14:paraId="2FADC9BC" w14:textId="20EFB9C3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lastRenderedPageBreak/>
        <w:t xml:space="preserve">wykonania oraz pokrycia kosztów związanych z odbiorami technicznymi, w tym: niezbędnych prób, sprawdzeń, odbiorów zezwalających na eksploatację, regulacji instalacji, przygotowania dokumentacji odbiorowej, </w:t>
      </w:r>
    </w:p>
    <w:p w14:paraId="7F10904A" w14:textId="5943E378" w:rsidR="009C1CB5" w:rsidRPr="009C1CB5" w:rsidRDefault="00EE3D64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9C1CB5">
        <w:rPr>
          <w:rFonts w:ascii="Arial" w:eastAsia="TimesNewRoman" w:hAnsi="Arial" w:cs="Arial"/>
          <w:szCs w:val="24"/>
        </w:rPr>
        <w:t>, usunięcia usterek bądź ponownego wykonania robót wadliwie wykonanych</w:t>
      </w:r>
      <w:r w:rsidRPr="009C1CB5">
        <w:rPr>
          <w:rFonts w:ascii="Arial" w:hAnsi="Arial" w:cs="Arial"/>
          <w:szCs w:val="24"/>
        </w:rPr>
        <w:t xml:space="preserve">. </w:t>
      </w:r>
    </w:p>
    <w:p w14:paraId="30109CAB" w14:textId="7D1B3211" w:rsidR="009C1CB5" w:rsidRDefault="009C1CB5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color w:val="000000"/>
          <w:szCs w:val="24"/>
        </w:rPr>
        <w:t xml:space="preserve">informowanie inspektora nadzoru wpisem do dziennika budowy o terminie zakrycia robót ulegających zakryciu oraz terminie odbioru robót zanikających. </w:t>
      </w:r>
    </w:p>
    <w:p w14:paraId="728185E7" w14:textId="52813868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zawiadomienia Inspektora nadzoru i Zamawiającego o gotowości do odbioru końcowego przedmiotu umowy</w:t>
      </w:r>
      <w:r w:rsidR="009C1CB5" w:rsidRPr="009C1CB5">
        <w:rPr>
          <w:rFonts w:ascii="Arial" w:hAnsi="Arial" w:cs="Arial"/>
          <w:szCs w:val="24"/>
        </w:rPr>
        <w:t xml:space="preserve"> oraz </w:t>
      </w:r>
      <w:r w:rsidR="009C1CB5" w:rsidRPr="009C1CB5">
        <w:rPr>
          <w:rFonts w:ascii="Arial" w:hAnsi="Arial" w:cs="Arial"/>
          <w:color w:val="000000"/>
          <w:szCs w:val="24"/>
        </w:rPr>
        <w:t>obowiązek przygotowania dokumentacji odbiorowej</w:t>
      </w:r>
    </w:p>
    <w:p w14:paraId="07B4364E" w14:textId="499B876A" w:rsidR="009C1CB5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uczestniczenia w protokolarnych odbiorach robót zanikających i ulegających zakryciu oraz w protokolarny</w:t>
      </w:r>
      <w:r w:rsidR="00E928E2">
        <w:rPr>
          <w:rFonts w:ascii="Arial" w:hAnsi="Arial" w:cs="Arial"/>
          <w:szCs w:val="24"/>
        </w:rPr>
        <w:t>m</w:t>
      </w:r>
      <w:r w:rsidRPr="009C1CB5">
        <w:rPr>
          <w:rFonts w:ascii="Arial" w:hAnsi="Arial" w:cs="Arial"/>
          <w:szCs w:val="24"/>
        </w:rPr>
        <w:t xml:space="preserve"> odbior</w:t>
      </w:r>
      <w:r w:rsidR="00E928E2">
        <w:rPr>
          <w:rFonts w:ascii="Arial" w:hAnsi="Arial" w:cs="Arial"/>
          <w:szCs w:val="24"/>
        </w:rPr>
        <w:t>ze</w:t>
      </w:r>
      <w:r w:rsidRPr="009C1CB5">
        <w:rPr>
          <w:rFonts w:ascii="Arial" w:hAnsi="Arial" w:cs="Arial"/>
          <w:szCs w:val="24"/>
        </w:rPr>
        <w:t xml:space="preserve"> końcowym przedmiotu umowy,</w:t>
      </w:r>
    </w:p>
    <w:p w14:paraId="70759EBD" w14:textId="64AFBC19" w:rsidR="009C1CB5" w:rsidRPr="009C1CB5" w:rsidRDefault="000E1332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color w:val="000000"/>
          <w:szCs w:val="24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B16B91">
        <w:rPr>
          <w:rFonts w:ascii="Arial" w:hAnsi="Arial" w:cs="Arial"/>
          <w:color w:val="000000"/>
          <w:szCs w:val="24"/>
        </w:rPr>
        <w:t>kosztorysowego</w:t>
      </w:r>
      <w:r w:rsidRPr="009C1CB5">
        <w:rPr>
          <w:rFonts w:ascii="Arial" w:hAnsi="Arial" w:cs="Arial"/>
          <w:color w:val="000000"/>
          <w:szCs w:val="24"/>
        </w:rPr>
        <w:t xml:space="preserve">. </w:t>
      </w:r>
    </w:p>
    <w:p w14:paraId="71E8A680" w14:textId="77777777" w:rsid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9C1CB5">
        <w:rPr>
          <w:rFonts w:ascii="Arial" w:hAnsi="Arial" w:cs="Arial"/>
          <w:szCs w:val="24"/>
        </w:rPr>
        <w:t xml:space="preserve"> oraz w obrębie przekazanego placu budowy</w:t>
      </w:r>
      <w:r w:rsidRPr="009C1CB5">
        <w:rPr>
          <w:rFonts w:ascii="Arial" w:hAnsi="Arial" w:cs="Arial"/>
          <w:szCs w:val="24"/>
        </w:rPr>
        <w:t>.</w:t>
      </w:r>
    </w:p>
    <w:p w14:paraId="02A24F67" w14:textId="6EA6BF41" w:rsid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eastAsia="Calibri" w:hAnsi="Arial" w:cs="Arial"/>
          <w:color w:val="000000"/>
          <w:szCs w:val="24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Default="0096510D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6 </w:t>
      </w:r>
      <w:r w:rsidRPr="000C5A3B">
        <w:rPr>
          <w:rFonts w:ascii="Arial" w:hAnsi="Arial" w:cs="Arial"/>
          <w:b/>
          <w:szCs w:val="24"/>
        </w:rPr>
        <w:br/>
        <w:t>Odbiór robót</w:t>
      </w:r>
    </w:p>
    <w:p w14:paraId="615B922E" w14:textId="77777777" w:rsidR="00E928E2" w:rsidRPr="000C5A3B" w:rsidRDefault="00E928E2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B138663" w14:textId="77777777" w:rsidR="00403C9D" w:rsidRPr="000C5A3B" w:rsidRDefault="00403C9D" w:rsidP="008757A3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Przewiduje się następujące rodzaje odbiorów:</w:t>
      </w:r>
    </w:p>
    <w:p w14:paraId="47176A18" w14:textId="1D621045" w:rsidR="00403C9D" w:rsidRPr="000C5A3B" w:rsidRDefault="00403C9D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robót zanikających i ulegających zakryciu,</w:t>
      </w:r>
    </w:p>
    <w:p w14:paraId="0F3C1FB0" w14:textId="7E398A52" w:rsidR="00403C9D" w:rsidRPr="000C5A3B" w:rsidRDefault="00166464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odbiór </w:t>
      </w:r>
      <w:r w:rsidR="00403C9D" w:rsidRPr="000C5A3B">
        <w:rPr>
          <w:rFonts w:ascii="Arial" w:hAnsi="Arial" w:cs="Arial"/>
          <w:szCs w:val="24"/>
        </w:rPr>
        <w:t xml:space="preserve">końcowy przedmiotu umowy, </w:t>
      </w:r>
    </w:p>
    <w:p w14:paraId="109861E1" w14:textId="69C0E473" w:rsidR="00403C9D" w:rsidRPr="000C5A3B" w:rsidRDefault="00403C9D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ostateczn</w:t>
      </w:r>
      <w:r w:rsidR="00AA7EF1" w:rsidRPr="000C5A3B">
        <w:rPr>
          <w:rFonts w:ascii="Arial" w:hAnsi="Arial" w:cs="Arial"/>
          <w:szCs w:val="24"/>
        </w:rPr>
        <w:t xml:space="preserve">y </w:t>
      </w:r>
      <w:r w:rsidRPr="000C5A3B">
        <w:rPr>
          <w:rFonts w:ascii="Arial" w:hAnsi="Arial" w:cs="Arial"/>
          <w:szCs w:val="24"/>
        </w:rPr>
        <w:t>po okresie gwarancji i rękojmi.</w:t>
      </w:r>
    </w:p>
    <w:p w14:paraId="624A7A3F" w14:textId="13BB1E6B" w:rsidR="00403C9D" w:rsidRPr="000C5A3B" w:rsidRDefault="00403C9D" w:rsidP="008757A3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Odbioru robót zanikających oraz robót ulegających zakryciu dokona inspektor nadzoru inwestorskiego w terminie do </w:t>
      </w:r>
      <w:r w:rsidR="00353DD7" w:rsidRPr="000C5A3B">
        <w:rPr>
          <w:rFonts w:ascii="Arial" w:eastAsiaTheme="minorHAnsi" w:hAnsi="Arial" w:cs="Arial"/>
          <w:color w:val="000000"/>
          <w:szCs w:val="24"/>
          <w:lang w:eastAsia="en-US"/>
        </w:rPr>
        <w:t>7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7DCD642B" w14:textId="4AA61AB6" w:rsidR="00870FD8" w:rsidRPr="00870FD8" w:rsidRDefault="00870FD8" w:rsidP="008757A3">
      <w:pPr>
        <w:pStyle w:val="Akapitzlist"/>
        <w:numPr>
          <w:ilvl w:val="0"/>
          <w:numId w:val="30"/>
        </w:numPr>
        <w:tabs>
          <w:tab w:val="clear" w:pos="720"/>
        </w:tabs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870FD8">
        <w:rPr>
          <w:rFonts w:ascii="Arial" w:eastAsiaTheme="minorHAnsi" w:hAnsi="Arial" w:cs="Arial"/>
          <w:color w:val="000000"/>
          <w:szCs w:val="24"/>
          <w:lang w:eastAsia="en-US"/>
        </w:rPr>
        <w:t xml:space="preserve">Odbioru końcowego dokonuje się po całkowitym zakończeniu wszystkich robót składających się na przedmiot umowy na podstawie oświadczenia Kierownika </w:t>
      </w:r>
      <w:r w:rsidR="00E928E2">
        <w:rPr>
          <w:rFonts w:ascii="Arial" w:eastAsiaTheme="minorHAnsi" w:hAnsi="Arial" w:cs="Arial"/>
          <w:color w:val="000000"/>
          <w:szCs w:val="24"/>
          <w:lang w:eastAsia="en-US"/>
        </w:rPr>
        <w:t>budowy</w:t>
      </w:r>
      <w:r w:rsidRPr="00870FD8">
        <w:rPr>
          <w:rFonts w:ascii="Arial" w:eastAsiaTheme="minorHAnsi" w:hAnsi="Arial" w:cs="Arial"/>
          <w:color w:val="000000"/>
          <w:szCs w:val="24"/>
          <w:lang w:eastAsia="en-US"/>
        </w:rPr>
        <w:t>.</w:t>
      </w:r>
    </w:p>
    <w:p w14:paraId="1C164BF6" w14:textId="4316D54F" w:rsidR="00DA07CD" w:rsidRPr="000C5A3B" w:rsidRDefault="00DA07CD" w:rsidP="008757A3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Wykonawca po zakończeniu wszystkich robót budowlanych:</w:t>
      </w:r>
    </w:p>
    <w:p w14:paraId="3CF12D1F" w14:textId="77777777" w:rsidR="00DA07CD" w:rsidRPr="000C5A3B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dokona niezbędnych pomiarów i sprawdzeń, </w:t>
      </w:r>
    </w:p>
    <w:p w14:paraId="4FA220D0" w14:textId="0B5CD136" w:rsidR="00DA07CD" w:rsidRPr="000C5A3B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przekaże zamawiającemu n/w dokumenty:</w:t>
      </w:r>
    </w:p>
    <w:p w14:paraId="3E322535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dziennik budowy,</w:t>
      </w:r>
    </w:p>
    <w:p w14:paraId="577ECF14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dokumentację powykonawczą z naniesionymi w trakcie realizacji zmianami (rysunki wchodzących w skład zatwierdzonego projektu budowlanego z naniesionymi zmianami, 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lastRenderedPageBreak/>
        <w:t>a w razie potrzeby także uzupełniający opis). W przypadku wystąpienia zmian oświadczenie kierownika budowy o zakończeniu robót i gotowości do odbioru, powinno być potwierdzone przez projektanta i inspektora nadzoru inwestorskiego, jeżeli został ustanowiony.</w:t>
      </w:r>
    </w:p>
    <w:p w14:paraId="137BB048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oświadczenie kierownika budowy o zakończeniu robót i gotowości do odbioru, zgodnie z postanowieniami art. 57ust. 1 ustawy Prawo budowlane,</w:t>
      </w:r>
    </w:p>
    <w:p w14:paraId="2A7BE178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atesty, certyfikaty CE lub deklaracje zgodności na wbudowane materiały i zamontowane urządzenia ruchome i nieruchome,</w:t>
      </w:r>
    </w:p>
    <w:p w14:paraId="4BDCAA1C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dokumenty gwarancyjne wraz z warunkami gwarancji wszystkich zamontowanych urządzeń, inne dokumenty zgromadzone w trakcie wykonywania przedmiotu zamówienia, a odnoszące się do jego realizacji,</w:t>
      </w:r>
    </w:p>
    <w:p w14:paraId="784BC422" w14:textId="77777777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protokoły badań i sprawdzeń,</w:t>
      </w:r>
    </w:p>
    <w:p w14:paraId="6E69272B" w14:textId="5C6D568F" w:rsidR="00DA07CD" w:rsidRPr="000C5A3B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protokoły z rozruchu kotłowni i wyposażenia </w:t>
      </w:r>
      <w:r w:rsidR="0098393E">
        <w:rPr>
          <w:rFonts w:ascii="Arial" w:eastAsiaTheme="minorHAnsi" w:hAnsi="Arial" w:cs="Arial"/>
          <w:color w:val="000000"/>
          <w:szCs w:val="24"/>
          <w:lang w:eastAsia="en-US"/>
        </w:rPr>
        <w:t xml:space="preserve">obiektu 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wraz z protokołem ze szkolenia pracowników w zakresie obsługi urządzeń,</w:t>
      </w:r>
    </w:p>
    <w:p w14:paraId="094CB756" w14:textId="77777777" w:rsidR="00D352DE" w:rsidRPr="000C5A3B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>zgłosi gotowość do przeprowadzenia odbioru technicznego robót budowlanych po ich całkowitym zakończeniu i nie wcześniej niż w dniu przekazania Zamawiającemu dokumentacji wskazanej powyżej.</w:t>
      </w:r>
    </w:p>
    <w:p w14:paraId="7C56724E" w14:textId="5F2203A1" w:rsidR="00DA07CD" w:rsidRPr="000C5A3B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>uzyska protokół odbioru robót budowlanych.</w:t>
      </w:r>
    </w:p>
    <w:p w14:paraId="5F23C70F" w14:textId="00A582B3" w:rsidR="00403C9D" w:rsidRPr="000C5A3B" w:rsidRDefault="00403C9D" w:rsidP="008757A3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 przypadku stwierdzenia w trakcie obowiązkowej kontroli, o której mowa w art. 59 a ust. 2 ustawy Prawo budowlane nieprawidłowości stwierdzonych przez właściwy organ, a spowodowanych działaniem Wykonawcy – Wykonawca zobowiązany jest do wykonania zaleceń organu w ramach wynagrodzenia umownego. </w:t>
      </w:r>
    </w:p>
    <w:p w14:paraId="73202C51" w14:textId="7A987A04" w:rsidR="003E0C85" w:rsidRPr="000C5A3B" w:rsidRDefault="003E0C85" w:rsidP="008757A3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hAnsi="Arial" w:cs="Arial"/>
          <w:szCs w:val="24"/>
        </w:rPr>
        <w:t>Jeżeli w toku czynności odbioru zostaną stwierdzone wady, to Zamawiającemu przysługują następujące uprawnienia:</w:t>
      </w:r>
    </w:p>
    <w:p w14:paraId="6C4BB22A" w14:textId="5583643D" w:rsidR="006106CF" w:rsidRPr="000C5A3B" w:rsidRDefault="003E0C85" w:rsidP="008757A3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wady nadają się do usunięcia, może żądać ich usunięcia w oznaczonym terminie, przy czym jeżeli termin usunięcia wad przekroczy ustalony termin zakończenia robót określony </w:t>
      </w:r>
      <w:r w:rsidRPr="00DD27E9">
        <w:rPr>
          <w:rFonts w:ascii="Arial" w:hAnsi="Arial" w:cs="Arial"/>
          <w:szCs w:val="24"/>
        </w:rPr>
        <w:t>w § 3 ust.</w:t>
      </w:r>
      <w:r w:rsidR="00DD27E9" w:rsidRPr="00DD27E9">
        <w:rPr>
          <w:rFonts w:ascii="Arial" w:hAnsi="Arial" w:cs="Arial"/>
          <w:szCs w:val="24"/>
        </w:rPr>
        <w:t>1</w:t>
      </w:r>
      <w:r w:rsidRPr="000C5A3B">
        <w:rPr>
          <w:rFonts w:ascii="Arial" w:hAnsi="Arial" w:cs="Arial"/>
          <w:szCs w:val="24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0C5A3B" w:rsidRDefault="003E0C85" w:rsidP="008757A3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wady nie nadają się do usunięcia, to:</w:t>
      </w:r>
    </w:p>
    <w:p w14:paraId="5B97D14B" w14:textId="77777777" w:rsidR="000C41AA" w:rsidRPr="000C5A3B" w:rsidRDefault="003E0C85" w:rsidP="008757A3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nie uniemożliwiają one użytkowania przedmiotu odbioru zgodnie z przeznaczeniem Zamawiający może obniżyć odpowiednio wynagrodzenie,</w:t>
      </w:r>
    </w:p>
    <w:p w14:paraId="4CBCBDD5" w14:textId="07022260" w:rsidR="000C41AA" w:rsidRPr="000C5A3B" w:rsidRDefault="003E0C85" w:rsidP="008757A3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0C5A3B">
        <w:rPr>
          <w:rFonts w:ascii="Arial" w:hAnsi="Arial" w:cs="Arial"/>
          <w:szCs w:val="24"/>
        </w:rPr>
        <w:t xml:space="preserve">3 </w:t>
      </w:r>
      <w:r w:rsidR="00C82DEE" w:rsidRPr="000C5A3B">
        <w:rPr>
          <w:rFonts w:ascii="Arial" w:hAnsi="Arial" w:cs="Arial"/>
          <w:szCs w:val="24"/>
        </w:rPr>
        <w:t>ust.</w:t>
      </w:r>
      <w:r w:rsidR="00DD27E9">
        <w:rPr>
          <w:rFonts w:ascii="Arial" w:hAnsi="Arial" w:cs="Arial"/>
          <w:szCs w:val="24"/>
        </w:rPr>
        <w:t>1</w:t>
      </w:r>
      <w:r w:rsidRPr="000C5A3B">
        <w:rPr>
          <w:rFonts w:ascii="Arial" w:hAnsi="Arial" w:cs="Arial"/>
          <w:szCs w:val="24"/>
        </w:rPr>
        <w:t>.</w:t>
      </w:r>
    </w:p>
    <w:p w14:paraId="64A4E47B" w14:textId="57CCC072" w:rsidR="000C41AA" w:rsidRPr="000C5A3B" w:rsidRDefault="003E0C85" w:rsidP="008757A3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Strony postanawiają, że z czynności odbioru</w:t>
      </w:r>
      <w:r w:rsidR="00ED1FD8" w:rsidRPr="000C5A3B">
        <w:rPr>
          <w:rFonts w:ascii="Arial" w:hAnsi="Arial" w:cs="Arial"/>
          <w:szCs w:val="24"/>
        </w:rPr>
        <w:t xml:space="preserve"> robót budowlanych</w:t>
      </w:r>
      <w:r w:rsidRPr="000C5A3B">
        <w:rPr>
          <w:rFonts w:ascii="Arial" w:hAnsi="Arial" w:cs="Arial"/>
          <w:szCs w:val="24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zawiadomienia Zamawiającego o usunięciu wad oraz do żądania wyznaczenia terminu odbioru robót zakwestionow</w:t>
      </w:r>
      <w:r w:rsidR="000C41AA" w:rsidRPr="000C5A3B">
        <w:rPr>
          <w:rFonts w:ascii="Arial" w:hAnsi="Arial" w:cs="Arial"/>
          <w:szCs w:val="24"/>
        </w:rPr>
        <w:t>anych uprzednio jako wadliwych.</w:t>
      </w:r>
    </w:p>
    <w:p w14:paraId="3B03413E" w14:textId="77777777" w:rsidR="00D352DE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podjąć decyzję o przerwaniu czynności odbioru aż do czasu usunięcia istotnych  wad.</w:t>
      </w:r>
    </w:p>
    <w:p w14:paraId="402C02A3" w14:textId="3BEC3C1C" w:rsidR="000C41AA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po okresie rękojmi jest dokonywany przez Zamawiającego z udziałem Wykonawcy w celu stwierdzenia wykonania przez Wykonawcę zobowiązań wynikających z rękojmi. Z odbioru zostanie sporządzony protokół odbioru.</w:t>
      </w:r>
    </w:p>
    <w:p w14:paraId="1103D54A" w14:textId="77777777" w:rsidR="00E928E2" w:rsidRPr="00E928E2" w:rsidRDefault="00E928E2" w:rsidP="00E928E2">
      <w:pPr>
        <w:spacing w:line="276" w:lineRule="auto"/>
        <w:rPr>
          <w:rFonts w:ascii="Arial" w:hAnsi="Arial" w:cs="Arial"/>
          <w:szCs w:val="24"/>
        </w:rPr>
      </w:pPr>
    </w:p>
    <w:p w14:paraId="5BE42CB8" w14:textId="77777777" w:rsidR="000C41AA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Zamawiający wyznaczy ostateczny pogwarancyjny odbiór robót w terminie obowiązywania rękojmi/gwarancji określonego w umowie.</w:t>
      </w:r>
    </w:p>
    <w:p w14:paraId="55B6E49E" w14:textId="64FFC20F" w:rsidR="0096510D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 usunięcia przez Wykonawcę wad stwierdzonych w okresie rękojmi/</w:t>
      </w:r>
      <w:r w:rsidR="00CB0E36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7 </w:t>
      </w:r>
      <w:r w:rsidRPr="000C5A3B">
        <w:rPr>
          <w:rFonts w:ascii="Arial" w:hAnsi="Arial" w:cs="Arial"/>
          <w:b/>
          <w:szCs w:val="24"/>
        </w:rPr>
        <w:br/>
        <w:t>Zapłata wynagrodzenia</w:t>
      </w:r>
    </w:p>
    <w:p w14:paraId="7ACD3B02" w14:textId="77777777" w:rsidR="00FD24D3" w:rsidRPr="00FD24D3" w:rsidRDefault="00FD24D3" w:rsidP="008757A3">
      <w:pPr>
        <w:pStyle w:val="Akapitzlist"/>
        <w:numPr>
          <w:ilvl w:val="0"/>
          <w:numId w:val="44"/>
        </w:numPr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 xml:space="preserve">Za wykonanie przedmiotu umowy określonego w § 1 strony ustalają wynagrodzenie kosztorysowe zgodnie z ofertą w następującej wysokości: ............................. </w:t>
      </w:r>
      <w:r w:rsidRPr="00FD24D3">
        <w:rPr>
          <w:rFonts w:ascii="Arial" w:hAnsi="Arial" w:cs="Arial"/>
          <w:b/>
          <w:szCs w:val="24"/>
        </w:rPr>
        <w:t>złotych</w:t>
      </w:r>
      <w:r w:rsidRPr="00FD24D3">
        <w:rPr>
          <w:rFonts w:ascii="Arial" w:hAnsi="Arial" w:cs="Arial"/>
          <w:szCs w:val="24"/>
        </w:rPr>
        <w:t xml:space="preserve"> </w:t>
      </w:r>
      <w:r w:rsidRPr="00FD24D3">
        <w:rPr>
          <w:rFonts w:ascii="Arial" w:hAnsi="Arial" w:cs="Arial"/>
          <w:b/>
          <w:szCs w:val="24"/>
        </w:rPr>
        <w:t>brutto</w:t>
      </w:r>
    </w:p>
    <w:p w14:paraId="2E5DB9D6" w14:textId="54326B4D" w:rsidR="00FD24D3" w:rsidRPr="00FD24D3" w:rsidRDefault="00FD24D3" w:rsidP="00CB0E36">
      <w:pPr>
        <w:pStyle w:val="Akapitzlist"/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>podatek VAT  w wysokości ........................ zł.</w:t>
      </w:r>
    </w:p>
    <w:p w14:paraId="32ABCBB9" w14:textId="77777777" w:rsidR="00FD24D3" w:rsidRDefault="00FD24D3" w:rsidP="00CB0E36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0"/>
        </w:rPr>
      </w:pPr>
      <w:r w:rsidRPr="00FD24D3">
        <w:rPr>
          <w:rFonts w:ascii="Arial" w:hAnsi="Arial" w:cs="Arial"/>
        </w:rPr>
        <w:t xml:space="preserve">Słownie złotych: </w:t>
      </w:r>
      <w:r w:rsidRPr="006333A3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</w:p>
    <w:p w14:paraId="6565EE55" w14:textId="6EA158BF" w:rsidR="00D46BF9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Wynagrodzenie określone w ust. 1 obejmuje całkowity koszt realizacji przedmiotu umowy, </w:t>
      </w:r>
      <w:r w:rsidR="00915C45" w:rsidRPr="000C5A3B">
        <w:rPr>
          <w:rFonts w:ascii="Arial" w:hAnsi="Arial" w:cs="Arial"/>
          <w:szCs w:val="24"/>
        </w:rPr>
        <w:t>okreś</w:t>
      </w:r>
      <w:r w:rsidR="00CB0E36">
        <w:rPr>
          <w:rFonts w:ascii="Arial" w:hAnsi="Arial" w:cs="Arial"/>
          <w:szCs w:val="24"/>
        </w:rPr>
        <w:t xml:space="preserve">lonego w niniejszej umowie </w:t>
      </w:r>
      <w:r w:rsidR="00915C45" w:rsidRPr="000C5A3B">
        <w:rPr>
          <w:rFonts w:ascii="Arial" w:hAnsi="Arial" w:cs="Arial"/>
          <w:szCs w:val="24"/>
        </w:rPr>
        <w:t xml:space="preserve">w tym koszty wykonania robót budowlanych, prac towarzyszących, </w:t>
      </w:r>
      <w:r w:rsidR="00CB0E36">
        <w:rPr>
          <w:rFonts w:ascii="Arial" w:hAnsi="Arial" w:cs="Arial"/>
          <w:szCs w:val="24"/>
        </w:rPr>
        <w:t>przygo</w:t>
      </w:r>
      <w:r w:rsidR="00B16B91">
        <w:rPr>
          <w:rFonts w:ascii="Arial" w:hAnsi="Arial" w:cs="Arial"/>
          <w:szCs w:val="24"/>
        </w:rPr>
        <w:t xml:space="preserve">towania niezbędnych dokumentów </w:t>
      </w:r>
      <w:r w:rsidR="00915C45" w:rsidRPr="000C5A3B">
        <w:rPr>
          <w:rFonts w:ascii="Arial" w:hAnsi="Arial" w:cs="Arial"/>
          <w:szCs w:val="24"/>
        </w:rPr>
        <w:t>oraz innych prac i materiałów niezbędnych do prawidłowego wykona</w:t>
      </w:r>
      <w:r w:rsidR="00D46BF9" w:rsidRPr="000C5A3B">
        <w:rPr>
          <w:rFonts w:ascii="Arial" w:hAnsi="Arial" w:cs="Arial"/>
          <w:szCs w:val="24"/>
        </w:rPr>
        <w:t>nia przedmiotu niniejszej umowy.</w:t>
      </w:r>
    </w:p>
    <w:p w14:paraId="489F3AC0" w14:textId="7F528325" w:rsidR="00FD24D3" w:rsidRPr="00FD24D3" w:rsidRDefault="00FD24D3" w:rsidP="008757A3">
      <w:pPr>
        <w:pStyle w:val="Akapitzlist"/>
        <w:numPr>
          <w:ilvl w:val="0"/>
          <w:numId w:val="44"/>
        </w:numPr>
        <w:tabs>
          <w:tab w:val="left" w:pos="142"/>
          <w:tab w:val="right" w:pos="8248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D24D3">
        <w:rPr>
          <w:rFonts w:ascii="Arial" w:hAnsi="Arial" w:cs="Arial"/>
        </w:rPr>
        <w:t>Wynagrodzenie, o którym mowa w ust.1, może ulec zmianie w czasie trwania umowy w przypadku okoliczności wskazanych w § 13</w:t>
      </w:r>
      <w:r w:rsidR="00870FD8" w:rsidRPr="00870FD8">
        <w:rPr>
          <w:rFonts w:ascii="Arial" w:hAnsi="Arial" w:cs="Arial"/>
          <w:sz w:val="22"/>
          <w:szCs w:val="22"/>
        </w:rPr>
        <w:t xml:space="preserve"> </w:t>
      </w:r>
      <w:r w:rsidR="00870FD8" w:rsidRPr="00DD27E9">
        <w:rPr>
          <w:rFonts w:ascii="Arial" w:hAnsi="Arial" w:cs="Arial"/>
          <w:szCs w:val="22"/>
        </w:rPr>
        <w:t>umowy</w:t>
      </w:r>
      <w:r w:rsidR="00870FD8" w:rsidRPr="003E43B7">
        <w:rPr>
          <w:rFonts w:ascii="Arial" w:hAnsi="Arial" w:cs="Arial"/>
          <w:sz w:val="22"/>
          <w:szCs w:val="22"/>
        </w:rPr>
        <w:t>.</w:t>
      </w:r>
    </w:p>
    <w:p w14:paraId="5480DAB2" w14:textId="77777777" w:rsidR="00870FD8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</w:t>
      </w:r>
      <w:r w:rsidR="00D46BF9" w:rsidRPr="000C5A3B">
        <w:rPr>
          <w:rFonts w:ascii="Arial" w:hAnsi="Arial" w:cs="Arial"/>
          <w:szCs w:val="24"/>
        </w:rPr>
        <w:t xml:space="preserve">nie </w:t>
      </w:r>
      <w:r w:rsidRPr="000C5A3B">
        <w:rPr>
          <w:rFonts w:ascii="Arial" w:hAnsi="Arial" w:cs="Arial"/>
          <w:szCs w:val="24"/>
        </w:rPr>
        <w:t>przewiduje</w:t>
      </w:r>
      <w:r w:rsidR="00D46BF9" w:rsidRPr="000C5A3B">
        <w:rPr>
          <w:rFonts w:ascii="Arial" w:hAnsi="Arial" w:cs="Arial"/>
          <w:szCs w:val="24"/>
        </w:rPr>
        <w:t xml:space="preserve"> wypłaty </w:t>
      </w:r>
      <w:r w:rsidRPr="000C5A3B">
        <w:rPr>
          <w:rFonts w:ascii="Arial" w:hAnsi="Arial" w:cs="Arial"/>
          <w:szCs w:val="24"/>
        </w:rPr>
        <w:t>zalicz</w:t>
      </w:r>
      <w:r w:rsidR="00D46BF9" w:rsidRPr="000C5A3B">
        <w:rPr>
          <w:rFonts w:ascii="Arial" w:hAnsi="Arial" w:cs="Arial"/>
          <w:szCs w:val="24"/>
        </w:rPr>
        <w:t>e</w:t>
      </w:r>
      <w:r w:rsidRPr="000C5A3B">
        <w:rPr>
          <w:rFonts w:ascii="Arial" w:hAnsi="Arial" w:cs="Arial"/>
          <w:szCs w:val="24"/>
        </w:rPr>
        <w:t>k</w:t>
      </w:r>
      <w:r w:rsidR="00A327DC" w:rsidRPr="000C5A3B">
        <w:rPr>
          <w:rFonts w:ascii="Arial" w:hAnsi="Arial" w:cs="Arial"/>
          <w:szCs w:val="24"/>
        </w:rPr>
        <w:t>.</w:t>
      </w:r>
    </w:p>
    <w:p w14:paraId="15B80D19" w14:textId="77777777" w:rsidR="00870FD8" w:rsidRPr="00870FD8" w:rsidRDefault="00870FD8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>Podstawą zapłaty wynagrodzenia będzie faktura końcowa wystawiona przez Wykonawcę dla Zamawiającego po dokonaniu odbioru końcowego robót i podpisaniu protokołu odbioru końcowego robót.</w:t>
      </w:r>
    </w:p>
    <w:p w14:paraId="052B6A86" w14:textId="50DB390C" w:rsidR="00870FD8" w:rsidRPr="00870FD8" w:rsidRDefault="00870FD8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 xml:space="preserve">Podstawę do wystawienia faktury stanowić będzie bezusterkowy protokół odbioru robót oraz rozliczenie wykonanych robót potwierdzone przez przedstawiciela zamawiającego. </w:t>
      </w:r>
    </w:p>
    <w:p w14:paraId="6F79EAB3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>W przypadku wysta</w:t>
      </w:r>
      <w:r w:rsidRPr="000C5A3B">
        <w:rPr>
          <w:rFonts w:ascii="Arial" w:hAnsi="Arial" w:cs="Arial"/>
          <w:szCs w:val="24"/>
        </w:rPr>
        <w:t>wienia przez Wykonawcę faktur VAT niezgodnych z umową lub obowiązującymi przepisami prawa, Zamawiający ma prawo do wstrzymania płatności do czasu wyjaśnienia oraz otrzymania faktur korygujących VAT, bez obowiązku płacenia odsetek z tytułu niedotrzymania terminu zapłaty.</w:t>
      </w:r>
    </w:p>
    <w:p w14:paraId="332DD142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Faktura powinna wskazywać jako nabywcę/odbiorcę Gmina Bochnia NIP 868-102-12-71, </w:t>
      </w:r>
      <w:r w:rsidRPr="000C5A3B">
        <w:rPr>
          <w:rFonts w:ascii="Arial" w:hAnsi="Arial" w:cs="Arial"/>
          <w:szCs w:val="24"/>
        </w:rPr>
        <w:br/>
        <w:t>ul. Kazimierza Wielkiego 26, 32-700 Bochnia.</w:t>
      </w:r>
    </w:p>
    <w:p w14:paraId="7FC1B11B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nie ma prawa do przeniesienia, bez uprzedniej pisemnej zgody Zamawiającego, wierzytelności wynikających z niniejszej umowy na rzecz osób trzecich.</w:t>
      </w:r>
    </w:p>
    <w:p w14:paraId="44B45ABC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Wynagrodzenie płatne będzie w formie przelewu na rachunek bankowy Wykonawcy. Numer rachunku………………………………………………………………………..</w:t>
      </w:r>
    </w:p>
    <w:p w14:paraId="7D912988" w14:textId="77777777" w:rsidR="00D6400C" w:rsidRPr="0071509A" w:rsidRDefault="00D6400C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71509A">
        <w:rPr>
          <w:rFonts w:ascii="Arial" w:hAnsi="Arial" w:cs="Arial"/>
          <w:szCs w:val="22"/>
        </w:rPr>
        <w:t xml:space="preserve">Zapłata faktur przez Zamawiającego będzie dokonana przelewem na wskazany przez Wykonawcę rachunek bankowy w terminie do 30 dni od dnia otrzymania faktury. </w:t>
      </w:r>
    </w:p>
    <w:p w14:paraId="2FB62A1C" w14:textId="77777777" w:rsidR="002F5F72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datę zapłaty strony uznają datę uznania rachunku bankowego Wykonawcy.</w:t>
      </w:r>
    </w:p>
    <w:p w14:paraId="1DD007AC" w14:textId="77777777" w:rsidR="00E51D0C" w:rsidRDefault="00BF102F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Zgodnie z przepisami ustawy z dnia 23 listopada 2018 r. o elektronicznym fakturowaniu </w:t>
      </w:r>
      <w:r w:rsidR="00C54324" w:rsidRPr="000C5A3B">
        <w:rPr>
          <w:rFonts w:ascii="Arial" w:hAnsi="Arial" w:cs="Arial"/>
          <w:szCs w:val="24"/>
        </w:rPr>
        <w:br/>
      </w:r>
      <w:r w:rsidRPr="000C5A3B">
        <w:rPr>
          <w:rFonts w:ascii="Arial" w:hAnsi="Arial" w:cs="Arial"/>
          <w:szCs w:val="24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0C5A3B">
          <w:rPr>
            <w:rStyle w:val="Hipercze"/>
            <w:rFonts w:ascii="Arial" w:hAnsi="Arial" w:cs="Arial"/>
            <w:szCs w:val="24"/>
          </w:rPr>
          <w:t>https://efaktura.gov.pl</w:t>
        </w:r>
      </w:hyperlink>
      <w:r w:rsidRPr="000C5A3B">
        <w:rPr>
          <w:rFonts w:ascii="Arial" w:hAnsi="Arial" w:cs="Arial"/>
          <w:szCs w:val="24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</w:t>
      </w:r>
      <w:r w:rsidRPr="000C5A3B">
        <w:rPr>
          <w:rFonts w:ascii="Arial" w:hAnsi="Arial" w:cs="Arial"/>
          <w:szCs w:val="24"/>
        </w:rPr>
        <w:lastRenderedPageBreak/>
        <w:t>rozumieć potwierdzoną za zgodność z oryginałem kopie przelewu płatności na konto Podwykonawcy lub dalszego Podwykonawcy.</w:t>
      </w:r>
    </w:p>
    <w:p w14:paraId="2AF704B8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1395970E" w:rsidR="002F5F72" w:rsidRPr="000C5A3B" w:rsidRDefault="00B862A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Bezpośrednia zapłata wg ust.1</w:t>
      </w:r>
      <w:r w:rsidR="0071509A">
        <w:rPr>
          <w:rFonts w:ascii="Arial" w:hAnsi="Arial" w:cs="Arial"/>
          <w:szCs w:val="24"/>
        </w:rPr>
        <w:t>5</w:t>
      </w:r>
      <w:r w:rsidR="0096510D" w:rsidRPr="000C5A3B">
        <w:rPr>
          <w:rFonts w:ascii="Arial" w:hAnsi="Arial" w:cs="Arial"/>
          <w:szCs w:val="24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2D3097">
        <w:rPr>
          <w:rFonts w:ascii="Arial" w:hAnsi="Arial" w:cs="Arial"/>
          <w:szCs w:val="24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2D3097">
        <w:rPr>
          <w:rFonts w:ascii="Arial" w:hAnsi="Arial" w:cs="Arial"/>
          <w:szCs w:val="24"/>
        </w:rPr>
        <w:t xml:space="preserve"> </w:t>
      </w:r>
      <w:r w:rsidRPr="002D3097">
        <w:rPr>
          <w:rFonts w:ascii="Arial" w:hAnsi="Arial" w:cs="Arial"/>
          <w:szCs w:val="24"/>
        </w:rPr>
        <w:t>W takim przypadku Wykonawcy nie przysługują odsetki z tytułu opóźnienia w zapłacie.</w:t>
      </w:r>
    </w:p>
    <w:p w14:paraId="032106D6" w14:textId="77777777" w:rsidR="00EA4330" w:rsidRPr="000C5A3B" w:rsidRDefault="0096510D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8 </w:t>
      </w:r>
      <w:r w:rsidRPr="000C5A3B">
        <w:rPr>
          <w:rFonts w:ascii="Arial" w:hAnsi="Arial" w:cs="Arial"/>
          <w:b/>
          <w:szCs w:val="24"/>
        </w:rPr>
        <w:br/>
        <w:t>Inspektor Nadzoru/Kierownik Budowy</w:t>
      </w:r>
    </w:p>
    <w:p w14:paraId="0895E219" w14:textId="13A70F0E" w:rsidR="001D37CD" w:rsidRPr="002D3097" w:rsidRDefault="0096510D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Nadzór nad realizacją przedmiotu umowy ze strony Zamawiają</w:t>
      </w:r>
      <w:r w:rsidR="00EA4330" w:rsidRPr="000C5A3B">
        <w:rPr>
          <w:rFonts w:ascii="Arial" w:hAnsi="Arial" w:cs="Arial"/>
          <w:szCs w:val="24"/>
        </w:rPr>
        <w:t>cego sprawować będzie</w:t>
      </w:r>
      <w:r w:rsidR="001D37CD" w:rsidRPr="000C5A3B">
        <w:rPr>
          <w:rFonts w:ascii="Arial" w:hAnsi="Arial" w:cs="Arial"/>
          <w:szCs w:val="24"/>
        </w:rPr>
        <w:t>:</w:t>
      </w:r>
      <w:r w:rsidR="002D3097">
        <w:rPr>
          <w:rFonts w:ascii="Arial" w:hAnsi="Arial" w:cs="Arial"/>
          <w:szCs w:val="24"/>
        </w:rPr>
        <w:t xml:space="preserve"> </w:t>
      </w:r>
      <w:r w:rsidR="001D37CD" w:rsidRPr="002D3097">
        <w:rPr>
          <w:rFonts w:ascii="Arial" w:hAnsi="Arial" w:cs="Arial"/>
          <w:szCs w:val="24"/>
        </w:rPr>
        <w:t>Inspektor Nadzoru: ……………………………………….. tel. kontaktowy …………..……..</w:t>
      </w:r>
    </w:p>
    <w:p w14:paraId="7E265916" w14:textId="046D39A9" w:rsidR="00EA4330" w:rsidRPr="000C5A3B" w:rsidRDefault="00E82257" w:rsidP="008757A3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Cs w:val="24"/>
        </w:rPr>
      </w:pPr>
      <w:r w:rsidRPr="000C5A3B">
        <w:rPr>
          <w:rFonts w:ascii="Arial" w:eastAsia="SimSun" w:hAnsi="Arial" w:cs="Arial"/>
          <w:szCs w:val="24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0C5A3B" w:rsidRDefault="0096510D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Osob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odpowiedzialn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za realizację przedmiotu umowy ze strony Wykonawcy</w:t>
      </w:r>
      <w:r w:rsidR="00251EA8" w:rsidRPr="000C5A3B">
        <w:rPr>
          <w:rFonts w:ascii="Arial" w:hAnsi="Arial" w:cs="Arial"/>
          <w:szCs w:val="24"/>
        </w:rPr>
        <w:t xml:space="preserve"> będzie</w:t>
      </w:r>
      <w:r w:rsidR="00770526" w:rsidRPr="000C5A3B">
        <w:rPr>
          <w:rFonts w:ascii="Arial" w:hAnsi="Arial" w:cs="Arial"/>
          <w:szCs w:val="24"/>
        </w:rPr>
        <w:t xml:space="preserve">: </w:t>
      </w:r>
    </w:p>
    <w:p w14:paraId="5D4C3938" w14:textId="566DA7BC" w:rsidR="00EA4330" w:rsidRPr="000C5A3B" w:rsidRDefault="00251EA8" w:rsidP="008757A3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 xml:space="preserve">Kierownik budowy ...................................., wskazany przez Wykonawcę w złożonej ofercie. </w:t>
      </w:r>
      <w:r w:rsidR="00770526" w:rsidRPr="000C5A3B">
        <w:rPr>
          <w:rFonts w:ascii="Arial" w:hAnsi="Arial" w:cs="Arial"/>
          <w:szCs w:val="24"/>
        </w:rPr>
        <w:br/>
      </w:r>
      <w:r w:rsidR="0096510D" w:rsidRPr="000C5A3B">
        <w:rPr>
          <w:rFonts w:ascii="Arial" w:hAnsi="Arial" w:cs="Arial"/>
          <w:szCs w:val="24"/>
        </w:rPr>
        <w:t>Nr uprawnień .................................tel. kontaktowy ………………….</w:t>
      </w:r>
      <w:r w:rsidRPr="000C5A3B">
        <w:rPr>
          <w:rFonts w:ascii="Arial" w:hAnsi="Arial" w:cs="Arial"/>
          <w:szCs w:val="24"/>
        </w:rPr>
        <w:t>.</w:t>
      </w:r>
    </w:p>
    <w:p w14:paraId="3EABA840" w14:textId="3ECBE91C" w:rsidR="001D37CD" w:rsidRPr="000C5A3B" w:rsidRDefault="001D37CD" w:rsidP="008757A3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Kierownik robót w zakresie sieci, instalacji i urządzeń cieplnych, wentylacyjnych, gazowych, wodociągowych i kanalizacyjnych ...................................., wskazany przez Wykonawcę w złożonej ofercie. Nr uprawnień .................................tel. kontaktowy …………………..</w:t>
      </w:r>
    </w:p>
    <w:p w14:paraId="0C80A7A2" w14:textId="21C28743" w:rsidR="001D37CD" w:rsidRPr="000C5A3B" w:rsidRDefault="001D37CD" w:rsidP="008757A3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Kierownik robót w zakresie sieci, instalacji i urządzeń elektrycznych budowy ...................................., wskazany przez Wykonawcę w złożonej ofercie. Nr uprawnień .................................tel. kontaktowy …………………..</w:t>
      </w:r>
    </w:p>
    <w:p w14:paraId="4614A6B6" w14:textId="22C97714" w:rsidR="00EA4330" w:rsidRPr="000C5A3B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Kierownik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ma obowiązek przebywania na terenie budowy w trakcie wykonywania robót </w:t>
      </w:r>
      <w:r w:rsidR="00C755C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budowlanych stanowiących przedmiot niniejszej umowy.</w:t>
      </w:r>
    </w:p>
    <w:p w14:paraId="391CAC82" w14:textId="2C13AE62" w:rsidR="00EA4330" w:rsidRPr="000C5A3B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Wykonawca ma prawo do zmiany osoby pełniącej obowiązki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na inną osobę posiadającą odpowiednie kwalifikacje do kierowania budową.</w:t>
      </w:r>
    </w:p>
    <w:p w14:paraId="20DEC298" w14:textId="3CC4623A" w:rsidR="00EA4330" w:rsidRPr="000C5A3B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O zamiarze zmiany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Wykonawca zobowiązany jest powiadomić inspektora nadzoru</w:t>
      </w:r>
      <w:r w:rsidR="00C755C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oraz Zamawiającego na co najmniej 7 dni przed terminem dokonania takiej zmiany, przedkładając stosowne dokumenty stwierdzające, że osoba przewidziana do kier</w:t>
      </w:r>
      <w:r w:rsidR="001D37CD" w:rsidRPr="000C5A3B">
        <w:rPr>
          <w:rFonts w:ascii="Arial" w:hAnsi="Arial" w:cs="Arial"/>
          <w:szCs w:val="24"/>
        </w:rPr>
        <w:t xml:space="preserve">owania budową/robotami </w:t>
      </w:r>
      <w:r w:rsidRPr="000C5A3B">
        <w:rPr>
          <w:rFonts w:ascii="Arial" w:hAnsi="Arial" w:cs="Arial"/>
          <w:szCs w:val="24"/>
        </w:rPr>
        <w:t>stanowiącymi przedmiot zamówienia posiada wymagane obowiązującymi przepisami prawa uprawnienia oraz wykaże się co najmniej takim samym doświadczeniem i kwalifikacjami.</w:t>
      </w:r>
    </w:p>
    <w:p w14:paraId="46E99AB7" w14:textId="516ECD6E" w:rsidR="00E82257" w:rsidRPr="000C5A3B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Zamawiający zaakceptuje taką zmianę wyłącznie wtedy, gdy kwalifikacje wskazanej osoby będą takie same lub wyższe od kwalifikacji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wymaganych </w:t>
      </w:r>
      <w:r w:rsidRPr="000C5A3B">
        <w:rPr>
          <w:rFonts w:ascii="Arial" w:hAnsi="Arial" w:cs="Arial"/>
          <w:szCs w:val="24"/>
        </w:rPr>
        <w:lastRenderedPageBreak/>
        <w:t>postanowieniami Specyfikacji  Warunków Zamówienia. Zmiana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wymaga zgody Zamawiającego.</w:t>
      </w:r>
    </w:p>
    <w:p w14:paraId="72F3EFFD" w14:textId="77777777" w:rsidR="0096510D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9 </w:t>
      </w:r>
      <w:r w:rsidRPr="000C5A3B">
        <w:rPr>
          <w:rFonts w:ascii="Arial" w:hAnsi="Arial" w:cs="Arial"/>
          <w:b/>
          <w:szCs w:val="24"/>
        </w:rPr>
        <w:br/>
        <w:t>Kary umowne i odszkodowanie</w:t>
      </w:r>
    </w:p>
    <w:p w14:paraId="66E67CC8" w14:textId="0C905821" w:rsidR="00A2635E" w:rsidRPr="000C5A3B" w:rsidRDefault="00A2635E" w:rsidP="008757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0C5A3B" w:rsidRDefault="00A2635E" w:rsidP="008757A3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zapłacenia Zamawiającemu kary umownej z tytułu:</w:t>
      </w:r>
    </w:p>
    <w:p w14:paraId="6B174F32" w14:textId="312CC846" w:rsidR="00CE2574" w:rsidRPr="0054451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54451B">
        <w:rPr>
          <w:rFonts w:ascii="Arial" w:hAnsi="Arial" w:cs="Arial"/>
          <w:szCs w:val="24"/>
        </w:rPr>
        <w:t xml:space="preserve">za zwłokę w wykonaniu przedmiotu umowy w wysokości 0,1 % wynagrodzenia umownego brutto </w:t>
      </w:r>
      <w:r w:rsidR="00CE2574" w:rsidRPr="0054451B">
        <w:rPr>
          <w:rFonts w:ascii="Arial" w:hAnsi="Arial" w:cs="Arial"/>
          <w:szCs w:val="24"/>
        </w:rPr>
        <w:t xml:space="preserve">- </w:t>
      </w:r>
      <w:r w:rsidRPr="0054451B">
        <w:rPr>
          <w:rFonts w:ascii="Arial" w:hAnsi="Arial" w:cs="Arial"/>
          <w:szCs w:val="24"/>
        </w:rPr>
        <w:t xml:space="preserve">określonego w §7 ust.1 niniejszej umowy za każdy dzień zwłoki, </w:t>
      </w:r>
      <w:r w:rsidR="00CE2574" w:rsidRPr="0054451B">
        <w:rPr>
          <w:rFonts w:ascii="Arial" w:hAnsi="Arial" w:cs="Arial"/>
          <w:szCs w:val="24"/>
        </w:rPr>
        <w:t>licząc od ustalonego w §3 ust.</w:t>
      </w:r>
      <w:r w:rsidR="00B16B91" w:rsidRPr="0054451B">
        <w:rPr>
          <w:rFonts w:ascii="Arial" w:hAnsi="Arial" w:cs="Arial"/>
          <w:szCs w:val="24"/>
        </w:rPr>
        <w:t>1</w:t>
      </w:r>
      <w:r w:rsidRPr="0054451B">
        <w:rPr>
          <w:rFonts w:ascii="Arial" w:hAnsi="Arial" w:cs="Arial"/>
          <w:szCs w:val="24"/>
        </w:rPr>
        <w:t xml:space="preserve"> </w:t>
      </w:r>
      <w:r w:rsidR="00CE2574" w:rsidRPr="0054451B">
        <w:rPr>
          <w:rFonts w:ascii="Arial" w:hAnsi="Arial" w:cs="Arial"/>
          <w:szCs w:val="24"/>
        </w:rPr>
        <w:t xml:space="preserve">terminu </w:t>
      </w:r>
      <w:r w:rsidR="00B033BD" w:rsidRPr="0054451B">
        <w:rPr>
          <w:rFonts w:ascii="Arial" w:hAnsi="Arial" w:cs="Arial"/>
          <w:szCs w:val="24"/>
        </w:rPr>
        <w:t>realizacji robót budowlanych</w:t>
      </w:r>
      <w:r w:rsidR="00CE2574" w:rsidRPr="0054451B">
        <w:rPr>
          <w:rFonts w:ascii="Arial" w:hAnsi="Arial" w:cs="Arial"/>
          <w:szCs w:val="24"/>
        </w:rPr>
        <w:t>, jeżeli ukończenie</w:t>
      </w:r>
      <w:r w:rsidR="00C95419" w:rsidRPr="0054451B">
        <w:rPr>
          <w:rFonts w:ascii="Arial" w:hAnsi="Arial" w:cs="Arial"/>
          <w:szCs w:val="24"/>
        </w:rPr>
        <w:t xml:space="preserve"> tych</w:t>
      </w:r>
      <w:r w:rsidR="00CE2574" w:rsidRPr="0054451B">
        <w:rPr>
          <w:rFonts w:ascii="Arial" w:hAnsi="Arial" w:cs="Arial"/>
          <w:szCs w:val="24"/>
        </w:rPr>
        <w:t xml:space="preserve"> </w:t>
      </w:r>
      <w:r w:rsidR="00B033BD" w:rsidRPr="0054451B">
        <w:rPr>
          <w:rFonts w:ascii="Arial" w:hAnsi="Arial" w:cs="Arial"/>
          <w:szCs w:val="24"/>
        </w:rPr>
        <w:t xml:space="preserve">robót </w:t>
      </w:r>
      <w:r w:rsidR="00CE2574" w:rsidRPr="0054451B">
        <w:rPr>
          <w:rFonts w:ascii="Arial" w:hAnsi="Arial" w:cs="Arial"/>
          <w:szCs w:val="24"/>
        </w:rPr>
        <w:t xml:space="preserve"> jest późniejsze niż wymagany termin</w:t>
      </w:r>
      <w:r w:rsidR="00B033BD" w:rsidRPr="0054451B">
        <w:rPr>
          <w:rFonts w:ascii="Arial" w:hAnsi="Arial" w:cs="Arial"/>
          <w:szCs w:val="24"/>
        </w:rPr>
        <w:t xml:space="preserve"> ich </w:t>
      </w:r>
      <w:r w:rsidR="00CE2574" w:rsidRPr="0054451B">
        <w:rPr>
          <w:rFonts w:ascii="Arial" w:hAnsi="Arial" w:cs="Arial"/>
          <w:szCs w:val="24"/>
        </w:rPr>
        <w:t>ukończenia</w:t>
      </w:r>
    </w:p>
    <w:p w14:paraId="61B12227" w14:textId="1E0C0467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usunięciu wad stwierdzonych przy odbiorze lub w okresie rękojmi lub gwarancji w wysokości 0,1 % wynagrodzenia umownego brutto określonego w § 7 ust. 1 niniejszej umowy za każdy dzień zwłoki, licząc od terminu ustalonego na usunięcie wad,</w:t>
      </w:r>
    </w:p>
    <w:p w14:paraId="637819DE" w14:textId="23CA08E2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odstąpienie od umowy lub jej rozwiązanie z przyczyn, za które Wykonawca ponosi odpowiedzialność w wysokości 10% wynagrodzenia umownego brutto określonego w § 7</w:t>
      </w:r>
      <w:r w:rsidR="00361D9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ust. 1 niniejszej umowy</w:t>
      </w:r>
    </w:p>
    <w:p w14:paraId="4B34F347" w14:textId="77777777" w:rsidR="003436CD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lub nieterminowej zapłaty wynagrodzenia należnego Podwykonawcom lub dalszym Podwykonawcom w wysokości 2.000 zł za każde zdarzenie.</w:t>
      </w:r>
    </w:p>
    <w:p w14:paraId="4F701AAB" w14:textId="0556A26D" w:rsidR="003436CD" w:rsidRPr="0039686C" w:rsidRDefault="003436CD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>Z tytułu braku zapłaty lub nieterminowej zapłaty wynagrodzenia należnego podwykonawcom z tytułu zmiany wysokości wynagrodzenia o którym mowa §1</w:t>
      </w:r>
      <w:r w:rsidR="0028435A" w:rsidRPr="0039686C">
        <w:rPr>
          <w:rFonts w:ascii="Arial" w:eastAsiaTheme="minorHAnsi" w:hAnsi="Arial" w:cs="Arial"/>
          <w:color w:val="000000"/>
          <w:szCs w:val="24"/>
          <w:lang w:eastAsia="en-US"/>
        </w:rPr>
        <w:t>4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ust.</w:t>
      </w:r>
      <w:r w:rsidR="00C80FE7" w:rsidRPr="0039686C">
        <w:rPr>
          <w:rFonts w:ascii="Arial" w:eastAsiaTheme="minorHAnsi" w:hAnsi="Arial" w:cs="Arial"/>
          <w:color w:val="000000"/>
          <w:szCs w:val="24"/>
          <w:lang w:eastAsia="en-US"/>
        </w:rPr>
        <w:t>7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w wysokości 2000 zł za każdy ujawniony przypadek</w:t>
      </w:r>
      <w:r w:rsidR="0039686C"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– </w:t>
      </w:r>
      <w:r w:rsidR="0039686C" w:rsidRPr="0039686C">
        <w:rPr>
          <w:rFonts w:ascii="Arial" w:eastAsiaTheme="minorHAnsi" w:hAnsi="Arial" w:cs="Arial"/>
          <w:color w:val="000000"/>
          <w:szCs w:val="24"/>
          <w:highlight w:val="yellow"/>
          <w:lang w:eastAsia="en-US"/>
        </w:rPr>
        <w:t>zapisy dla CZĘŚCI nr 3,5,6,9,10</w:t>
      </w:r>
    </w:p>
    <w:p w14:paraId="4053FA38" w14:textId="18C37E60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zmiany umowy o podwykonawstwo w zakresie terminu zapłaty zgodnie § </w:t>
      </w:r>
      <w:r w:rsidR="00702AEF" w:rsidRPr="000C5A3B">
        <w:rPr>
          <w:rFonts w:ascii="Arial" w:hAnsi="Arial" w:cs="Arial"/>
          <w:szCs w:val="24"/>
        </w:rPr>
        <w:t>4</w:t>
      </w:r>
      <w:r w:rsidRPr="000C5A3B">
        <w:rPr>
          <w:rFonts w:ascii="Arial" w:hAnsi="Arial" w:cs="Arial"/>
          <w:szCs w:val="24"/>
        </w:rPr>
        <w:t xml:space="preserve"> ust. </w:t>
      </w:r>
      <w:r w:rsidR="00030C07" w:rsidRPr="000C5A3B">
        <w:rPr>
          <w:rFonts w:ascii="Arial" w:hAnsi="Arial" w:cs="Arial"/>
          <w:szCs w:val="24"/>
        </w:rPr>
        <w:t>3 pkt.8 w wy</w:t>
      </w:r>
      <w:r w:rsidRPr="000C5A3B">
        <w:rPr>
          <w:rFonts w:ascii="Arial" w:hAnsi="Arial" w:cs="Arial"/>
          <w:szCs w:val="24"/>
        </w:rPr>
        <w:t>sokości 2.000 zł za każde zdarzenie</w:t>
      </w:r>
    </w:p>
    <w:p w14:paraId="01D92985" w14:textId="4D3F644E" w:rsidR="00ED3F9E" w:rsidRPr="0039686C" w:rsidRDefault="00ED3F9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39686C">
        <w:rPr>
          <w:rFonts w:ascii="Arial" w:hAnsi="Arial" w:cs="Arial"/>
          <w:szCs w:val="24"/>
        </w:rPr>
        <w:t xml:space="preserve">w przypadku 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nie przedłożenia stosownych dokumentów określonych w </w:t>
      </w:r>
      <w:r w:rsidRPr="0039686C">
        <w:rPr>
          <w:rFonts w:ascii="Arial" w:hAnsi="Arial" w:cs="Arial"/>
          <w:szCs w:val="24"/>
        </w:rPr>
        <w:t>§1</w:t>
      </w:r>
      <w:r w:rsidR="0028435A" w:rsidRPr="0039686C">
        <w:rPr>
          <w:rFonts w:ascii="Arial" w:hAnsi="Arial" w:cs="Arial"/>
          <w:szCs w:val="24"/>
        </w:rPr>
        <w:t>5</w:t>
      </w:r>
      <w:r w:rsidRPr="0039686C">
        <w:rPr>
          <w:rFonts w:ascii="Arial" w:hAnsi="Arial" w:cs="Arial"/>
          <w:szCs w:val="24"/>
        </w:rPr>
        <w:t xml:space="preserve"> 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>ust.</w:t>
      </w:r>
      <w:r w:rsidR="000C54E4" w:rsidRPr="0039686C">
        <w:rPr>
          <w:rFonts w:ascii="Arial" w:eastAsiaTheme="minorHAnsi" w:hAnsi="Arial" w:cs="Arial"/>
          <w:color w:val="000000"/>
          <w:szCs w:val="24"/>
          <w:lang w:eastAsia="en-US"/>
        </w:rPr>
        <w:t>2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, potwierdzających przez Wykonawcę lub Podwykonawcę wymogu zatrudnienia na podstawie umowy o pracę osób wykazanych w </w:t>
      </w:r>
      <w:r w:rsidRPr="0039686C">
        <w:rPr>
          <w:rFonts w:ascii="Arial" w:hAnsi="Arial" w:cs="Arial"/>
          <w:szCs w:val="24"/>
        </w:rPr>
        <w:t>§1</w:t>
      </w:r>
      <w:r w:rsidR="0028435A" w:rsidRPr="0039686C">
        <w:rPr>
          <w:rFonts w:ascii="Arial" w:hAnsi="Arial" w:cs="Arial"/>
          <w:szCs w:val="24"/>
        </w:rPr>
        <w:t>5</w:t>
      </w:r>
      <w:r w:rsidRPr="0039686C">
        <w:rPr>
          <w:rFonts w:ascii="Arial" w:hAnsi="Arial" w:cs="Arial"/>
          <w:szCs w:val="24"/>
        </w:rPr>
        <w:t xml:space="preserve"> </w:t>
      </w:r>
      <w:r w:rsidRPr="0039686C">
        <w:rPr>
          <w:rFonts w:ascii="Arial" w:eastAsiaTheme="minorHAnsi" w:hAnsi="Arial" w:cs="Arial"/>
          <w:szCs w:val="24"/>
          <w:lang w:eastAsia="en-US"/>
        </w:rPr>
        <w:t>ust.1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0C5A3B" w:rsidRDefault="00A2635E" w:rsidP="008757A3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zapłaci Wykonawcy kary umowne w przypadku: </w:t>
      </w:r>
    </w:p>
    <w:p w14:paraId="64F7E7C4" w14:textId="4E11B2E1" w:rsidR="003436CD" w:rsidRPr="000C5A3B" w:rsidRDefault="003436CD" w:rsidP="008757A3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przekazaniu terenu/placu budowy – w wysokości 0,1% wynagrodzenia brutto, o którym mowa w §7 ust.1 niniejszej umowy, za każdy</w:t>
      </w:r>
      <w:bookmarkStart w:id="0" w:name="_GoBack"/>
      <w:bookmarkEnd w:id="0"/>
      <w:r w:rsidRPr="000C5A3B">
        <w:rPr>
          <w:rFonts w:ascii="Arial" w:hAnsi="Arial" w:cs="Arial"/>
          <w:szCs w:val="24"/>
        </w:rPr>
        <w:t xml:space="preserve"> dzień zwłoki ponad dzień wyznaczony na przekazanie,</w:t>
      </w:r>
    </w:p>
    <w:p w14:paraId="1FD1BE59" w14:textId="18919D2B" w:rsidR="00A2635E" w:rsidRPr="000C5A3B" w:rsidRDefault="00B033BD" w:rsidP="008757A3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2635E" w:rsidRPr="000C5A3B">
        <w:rPr>
          <w:rFonts w:ascii="Arial" w:hAnsi="Arial" w:cs="Arial"/>
          <w:szCs w:val="24"/>
        </w:rPr>
        <w:t xml:space="preserve">odstąpienia od umowy z winy Zamawiającego w wysokości 10% wynagrodzenia brutto, o którym mowa w § </w:t>
      </w:r>
      <w:r w:rsidR="004F2B39" w:rsidRPr="000C5A3B">
        <w:rPr>
          <w:rFonts w:ascii="Arial" w:hAnsi="Arial" w:cs="Arial"/>
          <w:szCs w:val="24"/>
        </w:rPr>
        <w:t>7</w:t>
      </w:r>
      <w:r w:rsidR="00A2635E" w:rsidRPr="000C5A3B">
        <w:rPr>
          <w:rFonts w:ascii="Arial" w:hAnsi="Arial" w:cs="Arial"/>
          <w:szCs w:val="24"/>
        </w:rPr>
        <w:t xml:space="preserve"> ust.1 niniejszej umowy. Nie dotyczy to przypadku odstąpienia od umowy z przyczyn, o których mowa w § 1</w:t>
      </w:r>
      <w:r w:rsidR="009C058A" w:rsidRPr="000C5A3B">
        <w:rPr>
          <w:rFonts w:ascii="Arial" w:hAnsi="Arial" w:cs="Arial"/>
          <w:szCs w:val="24"/>
        </w:rPr>
        <w:t>2</w:t>
      </w:r>
      <w:r w:rsidR="00A2635E" w:rsidRPr="000C5A3B">
        <w:rPr>
          <w:rFonts w:ascii="Arial" w:hAnsi="Arial" w:cs="Arial"/>
          <w:szCs w:val="24"/>
        </w:rPr>
        <w:t xml:space="preserve"> ust.1 pkt.1 niniejszej umowy.</w:t>
      </w:r>
    </w:p>
    <w:p w14:paraId="06294660" w14:textId="625AEEF1" w:rsidR="005F431B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Łączna </w:t>
      </w:r>
      <w:r w:rsidR="00617D3E" w:rsidRPr="000C5A3B">
        <w:rPr>
          <w:rFonts w:ascii="Arial" w:hAnsi="Arial" w:cs="Arial"/>
          <w:szCs w:val="24"/>
        </w:rPr>
        <w:t xml:space="preserve">maksymalna </w:t>
      </w:r>
      <w:r w:rsidRPr="000C5A3B">
        <w:rPr>
          <w:rFonts w:ascii="Arial" w:hAnsi="Arial" w:cs="Arial"/>
          <w:szCs w:val="24"/>
        </w:rPr>
        <w:t>wysokość kar umownych</w:t>
      </w:r>
      <w:r w:rsidR="00617D3E" w:rsidRPr="000C5A3B">
        <w:rPr>
          <w:rFonts w:ascii="Arial" w:hAnsi="Arial" w:cs="Arial"/>
          <w:szCs w:val="24"/>
        </w:rPr>
        <w:t xml:space="preserve">, których mogą dochodzić strony </w:t>
      </w:r>
      <w:r w:rsidRPr="000C5A3B">
        <w:rPr>
          <w:rFonts w:ascii="Arial" w:hAnsi="Arial" w:cs="Arial"/>
          <w:szCs w:val="24"/>
        </w:rPr>
        <w:t xml:space="preserve">nie może przekroczyć 20% wynagrodzenia brutto </w:t>
      </w:r>
      <w:r w:rsidR="005F431B" w:rsidRPr="000C5A3B">
        <w:rPr>
          <w:rFonts w:ascii="Arial" w:hAnsi="Arial" w:cs="Arial"/>
          <w:szCs w:val="24"/>
        </w:rPr>
        <w:t xml:space="preserve">określonego w § 7 ust.1 </w:t>
      </w:r>
    </w:p>
    <w:p w14:paraId="684A259A" w14:textId="2547306C" w:rsidR="00A2635E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Niezależnie od kar umownych strony mogą dochodzić odszkodowania uzupełniającego na zasadach ogólnych w przypadkach opisanych wyżej gdy szkoda przekracza wyso</w:t>
      </w:r>
      <w:r w:rsidR="00EC15FF" w:rsidRPr="000C5A3B">
        <w:rPr>
          <w:rFonts w:ascii="Arial" w:hAnsi="Arial" w:cs="Arial"/>
          <w:szCs w:val="24"/>
        </w:rPr>
        <w:t xml:space="preserve">kość </w:t>
      </w:r>
      <w:r w:rsidR="00EC15FF" w:rsidRPr="000C5A3B">
        <w:rPr>
          <w:rFonts w:ascii="Arial" w:hAnsi="Arial" w:cs="Arial"/>
          <w:szCs w:val="24"/>
        </w:rPr>
        <w:lastRenderedPageBreak/>
        <w:t>zastrzeżonych kar umownych, jak i również w przypadku niewykonania lub nienależytego wykonania umowy w przypadkach innych niż wymienionych w ust.1.</w:t>
      </w:r>
    </w:p>
    <w:p w14:paraId="7F916FCA" w14:textId="77777777" w:rsidR="00A2635E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wyraża zgodę na zapłatę kar umownych w drodze potrącenia z przysługującego mu   wynagrodzenia.</w:t>
      </w:r>
    </w:p>
    <w:p w14:paraId="087302EE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10</w:t>
      </w:r>
    </w:p>
    <w:p w14:paraId="3F4419A9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Zabezpieczenie należytego wykonania umowy</w:t>
      </w:r>
    </w:p>
    <w:p w14:paraId="2E12E491" w14:textId="0A6892AB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Zabezpieczenie należytego wykonania umowy ustala się w wysokości </w:t>
      </w:r>
      <w:r w:rsidR="00EC15FF" w:rsidRPr="000C5A3B">
        <w:rPr>
          <w:rFonts w:ascii="Arial" w:hAnsi="Arial" w:cs="Arial"/>
          <w:szCs w:val="24"/>
        </w:rPr>
        <w:t>2</w:t>
      </w:r>
      <w:r w:rsidRPr="000C5A3B">
        <w:rPr>
          <w:rFonts w:ascii="Arial" w:hAnsi="Arial" w:cs="Arial"/>
          <w:szCs w:val="24"/>
        </w:rPr>
        <w:t>% ceny oferty brutto, tj. kwotę…………. słownie: ……</w:t>
      </w:r>
      <w:r w:rsidR="002A0503" w:rsidRPr="000C5A3B">
        <w:rPr>
          <w:rFonts w:ascii="Arial" w:hAnsi="Arial" w:cs="Arial"/>
          <w:szCs w:val="24"/>
        </w:rPr>
        <w:t>..</w:t>
      </w:r>
      <w:r w:rsidRPr="000C5A3B">
        <w:rPr>
          <w:rFonts w:ascii="Arial" w:hAnsi="Arial" w:cs="Arial"/>
          <w:szCs w:val="24"/>
        </w:rPr>
        <w:t>….o której mowa w § 7 ust. 1 niniejszej umowy w formie …</w:t>
      </w:r>
      <w:r w:rsidR="002A0503" w:rsidRPr="000C5A3B">
        <w:rPr>
          <w:rFonts w:ascii="Arial" w:hAnsi="Arial" w:cs="Arial"/>
          <w:szCs w:val="24"/>
        </w:rPr>
        <w:t>…..</w:t>
      </w:r>
      <w:r w:rsidRPr="000C5A3B">
        <w:rPr>
          <w:rFonts w:ascii="Arial" w:hAnsi="Arial" w:cs="Arial"/>
          <w:szCs w:val="24"/>
        </w:rPr>
        <w:t>……</w:t>
      </w:r>
      <w:r w:rsidR="008757A3">
        <w:rPr>
          <w:rFonts w:ascii="Arial" w:hAnsi="Arial" w:cs="Arial"/>
          <w:szCs w:val="24"/>
        </w:rPr>
        <w:t>…………..</w:t>
      </w:r>
    </w:p>
    <w:p w14:paraId="27F487F0" w14:textId="77777777" w:rsidR="00EC3558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jest zobowiązany do złożenia zabezpieczenia należytego wykonania umowy przed podpisaniem umowy</w:t>
      </w:r>
      <w:r w:rsidR="00C86F78" w:rsidRPr="000C5A3B">
        <w:rPr>
          <w:rFonts w:ascii="Arial" w:hAnsi="Arial" w:cs="Arial"/>
          <w:szCs w:val="24"/>
        </w:rPr>
        <w:t xml:space="preserve"> lub wraz z jej podpisaniem</w:t>
      </w:r>
      <w:r w:rsidRPr="000C5A3B">
        <w:rPr>
          <w:rFonts w:ascii="Arial" w:hAnsi="Arial" w:cs="Arial"/>
          <w:szCs w:val="24"/>
        </w:rPr>
        <w:t xml:space="preserve">. </w:t>
      </w:r>
    </w:p>
    <w:p w14:paraId="6BCDC408" w14:textId="77777777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Wypłata, o której mowa w ust. 4, następuje nie później niż w ostatnim dniu ważności dotychczasowego zabezpieczenia.</w:t>
      </w:r>
    </w:p>
    <w:p w14:paraId="57000229" w14:textId="406CA33A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trakcie realizacji umowy Wykonawca może dokonać zmiany formy zabezpieczenia na jedną lub kilka form, o których mowa w art. </w:t>
      </w:r>
      <w:r w:rsidR="00BF102F" w:rsidRPr="000C5A3B">
        <w:rPr>
          <w:rFonts w:ascii="Arial" w:hAnsi="Arial" w:cs="Arial"/>
          <w:szCs w:val="24"/>
        </w:rPr>
        <w:t>450</w:t>
      </w:r>
      <w:r w:rsidRPr="000C5A3B">
        <w:rPr>
          <w:rFonts w:ascii="Arial" w:hAnsi="Arial" w:cs="Arial"/>
          <w:szCs w:val="24"/>
        </w:rPr>
        <w:t xml:space="preserve"> us</w:t>
      </w:r>
      <w:r w:rsidR="00BF102F" w:rsidRPr="000C5A3B">
        <w:rPr>
          <w:rFonts w:ascii="Arial" w:hAnsi="Arial" w:cs="Arial"/>
          <w:szCs w:val="24"/>
        </w:rPr>
        <w:t xml:space="preserve">t. 1 ustawy Pzp, lub za zgodą </w:t>
      </w:r>
      <w:r w:rsidR="0033577F" w:rsidRPr="000C5A3B">
        <w:rPr>
          <w:rFonts w:ascii="Arial" w:hAnsi="Arial" w:cs="Arial"/>
          <w:szCs w:val="24"/>
        </w:rPr>
        <w:t xml:space="preserve">zamawiającego </w:t>
      </w:r>
      <w:r w:rsidR="00BF102F" w:rsidRPr="000C5A3B">
        <w:rPr>
          <w:rFonts w:ascii="Arial" w:hAnsi="Arial" w:cs="Arial"/>
          <w:szCs w:val="24"/>
        </w:rPr>
        <w:t xml:space="preserve">na jedną lub kilka form, o których mowa w art. 450 ust. </w:t>
      </w:r>
      <w:r w:rsidR="0033577F" w:rsidRPr="000C5A3B">
        <w:rPr>
          <w:rFonts w:ascii="Arial" w:hAnsi="Arial" w:cs="Arial"/>
          <w:szCs w:val="24"/>
        </w:rPr>
        <w:t>2</w:t>
      </w:r>
      <w:r w:rsidR="00BF102F" w:rsidRPr="000C5A3B">
        <w:rPr>
          <w:rFonts w:ascii="Arial" w:hAnsi="Arial" w:cs="Arial"/>
          <w:szCs w:val="24"/>
        </w:rPr>
        <w:t xml:space="preserve"> ustawy Pzp</w:t>
      </w:r>
      <w:r w:rsidR="0033577F" w:rsidRPr="000C5A3B">
        <w:rPr>
          <w:rFonts w:ascii="Arial" w:hAnsi="Arial" w:cs="Arial"/>
          <w:szCs w:val="24"/>
        </w:rPr>
        <w:t>.</w:t>
      </w:r>
      <w:r w:rsidRPr="000C5A3B">
        <w:rPr>
          <w:rFonts w:ascii="Arial" w:hAnsi="Arial" w:cs="Arial"/>
          <w:szCs w:val="24"/>
        </w:rPr>
        <w:t xml:space="preserve"> Zmiana formy zabezpieczenia musi być dokonana z zachowaniem ciągłości zabezpieczenia i jego wysokości.</w:t>
      </w:r>
    </w:p>
    <w:p w14:paraId="6A51C648" w14:textId="0B38D849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0C5A3B">
        <w:rPr>
          <w:rFonts w:ascii="Arial" w:hAnsi="Arial" w:cs="Arial"/>
          <w:szCs w:val="24"/>
        </w:rPr>
        <w:t xml:space="preserve"> lub gwarancji</w:t>
      </w:r>
      <w:r w:rsidRPr="000C5A3B">
        <w:rPr>
          <w:rFonts w:ascii="Arial" w:hAnsi="Arial" w:cs="Arial"/>
          <w:szCs w:val="24"/>
        </w:rPr>
        <w:t xml:space="preserve">. </w:t>
      </w:r>
    </w:p>
    <w:p w14:paraId="5415F3E9" w14:textId="7C14521F" w:rsidR="00502D10" w:rsidRPr="000C5A3B" w:rsidRDefault="0096510D" w:rsidP="008757A3">
      <w:pPr>
        <w:pStyle w:val="Akapitzlist"/>
        <w:numPr>
          <w:ilvl w:val="0"/>
          <w:numId w:val="10"/>
        </w:numPr>
        <w:spacing w:before="240"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Zwrot zabezpieczenia z tytułu rękojmi za wady</w:t>
      </w:r>
      <w:r w:rsidR="0033577F" w:rsidRPr="000C5A3B">
        <w:rPr>
          <w:rFonts w:ascii="Arial" w:hAnsi="Arial" w:cs="Arial"/>
          <w:szCs w:val="24"/>
        </w:rPr>
        <w:t xml:space="preserve"> lub gwarancji </w:t>
      </w:r>
      <w:r w:rsidRPr="000C5A3B">
        <w:rPr>
          <w:rFonts w:ascii="Arial" w:hAnsi="Arial" w:cs="Arial"/>
          <w:szCs w:val="24"/>
        </w:rPr>
        <w:t xml:space="preserve">nastąpi w terminie 15 dni po upływie okresu rękojmi za </w:t>
      </w:r>
      <w:r w:rsidR="0033577F" w:rsidRPr="000C5A3B">
        <w:rPr>
          <w:rFonts w:ascii="Arial" w:hAnsi="Arial" w:cs="Arial"/>
          <w:szCs w:val="24"/>
        </w:rPr>
        <w:t>wady lub gwarancji.</w:t>
      </w:r>
      <w:r w:rsidRPr="000C5A3B">
        <w:rPr>
          <w:rFonts w:ascii="Arial" w:hAnsi="Arial" w:cs="Arial"/>
          <w:szCs w:val="24"/>
        </w:rPr>
        <w:t xml:space="preserve"> </w:t>
      </w:r>
    </w:p>
    <w:p w14:paraId="10AE778B" w14:textId="77777777" w:rsidR="0096510D" w:rsidRPr="000C5A3B" w:rsidRDefault="0096510D" w:rsidP="0039686C">
      <w:pPr>
        <w:spacing w:before="240"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11 </w:t>
      </w:r>
      <w:r w:rsidRPr="000C5A3B">
        <w:rPr>
          <w:rFonts w:ascii="Arial" w:hAnsi="Arial" w:cs="Arial"/>
          <w:b/>
          <w:szCs w:val="24"/>
        </w:rPr>
        <w:br/>
        <w:t>Uprawnienia z tytułu rękojmi i gwarancji</w:t>
      </w:r>
    </w:p>
    <w:p w14:paraId="25588B38" w14:textId="77777777" w:rsidR="00FC3C1A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0C5A3B">
        <w:rPr>
          <w:rFonts w:ascii="Arial" w:hAnsi="Arial" w:cs="Arial"/>
          <w:szCs w:val="24"/>
        </w:rPr>
        <w:t xml:space="preserve"> zgodnie z jego przeznaczeniem.</w:t>
      </w:r>
    </w:p>
    <w:p w14:paraId="159EDBF2" w14:textId="17744912" w:rsidR="00FC3C1A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udziela </w:t>
      </w:r>
      <w:r w:rsidR="00FC3C1A" w:rsidRPr="000C5A3B">
        <w:rPr>
          <w:rFonts w:ascii="Arial" w:hAnsi="Arial" w:cs="Arial"/>
          <w:szCs w:val="24"/>
        </w:rPr>
        <w:t>Zamawiającemu gwarancji jakości na cały przedmiot Umowy zamówienia  na okres</w:t>
      </w:r>
      <w:r w:rsidR="00FC3C1A" w:rsidRPr="000C5A3B">
        <w:rPr>
          <w:rFonts w:ascii="Arial" w:hAnsi="Arial" w:cs="Arial"/>
          <w:b/>
          <w:szCs w:val="24"/>
        </w:rPr>
        <w:t xml:space="preserve"> na …………. miesięcy</w:t>
      </w:r>
      <w:r w:rsidR="00FC3C1A" w:rsidRPr="000C5A3B">
        <w:rPr>
          <w:rFonts w:ascii="Arial" w:hAnsi="Arial" w:cs="Arial"/>
          <w:szCs w:val="24"/>
        </w:rPr>
        <w:t xml:space="preserve"> (wskazane przez Wykonawcę w ofercie) </w:t>
      </w:r>
    </w:p>
    <w:p w14:paraId="1E52CAB7" w14:textId="77777777" w:rsidR="00FC3C1A" w:rsidRPr="000C5A3B" w:rsidRDefault="00FC3C1A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Bieg okresu gwarancji rozpoczyna się</w:t>
      </w:r>
    </w:p>
    <w:p w14:paraId="7F92CA8F" w14:textId="0539733A" w:rsidR="00FC3C1A" w:rsidRPr="000C5A3B" w:rsidRDefault="00FC3C1A" w:rsidP="008757A3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dniu następnym licząc od daty bezusterkowego odbioru przedmiotu Umowy,</w:t>
      </w:r>
    </w:p>
    <w:p w14:paraId="52457A2C" w14:textId="5C407B53" w:rsidR="00FC3C1A" w:rsidRPr="000C5A3B" w:rsidRDefault="00FC3C1A" w:rsidP="008757A3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dla wymienianych materiałów i urządzeń z dniem ich wymiany,</w:t>
      </w:r>
    </w:p>
    <w:p w14:paraId="04FF88AD" w14:textId="53440DF6" w:rsidR="00A33C06" w:rsidRPr="000C5A3B" w:rsidRDefault="00FC3C1A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dochodzić roszczeń z tytułu gwarancji także po okresie określonym w ust. 2, jeżeli zgłosił wadę przed upływem tego okresu</w:t>
      </w:r>
      <w:r w:rsidR="00940BA2" w:rsidRPr="000C5A3B">
        <w:rPr>
          <w:rFonts w:ascii="Arial" w:hAnsi="Arial" w:cs="Arial"/>
          <w:szCs w:val="24"/>
        </w:rPr>
        <w:t>.</w:t>
      </w:r>
    </w:p>
    <w:p w14:paraId="74F69F2C" w14:textId="74D86A22" w:rsidR="000F55C1" w:rsidRPr="000C5A3B" w:rsidRDefault="000F55C1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Przez cały okres udzielonej przez Wykonawcę gwarancji, Wykonawca w ramach wynagrodzenia określonego w</w:t>
      </w:r>
      <w:r w:rsidR="00FC3C1A" w:rsidRPr="000C5A3B">
        <w:rPr>
          <w:rFonts w:ascii="Arial" w:hAnsi="Arial" w:cs="Arial"/>
          <w:szCs w:val="24"/>
        </w:rPr>
        <w:t xml:space="preserve"> </w:t>
      </w:r>
      <w:r w:rsidR="00FC3C1A" w:rsidRPr="000C5A3B">
        <w:rPr>
          <w:rFonts w:ascii="Arial" w:hAnsi="Arial" w:cs="Arial"/>
          <w:b/>
          <w:szCs w:val="24"/>
        </w:rPr>
        <w:t xml:space="preserve">§7 ust.1 </w:t>
      </w:r>
      <w:r w:rsidRPr="000C5A3B">
        <w:rPr>
          <w:rFonts w:ascii="Arial" w:hAnsi="Arial" w:cs="Arial"/>
          <w:szCs w:val="24"/>
        </w:rPr>
        <w:t>ma dokonywać wszystkich wymaganych prze</w:t>
      </w:r>
      <w:r w:rsidR="00FC3C1A" w:rsidRPr="000C5A3B">
        <w:rPr>
          <w:rFonts w:ascii="Arial" w:hAnsi="Arial" w:cs="Arial"/>
          <w:szCs w:val="24"/>
        </w:rPr>
        <w:t>glądów</w:t>
      </w:r>
      <w:r w:rsidR="00741203" w:rsidRPr="000C5A3B">
        <w:rPr>
          <w:rFonts w:ascii="Arial" w:hAnsi="Arial" w:cs="Arial"/>
          <w:szCs w:val="24"/>
        </w:rPr>
        <w:t xml:space="preserve"> i serwisów</w:t>
      </w:r>
      <w:r w:rsidR="00FC3C1A" w:rsidRPr="000C5A3B">
        <w:rPr>
          <w:rFonts w:ascii="Arial" w:hAnsi="Arial" w:cs="Arial"/>
          <w:szCs w:val="24"/>
        </w:rPr>
        <w:t xml:space="preserve"> urządzeń zamontowanych zgodnie z kart</w:t>
      </w:r>
      <w:r w:rsidR="00C73F07" w:rsidRPr="000C5A3B">
        <w:rPr>
          <w:rFonts w:ascii="Arial" w:hAnsi="Arial" w:cs="Arial"/>
          <w:szCs w:val="24"/>
        </w:rPr>
        <w:t>ami</w:t>
      </w:r>
      <w:r w:rsidR="00FC3C1A" w:rsidRPr="000C5A3B">
        <w:rPr>
          <w:rFonts w:ascii="Arial" w:hAnsi="Arial" w:cs="Arial"/>
          <w:szCs w:val="24"/>
        </w:rPr>
        <w:t xml:space="preserve"> gwarancyjn</w:t>
      </w:r>
      <w:r w:rsidR="00C73F07" w:rsidRPr="000C5A3B">
        <w:rPr>
          <w:rFonts w:ascii="Arial" w:hAnsi="Arial" w:cs="Arial"/>
          <w:szCs w:val="24"/>
        </w:rPr>
        <w:t>ymi</w:t>
      </w:r>
      <w:r w:rsidR="00FC3C1A" w:rsidRPr="000C5A3B">
        <w:rPr>
          <w:rFonts w:ascii="Arial" w:hAnsi="Arial" w:cs="Arial"/>
          <w:szCs w:val="24"/>
        </w:rPr>
        <w:t xml:space="preserve"> tych urządzeń.</w:t>
      </w:r>
    </w:p>
    <w:p w14:paraId="13F387BB" w14:textId="6323F54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możliwość korzystania z uprawnień wynikających z tytułu rękojmi w okresie</w:t>
      </w:r>
      <w:r w:rsidR="002B3C69" w:rsidRPr="000C5A3B">
        <w:rPr>
          <w:rFonts w:ascii="Arial" w:hAnsi="Arial" w:cs="Arial"/>
          <w:szCs w:val="24"/>
        </w:rPr>
        <w:t xml:space="preserve"> g</w:t>
      </w:r>
      <w:r w:rsidRPr="000C5A3B">
        <w:rPr>
          <w:rFonts w:ascii="Arial" w:hAnsi="Arial" w:cs="Arial"/>
          <w:szCs w:val="24"/>
        </w:rPr>
        <w:t>warancji, okres rękojmi odpowiada okresowi gwarancji udzielonej przez Wykonawcę w ofercie</w:t>
      </w:r>
      <w:r w:rsidR="00741203" w:rsidRPr="000C5A3B">
        <w:rPr>
          <w:rFonts w:ascii="Arial" w:hAnsi="Arial" w:cs="Arial"/>
          <w:szCs w:val="24"/>
        </w:rPr>
        <w:t>.</w:t>
      </w:r>
    </w:p>
    <w:p w14:paraId="03739AA2" w14:textId="7777777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wystąpienia wad lub usterek Zamawiający zgłosi je Wykonawcy </w:t>
      </w:r>
      <w:r w:rsidR="00A33C06" w:rsidRPr="000C5A3B">
        <w:rPr>
          <w:rFonts w:ascii="Arial" w:hAnsi="Arial" w:cs="Arial"/>
          <w:szCs w:val="24"/>
        </w:rPr>
        <w:t>niezwłocznie po ich ujawnieniu.</w:t>
      </w:r>
    </w:p>
    <w:p w14:paraId="15C8CAE0" w14:textId="7777777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0C5A3B">
        <w:rPr>
          <w:rFonts w:ascii="Arial" w:hAnsi="Arial" w:cs="Arial"/>
          <w:szCs w:val="24"/>
        </w:rPr>
        <w:t xml:space="preserve"> </w:t>
      </w:r>
      <w:r w:rsidR="001850D1" w:rsidRPr="000C5A3B">
        <w:rPr>
          <w:rFonts w:ascii="Arial" w:hAnsi="Arial" w:cs="Arial"/>
          <w:szCs w:val="24"/>
        </w:rPr>
        <w:t xml:space="preserve"> </w:t>
      </w:r>
      <w:r w:rsidR="00940BA2" w:rsidRPr="000C5A3B">
        <w:rPr>
          <w:rFonts w:ascii="Arial" w:hAnsi="Arial" w:cs="Arial"/>
          <w:szCs w:val="24"/>
        </w:rPr>
        <w:t xml:space="preserve">usterkach – chyba że w trakcie odbioru strony postanowią inaczej. </w:t>
      </w:r>
    </w:p>
    <w:p w14:paraId="13BC8F59" w14:textId="3668865A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Wykonawca nie usunął wad i usterek w wyznaczonym przez Zamawiającego terminie, </w:t>
      </w:r>
      <w:r w:rsidR="00940BA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0C5A3B">
        <w:rPr>
          <w:rFonts w:ascii="Arial" w:hAnsi="Arial" w:cs="Arial"/>
          <w:szCs w:val="24"/>
        </w:rPr>
        <w:t xml:space="preserve">ust. </w:t>
      </w:r>
      <w:r w:rsidR="0033577F" w:rsidRPr="000C5A3B">
        <w:rPr>
          <w:rFonts w:ascii="Arial" w:hAnsi="Arial" w:cs="Arial"/>
          <w:szCs w:val="24"/>
        </w:rPr>
        <w:t>1</w:t>
      </w:r>
      <w:r w:rsidR="005C4874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pkt </w:t>
      </w:r>
      <w:r w:rsidR="005C4874" w:rsidRPr="000C5A3B">
        <w:rPr>
          <w:rFonts w:ascii="Arial" w:hAnsi="Arial" w:cs="Arial"/>
          <w:szCs w:val="24"/>
        </w:rPr>
        <w:t xml:space="preserve">1 </w:t>
      </w:r>
      <w:r w:rsidRPr="000C5A3B">
        <w:rPr>
          <w:rFonts w:ascii="Arial" w:hAnsi="Arial" w:cs="Arial"/>
          <w:szCs w:val="24"/>
        </w:rPr>
        <w:t xml:space="preserve">lit. b). </w:t>
      </w:r>
    </w:p>
    <w:p w14:paraId="7FAF405D" w14:textId="5A4AC3BC" w:rsidR="0096510D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0C5A3B" w:rsidRDefault="000E0796" w:rsidP="00CB0E36">
      <w:pPr>
        <w:spacing w:line="276" w:lineRule="auto"/>
        <w:rPr>
          <w:rFonts w:ascii="Arial" w:hAnsi="Arial" w:cs="Arial"/>
          <w:szCs w:val="24"/>
        </w:rPr>
      </w:pPr>
    </w:p>
    <w:p w14:paraId="420D6113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12 </w:t>
      </w:r>
      <w:r w:rsidRPr="000C5A3B">
        <w:rPr>
          <w:rFonts w:ascii="Arial" w:hAnsi="Arial" w:cs="Arial"/>
          <w:b/>
          <w:szCs w:val="24"/>
        </w:rPr>
        <w:br/>
        <w:t>Odstąpienie od umowy</w:t>
      </w:r>
    </w:p>
    <w:p w14:paraId="0990D9FA" w14:textId="2D6C9D6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Oprócz wypadków wymienionych w Kodeksie Cywilnym </w:t>
      </w:r>
      <w:r w:rsidRPr="000C5A3B">
        <w:rPr>
          <w:rFonts w:ascii="Arial" w:hAnsi="Arial" w:cs="Arial"/>
          <w:bCs/>
          <w:iCs/>
          <w:szCs w:val="24"/>
        </w:rPr>
        <w:t xml:space="preserve">Zamawiający </w:t>
      </w:r>
      <w:r w:rsidRPr="000C5A3B">
        <w:rPr>
          <w:rFonts w:ascii="Arial" w:hAnsi="Arial" w:cs="Arial"/>
          <w:szCs w:val="24"/>
        </w:rPr>
        <w:t>może odstąpić od umowy w następujących przypadkach:</w:t>
      </w:r>
    </w:p>
    <w:p w14:paraId="1100686C" w14:textId="77777777" w:rsidR="003F109D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terminie 30 dni od powzięcia wiadomości o zaistnieniu istotnej zmiany okoliczności powodującej, że wykonanie umowy nie leży w interesie publicznym, czego nie można było przewidzieć w chwili z</w:t>
      </w:r>
    </w:p>
    <w:p w14:paraId="1506F5DC" w14:textId="24815757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awarcia umowy lub dalsze wykonywanie umowy może zagrozić podstawowemu interesowi bezpieczeństwa państwa lub bezpieczeństwu publicznemu:</w:t>
      </w:r>
    </w:p>
    <w:p w14:paraId="4712A893" w14:textId="77777777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>Wykonawca w chwili zawarcia umowy podlegał wykluczeniu na podstawie art.108 ustawy Pzp</w:t>
      </w:r>
      <w:r w:rsidRPr="000C5A3B">
        <w:rPr>
          <w:rFonts w:ascii="Arial" w:hAnsi="Arial" w:cs="Arial"/>
          <w:szCs w:val="24"/>
        </w:rPr>
        <w:t>,</w:t>
      </w:r>
    </w:p>
    <w:p w14:paraId="31D9FD53" w14:textId="77777777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 Został wydany nakaz zajęcia majątku </w:t>
      </w:r>
      <w:r w:rsidRPr="000C5A3B">
        <w:rPr>
          <w:rFonts w:ascii="Arial" w:hAnsi="Arial" w:cs="Arial"/>
          <w:bCs/>
          <w:iCs/>
          <w:szCs w:val="24"/>
        </w:rPr>
        <w:t>Wykonawcy</w:t>
      </w:r>
      <w:r w:rsidRPr="000C5A3B">
        <w:rPr>
          <w:rFonts w:ascii="Arial" w:hAnsi="Arial" w:cs="Arial"/>
          <w:szCs w:val="24"/>
        </w:rPr>
        <w:t>,</w:t>
      </w:r>
    </w:p>
    <w:p w14:paraId="12D81E8A" w14:textId="0FA16BEA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AB49EF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0C5A3B" w:rsidRDefault="004F2B39" w:rsidP="008757A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wymienionym w ust. 1 pkt. 1</w:t>
      </w:r>
      <w:r w:rsidR="00193623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bCs/>
          <w:iCs/>
          <w:szCs w:val="24"/>
        </w:rPr>
        <w:t xml:space="preserve">Wykonawcy </w:t>
      </w:r>
      <w:r w:rsidRPr="000C5A3B">
        <w:rPr>
          <w:rFonts w:ascii="Arial" w:hAnsi="Arial" w:cs="Arial"/>
          <w:szCs w:val="24"/>
        </w:rPr>
        <w:t xml:space="preserve">nie przysługują żadne roszczenia </w:t>
      </w:r>
      <w:r w:rsidRPr="000C5A3B">
        <w:rPr>
          <w:rFonts w:ascii="Arial" w:hAnsi="Arial" w:cs="Arial"/>
          <w:szCs w:val="24"/>
        </w:rPr>
        <w:br/>
        <w:t xml:space="preserve">w stosunku do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>i może on jedynie żądać wynagrodzenia należnego mu z tytułu wykonania części umowy.</w:t>
      </w:r>
    </w:p>
    <w:p w14:paraId="07352336" w14:textId="1DCF2D23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Cs w:val="24"/>
        </w:rPr>
      </w:pPr>
      <w:r w:rsidRPr="000C5A3B">
        <w:rPr>
          <w:rFonts w:ascii="Arial" w:hAnsi="Arial" w:cs="Arial"/>
          <w:szCs w:val="24"/>
        </w:rPr>
        <w:t xml:space="preserve">Rozwiązanie umowy z przyczyn opisanych w ust. 1 pkt </w:t>
      </w:r>
      <w:r w:rsidR="00AB49EF">
        <w:rPr>
          <w:rFonts w:ascii="Arial" w:hAnsi="Arial" w:cs="Arial"/>
          <w:szCs w:val="24"/>
        </w:rPr>
        <w:t>2</w:t>
      </w:r>
      <w:r w:rsidR="00C95419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uważa się za rozwiązanie umowy z przyczyn zależnych od </w:t>
      </w:r>
      <w:r w:rsidRPr="000C5A3B">
        <w:rPr>
          <w:rFonts w:ascii="Arial" w:hAnsi="Arial" w:cs="Arial"/>
          <w:bCs/>
          <w:iCs/>
          <w:szCs w:val="24"/>
        </w:rPr>
        <w:t>Wykonawcy.</w:t>
      </w:r>
    </w:p>
    <w:p w14:paraId="1C947655" w14:textId="7777777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Odstąpienie przez </w:t>
      </w: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od umowy powinno nastąpić w formie pisemnej z podaniem uzasadnienia.</w:t>
      </w:r>
    </w:p>
    <w:p w14:paraId="068C58B3" w14:textId="7777777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odstąpienia od umowy </w:t>
      </w: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przy udziale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 xml:space="preserve">sporządzi protokół inwentaryzacyjny robót na dzień odstąpienia oraz zabezpieczy przerwane roboty i materiały na koszt </w:t>
      </w:r>
      <w:r w:rsidRPr="000C5A3B">
        <w:rPr>
          <w:rFonts w:ascii="Arial" w:hAnsi="Arial" w:cs="Arial"/>
          <w:bCs/>
          <w:iCs/>
          <w:szCs w:val="24"/>
        </w:rPr>
        <w:t xml:space="preserve">Strony, </w:t>
      </w:r>
      <w:r w:rsidRPr="000C5A3B">
        <w:rPr>
          <w:rFonts w:ascii="Arial" w:hAnsi="Arial" w:cs="Arial"/>
          <w:szCs w:val="24"/>
        </w:rPr>
        <w:t>która spowodowała odstąpienie od umowy.</w:t>
      </w:r>
    </w:p>
    <w:p w14:paraId="6B767D02" w14:textId="77777777" w:rsidR="002B3C69" w:rsidRPr="000C5A3B" w:rsidRDefault="002B3C69" w:rsidP="00CB0E36">
      <w:pPr>
        <w:spacing w:line="276" w:lineRule="auto"/>
        <w:rPr>
          <w:rFonts w:ascii="Arial" w:hAnsi="Arial" w:cs="Arial"/>
          <w:szCs w:val="24"/>
        </w:rPr>
      </w:pPr>
    </w:p>
    <w:p w14:paraId="5536B59A" w14:textId="688E4466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lastRenderedPageBreak/>
        <w:t xml:space="preserve">§ 13 </w:t>
      </w:r>
      <w:r w:rsidRPr="000C5A3B">
        <w:rPr>
          <w:rFonts w:ascii="Arial" w:hAnsi="Arial" w:cs="Arial"/>
          <w:b/>
          <w:szCs w:val="24"/>
        </w:rPr>
        <w:br/>
      </w:r>
      <w:r w:rsidRPr="00DD27E9">
        <w:rPr>
          <w:rFonts w:ascii="Arial" w:hAnsi="Arial" w:cs="Arial"/>
          <w:b/>
          <w:szCs w:val="24"/>
        </w:rPr>
        <w:t>Warunki zmiany umowy</w:t>
      </w:r>
    </w:p>
    <w:p w14:paraId="30C8C55B" w14:textId="1CDA5B8C" w:rsidR="00C85EEB" w:rsidRPr="000C5A3B" w:rsidRDefault="00021110" w:rsidP="008757A3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treści umowy, wymagają formy pisemnej pod rygorem nieważności i będą wprowadzane aneksem</w:t>
      </w:r>
      <w:r w:rsidR="002B3C69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do umowy, za wyjątkiem zmiany osób wymienionych w § 8.</w:t>
      </w:r>
    </w:p>
    <w:p w14:paraId="18AAB031" w14:textId="75A97BBB" w:rsidR="00C85EEB" w:rsidRPr="000C5A3B" w:rsidRDefault="00E220D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Istotna z</w:t>
      </w:r>
      <w:r w:rsidR="00D35500" w:rsidRPr="000C5A3B">
        <w:rPr>
          <w:rFonts w:ascii="Arial" w:hAnsi="Arial" w:cs="Arial"/>
          <w:szCs w:val="24"/>
        </w:rPr>
        <w:t>mian</w:t>
      </w:r>
      <w:r w:rsidRPr="000C5A3B">
        <w:rPr>
          <w:rFonts w:ascii="Arial" w:hAnsi="Arial" w:cs="Arial"/>
          <w:szCs w:val="24"/>
        </w:rPr>
        <w:t>a</w:t>
      </w:r>
      <w:r w:rsidR="00D35500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</w:t>
      </w:r>
      <w:r w:rsidR="00D35500" w:rsidRPr="000C5A3B">
        <w:rPr>
          <w:rFonts w:ascii="Arial" w:hAnsi="Arial" w:cs="Arial"/>
          <w:szCs w:val="24"/>
        </w:rPr>
        <w:t xml:space="preserve">mowy, </w:t>
      </w:r>
      <w:r w:rsidRPr="000C5A3B">
        <w:rPr>
          <w:rFonts w:ascii="Arial" w:hAnsi="Arial" w:cs="Arial"/>
          <w:szCs w:val="24"/>
        </w:rPr>
        <w:t xml:space="preserve">wymaga przeprowadzenia nowego postępowania o udzielenie zamówienia zgodnie z </w:t>
      </w:r>
      <w:r w:rsidR="00D35500" w:rsidRPr="000C5A3B">
        <w:rPr>
          <w:rFonts w:ascii="Arial" w:hAnsi="Arial" w:cs="Arial"/>
          <w:szCs w:val="24"/>
        </w:rPr>
        <w:t xml:space="preserve">art. </w:t>
      </w:r>
      <w:r w:rsidR="00DE6F41" w:rsidRPr="000C5A3B">
        <w:rPr>
          <w:rFonts w:ascii="Arial" w:hAnsi="Arial" w:cs="Arial"/>
          <w:szCs w:val="24"/>
        </w:rPr>
        <w:t>454</w:t>
      </w:r>
      <w:r w:rsidR="00D35500" w:rsidRPr="000C5A3B">
        <w:rPr>
          <w:rFonts w:ascii="Arial" w:hAnsi="Arial" w:cs="Arial"/>
          <w:szCs w:val="24"/>
        </w:rPr>
        <w:t xml:space="preserve"> ustawy Prawo zamówień publicznych.</w:t>
      </w:r>
    </w:p>
    <w:p w14:paraId="76DF93FB" w14:textId="6C0E7590" w:rsidR="00D35500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>zmian wysokości wynagrodzenia Wykonawcy,</w:t>
      </w:r>
      <w:r w:rsidR="007C5DF1" w:rsidRPr="000C5A3B">
        <w:rPr>
          <w:rFonts w:ascii="Arial" w:hAnsi="Arial" w:cs="Arial"/>
          <w:szCs w:val="24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3BAB1F9B" w14:textId="77777777" w:rsidR="007C5DF1" w:rsidRPr="000C5A3B" w:rsidRDefault="007C5DF1" w:rsidP="00BD58DD">
      <w:pPr>
        <w:pStyle w:val="NormalnyWeb"/>
        <w:spacing w:before="0" w:line="276" w:lineRule="auto"/>
        <w:ind w:left="851" w:hanging="284"/>
        <w:rPr>
          <w:rFonts w:ascii="Arial" w:hAnsi="Arial" w:cs="Arial"/>
        </w:rPr>
      </w:pPr>
      <w:r w:rsidRPr="000C5A3B">
        <w:rPr>
          <w:rFonts w:ascii="Arial" w:hAnsi="Arial" w:cs="Arial"/>
        </w:rPr>
        <w:t>a)</w:t>
      </w:r>
      <w:r w:rsidRPr="000C5A3B">
        <w:rPr>
          <w:rFonts w:ascii="Arial" w:hAnsi="Arial" w:cs="Arial"/>
        </w:rPr>
        <w:tab/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03294591" w14:textId="77777777" w:rsidR="007C5DF1" w:rsidRPr="000C5A3B" w:rsidRDefault="007C5DF1" w:rsidP="00CB0E36">
      <w:pPr>
        <w:pStyle w:val="NormalnyWeb"/>
        <w:spacing w:before="0" w:line="276" w:lineRule="auto"/>
        <w:ind w:firstLine="567"/>
        <w:rPr>
          <w:rFonts w:ascii="Arial" w:hAnsi="Arial" w:cs="Arial"/>
        </w:rPr>
      </w:pPr>
      <w:r w:rsidRPr="000C5A3B">
        <w:rPr>
          <w:rFonts w:ascii="Arial" w:hAnsi="Arial" w:cs="Arial"/>
        </w:rPr>
        <w:t>- jeżeli zmiany te będą miały wpływ na koszty wykonania zamówienia przez wykonawcę</w:t>
      </w:r>
    </w:p>
    <w:p w14:paraId="2B944EF6" w14:textId="6BE2407A" w:rsidR="00E51D0C" w:rsidRPr="0039686C" w:rsidRDefault="002E7009" w:rsidP="0039686C">
      <w:pPr>
        <w:spacing w:line="276" w:lineRule="auto"/>
        <w:ind w:left="567"/>
        <w:rPr>
          <w:rFonts w:ascii="Arial" w:hAnsi="Arial" w:cs="Arial"/>
          <w:szCs w:val="24"/>
        </w:rPr>
      </w:pPr>
      <w:r w:rsidRPr="0039686C">
        <w:rPr>
          <w:rFonts w:ascii="Arial" w:hAnsi="Arial" w:cs="Arial"/>
          <w:szCs w:val="24"/>
        </w:rPr>
        <w:t>b</w:t>
      </w:r>
      <w:r w:rsidR="007C5DF1" w:rsidRPr="0039686C">
        <w:rPr>
          <w:rFonts w:ascii="Arial" w:hAnsi="Arial" w:cs="Arial"/>
          <w:szCs w:val="24"/>
        </w:rPr>
        <w:t xml:space="preserve">) </w:t>
      </w:r>
      <w:r w:rsidR="0028435A" w:rsidRPr="0039686C">
        <w:rPr>
          <w:rFonts w:ascii="Arial" w:hAnsi="Arial" w:cs="Arial"/>
          <w:b/>
          <w:szCs w:val="24"/>
        </w:rPr>
        <w:t xml:space="preserve">w przypadku zmiany ceny materiałów lub kosztów związanych z realizacją </w:t>
      </w:r>
      <w:r w:rsidR="0039686C" w:rsidRPr="0039686C">
        <w:rPr>
          <w:rFonts w:ascii="Arial" w:hAnsi="Arial" w:cs="Arial"/>
          <w:b/>
          <w:szCs w:val="24"/>
        </w:rPr>
        <w:br/>
        <w:t xml:space="preserve">    </w:t>
      </w:r>
      <w:r w:rsidR="0028435A" w:rsidRPr="0039686C">
        <w:rPr>
          <w:rFonts w:ascii="Arial" w:hAnsi="Arial" w:cs="Arial"/>
          <w:b/>
          <w:szCs w:val="24"/>
        </w:rPr>
        <w:t xml:space="preserve">zamówienia – </w:t>
      </w:r>
      <w:r w:rsidR="0028435A" w:rsidRPr="0039686C">
        <w:rPr>
          <w:rFonts w:ascii="Arial" w:hAnsi="Arial" w:cs="Arial"/>
          <w:szCs w:val="24"/>
        </w:rPr>
        <w:t xml:space="preserve">szczególne warunki zmiany zostały określone w </w:t>
      </w:r>
      <w:r w:rsidR="0028435A" w:rsidRPr="00A437E3">
        <w:rPr>
          <w:rFonts w:ascii="Arial" w:hAnsi="Arial" w:cs="Arial"/>
          <w:szCs w:val="24"/>
        </w:rPr>
        <w:t>§ 14 „</w:t>
      </w:r>
      <w:r w:rsidR="0028435A" w:rsidRPr="0039686C">
        <w:rPr>
          <w:rFonts w:ascii="Arial" w:hAnsi="Arial" w:cs="Arial"/>
          <w:szCs w:val="24"/>
        </w:rPr>
        <w:t xml:space="preserve">Waloryzacja </w:t>
      </w:r>
      <w:r w:rsidR="0039686C" w:rsidRPr="0039686C">
        <w:rPr>
          <w:rFonts w:ascii="Arial" w:hAnsi="Arial" w:cs="Arial"/>
          <w:szCs w:val="24"/>
        </w:rPr>
        <w:t xml:space="preserve">  </w:t>
      </w:r>
      <w:r w:rsidR="0039686C" w:rsidRPr="0039686C">
        <w:rPr>
          <w:rFonts w:ascii="Arial" w:hAnsi="Arial" w:cs="Arial"/>
          <w:szCs w:val="24"/>
        </w:rPr>
        <w:br/>
        <w:t xml:space="preserve">    </w:t>
      </w:r>
      <w:r w:rsidR="0028435A" w:rsidRPr="0039686C">
        <w:rPr>
          <w:rFonts w:ascii="Arial" w:hAnsi="Arial" w:cs="Arial"/>
          <w:szCs w:val="24"/>
        </w:rPr>
        <w:t xml:space="preserve">wynagrodzenia” </w:t>
      </w:r>
      <w:r w:rsidR="0039686C"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– </w:t>
      </w:r>
      <w:r w:rsidR="0039686C" w:rsidRPr="0039686C">
        <w:rPr>
          <w:rFonts w:ascii="Arial" w:eastAsiaTheme="minorHAnsi" w:hAnsi="Arial" w:cs="Arial"/>
          <w:color w:val="000000"/>
          <w:szCs w:val="24"/>
          <w:highlight w:val="yellow"/>
          <w:lang w:eastAsia="en-US"/>
        </w:rPr>
        <w:t>zapisy dla CZĘŚCI nr 3,5,6,9,10</w:t>
      </w:r>
    </w:p>
    <w:p w14:paraId="4DC96FBD" w14:textId="1A6A089C" w:rsidR="00E51D0C" w:rsidRPr="002E7009" w:rsidRDefault="002E7009" w:rsidP="00BD58DD">
      <w:pPr>
        <w:spacing w:line="276" w:lineRule="auto"/>
        <w:ind w:left="851" w:hanging="283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>c</w:t>
      </w:r>
      <w:r w:rsidR="00E51D0C" w:rsidRPr="002E7009">
        <w:rPr>
          <w:rFonts w:ascii="Arial" w:hAnsi="Arial" w:cs="Arial"/>
          <w:szCs w:val="24"/>
        </w:rPr>
        <w:t xml:space="preserve">) </w:t>
      </w:r>
      <w:r w:rsidR="00E51D0C" w:rsidRPr="002E7009">
        <w:rPr>
          <w:rFonts w:ascii="Arial" w:hAnsi="Arial" w:cs="Arial"/>
          <w:b/>
          <w:szCs w:val="24"/>
        </w:rPr>
        <w:t>w przypadku ograniczenia zakresu prac</w:t>
      </w:r>
      <w:r w:rsidR="00E51D0C" w:rsidRPr="002E7009">
        <w:rPr>
          <w:rFonts w:ascii="Arial" w:hAnsi="Arial" w:cs="Arial"/>
          <w:szCs w:val="24"/>
        </w:rPr>
        <w:t xml:space="preserve"> objętych niniejszą Umową w razie stwierdzenia braku konieczności wykonywania części zamówienia, ujętych w SWZ </w:t>
      </w:r>
      <w:r w:rsidR="00E51D0C" w:rsidRPr="002E7009">
        <w:rPr>
          <w:rFonts w:ascii="Arial" w:hAnsi="Arial" w:cs="Arial"/>
          <w:b/>
          <w:szCs w:val="24"/>
        </w:rPr>
        <w:t>lub zwiększenia zakresu prac</w:t>
      </w:r>
      <w:r w:rsidR="00E51D0C" w:rsidRPr="002E7009">
        <w:rPr>
          <w:rFonts w:ascii="Arial" w:hAnsi="Arial" w:cs="Arial"/>
          <w:szCs w:val="24"/>
        </w:rPr>
        <w:t>, rozliczenie tych prac będzie następować w sposób następujący;</w:t>
      </w:r>
    </w:p>
    <w:p w14:paraId="43D090CF" w14:textId="77777777" w:rsidR="00E51D0C" w:rsidRPr="002E7009" w:rsidRDefault="00E51D0C" w:rsidP="00BD58DD">
      <w:pPr>
        <w:pStyle w:val="Akapitzlist"/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Podstawę obliczenia kosztów zmiany mającej wpływ na wynagrodzenie Wykonawcy stanowić będzie zatwierdzony przez Zamawiającego: </w:t>
      </w:r>
    </w:p>
    <w:p w14:paraId="3350254C" w14:textId="0EF5DFDB" w:rsidR="00E51D0C" w:rsidRPr="002E7009" w:rsidRDefault="00E51D0C" w:rsidP="00BD58DD">
      <w:pPr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>– protokół nadzoru inwestorskiego z którego wynika konieczność wykonania zmiany zatwierdzony przez Zamawiającego;</w:t>
      </w:r>
    </w:p>
    <w:p w14:paraId="24B3B51E" w14:textId="0A93CF3D" w:rsidR="00E51D0C" w:rsidRPr="002E7009" w:rsidRDefault="00E51D0C" w:rsidP="00BD58DD">
      <w:pPr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>–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1D3817F1" w14:textId="578724D8" w:rsidR="00E51D0C" w:rsidRPr="002E7009" w:rsidRDefault="00E51D0C" w:rsidP="00BD58DD">
      <w:pPr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– w pozostałym zakresie rozliczenie tych robót następować będzie w oparciu o kosztorys powykonawczy wykonawcy uwzględniający rzeczywistą ilość wykonanych </w:t>
      </w:r>
      <w:r w:rsidRPr="002E7009">
        <w:rPr>
          <w:rFonts w:ascii="Arial" w:hAnsi="Arial" w:cs="Arial"/>
          <w:szCs w:val="24"/>
        </w:rPr>
        <w:lastRenderedPageBreak/>
        <w:t xml:space="preserve">robót, przy zastosowaniu ustalonych w kosztorysie ofertowym cen jednostkowych prac, wchodzących w zakres zamówienia podstawowego. </w:t>
      </w:r>
    </w:p>
    <w:p w14:paraId="0BFB3C70" w14:textId="634E0B55" w:rsidR="00E51D0C" w:rsidRPr="00E51D0C" w:rsidRDefault="00E51D0C" w:rsidP="00BD58DD">
      <w:pPr>
        <w:spacing w:line="276" w:lineRule="auto"/>
        <w:ind w:left="851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Ograniczenie zakresu prac objętych umową nie może przekroczyć 20% wynagrodzenia kosztorysowego określonego w </w:t>
      </w:r>
      <w:r w:rsidR="008757A3" w:rsidRPr="008757A3">
        <w:rPr>
          <w:rFonts w:ascii="Arial" w:hAnsi="Arial" w:cs="Arial"/>
          <w:szCs w:val="24"/>
        </w:rPr>
        <w:t>§</w:t>
      </w:r>
      <w:r w:rsidRPr="002E7009">
        <w:rPr>
          <w:rFonts w:ascii="Arial" w:hAnsi="Arial" w:cs="Arial"/>
          <w:szCs w:val="24"/>
        </w:rPr>
        <w:t xml:space="preserve"> 7 ust.1.</w:t>
      </w:r>
    </w:p>
    <w:p w14:paraId="63C68CDA" w14:textId="24CF3FEA" w:rsidR="00D17059" w:rsidRDefault="00D17059" w:rsidP="0028435A">
      <w:pPr>
        <w:spacing w:line="276" w:lineRule="auto"/>
        <w:ind w:left="567"/>
        <w:rPr>
          <w:rFonts w:ascii="Arial" w:hAnsi="Arial" w:cs="Arial"/>
        </w:rPr>
      </w:pPr>
    </w:p>
    <w:p w14:paraId="1A450DD0" w14:textId="43AB0281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terminu realizacji przedmiotu Umowy, gdy jest ona spowodowana:  </w:t>
      </w:r>
    </w:p>
    <w:p w14:paraId="0D1DC06F" w14:textId="77777777" w:rsidR="00C85EEB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koronawirusa i podejmowanymi w związku z nią decyzjami przez władze państwowe lub samorządowe lub inne;</w:t>
      </w:r>
    </w:p>
    <w:p w14:paraId="4EFBFA5C" w14:textId="196C9809" w:rsidR="00D35500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wystąpienia niekorzystnych warunków atmosferycznych uniemożliwiających prawidłowe wykonanie  robót budowlanych </w:t>
      </w:r>
    </w:p>
    <w:p w14:paraId="73CD7F72" w14:textId="772480AB" w:rsidR="00F43D13" w:rsidRPr="000C5A3B" w:rsidRDefault="00E51D0C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–</w:t>
      </w:r>
      <w:r w:rsidR="00F43D13" w:rsidRPr="000C5A3B">
        <w:rPr>
          <w:rFonts w:ascii="Arial" w:hAnsi="Arial" w:cs="Arial"/>
          <w:szCs w:val="24"/>
        </w:rPr>
        <w:t xml:space="preserve"> wystąpienia opadów deszczu w ilości uniemożliwiającej prowadzenie robót budowlanych – przedłużenie terminu o tyle dni ile trwało wstrzymanie robót,</w:t>
      </w:r>
    </w:p>
    <w:p w14:paraId="76115A9F" w14:textId="301E57F1" w:rsidR="00F43D13" w:rsidRPr="000C5A3B" w:rsidRDefault="00E51D0C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–</w:t>
      </w:r>
      <w:r w:rsidR="00F43D13" w:rsidRPr="000C5A3B">
        <w:rPr>
          <w:rFonts w:ascii="Arial" w:hAnsi="Arial" w:cs="Arial"/>
          <w:szCs w:val="24"/>
        </w:rPr>
        <w:t xml:space="preserve"> wystąpienia opadów śniegu w ilości uniemożliwiającej prowadzenie robót budowlanych – przedłużenie terminu o tyle dni ile trwało wstrzymanie robót,</w:t>
      </w:r>
    </w:p>
    <w:p w14:paraId="07BEB409" w14:textId="53EB228C" w:rsidR="00A04682" w:rsidRPr="000C5A3B" w:rsidRDefault="00E51D0C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–</w:t>
      </w:r>
      <w:r w:rsidR="00A04682" w:rsidRPr="000C5A3B">
        <w:rPr>
          <w:rFonts w:ascii="Arial" w:hAnsi="Arial" w:cs="Arial"/>
          <w:szCs w:val="24"/>
        </w:rPr>
        <w:t xml:space="preserve"> wystąpienia ekstremalnie wysokich temperatur uniemożliwiających prawidłowe prowadzenie robót budowlanych</w:t>
      </w:r>
    </w:p>
    <w:p w14:paraId="54F3ECF1" w14:textId="3289BA55" w:rsidR="00F43D13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zmiany zakresu prac objętych niniejszą Umową w przypadku zastosowania zmian opisanych w pkt.3);  </w:t>
      </w:r>
    </w:p>
    <w:p w14:paraId="4156F2CB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następstwem okoliczności leżących po stronie Zamawiającego, takich jak: utrudnienia, zawieszenia robót lub przeszkodami dającymi się przypisać Zamawiającemu; </w:t>
      </w:r>
    </w:p>
    <w:p w14:paraId="48E7291A" w14:textId="77777777" w:rsidR="00AF1D70" w:rsidRDefault="00AF1D7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1001E7">
        <w:rPr>
          <w:rFonts w:ascii="Arial" w:hAnsi="Arial" w:cs="Arial"/>
          <w:szCs w:val="24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wystąpienia udokumentowanych przez Wykonawcę, niezawinionych przez niego opóźnień w dostawie materiałów,</w:t>
      </w:r>
    </w:p>
    <w:p w14:paraId="0C9E8077" w14:textId="4997DED3" w:rsidR="00D35500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zawieszenia, opóźnienia lub przestoju w trakcie realizacji przedmiotu zamówienia nie wynikających z winy Wykonawcy,</w:t>
      </w:r>
    </w:p>
    <w:p w14:paraId="6A423AD9" w14:textId="58691B2A" w:rsidR="00D35500" w:rsidRPr="000C5A3B" w:rsidRDefault="00D3550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wystąpienia którejkolwiek z okoliczności wymienionych w pkt. 2) a-</w:t>
      </w:r>
      <w:r w:rsidR="00AF1D70">
        <w:rPr>
          <w:rFonts w:ascii="Arial" w:hAnsi="Arial" w:cs="Arial"/>
          <w:szCs w:val="24"/>
        </w:rPr>
        <w:t>i</w:t>
      </w:r>
      <w:r w:rsidRPr="000C5A3B">
        <w:rPr>
          <w:rFonts w:ascii="Arial" w:hAnsi="Arial" w:cs="Arial"/>
          <w:szCs w:val="24"/>
        </w:rPr>
        <w:t xml:space="preserve"> termin zakończenia robót może ulec odpowiedniemu wydłużeniu/przesunięciu, nie dłużej jednak niż o czas przerwy </w:t>
      </w:r>
      <w:r w:rsidRPr="000C5A3B">
        <w:rPr>
          <w:rFonts w:ascii="Arial" w:hAnsi="Arial" w:cs="Arial"/>
          <w:szCs w:val="24"/>
        </w:rPr>
        <w:br/>
        <w:t>w prowadzeniu robót budowlanych – ujawnionych w protokole konieczności w związku ze zdarzeniami, o których mowa pod lit. a-</w:t>
      </w:r>
      <w:r w:rsidR="00AF1D70">
        <w:rPr>
          <w:rFonts w:ascii="Arial" w:hAnsi="Arial" w:cs="Arial"/>
          <w:szCs w:val="24"/>
        </w:rPr>
        <w:t>i</w:t>
      </w:r>
      <w:r w:rsidRPr="000C5A3B">
        <w:rPr>
          <w:rFonts w:ascii="Arial" w:hAnsi="Arial" w:cs="Arial"/>
          <w:szCs w:val="24"/>
        </w:rPr>
        <w:t>.</w:t>
      </w:r>
    </w:p>
    <w:p w14:paraId="47ABC93C" w14:textId="77777777" w:rsidR="00EF639A" w:rsidRPr="000C5A3B" w:rsidRDefault="00EF639A" w:rsidP="00CB0E36">
      <w:pPr>
        <w:spacing w:line="276" w:lineRule="auto"/>
        <w:rPr>
          <w:rFonts w:ascii="Arial" w:hAnsi="Arial" w:cs="Arial"/>
          <w:szCs w:val="24"/>
        </w:rPr>
      </w:pPr>
    </w:p>
    <w:p w14:paraId="50615CE7" w14:textId="28538A88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materiałów, przy czym zmiana taka może być spowodowana:</w:t>
      </w:r>
    </w:p>
    <w:p w14:paraId="4235FC69" w14:textId="6808C9A1" w:rsidR="00D35500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- zaprzestaniem produkcji;</w:t>
      </w:r>
    </w:p>
    <w:p w14:paraId="0B86B03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- udowodnionym, niezawinionym przez Wykonawcę dłuższym terminem ich dostawy na plac budowy; </w:t>
      </w:r>
    </w:p>
    <w:p w14:paraId="49235119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wycofaniem z rynku tych materiałów lub urządzeń;</w:t>
      </w:r>
    </w:p>
    <w:p w14:paraId="7AD7BC6F" w14:textId="77777777" w:rsidR="000619FE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0C5A3B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Cs w:val="24"/>
        </w:rPr>
      </w:pPr>
    </w:p>
    <w:p w14:paraId="53CCD5E4" w14:textId="5C213AF0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zmiana Podwykonawcy, rezygnacja z Podwykonawcy, wprowadzenie nowego Podwykonawcy, </w:t>
      </w:r>
      <w:r w:rsidRPr="000C5A3B">
        <w:rPr>
          <w:rFonts w:ascii="Arial" w:hAnsi="Arial" w:cs="Arial"/>
          <w:szCs w:val="24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0C5A3B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Cs w:val="24"/>
        </w:rPr>
      </w:pPr>
    </w:p>
    <w:p w14:paraId="78E7D5D4" w14:textId="77777777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przewidziane w Umowie mogą być inicjowane przez Zamawiającego oraz przez Wykonawcę.</w:t>
      </w:r>
    </w:p>
    <w:p w14:paraId="27542487" w14:textId="77777777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0C5A3B">
        <w:rPr>
          <w:rFonts w:ascii="Arial" w:hAnsi="Arial" w:cs="Arial"/>
          <w:szCs w:val="24"/>
        </w:rPr>
        <w:t>455</w:t>
      </w:r>
      <w:r w:rsidRPr="000C5A3B">
        <w:rPr>
          <w:rFonts w:ascii="Arial" w:hAnsi="Arial" w:cs="Arial"/>
          <w:szCs w:val="24"/>
        </w:rPr>
        <w:t xml:space="preserve"> ust. 1</w:t>
      </w:r>
      <w:r w:rsidR="004B4A11" w:rsidRPr="000C5A3B">
        <w:rPr>
          <w:rFonts w:ascii="Arial" w:hAnsi="Arial" w:cs="Arial"/>
          <w:szCs w:val="24"/>
        </w:rPr>
        <w:t xml:space="preserve"> i ust. 2.</w:t>
      </w:r>
      <w:r w:rsidRPr="000C5A3B">
        <w:rPr>
          <w:rFonts w:ascii="Arial" w:hAnsi="Arial" w:cs="Arial"/>
          <w:szCs w:val="24"/>
        </w:rPr>
        <w:t xml:space="preserve"> ustawy Prawo zamówie</w:t>
      </w:r>
      <w:r w:rsidRPr="000C5A3B">
        <w:rPr>
          <w:rFonts w:ascii="Arial" w:eastAsia="TimesNewRoman" w:hAnsi="Arial" w:cs="Arial"/>
          <w:szCs w:val="24"/>
        </w:rPr>
        <w:t xml:space="preserve">ń </w:t>
      </w:r>
      <w:r w:rsidRPr="000C5A3B">
        <w:rPr>
          <w:rFonts w:ascii="Arial" w:hAnsi="Arial" w:cs="Arial"/>
          <w:szCs w:val="24"/>
        </w:rPr>
        <w:t>publicznych.</w:t>
      </w:r>
    </w:p>
    <w:p w14:paraId="6B6DA7FA" w14:textId="77777777" w:rsidR="002C52DB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0C5A3B" w:rsidRDefault="002C52DB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Wszelkie zmiany do niniejszej umowy wymagają zgody obu stron wyrażoną na piśmie w formie aneksu pod rygorem nieważności.</w:t>
      </w:r>
    </w:p>
    <w:p w14:paraId="6E00887A" w14:textId="2DCB57F1" w:rsidR="0096510D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14</w:t>
      </w:r>
    </w:p>
    <w:p w14:paraId="395CC48E" w14:textId="01B4FB12" w:rsidR="0028435A" w:rsidRDefault="0028435A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8435A">
        <w:rPr>
          <w:rFonts w:ascii="Arial" w:hAnsi="Arial" w:cs="Arial"/>
          <w:b/>
          <w:szCs w:val="24"/>
        </w:rPr>
        <w:t>Waloryzacja wynagrodzenia</w:t>
      </w:r>
    </w:p>
    <w:p w14:paraId="47A61CE7" w14:textId="11695A46" w:rsidR="00A437E3" w:rsidRDefault="00A437E3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A437E3">
        <w:rPr>
          <w:rFonts w:ascii="Arial" w:eastAsiaTheme="minorHAnsi" w:hAnsi="Arial" w:cs="Arial"/>
          <w:color w:val="000000"/>
          <w:szCs w:val="24"/>
          <w:lang w:eastAsia="en-US"/>
        </w:rPr>
        <w:t xml:space="preserve"> </w:t>
      </w:r>
      <w:r w:rsidRPr="00A437E3">
        <w:rPr>
          <w:rFonts w:ascii="Arial" w:eastAsiaTheme="minorHAnsi" w:hAnsi="Arial" w:cs="Arial"/>
          <w:color w:val="000000"/>
          <w:szCs w:val="24"/>
          <w:highlight w:val="yellow"/>
          <w:lang w:eastAsia="en-US"/>
        </w:rPr>
        <w:t>zapisy dla CZĘŚCI nr 3,5,6,9,10</w:t>
      </w:r>
    </w:p>
    <w:p w14:paraId="4C22DCE6" w14:textId="47A08FE0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hAnsi="Arial" w:cs="Arial"/>
          <w:szCs w:val="24"/>
        </w:rPr>
        <w:t>Zgodnie z art. 439 ustawy PZP</w:t>
      </w:r>
      <w:r w:rsidRPr="0033162F">
        <w:rPr>
          <w:rFonts w:ascii="Arial" w:eastAsiaTheme="minorHAnsi" w:hAnsi="Arial" w:cs="Arial"/>
          <w:szCs w:val="24"/>
          <w:lang w:eastAsia="en-US"/>
        </w:rPr>
        <w:t xml:space="preserve">, Zamawiający dopuszcza waloryzację wynagrodzenia należnego wykonawcy, w przypadku zmiany ceny materiałów lub kosztów związanych z realizacją zamówienia na </w:t>
      </w:r>
      <w:r w:rsidR="00595A41">
        <w:rPr>
          <w:rFonts w:ascii="Arial" w:eastAsiaTheme="minorHAnsi" w:hAnsi="Arial" w:cs="Arial"/>
          <w:szCs w:val="24"/>
          <w:lang w:eastAsia="en-US"/>
        </w:rPr>
        <w:t xml:space="preserve">zasadach określonych w niniejszym paragrafie. </w:t>
      </w:r>
      <w:r w:rsidRPr="0033162F">
        <w:rPr>
          <w:rFonts w:ascii="Arial" w:eastAsiaTheme="minorHAnsi" w:hAnsi="Arial" w:cs="Arial"/>
          <w:szCs w:val="24"/>
          <w:lang w:eastAsia="en-US"/>
        </w:rPr>
        <w:t xml:space="preserve"> </w:t>
      </w:r>
    </w:p>
    <w:p w14:paraId="708151FF" w14:textId="6F5119F0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Poziom zmiany ceny materiałów lub kosztów, o których mowa w ust. 1, uprawniający każdą ze stron umowy do żądania zmiany (+/-) wynagrodzenia, wynosi minimum 3% i mierzony jest wskaźnikiem cen produkcji budowlano montażowej ogółem ogłaszanym co miesiąc w komunikacie Prezesa Głównego Urzędu Statystycznego w porównaniu z poziomem z miesiąca, w którym nastąpiło otwarcie ofert (wzrost cen w miesiącu, w którym nastąpiło otwarcie ofert nie jest uwzględniany). </w:t>
      </w:r>
    </w:p>
    <w:p w14:paraId="2C3399CD" w14:textId="1F9DA491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Pierwsza waloryzacja może być procedowana na wniosek strony złożony najwcześniej w 7 miesiącu od dnia otwarcia ofert, a jeżeli w terminie tym nie wystąpi przekroczenie poziomu zmiany ceny (3%), to waloryzacja może być dokonana w pierwszym miesiącu, w którym ten wskaźnik zostanie przekroczony. Kolejna zmiana wynagrodzenia może nastąpić w każdym miesiącu, w którym ogłoszony zostanie wskaźnik zmiany poziomu ceny wykazujący przekroczenie lub zmniejszenie poziomu ceny będący krotnością całkowitą 3% w stosunku do poziomu z daty otwarcia ofert. </w:t>
      </w:r>
    </w:p>
    <w:p w14:paraId="52A0122E" w14:textId="792C4178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lastRenderedPageBreak/>
        <w:t>Do wniosku o waloryzację strona wnioskująca załącza kosztorys robót pozostałych do wykonania wyliczonych według cen / stawek kosztorysu ofertowego przedłożonego przez Wykonawcę do umowy. Za roboty pozostałe do wykonania uznaje się roboty pozostałe do wykonania od pierwszego dnia miesiąca, w którym złożono zasadnie wniosek o waloryzację.</w:t>
      </w:r>
    </w:p>
    <w:p w14:paraId="60093721" w14:textId="4B543BE5" w:rsidR="0033083C" w:rsidRPr="0033162F" w:rsidRDefault="0033083C" w:rsidP="008757A3">
      <w:pPr>
        <w:pStyle w:val="Akapitzlist"/>
        <w:numPr>
          <w:ilvl w:val="6"/>
          <w:numId w:val="46"/>
        </w:numPr>
        <w:spacing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>Zmiana ceny następować będzie poprzez przemnożenie wartości brutto robót pozostałych do wykonania o jakich mowa w ust.4, przez różnicę pomiędzy wskaźnikiem cen produkcji budowlano montażowej ogółem ogłoszonym w komunikacie Prezesa Głównego Urzędu Statystycznego z miesiąca, w którym składany jest wniosek o waloryzację a w/w wskaźnikiem z miesiąca, w którym nastąpiło otwarcie ofert według wzoru:</w:t>
      </w:r>
    </w:p>
    <w:p w14:paraId="563A1B0B" w14:textId="493FFF96" w:rsidR="0033083C" w:rsidRPr="0033162F" w:rsidRDefault="0033083C" w:rsidP="0033162F">
      <w:pPr>
        <w:pStyle w:val="Akapitzlist"/>
        <w:spacing w:line="259" w:lineRule="auto"/>
        <w:ind w:left="284" w:firstLine="42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Zmiana ceny = (W2 – W1) x 100% x cena robót pozostałych do wykonania, </w:t>
      </w:r>
    </w:p>
    <w:p w14:paraId="0C98D299" w14:textId="0EC583BF" w:rsidR="0033083C" w:rsidRPr="0033162F" w:rsidRDefault="0033083C" w:rsidP="0033162F">
      <w:pPr>
        <w:pStyle w:val="Akapitzlist"/>
        <w:spacing w:line="259" w:lineRule="auto"/>
        <w:ind w:firstLine="42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gdzie: W2 – wskaźnik z miesiąca, w którym składany jest wniosek o waloryzację </w:t>
      </w:r>
      <w:r w:rsidR="0033162F" w:rsidRPr="0033162F">
        <w:rPr>
          <w:rFonts w:ascii="Arial" w:eastAsiaTheme="minorHAnsi" w:hAnsi="Arial" w:cs="Arial"/>
          <w:szCs w:val="24"/>
          <w:lang w:eastAsia="en-US"/>
        </w:rPr>
        <w:t xml:space="preserve">   </w:t>
      </w:r>
      <w:r w:rsidR="0033162F" w:rsidRPr="0033162F">
        <w:rPr>
          <w:rFonts w:ascii="Arial" w:eastAsiaTheme="minorHAnsi" w:hAnsi="Arial" w:cs="Arial"/>
          <w:szCs w:val="24"/>
          <w:lang w:eastAsia="en-US"/>
        </w:rPr>
        <w:br/>
        <w:t xml:space="preserve">                     </w:t>
      </w:r>
      <w:r w:rsidRPr="0033162F">
        <w:rPr>
          <w:rFonts w:ascii="Arial" w:eastAsiaTheme="minorHAnsi" w:hAnsi="Arial" w:cs="Arial"/>
          <w:szCs w:val="24"/>
          <w:lang w:eastAsia="en-US"/>
        </w:rPr>
        <w:t xml:space="preserve">wynagrodzenia, </w:t>
      </w:r>
    </w:p>
    <w:p w14:paraId="61E65E34" w14:textId="179C378D" w:rsidR="0033083C" w:rsidRPr="0033162F" w:rsidRDefault="0033083C" w:rsidP="0033162F">
      <w:pPr>
        <w:pStyle w:val="Akapitzlist"/>
        <w:spacing w:after="240" w:line="259" w:lineRule="auto"/>
        <w:ind w:left="1416" w:firstLine="427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W1 – wskaźnik z miesiąca, w którym było otwarcie ofert, </w:t>
      </w:r>
    </w:p>
    <w:p w14:paraId="5DB8D585" w14:textId="7D2C5EA0" w:rsidR="0033083C" w:rsidRPr="0033162F" w:rsidRDefault="0033083C" w:rsidP="008757A3">
      <w:pPr>
        <w:pStyle w:val="Akapitzlist"/>
        <w:numPr>
          <w:ilvl w:val="6"/>
          <w:numId w:val="46"/>
        </w:numPr>
        <w:spacing w:after="16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>Maksymalną wartość zmiany wynagrodzenia [+/-] mierzoną w wartościach bezwzględnych jako suma zmian wynagrodzenia, jaką dopuszcza Zamawiający w efekcie zastosowania postanowień o zasadach wprowadzania zmian wysokości wynagrodzenia w przypadku zmiany ceny materiałów lub kosztów związanych z realizacją zamówienia ustala się na 5 % wartości brutto wynagrodzenia Wykonawcy określonego w § 7 ust. 1 niniejszej umowy</w:t>
      </w:r>
      <w:r w:rsidR="00E62601">
        <w:rPr>
          <w:rFonts w:ascii="Arial" w:eastAsiaTheme="minorHAnsi" w:hAnsi="Arial" w:cs="Arial"/>
          <w:szCs w:val="24"/>
          <w:lang w:eastAsia="en-US"/>
        </w:rPr>
        <w:t xml:space="preserve"> przez cały okres jej obowiązywania</w:t>
      </w:r>
      <w:r w:rsidRPr="0033162F">
        <w:rPr>
          <w:rFonts w:ascii="Arial" w:eastAsiaTheme="minorHAnsi" w:hAnsi="Arial" w:cs="Arial"/>
          <w:szCs w:val="24"/>
          <w:lang w:eastAsia="en-US"/>
        </w:rPr>
        <w:t xml:space="preserve">. </w:t>
      </w:r>
    </w:p>
    <w:p w14:paraId="16E426FC" w14:textId="4F0AB834" w:rsidR="0033083C" w:rsidRPr="0033162F" w:rsidRDefault="0033083C" w:rsidP="008757A3">
      <w:pPr>
        <w:pStyle w:val="Akapitzlist"/>
        <w:numPr>
          <w:ilvl w:val="6"/>
          <w:numId w:val="46"/>
        </w:numPr>
        <w:spacing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162F">
        <w:rPr>
          <w:rFonts w:ascii="Arial" w:eastAsiaTheme="minorHAnsi" w:hAnsi="Arial" w:cs="Arial"/>
          <w:szCs w:val="24"/>
          <w:lang w:eastAsia="en-US"/>
        </w:rPr>
        <w:t xml:space="preserve">Wykonawca, którego wynagrodzenie zostało zmienione w trybie określonym w niniejszym paragrafie zobowiązany jest w terminie do 14 dni od zawarcia aneksu dotyczącego zmiany wynagrodzenia do dokonania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49B858F4" w14:textId="77777777" w:rsidR="0033083C" w:rsidRPr="0033083C" w:rsidRDefault="0033083C" w:rsidP="0033162F">
      <w:pPr>
        <w:spacing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083C">
        <w:rPr>
          <w:rFonts w:ascii="Arial" w:eastAsiaTheme="minorHAnsi" w:hAnsi="Arial" w:cs="Arial"/>
          <w:szCs w:val="24"/>
          <w:lang w:eastAsia="en-US"/>
        </w:rPr>
        <w:t>1) przedmiotem umowy są roboty budowlane lub usługi;</w:t>
      </w:r>
    </w:p>
    <w:p w14:paraId="40396673" w14:textId="2445BB21" w:rsidR="0033083C" w:rsidRPr="0033083C" w:rsidRDefault="0033083C" w:rsidP="0033162F">
      <w:pPr>
        <w:spacing w:after="240" w:line="259" w:lineRule="auto"/>
        <w:ind w:left="284"/>
        <w:rPr>
          <w:rFonts w:ascii="Arial" w:eastAsiaTheme="minorHAnsi" w:hAnsi="Arial" w:cs="Arial"/>
          <w:szCs w:val="24"/>
          <w:lang w:eastAsia="en-US"/>
        </w:rPr>
      </w:pPr>
      <w:r w:rsidRPr="0033083C">
        <w:rPr>
          <w:rFonts w:ascii="Arial" w:eastAsiaTheme="minorHAnsi" w:hAnsi="Arial" w:cs="Arial"/>
          <w:szCs w:val="24"/>
          <w:lang w:eastAsia="en-US"/>
        </w:rPr>
        <w:t>2) okres obowiązywania umowy przekracza 6 miesięcy</w:t>
      </w:r>
    </w:p>
    <w:p w14:paraId="5F3D40A4" w14:textId="45463307" w:rsidR="0033083C" w:rsidRDefault="0033083C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>
        <w:rPr>
          <w:rFonts w:ascii="Arial" w:hAnsi="Arial" w:cs="Arial"/>
          <w:b/>
          <w:szCs w:val="24"/>
        </w:rPr>
        <w:t>5</w:t>
      </w:r>
    </w:p>
    <w:p w14:paraId="4A9FDB6F" w14:textId="77777777" w:rsidR="000C5A3B" w:rsidRPr="000C5A3B" w:rsidRDefault="000C5A3B" w:rsidP="0028435A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0C5A3B">
        <w:rPr>
          <w:rFonts w:ascii="Arial" w:hAnsi="Arial" w:cs="Arial"/>
          <w:b/>
          <w:bCs/>
          <w:szCs w:val="24"/>
        </w:rPr>
        <w:t>Pracownicy Wykonawcy</w:t>
      </w:r>
    </w:p>
    <w:p w14:paraId="61C98C8A" w14:textId="5CE9382C" w:rsidR="00A437E3" w:rsidRPr="00A437E3" w:rsidRDefault="000C5A3B" w:rsidP="008757A3">
      <w:pPr>
        <w:pStyle w:val="Akapitzlist"/>
        <w:numPr>
          <w:ilvl w:val="0"/>
          <w:numId w:val="45"/>
        </w:numPr>
        <w:spacing w:line="276" w:lineRule="auto"/>
        <w:ind w:left="284"/>
        <w:rPr>
          <w:rFonts w:ascii="Arial" w:eastAsia="Arial" w:hAnsi="Arial" w:cs="Arial"/>
          <w:szCs w:val="24"/>
          <w:lang w:val="pl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0C5A3B">
        <w:rPr>
          <w:rFonts w:ascii="Arial" w:hAnsi="Arial" w:cs="Arial"/>
          <w:szCs w:val="24"/>
        </w:rPr>
        <w:t xml:space="preserve">bezpośrednio związane z </w:t>
      </w:r>
      <w:r w:rsidR="00A437E3">
        <w:rPr>
          <w:rFonts w:ascii="Arial" w:hAnsi="Arial" w:cs="Arial"/>
          <w:szCs w:val="24"/>
        </w:rPr>
        <w:t xml:space="preserve">wykonywaniem robót budowlanych </w:t>
      </w:r>
      <w:r w:rsidR="00A437E3" w:rsidRPr="00A437E3">
        <w:rPr>
          <w:rFonts w:ascii="Arial" w:eastAsia="Arial" w:hAnsi="Arial" w:cs="Arial"/>
          <w:szCs w:val="24"/>
          <w:lang w:val="pl"/>
        </w:rPr>
        <w:t>dotyczące:</w:t>
      </w:r>
    </w:p>
    <w:p w14:paraId="6BDCC06F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robót rozbiórkowych i przygotowawczych,</w:t>
      </w:r>
    </w:p>
    <w:p w14:paraId="05C90259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docieplenia ścian, stropów i dachu budynków, przymocowania płyt styropianowych i wełny do ścian i ościeży;</w:t>
      </w:r>
    </w:p>
    <w:p w14:paraId="6664C1BC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wykonania robót murarskich, malarskich i tynkarskich </w:t>
      </w:r>
    </w:p>
    <w:p w14:paraId="13BBF4EB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wykonania obróbek blacharskich przy dachu, rurach spustowych i balkonach,</w:t>
      </w:r>
    </w:p>
    <w:p w14:paraId="6D10D437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wymiany stolarki drzwiowej, montaży parapetów zewnętrznych</w:t>
      </w:r>
    </w:p>
    <w:p w14:paraId="5F1B14EF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stawiania rusztowań </w:t>
      </w:r>
    </w:p>
    <w:p w14:paraId="3BDFEB03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wykonania izolacji przeciwwilgociowych </w:t>
      </w:r>
    </w:p>
    <w:p w14:paraId="5D71FFB7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robót remontowo - budowlanych wewnątrz</w:t>
      </w:r>
      <w:r>
        <w:rPr>
          <w:rFonts w:ascii="Arial" w:eastAsia="Arial" w:hAnsi="Arial" w:cs="Arial"/>
          <w:szCs w:val="24"/>
          <w:lang w:val="pl"/>
        </w:rPr>
        <w:t xml:space="preserve"> kotłowni/ innych pomieszczeń</w:t>
      </w:r>
    </w:p>
    <w:p w14:paraId="28FED3A5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wykonywania instalacji centralnego ogrzewania, </w:t>
      </w:r>
      <w:r>
        <w:rPr>
          <w:rFonts w:ascii="Arial" w:eastAsia="Arial" w:hAnsi="Arial" w:cs="Arial"/>
          <w:szCs w:val="24"/>
          <w:lang w:val="pl"/>
        </w:rPr>
        <w:t>montażu kotłów kondensacyjnych,</w:t>
      </w:r>
    </w:p>
    <w:p w14:paraId="029B773F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wykonywania instalacji fotowoltaicznych</w:t>
      </w:r>
    </w:p>
    <w:p w14:paraId="3C01F049" w14:textId="77777777" w:rsid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>wykonywania instalacji elektrycznych</w:t>
      </w:r>
    </w:p>
    <w:p w14:paraId="5048126E" w14:textId="316BFEC8" w:rsidR="00A437E3" w:rsidRPr="00A437E3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Cs w:val="24"/>
          <w:lang w:val="pl"/>
        </w:rPr>
      </w:pPr>
      <w:r w:rsidRPr="00A437E3">
        <w:rPr>
          <w:rFonts w:ascii="Arial" w:eastAsia="Arial" w:hAnsi="Arial" w:cs="Arial"/>
          <w:szCs w:val="24"/>
          <w:lang w:val="pl"/>
        </w:rPr>
        <w:t xml:space="preserve">i innych towarzyszących - opisanych lub wynikających z dokumentacji projektowej, przedmiaru i STWIOR. </w:t>
      </w:r>
    </w:p>
    <w:p w14:paraId="4BF309E3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W celu weryfikacji zatrudnienia osób o których mowa w ust.1) Wykonawca lub Podwykonawca  zobowiązany jest do przedłożenia Zamawiającemu, </w:t>
      </w:r>
      <w:r w:rsidRPr="000C5A3B">
        <w:rPr>
          <w:rFonts w:ascii="Arial" w:hAnsi="Arial" w:cs="Arial"/>
          <w:b/>
          <w:szCs w:val="24"/>
        </w:rPr>
        <w:t>w terminie do 7 dni</w:t>
      </w:r>
      <w:r w:rsidRPr="000C5A3B">
        <w:rPr>
          <w:rFonts w:ascii="Arial" w:hAnsi="Arial" w:cs="Arial"/>
          <w:szCs w:val="24"/>
        </w:rPr>
        <w:t xml:space="preserve"> od dnia zawarcia umowy, </w:t>
      </w:r>
      <w:r w:rsidRPr="000C5A3B">
        <w:rPr>
          <w:rFonts w:ascii="Arial" w:hAnsi="Arial" w:cs="Arial"/>
          <w:b/>
          <w:szCs w:val="24"/>
        </w:rPr>
        <w:t>oświadczenia potwierdzającego</w:t>
      </w:r>
      <w:r w:rsidRPr="000C5A3B">
        <w:rPr>
          <w:rFonts w:ascii="Arial" w:hAnsi="Arial" w:cs="Arial"/>
          <w:szCs w:val="24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imię i nazwisko zatrudnionego pracownika,</w:t>
      </w:r>
    </w:p>
    <w:p w14:paraId="69A7D79A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datę zawarcia umowy o pracę,</w:t>
      </w:r>
    </w:p>
    <w:p w14:paraId="67071DC3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rodzaj umowy o pracę </w:t>
      </w:r>
    </w:p>
    <w:p w14:paraId="170DB47C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zakres obowiązków pracownika.</w:t>
      </w:r>
    </w:p>
    <w:p w14:paraId="03D1A914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0C5A3B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lastRenderedPageBreak/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2E501350" w14:textId="77AB20B0" w:rsidR="000C5A3B" w:rsidRPr="000C5A3B" w:rsidRDefault="000C5A3B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33083C">
        <w:rPr>
          <w:rFonts w:ascii="Arial" w:hAnsi="Arial" w:cs="Arial"/>
          <w:b/>
          <w:szCs w:val="24"/>
        </w:rPr>
        <w:t>6</w:t>
      </w:r>
    </w:p>
    <w:p w14:paraId="361999C1" w14:textId="5D85B7D6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razie powstania sporu na tle wykonania niniejszej umowy o wykonanie robót Wykonawca jest zobowiązany w pierwszej kolejności do wyczerpania dr</w:t>
      </w:r>
      <w:r w:rsidR="00E03769" w:rsidRPr="000C5A3B">
        <w:rPr>
          <w:rFonts w:ascii="Arial" w:hAnsi="Arial" w:cs="Arial"/>
          <w:szCs w:val="24"/>
        </w:rPr>
        <w:t>ogi postępowania reklamacyjnego</w:t>
      </w:r>
    </w:p>
    <w:p w14:paraId="55D53899" w14:textId="77777777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Reklamacje wykonuje się poprzez skierowanie konkretnego roszczenia do Zamawiającego.</w:t>
      </w:r>
    </w:p>
    <w:p w14:paraId="779BE47D" w14:textId="43AE90DB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ma obowiązek pisemnego ustosunkowania się do zgłoszonego przez Wykon</w:t>
      </w:r>
      <w:r w:rsidR="00046DBA" w:rsidRPr="000C5A3B">
        <w:rPr>
          <w:rFonts w:ascii="Arial" w:hAnsi="Arial" w:cs="Arial"/>
          <w:szCs w:val="24"/>
        </w:rPr>
        <w:t xml:space="preserve">awcę </w:t>
      </w:r>
      <w:r w:rsidRPr="000C5A3B">
        <w:rPr>
          <w:rFonts w:ascii="Arial" w:hAnsi="Arial" w:cs="Arial"/>
          <w:szCs w:val="24"/>
        </w:rPr>
        <w:t>roszczenia w terminie 21 dni od daty zgłoszenia.</w:t>
      </w:r>
    </w:p>
    <w:p w14:paraId="012EE2E1" w14:textId="77777777" w:rsidR="002C52DB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0C5A3B">
        <w:rPr>
          <w:rFonts w:ascii="Arial" w:hAnsi="Arial" w:cs="Arial"/>
          <w:szCs w:val="24"/>
        </w:rPr>
        <w:t>drogę sądową.</w:t>
      </w:r>
    </w:p>
    <w:p w14:paraId="32499D5D" w14:textId="77777777" w:rsidR="002C52DB" w:rsidRPr="000C5A3B" w:rsidRDefault="002C52DB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Spory wynikłe na tle wykonania niniejszej umowy Strony zobowiązują się załatwić na drodze ugody, a w przypadku nie osiągnięcia jej, każda ze stron 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0C5A3B" w:rsidRDefault="002C52DB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sprawach nieuregulowanych niniejszą umową obowiązują przepisy Kodeksu Cywilnego i Prawa zamówień publicznych.</w:t>
      </w:r>
    </w:p>
    <w:p w14:paraId="228721A1" w14:textId="790A1FF3" w:rsidR="0096510D" w:rsidRPr="000C5A3B" w:rsidRDefault="0096510D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33083C">
        <w:rPr>
          <w:rFonts w:ascii="Arial" w:hAnsi="Arial" w:cs="Arial"/>
          <w:b/>
          <w:szCs w:val="24"/>
        </w:rPr>
        <w:t>7</w:t>
      </w:r>
    </w:p>
    <w:p w14:paraId="7E566729" w14:textId="77777777" w:rsidR="0033162F" w:rsidRDefault="0033162F" w:rsidP="008757A3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Strony zgodnie stwierdzają, że załącznikiem do niniejszej umowy jest Specyfikacja Warunków Zamówienia, </w:t>
      </w:r>
      <w:r>
        <w:rPr>
          <w:rFonts w:ascii="Arial" w:hAnsi="Arial" w:cs="Arial"/>
          <w:szCs w:val="24"/>
        </w:rPr>
        <w:t>dokumentacja projektowa</w:t>
      </w:r>
      <w:r w:rsidRPr="000C5A3B">
        <w:rPr>
          <w:rFonts w:ascii="Arial" w:hAnsi="Arial" w:cs="Arial"/>
          <w:szCs w:val="24"/>
        </w:rPr>
        <w:t xml:space="preserve"> zawierające istotne postanowienia i zobowiązania oraz, że są one wprowadzone do niniejszej umowy.</w:t>
      </w:r>
    </w:p>
    <w:p w14:paraId="2B9ED8C2" w14:textId="53C09784" w:rsidR="0096510D" w:rsidRPr="0033162F" w:rsidRDefault="0096510D" w:rsidP="008757A3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33162F">
        <w:rPr>
          <w:rFonts w:ascii="Arial" w:hAnsi="Arial" w:cs="Arial"/>
          <w:szCs w:val="24"/>
        </w:rPr>
        <w:t>Umowa niniejsza sporządzona została w 4 jednobrzmiących egzemplarzach 3 egzemplarze dla zamawiającego i 1 dla wykonawcy.</w:t>
      </w:r>
    </w:p>
    <w:p w14:paraId="23A494CB" w14:textId="77777777" w:rsidR="00C82DEE" w:rsidRDefault="0096510D" w:rsidP="00CB0E36">
      <w:p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br/>
      </w:r>
      <w:r w:rsidR="0028530A" w:rsidRPr="000C5A3B">
        <w:rPr>
          <w:rFonts w:ascii="Arial" w:hAnsi="Arial" w:cs="Arial"/>
          <w:b/>
          <w:szCs w:val="24"/>
        </w:rPr>
        <w:t xml:space="preserve">      </w:t>
      </w:r>
    </w:p>
    <w:p w14:paraId="27329136" w14:textId="7BECFCD8" w:rsidR="0096510D" w:rsidRPr="000C5A3B" w:rsidRDefault="0028530A" w:rsidP="00C82DEE">
      <w:pPr>
        <w:spacing w:line="276" w:lineRule="auto"/>
        <w:ind w:firstLine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 </w:t>
      </w:r>
      <w:r w:rsidR="0096510D" w:rsidRPr="000C5A3B">
        <w:rPr>
          <w:rFonts w:ascii="Arial" w:hAnsi="Arial" w:cs="Arial"/>
          <w:b/>
          <w:szCs w:val="24"/>
        </w:rPr>
        <w:t>ZAMAWIAJĄCY:                                                                          WYKONAWCA</w:t>
      </w:r>
      <w:r w:rsidR="002746BD">
        <w:rPr>
          <w:rFonts w:ascii="Arial" w:hAnsi="Arial" w:cs="Arial"/>
          <w:b/>
          <w:szCs w:val="24"/>
        </w:rPr>
        <w:t>:</w:t>
      </w:r>
    </w:p>
    <w:p w14:paraId="6E0AF5BC" w14:textId="77777777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</w:p>
    <w:p w14:paraId="4DACE726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7D2C803B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0D9E6FB8" w14:textId="24603A95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>…………………………………..</w:t>
      </w:r>
    </w:p>
    <w:p w14:paraId="1F7FAD44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0026D6BC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2F405910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52A57794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39C654AC" w14:textId="1B5B96BF" w:rsidR="007E0EEF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="007E0EEF" w:rsidRPr="000C5A3B">
        <w:rPr>
          <w:rFonts w:ascii="Arial" w:hAnsi="Arial" w:cs="Arial"/>
          <w:szCs w:val="24"/>
        </w:rPr>
        <w:t xml:space="preserve">                                             ……………………………………</w:t>
      </w:r>
    </w:p>
    <w:p w14:paraId="636E7500" w14:textId="4F0CD14D" w:rsidR="00231813" w:rsidRPr="000C5A3B" w:rsidRDefault="007E0EEF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ab/>
      </w:r>
    </w:p>
    <w:p w14:paraId="59F982E2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</w:p>
    <w:p w14:paraId="541EEFC4" w14:textId="77777777" w:rsidR="00634024" w:rsidRPr="000C5A3B" w:rsidRDefault="00634024" w:rsidP="00CB0E36">
      <w:pPr>
        <w:spacing w:line="276" w:lineRule="auto"/>
        <w:rPr>
          <w:rFonts w:ascii="Arial" w:hAnsi="Arial" w:cs="Arial"/>
          <w:szCs w:val="24"/>
        </w:rPr>
      </w:pPr>
    </w:p>
    <w:sectPr w:rsidR="00634024" w:rsidRPr="000C5A3B" w:rsidSect="0039686C">
      <w:footerReference w:type="even" r:id="rId9"/>
      <w:type w:val="continuous"/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6EC05" w14:textId="77777777" w:rsidR="00B21D85" w:rsidRDefault="00B21D85">
      <w:r>
        <w:separator/>
      </w:r>
    </w:p>
  </w:endnote>
  <w:endnote w:type="continuationSeparator" w:id="0">
    <w:p w14:paraId="43C04F8E" w14:textId="77777777" w:rsidR="00B21D85" w:rsidRDefault="00B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BC8AB0t00">
    <w:altName w:val="Arial Unicode MS"/>
    <w:charset w:val="8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5BDC" w14:textId="77777777" w:rsidR="00B21D85" w:rsidRDefault="00B21D85">
      <w:r>
        <w:separator/>
      </w:r>
    </w:p>
  </w:footnote>
  <w:footnote w:type="continuationSeparator" w:id="0">
    <w:p w14:paraId="161B4631" w14:textId="77777777" w:rsidR="00B21D85" w:rsidRDefault="00B2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9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1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FE24E9E"/>
    <w:multiLevelType w:val="hybridMultilevel"/>
    <w:tmpl w:val="79A2BC1C"/>
    <w:lvl w:ilvl="0" w:tplc="DC58BC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2210A"/>
    <w:multiLevelType w:val="hybridMultilevel"/>
    <w:tmpl w:val="6C4C344E"/>
    <w:lvl w:ilvl="0" w:tplc="28A24B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E4AE3"/>
    <w:multiLevelType w:val="multilevel"/>
    <w:tmpl w:val="AD2E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A477F"/>
    <w:multiLevelType w:val="hybridMultilevel"/>
    <w:tmpl w:val="75E095B6"/>
    <w:lvl w:ilvl="0" w:tplc="A5403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724F3"/>
    <w:multiLevelType w:val="multilevel"/>
    <w:tmpl w:val="0ABAE164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42EB0"/>
    <w:multiLevelType w:val="hybridMultilevel"/>
    <w:tmpl w:val="779C36C8"/>
    <w:lvl w:ilvl="0" w:tplc="76B8E1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D4DEF"/>
    <w:multiLevelType w:val="hybridMultilevel"/>
    <w:tmpl w:val="0324E160"/>
    <w:lvl w:ilvl="0" w:tplc="C9CAF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48"/>
  </w:num>
  <w:num w:numId="4">
    <w:abstractNumId w:val="11"/>
  </w:num>
  <w:num w:numId="5">
    <w:abstractNumId w:val="41"/>
  </w:num>
  <w:num w:numId="6">
    <w:abstractNumId w:val="47"/>
  </w:num>
  <w:num w:numId="7">
    <w:abstractNumId w:val="15"/>
  </w:num>
  <w:num w:numId="8">
    <w:abstractNumId w:val="7"/>
  </w:num>
  <w:num w:numId="9">
    <w:abstractNumId w:val="25"/>
  </w:num>
  <w:num w:numId="10">
    <w:abstractNumId w:val="31"/>
  </w:num>
  <w:num w:numId="11">
    <w:abstractNumId w:val="36"/>
  </w:num>
  <w:num w:numId="12">
    <w:abstractNumId w:val="39"/>
  </w:num>
  <w:num w:numId="13">
    <w:abstractNumId w:val="35"/>
  </w:num>
  <w:num w:numId="14">
    <w:abstractNumId w:val="42"/>
  </w:num>
  <w:num w:numId="15">
    <w:abstractNumId w:val="21"/>
  </w:num>
  <w:num w:numId="16">
    <w:abstractNumId w:val="9"/>
  </w:num>
  <w:num w:numId="17">
    <w:abstractNumId w:val="37"/>
  </w:num>
  <w:num w:numId="18">
    <w:abstractNumId w:val="20"/>
  </w:num>
  <w:num w:numId="19">
    <w:abstractNumId w:val="34"/>
  </w:num>
  <w:num w:numId="20">
    <w:abstractNumId w:val="30"/>
  </w:num>
  <w:num w:numId="21">
    <w:abstractNumId w:val="33"/>
  </w:num>
  <w:num w:numId="22">
    <w:abstractNumId w:val="32"/>
  </w:num>
  <w:num w:numId="23">
    <w:abstractNumId w:val="44"/>
  </w:num>
  <w:num w:numId="24">
    <w:abstractNumId w:val="23"/>
  </w:num>
  <w:num w:numId="25">
    <w:abstractNumId w:val="28"/>
  </w:num>
  <w:num w:numId="26">
    <w:abstractNumId w:val="18"/>
  </w:num>
  <w:num w:numId="27">
    <w:abstractNumId w:val="22"/>
  </w:num>
  <w:num w:numId="28">
    <w:abstractNumId w:val="14"/>
  </w:num>
  <w:num w:numId="29">
    <w:abstractNumId w:val="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8"/>
  </w:num>
  <w:num w:numId="35">
    <w:abstractNumId w:val="10"/>
  </w:num>
  <w:num w:numId="36">
    <w:abstractNumId w:val="43"/>
  </w:num>
  <w:num w:numId="37">
    <w:abstractNumId w:val="26"/>
  </w:num>
  <w:num w:numId="38">
    <w:abstractNumId w:val="46"/>
  </w:num>
  <w:num w:numId="39">
    <w:abstractNumId w:val="6"/>
  </w:num>
  <w:num w:numId="40">
    <w:abstractNumId w:val="24"/>
  </w:num>
  <w:num w:numId="41">
    <w:abstractNumId w:val="38"/>
  </w:num>
  <w:num w:numId="42">
    <w:abstractNumId w:val="17"/>
  </w:num>
  <w:num w:numId="43">
    <w:abstractNumId w:val="19"/>
  </w:num>
  <w:num w:numId="44">
    <w:abstractNumId w:val="3"/>
  </w:num>
  <w:num w:numId="45">
    <w:abstractNumId w:val="5"/>
  </w:num>
  <w:num w:numId="46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743A"/>
    <w:rsid w:val="00082BD8"/>
    <w:rsid w:val="000917BE"/>
    <w:rsid w:val="000A2B2B"/>
    <w:rsid w:val="000A32A6"/>
    <w:rsid w:val="000A4B1B"/>
    <w:rsid w:val="000B25A5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20E2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E7009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686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F109D"/>
    <w:rsid w:val="003F1AE2"/>
    <w:rsid w:val="003F5C54"/>
    <w:rsid w:val="003F796A"/>
    <w:rsid w:val="00402D3C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69E2"/>
    <w:rsid w:val="004F2B39"/>
    <w:rsid w:val="004F46D7"/>
    <w:rsid w:val="00502D10"/>
    <w:rsid w:val="00530548"/>
    <w:rsid w:val="0054451B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B228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1509A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D704F"/>
    <w:rsid w:val="007E0EEF"/>
    <w:rsid w:val="007F7F30"/>
    <w:rsid w:val="00817C5A"/>
    <w:rsid w:val="008279A5"/>
    <w:rsid w:val="00833131"/>
    <w:rsid w:val="00835D5E"/>
    <w:rsid w:val="00841081"/>
    <w:rsid w:val="008468F3"/>
    <w:rsid w:val="00851569"/>
    <w:rsid w:val="0085273D"/>
    <w:rsid w:val="008556F7"/>
    <w:rsid w:val="008575DE"/>
    <w:rsid w:val="00870FD8"/>
    <w:rsid w:val="008757A3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437E3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7A79"/>
    <w:rsid w:val="00AF1D70"/>
    <w:rsid w:val="00AF253F"/>
    <w:rsid w:val="00AF4FB3"/>
    <w:rsid w:val="00B033BD"/>
    <w:rsid w:val="00B1172A"/>
    <w:rsid w:val="00B1529F"/>
    <w:rsid w:val="00B16B91"/>
    <w:rsid w:val="00B21D85"/>
    <w:rsid w:val="00B24493"/>
    <w:rsid w:val="00B52FE4"/>
    <w:rsid w:val="00B56AEB"/>
    <w:rsid w:val="00B62B1E"/>
    <w:rsid w:val="00B83CD2"/>
    <w:rsid w:val="00B862AD"/>
    <w:rsid w:val="00B94F6F"/>
    <w:rsid w:val="00BA39C6"/>
    <w:rsid w:val="00BB3133"/>
    <w:rsid w:val="00BB5D68"/>
    <w:rsid w:val="00BC344D"/>
    <w:rsid w:val="00BC4F40"/>
    <w:rsid w:val="00BD1E10"/>
    <w:rsid w:val="00BD58DD"/>
    <w:rsid w:val="00BE0F1D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E07"/>
    <w:rsid w:val="00C54324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01D6"/>
    <w:rsid w:val="00D44967"/>
    <w:rsid w:val="00D46917"/>
    <w:rsid w:val="00D46BF9"/>
    <w:rsid w:val="00D506F7"/>
    <w:rsid w:val="00D5413F"/>
    <w:rsid w:val="00D56738"/>
    <w:rsid w:val="00D604A7"/>
    <w:rsid w:val="00D6400C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4E10"/>
    <w:rsid w:val="00DC5BCC"/>
    <w:rsid w:val="00DC6707"/>
    <w:rsid w:val="00DC73E3"/>
    <w:rsid w:val="00DD27E9"/>
    <w:rsid w:val="00DE6F41"/>
    <w:rsid w:val="00DF3DC9"/>
    <w:rsid w:val="00E03769"/>
    <w:rsid w:val="00E0492F"/>
    <w:rsid w:val="00E178DE"/>
    <w:rsid w:val="00E220D0"/>
    <w:rsid w:val="00E30396"/>
    <w:rsid w:val="00E34146"/>
    <w:rsid w:val="00E45017"/>
    <w:rsid w:val="00E472B7"/>
    <w:rsid w:val="00E51D0C"/>
    <w:rsid w:val="00E619CF"/>
    <w:rsid w:val="00E62601"/>
    <w:rsid w:val="00E7302D"/>
    <w:rsid w:val="00E734BC"/>
    <w:rsid w:val="00E759F2"/>
    <w:rsid w:val="00E76291"/>
    <w:rsid w:val="00E811EC"/>
    <w:rsid w:val="00E82257"/>
    <w:rsid w:val="00E848BB"/>
    <w:rsid w:val="00E928E2"/>
    <w:rsid w:val="00E967B5"/>
    <w:rsid w:val="00EA00A6"/>
    <w:rsid w:val="00EA28E4"/>
    <w:rsid w:val="00EA36FE"/>
    <w:rsid w:val="00EA4330"/>
    <w:rsid w:val="00EA61D9"/>
    <w:rsid w:val="00EB215F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0C16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93A"/>
    <w:rsid w:val="00FC06CE"/>
    <w:rsid w:val="00FC1356"/>
    <w:rsid w:val="00FC3C1A"/>
    <w:rsid w:val="00FC3E7F"/>
    <w:rsid w:val="00FC5C3A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8383-9FEB-4390-8381-25B2EADA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8290</Words>
  <Characters>49744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14</cp:revision>
  <cp:lastPrinted>2023-02-10T11:00:00Z</cp:lastPrinted>
  <dcterms:created xsi:type="dcterms:W3CDTF">2023-01-27T09:39:00Z</dcterms:created>
  <dcterms:modified xsi:type="dcterms:W3CDTF">2023-02-10T11:00:00Z</dcterms:modified>
</cp:coreProperties>
</file>