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A1CD" w14:textId="47D14508" w:rsidR="007B14D3" w:rsidRPr="005D4168" w:rsidRDefault="0041058D" w:rsidP="007B14D3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</w:t>
      </w:r>
      <w:r w:rsidR="001D03D7">
        <w:rPr>
          <w:rFonts w:asciiTheme="minorHAnsi" w:hAnsiTheme="minorHAnsi" w:cstheme="minorHAnsi"/>
          <w:sz w:val="24"/>
        </w:rPr>
        <w:t>SA.270.11.2023</w:t>
      </w:r>
      <w:r w:rsidR="001D03D7">
        <w:rPr>
          <w:rFonts w:asciiTheme="minorHAnsi" w:hAnsiTheme="minorHAnsi" w:cstheme="minorHAnsi"/>
          <w:sz w:val="24"/>
        </w:rPr>
        <w:tab/>
      </w:r>
      <w:r w:rsidR="001D03D7">
        <w:rPr>
          <w:rFonts w:asciiTheme="minorHAnsi" w:hAnsiTheme="minorHAnsi" w:cstheme="minorHAnsi"/>
          <w:sz w:val="24"/>
        </w:rPr>
        <w:tab/>
      </w:r>
      <w:r w:rsidR="001D03D7">
        <w:rPr>
          <w:rFonts w:asciiTheme="minorHAnsi" w:hAnsiTheme="minorHAnsi" w:cstheme="minorHAnsi"/>
          <w:sz w:val="24"/>
        </w:rPr>
        <w:tab/>
      </w:r>
      <w:r w:rsidR="001D03D7">
        <w:rPr>
          <w:rFonts w:asciiTheme="minorHAnsi" w:hAnsiTheme="minorHAnsi" w:cstheme="minorHAnsi"/>
          <w:sz w:val="24"/>
        </w:rPr>
        <w:tab/>
      </w:r>
      <w:r w:rsidR="001D03D7">
        <w:rPr>
          <w:rFonts w:asciiTheme="minorHAnsi" w:hAnsiTheme="minorHAnsi" w:cstheme="minorHAnsi"/>
          <w:sz w:val="24"/>
        </w:rPr>
        <w:tab/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</w:t>
      </w:r>
      <w:r w:rsidR="007B14D3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1B1DE62" w14:textId="77777777" w:rsidR="007B14D3" w:rsidRPr="005D4168" w:rsidRDefault="007B14D3" w:rsidP="007B14D3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FAD3630" w14:textId="77777777" w:rsidR="007B14D3" w:rsidRDefault="007B14D3" w:rsidP="007B14D3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048816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573C1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0096A310" w14:textId="73659CA1" w:rsidR="007B14D3" w:rsidRPr="005D4168" w:rsidRDefault="007B14D3" w:rsidP="00D02588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2DFA4F2A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BA101F" w14:textId="29E9A491" w:rsidR="007B14D3" w:rsidRPr="005D4168" w:rsidRDefault="007B14D3" w:rsidP="00F8347B">
      <w:pPr>
        <w:pStyle w:val="Textbody"/>
        <w:ind w:left="5387"/>
        <w:jc w:val="left"/>
        <w:rPr>
          <w:rFonts w:asciiTheme="minorHAnsi" w:hAnsiTheme="minorHAnsi" w:cstheme="minorHAnsi"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40092631" w14:textId="77777777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0AF0BB" w14:textId="0D101A61" w:rsidR="007B14D3" w:rsidRPr="005D4168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ŚWIADCZENIE PODMIOTU UDOSTĘPNIAJĄCEGO ZASOBY </w:t>
      </w:r>
    </w:p>
    <w:p w14:paraId="50C201FC" w14:textId="2805AACD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WYKLUCZENIA </w:t>
      </w:r>
    </w:p>
    <w:p w14:paraId="171ED7B2" w14:textId="77777777" w:rsidR="007B14D3" w:rsidRDefault="007B14D3" w:rsidP="007B14D3">
      <w:pPr>
        <w:spacing w:before="120"/>
        <w:jc w:val="center"/>
        <w:rPr>
          <w:rFonts w:ascii="Cambria" w:eastAsia="Times New Roman" w:hAnsi="Cambria"/>
          <w:b/>
          <w:bCs/>
          <w:color w:val="auto"/>
          <w:kern w:val="0"/>
          <w:szCs w:val="22"/>
          <w:lang w:eastAsia="ar-SA" w:bidi="ar-SA"/>
        </w:rPr>
      </w:pPr>
    </w:p>
    <w:p w14:paraId="63F60173" w14:textId="0C555E95" w:rsidR="007B14D3" w:rsidRPr="00621035" w:rsidRDefault="007B14D3" w:rsidP="007B14D3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74623C">
        <w:rPr>
          <w:rStyle w:val="Domylnaczcionkaakapitu7"/>
          <w:rFonts w:asciiTheme="minorHAnsi" w:hAnsiTheme="minorHAnsi" w:cstheme="minorHAnsi"/>
          <w:b/>
          <w:bCs/>
          <w:color w:val="auto"/>
          <w:sz w:val="24"/>
        </w:rPr>
        <w:t>„</w:t>
      </w:r>
      <w:r w:rsidR="00A51F4B" w:rsidRPr="0074623C">
        <w:rPr>
          <w:rStyle w:val="Domylnaczcionkaakapitu7"/>
          <w:rFonts w:asciiTheme="minorHAnsi" w:hAnsiTheme="minorHAnsi" w:cstheme="minorHAnsi"/>
          <w:b/>
          <w:bCs/>
          <w:color w:val="auto"/>
          <w:sz w:val="24"/>
        </w:rPr>
        <w:t>Dostawa kruszywa granitowego z usługą uzupełnienia ubytków i nierówności nawierzchni w ramach bieżącego utrzymania dróg na terenie N</w:t>
      </w:r>
      <w:r w:rsidR="001D03D7">
        <w:rPr>
          <w:rStyle w:val="Domylnaczcionkaakapitu7"/>
          <w:rFonts w:asciiTheme="minorHAnsi" w:hAnsiTheme="minorHAnsi" w:cstheme="minorHAnsi"/>
          <w:b/>
          <w:bCs/>
          <w:color w:val="auto"/>
          <w:sz w:val="24"/>
        </w:rPr>
        <w:t>adleśnictwa Miękinia w roku 2023</w:t>
      </w:r>
      <w:r w:rsidRPr="0074623C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</w:t>
      </w:r>
      <w:r w:rsidR="00084029">
        <w:rPr>
          <w:rFonts w:asciiTheme="minorHAnsi" w:hAnsiTheme="minorHAnsi"/>
          <w:b/>
          <w:sz w:val="24"/>
        </w:rPr>
        <w:t xml:space="preserve">Zadanie (część zamówienia) ……… </w:t>
      </w:r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prowadzonego </w:t>
      </w:r>
      <w:r w:rsidR="0031071E">
        <w:rPr>
          <w:rFonts w:asciiTheme="minorHAnsi" w:hAnsiTheme="minorHAnsi"/>
          <w:bCs/>
          <w:sz w:val="24"/>
        </w:rPr>
        <w:t xml:space="preserve">przez Zamawiającego – </w:t>
      </w:r>
      <w:r w:rsidRPr="00621035">
        <w:rPr>
          <w:rFonts w:asciiTheme="minorHAnsi" w:hAnsiTheme="minorHAnsi"/>
          <w:bCs/>
          <w:sz w:val="24"/>
        </w:rPr>
        <w:t>Skarb Państwa Państwowe Gospodarstwo Leśne Lasy Państwowe Nadleśnictwo Miękinia w trybie podstawowym bez negocjacji, o którym mowa w art. 275 pkt 1 ustawy z dnia 11 września 2019 r. Prawo zamówień publicznych (</w:t>
      </w:r>
      <w:r w:rsidR="001D03D7" w:rsidRPr="001D03D7">
        <w:rPr>
          <w:rFonts w:asciiTheme="minorHAnsi" w:hAnsiTheme="minorHAnsi"/>
          <w:bCs/>
          <w:sz w:val="24"/>
        </w:rPr>
        <w:t>tekst jedn. Dz. U. z 202</w:t>
      </w:r>
      <w:r w:rsidR="00276C8D">
        <w:rPr>
          <w:rFonts w:asciiTheme="minorHAnsi" w:hAnsiTheme="minorHAnsi"/>
          <w:bCs/>
          <w:sz w:val="24"/>
        </w:rPr>
        <w:t>3</w:t>
      </w:r>
      <w:r w:rsidR="001D03D7" w:rsidRPr="001D03D7">
        <w:rPr>
          <w:rFonts w:asciiTheme="minorHAnsi" w:hAnsiTheme="minorHAnsi"/>
          <w:bCs/>
          <w:sz w:val="24"/>
        </w:rPr>
        <w:t xml:space="preserve"> r. poz. 1</w:t>
      </w:r>
      <w:r w:rsidR="00BB0047">
        <w:rPr>
          <w:rFonts w:asciiTheme="minorHAnsi" w:hAnsiTheme="minorHAnsi"/>
          <w:bCs/>
          <w:sz w:val="24"/>
        </w:rPr>
        <w:t>605</w:t>
      </w:r>
      <w:r w:rsidR="00C9585E">
        <w:rPr>
          <w:rFonts w:asciiTheme="minorHAnsi" w:hAnsiTheme="minorHAnsi"/>
          <w:bCs/>
          <w:sz w:val="24"/>
        </w:rPr>
        <w:t xml:space="preserve"> </w:t>
      </w:r>
      <w:bookmarkStart w:id="1" w:name="_GoBack"/>
      <w:bookmarkEnd w:id="1"/>
      <w:r>
        <w:rPr>
          <w:rFonts w:asciiTheme="minorHAnsi" w:hAnsiTheme="minorHAnsi"/>
          <w:bCs/>
          <w:sz w:val="24"/>
        </w:rPr>
        <w:t>– „Ustawa Pzp”</w:t>
      </w:r>
      <w:r w:rsidRPr="00621035">
        <w:rPr>
          <w:rFonts w:asciiTheme="minorHAnsi" w:hAnsiTheme="minorHAnsi"/>
          <w:bCs/>
          <w:sz w:val="24"/>
        </w:rPr>
        <w:t xml:space="preserve">) </w:t>
      </w:r>
    </w:p>
    <w:p w14:paraId="6FA2952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sz w:val="24"/>
        </w:rPr>
      </w:pPr>
    </w:p>
    <w:bookmarkEnd w:id="0"/>
    <w:p w14:paraId="4B410D73" w14:textId="77777777" w:rsidR="007B14D3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9ADE09A" w14:textId="0B3DA8F6" w:rsidR="007B14D3" w:rsidRPr="00621035" w:rsidRDefault="007B14D3" w:rsidP="007B14D3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3E8E360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70BBB2AF" w14:textId="57878C8E" w:rsidR="007B14D3" w:rsidRPr="00862C61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862C61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63996BD5" w14:textId="52E21544" w:rsidR="00862C61" w:rsidRPr="00A725C0" w:rsidRDefault="00A725C0" w:rsidP="00A725C0">
      <w:pPr>
        <w:spacing w:before="120" w:line="240" w:lineRule="exact"/>
        <w:jc w:val="center"/>
        <w:rPr>
          <w:rFonts w:asciiTheme="minorHAnsi" w:hAnsiTheme="minorHAnsi"/>
          <w:bCs/>
          <w:sz w:val="16"/>
          <w:szCs w:val="16"/>
        </w:rPr>
      </w:pPr>
      <w:r w:rsidRPr="00A725C0">
        <w:rPr>
          <w:rFonts w:asciiTheme="minorHAnsi" w:hAnsiTheme="minorHAnsi"/>
          <w:bCs/>
          <w:sz w:val="16"/>
          <w:szCs w:val="16"/>
        </w:rPr>
        <w:t xml:space="preserve">(nazwa, adres </w:t>
      </w:r>
      <w:r>
        <w:rPr>
          <w:rFonts w:asciiTheme="minorHAnsi" w:hAnsiTheme="minorHAnsi"/>
          <w:bCs/>
          <w:sz w:val="16"/>
          <w:szCs w:val="16"/>
        </w:rPr>
        <w:t xml:space="preserve">podmiotu udostępniającego </w:t>
      </w:r>
      <w:r w:rsidRPr="00A725C0">
        <w:rPr>
          <w:rFonts w:asciiTheme="minorHAnsi" w:hAnsiTheme="minorHAnsi"/>
          <w:bCs/>
          <w:sz w:val="16"/>
          <w:szCs w:val="16"/>
        </w:rPr>
        <w:t>Wykonawcy</w:t>
      </w:r>
      <w:r>
        <w:rPr>
          <w:rFonts w:asciiTheme="minorHAnsi" w:hAnsiTheme="minorHAnsi"/>
          <w:bCs/>
          <w:sz w:val="16"/>
          <w:szCs w:val="16"/>
        </w:rPr>
        <w:t xml:space="preserve"> zasoby</w:t>
      </w:r>
      <w:r w:rsidRPr="00A725C0">
        <w:rPr>
          <w:rFonts w:asciiTheme="minorHAnsi" w:hAnsiTheme="minorHAnsi"/>
          <w:bCs/>
          <w:sz w:val="16"/>
          <w:szCs w:val="16"/>
        </w:rPr>
        <w:t>)</w:t>
      </w:r>
    </w:p>
    <w:p w14:paraId="53562390" w14:textId="77777777" w:rsidR="00922BFC" w:rsidRPr="00922BFC" w:rsidRDefault="00922BFC" w:rsidP="00922BFC">
      <w:pPr>
        <w:spacing w:before="120" w:line="240" w:lineRule="exact"/>
        <w:rPr>
          <w:rFonts w:asciiTheme="minorHAnsi" w:hAnsiTheme="minorHAnsi" w:cstheme="minorHAnsi"/>
          <w:bCs/>
          <w:sz w:val="24"/>
        </w:rPr>
      </w:pPr>
      <w:r w:rsidRPr="00922BFC">
        <w:rPr>
          <w:rFonts w:asciiTheme="minorHAnsi" w:hAnsiTheme="minorHAnsi" w:cstheme="minorHAnsi"/>
          <w:bCs/>
          <w:sz w:val="24"/>
        </w:rPr>
        <w:t>oświadczam, że</w:t>
      </w:r>
    </w:p>
    <w:p w14:paraId="2A9F344A" w14:textId="77777777" w:rsidR="00922BFC" w:rsidRPr="00922BFC" w:rsidRDefault="00922BFC" w:rsidP="00922BFC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1)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>nie podlegam/reprezentowany przeze mnie podmiot nie podlega wykluczeniu z postępowania na podstawie art. 108 ust. 1 pkt 1-6 Ustawy Pzp,</w:t>
      </w:r>
    </w:p>
    <w:p w14:paraId="38A5C0B7" w14:textId="77777777" w:rsidR="00922BFC" w:rsidRPr="00922BFC" w:rsidRDefault="00922BFC" w:rsidP="00922BFC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2)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podlegam/reprezentowanym przez mnie podmiot nie podlega wykluczeniu z postępowania na podstawie art. 109 ust. 1 pkt 1, 4, 5 i 7 Ustawy Pzp, </w:t>
      </w:r>
    </w:p>
    <w:p w14:paraId="49DF1169" w14:textId="39735083" w:rsidR="00922BFC" w:rsidRPr="00922BFC" w:rsidRDefault="00922BFC" w:rsidP="00922BFC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3)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6D1B34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tekst jedn. 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Dz. U. z 202</w:t>
      </w:r>
      <w:r w:rsidR="006D1B34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3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 r. poz.</w:t>
      </w:r>
      <w:r w:rsidR="006B751A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 1497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)</w:t>
      </w:r>
      <w:r w:rsidRPr="00922BFC">
        <w:rPr>
          <w:rFonts w:asciiTheme="minorHAnsi" w:eastAsia="Times New Roman" w:hAnsiTheme="minorHAnsi" w:cstheme="minorHAnsi"/>
          <w:i/>
          <w:iCs/>
          <w:color w:val="222222"/>
          <w:kern w:val="0"/>
          <w:sz w:val="24"/>
          <w:vertAlign w:val="superscript"/>
          <w:lang w:eastAsia="ar-SA" w:bidi="ar-SA"/>
        </w:rPr>
        <w:footnoteReference w:id="1"/>
      </w:r>
      <w:r w:rsidRPr="00922BFC">
        <w:rPr>
          <w:rFonts w:asciiTheme="minorHAnsi" w:eastAsia="Times New Roman" w:hAnsiTheme="minorHAnsi" w:cstheme="minorHAnsi"/>
          <w:i/>
          <w:iCs/>
          <w:color w:val="222222"/>
          <w:kern w:val="0"/>
          <w:sz w:val="24"/>
          <w:lang w:eastAsia="ar-SA" w:bidi="ar-SA"/>
        </w:rPr>
        <w:t>.</w:t>
      </w:r>
      <w:r w:rsidRPr="00922BFC">
        <w:rPr>
          <w:rFonts w:asciiTheme="minorHAnsi" w:eastAsia="Times New Roman" w:hAnsiTheme="minorHAnsi" w:cstheme="minorHAnsi"/>
          <w:color w:val="222222"/>
          <w:kern w:val="0"/>
          <w:sz w:val="24"/>
          <w:lang w:eastAsia="ar-SA" w:bidi="ar-SA"/>
        </w:rPr>
        <w:t xml:space="preserve"> </w:t>
      </w:r>
    </w:p>
    <w:p w14:paraId="1EB54482" w14:textId="77777777" w:rsidR="00862C61" w:rsidRPr="00862C61" w:rsidRDefault="00862C61" w:rsidP="00862C61">
      <w:pPr>
        <w:pStyle w:val="Tekstpodstawowywcity3"/>
        <w:ind w:left="0"/>
        <w:rPr>
          <w:rFonts w:asciiTheme="minorHAnsi" w:hAnsiTheme="minorHAnsi"/>
          <w:i/>
          <w:iCs/>
          <w:sz w:val="24"/>
          <w:szCs w:val="24"/>
          <w:u w:val="single"/>
          <w:lang w:eastAsia="pl-PL"/>
        </w:rPr>
      </w:pPr>
      <w:r w:rsidRPr="00862C61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2B11DF7B" w14:textId="77777777" w:rsidR="00862C61" w:rsidRPr="00862C61" w:rsidRDefault="00862C61" w:rsidP="00862C61">
      <w:pPr>
        <w:jc w:val="both"/>
        <w:rPr>
          <w:rFonts w:asciiTheme="minorHAnsi" w:hAnsiTheme="minorHAnsi"/>
          <w:i/>
          <w:sz w:val="24"/>
          <w:lang w:eastAsia="ar-SA"/>
        </w:rPr>
      </w:pPr>
    </w:p>
    <w:p w14:paraId="67B74A9F" w14:textId="57327E19" w:rsidR="00862C61" w:rsidRPr="00862C61" w:rsidRDefault="00862C61" w:rsidP="00862C61">
      <w:pPr>
        <w:jc w:val="both"/>
        <w:rPr>
          <w:rFonts w:asciiTheme="minorHAnsi" w:hAnsiTheme="minorHAnsi"/>
          <w:sz w:val="24"/>
        </w:rPr>
      </w:pPr>
      <w:r w:rsidRPr="00862C61">
        <w:rPr>
          <w:rFonts w:asciiTheme="minorHAnsi" w:hAnsiTheme="minorHAnsi"/>
          <w:sz w:val="24"/>
        </w:rPr>
        <w:t xml:space="preserve">Oświadczam, że zachodzą w stosunku do mnie/do reprezentowanego przeze mnie podmiotu podstawy wykluczenia z postępowania na podstawie art. ______ </w:t>
      </w:r>
      <w:r w:rsidR="00F94FD0">
        <w:rPr>
          <w:rFonts w:asciiTheme="minorHAnsi" w:hAnsiTheme="minorHAnsi"/>
          <w:sz w:val="24"/>
        </w:rPr>
        <w:t>Ustawy Pzp</w:t>
      </w:r>
      <w:r w:rsidRPr="00862C61">
        <w:rPr>
          <w:rFonts w:asciiTheme="minorHAnsi" w:hAnsiTheme="minorHAnsi"/>
          <w:sz w:val="24"/>
        </w:rPr>
        <w:t xml:space="preserve"> </w:t>
      </w:r>
      <w:r w:rsidRPr="00862C61">
        <w:rPr>
          <w:rFonts w:asciiTheme="minorHAnsi" w:hAnsiTheme="minorHAnsi"/>
          <w:i/>
          <w:sz w:val="24"/>
        </w:rPr>
        <w:t xml:space="preserve">(podać należy zastosowaną podstawę wykluczenia spośród wymienionych w art.108 ust 1 pkt 1, 2 i 5 lub art. 109 ust 1 pkt 4,  </w:t>
      </w:r>
      <w:r w:rsidR="00F94FD0">
        <w:rPr>
          <w:rFonts w:asciiTheme="minorHAnsi" w:hAnsiTheme="minorHAnsi"/>
          <w:i/>
          <w:sz w:val="24"/>
        </w:rPr>
        <w:t>5</w:t>
      </w:r>
      <w:r w:rsidRPr="00862C61">
        <w:rPr>
          <w:rFonts w:asciiTheme="minorHAnsi" w:hAnsiTheme="minorHAnsi"/>
          <w:i/>
          <w:sz w:val="24"/>
        </w:rPr>
        <w:t xml:space="preserve"> i </w:t>
      </w:r>
      <w:r w:rsidR="00F94FD0">
        <w:rPr>
          <w:rFonts w:asciiTheme="minorHAnsi" w:hAnsiTheme="minorHAnsi"/>
          <w:i/>
          <w:sz w:val="24"/>
        </w:rPr>
        <w:t xml:space="preserve">7 </w:t>
      </w:r>
      <w:r w:rsidR="00A725C0">
        <w:rPr>
          <w:rFonts w:asciiTheme="minorHAnsi" w:hAnsiTheme="minorHAnsi"/>
          <w:i/>
          <w:sz w:val="24"/>
        </w:rPr>
        <w:t>Ustawy Pzp</w:t>
      </w:r>
      <w:r w:rsidRPr="00862C61">
        <w:rPr>
          <w:rFonts w:asciiTheme="minorHAnsi" w:hAnsiTheme="minorHAnsi"/>
          <w:i/>
          <w:sz w:val="24"/>
        </w:rPr>
        <w:t>).</w:t>
      </w:r>
      <w:r w:rsidRPr="00862C61">
        <w:rPr>
          <w:rFonts w:asciiTheme="minorHAnsi" w:hAnsiTheme="minorHAnsi"/>
          <w:sz w:val="24"/>
        </w:rPr>
        <w:t xml:space="preserve"> Jednocześnie oświadczam, że w związku z ww. okolicznością, na podstawie art. 110 ust. 2</w:t>
      </w:r>
      <w:r w:rsidR="00A725C0">
        <w:rPr>
          <w:rFonts w:asciiTheme="minorHAnsi" w:hAnsiTheme="minorHAnsi"/>
          <w:sz w:val="24"/>
        </w:rPr>
        <w:t xml:space="preserve"> Ustawy Pzp </w:t>
      </w:r>
      <w:r w:rsidRPr="00862C61">
        <w:rPr>
          <w:rFonts w:asciiTheme="minorHAnsi" w:hAnsiTheme="minorHAnsi"/>
          <w:sz w:val="24"/>
        </w:rPr>
        <w:t xml:space="preserve">podjęte zostały następujące czynności: </w:t>
      </w:r>
    </w:p>
    <w:p w14:paraId="14A4914C" w14:textId="4259FC26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</w:t>
      </w:r>
      <w:r w:rsidR="00F94FD0">
        <w:rPr>
          <w:rFonts w:asciiTheme="minorHAnsi" w:hAnsiTheme="minorHAnsi"/>
          <w:sz w:val="24"/>
        </w:rPr>
        <w:t>__</w:t>
      </w:r>
      <w:r w:rsidRPr="00621035">
        <w:rPr>
          <w:rFonts w:asciiTheme="minorHAnsi" w:hAnsiTheme="minorHAnsi"/>
          <w:sz w:val="24"/>
        </w:rPr>
        <w:t>____________</w:t>
      </w:r>
    </w:p>
    <w:p w14:paraId="0866CF05" w14:textId="77777777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3ADE21A5" w14:textId="77777777" w:rsidR="00F94FD0" w:rsidRDefault="00F94FD0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</w:p>
    <w:p w14:paraId="0E6740E3" w14:textId="112B07FD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2A30F193" w14:textId="77777777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2B05537" w14:textId="77777777" w:rsidR="007B14D3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1C1FD64" w14:textId="77777777" w:rsidR="007B14D3" w:rsidRPr="00D233FD" w:rsidRDefault="007B14D3" w:rsidP="007B14D3">
      <w:pPr>
        <w:jc w:val="both"/>
        <w:rPr>
          <w:rFonts w:asciiTheme="minorHAnsi" w:hAnsiTheme="minorHAnsi"/>
          <w:sz w:val="24"/>
        </w:rPr>
      </w:pPr>
    </w:p>
    <w:p w14:paraId="21492F17" w14:textId="704738F7" w:rsidR="007B14D3" w:rsidRPr="00621035" w:rsidRDefault="007B14D3" w:rsidP="00BB0047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21035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42F98ACD" w14:textId="77777777" w:rsidR="00922BFC" w:rsidRPr="00922BFC" w:rsidRDefault="00922BFC" w:rsidP="00922BF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r w:rsidRPr="00922BFC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A4EBE46" w14:textId="77777777" w:rsidR="00922BFC" w:rsidRPr="00922BFC" w:rsidRDefault="00922BFC" w:rsidP="00922BF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39E68189" w14:textId="77777777" w:rsidR="00922BFC" w:rsidRPr="00922BFC" w:rsidRDefault="00922BFC" w:rsidP="00922BF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922BF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922BF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5B043338" w14:textId="77777777" w:rsidR="00922BFC" w:rsidRPr="00922BFC" w:rsidRDefault="00922BFC" w:rsidP="00922BF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DCC00" w14:textId="77777777" w:rsidR="00922BFC" w:rsidRPr="00922BFC" w:rsidRDefault="00922BFC" w:rsidP="00922BFC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36F801FA" w14:textId="77777777" w:rsidR="00922BFC" w:rsidRPr="00922BFC" w:rsidRDefault="00922BFC" w:rsidP="00922BF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922BF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922BF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6370B5D3" w14:textId="77777777" w:rsidR="00922BFC" w:rsidRPr="00922BFC" w:rsidRDefault="00922BFC" w:rsidP="00922BF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C4FF8" w14:textId="77777777" w:rsidR="00922BFC" w:rsidRPr="00922BFC" w:rsidRDefault="00922BFC" w:rsidP="00922BFC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922BF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6B94C1A5" w14:textId="77777777" w:rsidR="00922BFC" w:rsidRPr="00922BFC" w:rsidRDefault="00922BFC" w:rsidP="00922BF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44D5CE27" w14:textId="77777777" w:rsidR="00922BFC" w:rsidRPr="00922BFC" w:rsidRDefault="00922BFC" w:rsidP="00922BFC">
      <w:pPr>
        <w:spacing w:before="120" w:line="276" w:lineRule="auto"/>
        <w:ind w:left="5670"/>
        <w:jc w:val="center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</w:pPr>
      <w:r w:rsidRPr="00922BFC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t>_______________________________</w:t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br/>
      </w:r>
      <w:r w:rsidRPr="00922BFC"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  <w:t>(podpis podmiotu udostępniającego zasoby lub osoby przez niego upoważnionej)</w:t>
      </w:r>
    </w:p>
    <w:p w14:paraId="75F7ABA6" w14:textId="0627FD5B" w:rsidR="007B14D3" w:rsidRDefault="00922BFC" w:rsidP="00885C72">
      <w:pPr>
        <w:rPr>
          <w:rFonts w:asciiTheme="minorHAnsi" w:hAnsiTheme="minorHAnsi"/>
          <w:bCs/>
          <w:i/>
          <w:sz w:val="16"/>
          <w:szCs w:val="16"/>
        </w:rPr>
      </w:pPr>
      <w:bookmarkStart w:id="2" w:name="_Hlk60047166"/>
      <w:r w:rsidRPr="00922BFC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922BFC">
        <w:rPr>
          <w:rFonts w:asciiTheme="minorHAnsi" w:hAnsiTheme="minorHAnsi"/>
          <w:bCs/>
          <w:i/>
          <w:sz w:val="16"/>
          <w:szCs w:val="16"/>
        </w:rPr>
        <w:tab/>
      </w:r>
      <w:r w:rsidRPr="00922BFC">
        <w:rPr>
          <w:rFonts w:asciiTheme="minorHAnsi" w:hAnsiTheme="minorHAnsi"/>
          <w:bCs/>
          <w:i/>
          <w:sz w:val="16"/>
          <w:szCs w:val="16"/>
        </w:rPr>
        <w:br/>
        <w:t xml:space="preserve">w formie elektronicznej (tj. w postaci elektronicznej opatrzonej  kwalifikowanym </w:t>
      </w:r>
      <w:r w:rsidRPr="00922BFC">
        <w:rPr>
          <w:rFonts w:asciiTheme="minorHAnsi" w:hAnsiTheme="minorHAnsi"/>
          <w:bCs/>
          <w:i/>
          <w:sz w:val="16"/>
          <w:szCs w:val="16"/>
        </w:rPr>
        <w:br/>
        <w:t xml:space="preserve">podpisem elektronicznym) lub w postaci elektronicznej  </w:t>
      </w:r>
      <w:r w:rsidRPr="00922BFC">
        <w:rPr>
          <w:rFonts w:asciiTheme="minorHAnsi" w:hAnsiTheme="minorHAnsi"/>
          <w:bCs/>
          <w:i/>
          <w:sz w:val="16"/>
          <w:szCs w:val="16"/>
        </w:rPr>
        <w:br/>
        <w:t xml:space="preserve">opatrzonej podpisem zaufanym lub podpisem osobistym </w:t>
      </w:r>
      <w:bookmarkEnd w:id="2"/>
    </w:p>
    <w:p w14:paraId="5ED6CD1D" w14:textId="77777777" w:rsidR="000E68B3" w:rsidRDefault="000E68B3" w:rsidP="00885C72">
      <w:pPr>
        <w:rPr>
          <w:rFonts w:asciiTheme="minorHAnsi" w:hAnsiTheme="minorHAnsi"/>
          <w:bCs/>
          <w:i/>
          <w:sz w:val="16"/>
          <w:szCs w:val="16"/>
        </w:rPr>
      </w:pPr>
    </w:p>
    <w:p w14:paraId="1E2D156D" w14:textId="69A476C7" w:rsidR="000E68B3" w:rsidRPr="00885C72" w:rsidRDefault="000E68B3" w:rsidP="000E68B3">
      <w:pPr>
        <w:rPr>
          <w:rFonts w:asciiTheme="minorHAnsi" w:hAnsiTheme="minorHAnsi"/>
          <w:bCs/>
          <w:sz w:val="16"/>
          <w:szCs w:val="16"/>
        </w:rPr>
      </w:pPr>
    </w:p>
    <w:sectPr w:rsidR="000E68B3" w:rsidRPr="00885C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0F98" w14:textId="77777777" w:rsidR="00D729CF" w:rsidRDefault="00D729CF">
      <w:r>
        <w:separator/>
      </w:r>
    </w:p>
  </w:endnote>
  <w:endnote w:type="continuationSeparator" w:id="0">
    <w:p w14:paraId="3FDA1828" w14:textId="77777777" w:rsidR="00D729CF" w:rsidRDefault="00D7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2341A249" w14:textId="77777777" w:rsidR="00831FE5" w:rsidRPr="008E1BF1" w:rsidRDefault="0049134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C9585E" w:rsidRPr="00C9585E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27FB911B" w14:textId="77777777" w:rsidR="00831FE5" w:rsidRDefault="00831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BA0DC" w14:textId="77777777" w:rsidR="00D729CF" w:rsidRDefault="00D729CF">
      <w:r>
        <w:separator/>
      </w:r>
    </w:p>
  </w:footnote>
  <w:footnote w:type="continuationSeparator" w:id="0">
    <w:p w14:paraId="4C3A5418" w14:textId="77777777" w:rsidR="00D729CF" w:rsidRDefault="00D729CF">
      <w:r>
        <w:continuationSeparator/>
      </w:r>
    </w:p>
  </w:footnote>
  <w:footnote w:id="1">
    <w:p w14:paraId="0DABB653" w14:textId="77777777" w:rsidR="00922BFC" w:rsidRPr="00596022" w:rsidRDefault="00922BFC" w:rsidP="00922BFC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Ustawy Pzp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0F7E4514" w14:textId="77777777" w:rsidR="00922BFC" w:rsidRPr="00596022" w:rsidRDefault="00922BFC" w:rsidP="00922BFC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CC935" w14:textId="5107E226" w:rsidR="00922BFC" w:rsidRPr="00596022" w:rsidRDefault="00922BFC" w:rsidP="00922BFC">
      <w:pPr>
        <w:jc w:val="both"/>
        <w:rPr>
          <w:rFonts w:ascii="Cambria" w:eastAsiaTheme="minorHAns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>1124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2FF842" w14:textId="0304C335" w:rsidR="00922BFC" w:rsidRDefault="00922BFC" w:rsidP="00922BFC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0C32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3"/>
    <w:rsid w:val="00040A36"/>
    <w:rsid w:val="0004684B"/>
    <w:rsid w:val="000538C1"/>
    <w:rsid w:val="00084029"/>
    <w:rsid w:val="000B3190"/>
    <w:rsid w:val="000E68B3"/>
    <w:rsid w:val="00116D9C"/>
    <w:rsid w:val="001D03D7"/>
    <w:rsid w:val="0024075B"/>
    <w:rsid w:val="00276C8D"/>
    <w:rsid w:val="002F0BBB"/>
    <w:rsid w:val="002F0C32"/>
    <w:rsid w:val="00303C75"/>
    <w:rsid w:val="0031071E"/>
    <w:rsid w:val="0041058D"/>
    <w:rsid w:val="0049134C"/>
    <w:rsid w:val="004E20C4"/>
    <w:rsid w:val="004F548A"/>
    <w:rsid w:val="005974DB"/>
    <w:rsid w:val="005F0F40"/>
    <w:rsid w:val="00682C00"/>
    <w:rsid w:val="00697370"/>
    <w:rsid w:val="006B751A"/>
    <w:rsid w:val="006D1B34"/>
    <w:rsid w:val="006E6D17"/>
    <w:rsid w:val="00707999"/>
    <w:rsid w:val="0072644C"/>
    <w:rsid w:val="0074623C"/>
    <w:rsid w:val="007744A3"/>
    <w:rsid w:val="0079168E"/>
    <w:rsid w:val="007B14D3"/>
    <w:rsid w:val="008027F9"/>
    <w:rsid w:val="00831FE5"/>
    <w:rsid w:val="0084429A"/>
    <w:rsid w:val="00862C61"/>
    <w:rsid w:val="00872BC6"/>
    <w:rsid w:val="00885C72"/>
    <w:rsid w:val="008D43D2"/>
    <w:rsid w:val="00922BFC"/>
    <w:rsid w:val="009552C5"/>
    <w:rsid w:val="009C175A"/>
    <w:rsid w:val="00A365E6"/>
    <w:rsid w:val="00A51F4B"/>
    <w:rsid w:val="00A725C0"/>
    <w:rsid w:val="00AB7334"/>
    <w:rsid w:val="00AC3D19"/>
    <w:rsid w:val="00B2008E"/>
    <w:rsid w:val="00B71885"/>
    <w:rsid w:val="00BB0047"/>
    <w:rsid w:val="00C57F11"/>
    <w:rsid w:val="00C63613"/>
    <w:rsid w:val="00C665FA"/>
    <w:rsid w:val="00C9585E"/>
    <w:rsid w:val="00C96204"/>
    <w:rsid w:val="00D02588"/>
    <w:rsid w:val="00D729CF"/>
    <w:rsid w:val="00D9439B"/>
    <w:rsid w:val="00E069B5"/>
    <w:rsid w:val="00E5133F"/>
    <w:rsid w:val="00E8569F"/>
    <w:rsid w:val="00F34B23"/>
    <w:rsid w:val="00F705B8"/>
    <w:rsid w:val="00F8347B"/>
    <w:rsid w:val="00F94FD0"/>
    <w:rsid w:val="00F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960"/>
  <w15:chartTrackingRefBased/>
  <w15:docId w15:val="{E0351325-3EFC-4978-A602-3635009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4D3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B14D3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7B14D3"/>
  </w:style>
  <w:style w:type="paragraph" w:styleId="Stopka">
    <w:name w:val="footer"/>
    <w:basedOn w:val="Normalny"/>
    <w:link w:val="StopkaZnak"/>
    <w:uiPriority w:val="99"/>
    <w:unhideWhenUsed/>
    <w:rsid w:val="007B14D3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14D3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7B14D3"/>
  </w:style>
  <w:style w:type="paragraph" w:styleId="Tekstpodstawowywcity3">
    <w:name w:val="Body Text Indent 3"/>
    <w:basedOn w:val="Normalny"/>
    <w:link w:val="Tekstpodstawowywcity3Znak"/>
    <w:unhideWhenUsed/>
    <w:rsid w:val="007B14D3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14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2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2C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D9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D9C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D9C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922BFC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922BF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Czerski</cp:lastModifiedBy>
  <cp:revision>5</cp:revision>
  <cp:lastPrinted>2021-08-20T09:41:00Z</cp:lastPrinted>
  <dcterms:created xsi:type="dcterms:W3CDTF">2023-08-21T12:58:00Z</dcterms:created>
  <dcterms:modified xsi:type="dcterms:W3CDTF">2023-08-24T11:58:00Z</dcterms:modified>
</cp:coreProperties>
</file>