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Wzór - załącznik nr 5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 O UDZIELENIE ZAMÓWIENIA PUBLICZNEGO </w:t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/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>(tzw. podział obowiązków przy realizacji zamówienia)</w:t>
      </w:r>
    </w:p>
    <w:p>
      <w:pPr>
        <w:pStyle w:val="NoSpacing"/>
        <w:spacing w:lineRule="auto" w:line="276" w:before="57" w:after="0"/>
        <w:ind w:hanging="0"/>
        <w:jc w:val="center"/>
        <w:rPr>
          <w:b w:val="false"/>
          <w:bCs w:val="false"/>
        </w:rPr>
      </w:pPr>
      <w:r>
        <w:rPr>
          <w:rFonts w:asciiTheme="minorHAnsi" w:hAnsiTheme="minorHAnsi"/>
          <w:b w:val="false"/>
          <w:bCs w:val="false"/>
          <w:sz w:val="20"/>
          <w:szCs w:val="20"/>
          <w:u w:val="single"/>
          <w:shd w:fill="auto" w:val="clear"/>
        </w:rPr>
        <w:t>- składane na podstawie art.117 ust.4   ustawy z dnia 11 września 2019r. Prawo zamówień Publicznych</w:t>
      </w:r>
    </w:p>
    <w:p>
      <w:pPr>
        <w:pStyle w:val="Normal"/>
        <w:bidi w:val="0"/>
        <w:spacing w:lineRule="auto" w:line="240" w:before="113" w:after="0"/>
        <w:jc w:val="center"/>
        <w:rPr>
          <w:rStyle w:val="Domylnaczcionkaakapitu"/>
          <w:rFonts w:ascii="Calibri" w:hAnsi="Calibri" w:eastAsia="Arial Black" w:cs="Tahoma"/>
          <w:b w:val="false"/>
          <w:bCs w:val="false"/>
          <w:i w:val="false"/>
          <w:i w:val="false"/>
          <w:iCs w:val="false"/>
          <w:strike w:val="false"/>
          <w:dstrike w:val="false"/>
          <w:color w:val="000080"/>
          <w:kern w:val="2"/>
          <w:sz w:val="21"/>
          <w:szCs w:val="21"/>
          <w:u w:val="none"/>
          <w:shd w:fill="FFFFFF" w:val="clear"/>
          <w:lang w:val="pl-PL" w:eastAsia="zh-CN" w:bidi="ar-SA"/>
        </w:rPr>
      </w:pPr>
      <w:r>
        <w:rPr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0"/>
          <w:kern w:val="2"/>
          <w:sz w:val="21"/>
          <w:szCs w:val="21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2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/PM/202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4</w:t>
      </w:r>
    </w:p>
    <w:p>
      <w:pPr>
        <w:pStyle w:val="Normal"/>
        <w:bidi w:val="0"/>
        <w:spacing w:lineRule="auto" w:line="240" w:before="57" w:after="0"/>
        <w:jc w:val="center"/>
        <w:rPr/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113" w:after="0"/>
        <w:ind w:left="283" w:right="567" w:hanging="0"/>
        <w:jc w:val="center"/>
        <w:rPr/>
      </w:pPr>
      <w:bookmarkStart w:id="0" w:name="__DdeLink__10035_27098140373"/>
      <w:bookmarkEnd w:id="0"/>
      <w:r>
        <w:rPr>
          <w:rStyle w:val="Domylnaczcionkaakapitu"/>
          <w:rFonts w:eastAsia="Tahoma" w:cs="Calibri" w:ascii="Tahoma" w:hAnsi="Tahoma"/>
          <w:b/>
          <w:bCs/>
          <w:i w:val="false"/>
          <w:iCs/>
          <w:color w:val="0000CD"/>
          <w:kern w:val="2"/>
          <w:sz w:val="24"/>
          <w:szCs w:val="24"/>
          <w:u w:val="none"/>
          <w:lang w:val="pl-PL" w:eastAsia="pl-PL" w:bidi="ar-SA"/>
        </w:rPr>
        <w:t>Roboty instalacyjne branży gazowej w budynku mieszkalnym wielorodzinnym przy ul. Gdańskiej 184 w Bydgoszczy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113" w:after="0"/>
        <w:ind w:left="283" w:right="567" w:hanging="0"/>
        <w:jc w:val="center"/>
        <w:rPr>
          <w:rStyle w:val="Domylnaczcionkaakapitu"/>
          <w:rFonts w:ascii="Tahoma" w:hAnsi="Tahoma" w:eastAsia="Tahoma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0"/>
          <w:kern w:val="2"/>
          <w:sz w:val="20"/>
          <w:szCs w:val="20"/>
          <w:u w:val="none"/>
          <w:shd w:fill="auto" w:val="clear"/>
          <w:lang w:val="pl-PL" w:eastAsia="pl-PL" w:bidi="ar-SA"/>
        </w:rPr>
      </w:pPr>
      <w:r>
        <w:rPr/>
      </w:r>
    </w:p>
    <w:p>
      <w:pPr>
        <w:pStyle w:val="Normal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My, Wykonawcy wspólnie ubiegający się o udzielenie zamówienia publicznego: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1"/>
        <w:gridCol w:w="2611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doświadczenia wykonawcy</w:t>
      </w:r>
      <w:r>
        <w:rPr>
          <w:rFonts w:ascii="Calibri" w:hAnsi="Calibri"/>
          <w:sz w:val="20"/>
          <w:szCs w:val="20"/>
        </w:rPr>
        <w:t xml:space="preserve"> opisany w Rozdziale IX ust.2 pkt 4) </w:t>
      </w:r>
      <w:r>
        <w:rPr>
          <w:rFonts w:ascii="Calibri" w:hAnsi="Calibri"/>
          <w:b/>
          <w:bCs/>
          <w:sz w:val="20"/>
          <w:szCs w:val="20"/>
        </w:rPr>
        <w:t>litera a)</w:t>
      </w:r>
      <w:r>
        <w:rPr>
          <w:rFonts w:ascii="Calibri" w:hAnsi="Calibri"/>
          <w:sz w:val="20"/>
          <w:szCs w:val="20"/>
        </w:rPr>
        <w:t xml:space="preserve">             SWZ  spełnia/ją  w naszym imieniu następujący Wykonawca/y: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robót budowlanych,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dysponowania osobami</w:t>
      </w:r>
      <w:r>
        <w:rPr>
          <w:rFonts w:ascii="Calibri" w:hAnsi="Calibri"/>
          <w:sz w:val="20"/>
          <w:szCs w:val="20"/>
        </w:rPr>
        <w:t xml:space="preserve"> zdolnymi do wykonania zamówienia (kwalifikacji zawodowych) opisany w Rozdziale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>IX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Calibri" w:hAnsi="Calibri"/>
          <w:color w:val="auto"/>
          <w:kern w:val="0"/>
          <w:sz w:val="20"/>
          <w:szCs w:val="20"/>
          <w:lang w:val="pl-PL" w:eastAsia="pl-PL" w:bidi="ar-SA"/>
        </w:rPr>
        <w:t xml:space="preserve">ust.2  pkt 4)  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20"/>
          <w:szCs w:val="20"/>
          <w:lang w:val="pl-PL" w:eastAsia="pl-PL" w:bidi="ar-SA"/>
        </w:rPr>
        <w:t xml:space="preserve">litera b) </w:t>
      </w:r>
      <w:r>
        <w:rPr>
          <w:rFonts w:ascii="Calibri" w:hAnsi="Calibri"/>
          <w:sz w:val="20"/>
          <w:szCs w:val="20"/>
        </w:rPr>
        <w:t xml:space="preserve"> SWZ spełnia/ją w naszym imieniu  Wykonawca/y: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 xml:space="preserve">Zakres  robót budowlanych, </w:t>
            </w: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usług,</w:t>
            </w: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 xml:space="preserve">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bookmarkStart w:id="1" w:name="__DdeLink__10035_27098140371"/>
      <w:bookmarkStart w:id="2" w:name="__DdeLink__10035_270981403711"/>
      <w:bookmarkStart w:id="3" w:name="__DdeLink__10035_270981403712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  <w:bookmarkEnd w:id="1"/>
      <w:bookmarkEnd w:id="2"/>
      <w:bookmarkEnd w:id="3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Calibri Light">
    <w:charset w:val="ee"/>
    <w:family w:val="roman"/>
    <w:pitch w:val="variable"/>
  </w:font>
  <w:font w:name="CG Omeg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TematkomentarzaZnak">
    <w:name w:val="Temat komentarza Znak"/>
    <w:qFormat/>
    <w:rPr>
      <w:rFonts w:cs="Times New Roman"/>
      <w:b/>
      <w:bCs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StopkaZnak1">
    <w:name w:val="Stopka Znak1"/>
    <w:qFormat/>
    <w:rPr>
      <w:rFonts w:cs="Times New Roman"/>
      <w:sz w:val="24"/>
      <w:szCs w:val="24"/>
      <w:lang w:val="pl-PL" w:bidi="ar-SA"/>
    </w:rPr>
  </w:style>
  <w:style w:type="character" w:styleId="NagwekZnak1">
    <w:name w:val="Nagłówek Znak1"/>
    <w:qFormat/>
    <w:rPr>
      <w:rFonts w:cs="Times New Roman"/>
      <w:sz w:val="24"/>
      <w:szCs w:val="24"/>
      <w:lang w:val="pl-PL" w:bidi="ar-SA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TekstprzypisudolnegoZnak">
    <w:name w:val="Tekst przypisu dolnego Znak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H1">
    <w:name w:val="h1"/>
    <w:qFormat/>
    <w:rPr/>
  </w:style>
  <w:style w:type="character" w:styleId="H2">
    <w:name w:val="h2"/>
    <w:qFormat/>
    <w:rPr/>
  </w:style>
  <w:style w:type="character" w:styleId="TekstkomentarzaZnak">
    <w:name w:val="Tekst komentarza Znak"/>
    <w:qFormat/>
    <w:rPr/>
  </w:style>
  <w:style w:type="character" w:styleId="TekstpodstawowywcityZnak">
    <w:name w:val="Tekst podstawowy wcięty Znak"/>
    <w:qFormat/>
    <w:rPr>
      <w:sz w:val="24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Odwoaniedokomentarza1">
    <w:name w:val="Odwołanie do komentarza1"/>
    <w:qFormat/>
    <w:rPr>
      <w:sz w:val="16"/>
    </w:rPr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/>
  </w:style>
  <w:style w:type="character" w:styleId="Absatz-Standardschriftart">
    <w:name w:val="Absatz-Standardschriftart"/>
    <w:qFormat/>
    <w:rPr/>
  </w:style>
  <w:style w:type="character" w:styleId="WW8Num21z2">
    <w:name w:val="WW8Num21z2"/>
    <w:qFormat/>
    <w:rPr/>
  </w:style>
  <w:style w:type="character" w:styleId="WW8Num9z2">
    <w:name w:val="WW8Num9z2"/>
    <w:qFormat/>
    <w:rPr/>
  </w:style>
  <w:style w:type="character" w:styleId="Domylnaczcionkaakapitu2">
    <w:name w:val="Domyślna czcionka akapitu2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4z3">
    <w:name w:val="WW8Num54z3"/>
    <w:qFormat/>
    <w:rPr/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>
      <w:color w:val="000000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>
      <w:rFonts w:ascii="Arial" w:hAnsi="Arial" w:cs="Arial"/>
      <w:sz w:val="22"/>
    </w:rPr>
  </w:style>
  <w:style w:type="character" w:styleId="WW8Num40z1">
    <w:name w:val="WW8Num40z1"/>
    <w:qFormat/>
    <w:rPr>
      <w:rFonts w:ascii="Calibri" w:hAnsi="Calibri" w:cs="Calibri"/>
      <w:color w:val="000000"/>
      <w:sz w:val="24"/>
    </w:rPr>
  </w:style>
  <w:style w:type="character" w:styleId="WW8Num40z0">
    <w:name w:val="WW8Num40z0"/>
    <w:qFormat/>
    <w:rPr>
      <w:rFonts w:ascii="Calibri" w:hAnsi="Calibri" w:cs="Calibri"/>
      <w:color w:val="000000"/>
      <w:sz w:val="22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7z0">
    <w:name w:val="WW8Num37z0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ascii="Calibri" w:hAnsi="Calibri" w:cs="Calibri"/>
      <w:sz w:val="24"/>
    </w:rPr>
  </w:style>
  <w:style w:type="character" w:styleId="WW8Num31z3">
    <w:name w:val="WW8Num31z3"/>
    <w:qFormat/>
    <w:rPr/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1">
    <w:name w:val="WW8Num31z1"/>
    <w:qFormat/>
    <w:rPr>
      <w:rFonts w:ascii="Calibri" w:hAnsi="Calibri" w:cs="Calibri"/>
      <w:color w:val="000000"/>
      <w:sz w:val="24"/>
    </w:rPr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Calibri" w:hAnsi="Calibri" w:cs="Calibri"/>
      <w:color w:val="000000"/>
      <w:sz w:val="22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>
      <w:sz w:val="22"/>
    </w:rPr>
  </w:style>
  <w:style w:type="character" w:styleId="WW8Num28z1">
    <w:name w:val="WW8Num28z1"/>
    <w:qFormat/>
    <w:rPr/>
  </w:style>
  <w:style w:type="character" w:styleId="WW8Num28z0">
    <w:name w:val="WW8Num28z0"/>
    <w:qFormat/>
    <w:rPr>
      <w:rFonts w:ascii="Calibri" w:hAnsi="Calibri" w:cs="Calibri"/>
      <w:sz w:val="22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ascii="Calibri" w:hAnsi="Calibri" w:cs="Calibri"/>
      <w:sz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Calibri" w:hAnsi="Calibri" w:cs="Calibri"/>
      <w:sz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0">
    <w:name w:val="WW8Num24z0"/>
    <w:qFormat/>
    <w:rPr>
      <w:sz w:val="22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sz w:val="22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1z0">
    <w:name w:val="WW8Num21z0"/>
    <w:qFormat/>
    <w:rPr>
      <w:color w:val="000000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0">
    <w:name w:val="WW8Num20z0"/>
    <w:qFormat/>
    <w:rPr>
      <w:color w:val="000000"/>
    </w:rPr>
  </w:style>
  <w:style w:type="character" w:styleId="WW8Num19z0">
    <w:name w:val="WW8Num19z0"/>
    <w:qFormat/>
    <w:rPr>
      <w:color w:val="000000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sz w:val="22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1">
    <w:name w:val="WW8Num17z1"/>
    <w:qFormat/>
    <w:rPr>
      <w:rFonts w:ascii="Calibri" w:hAnsi="Calibri" w:cs="Calibri"/>
      <w:sz w:val="22"/>
    </w:rPr>
  </w:style>
  <w:style w:type="character" w:styleId="WW8Num17z0">
    <w:name w:val="WW8Num17z0"/>
    <w:qFormat/>
    <w:rPr>
      <w:sz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22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color w:val="000000"/>
    </w:rPr>
  </w:style>
  <w:style w:type="character" w:styleId="WW8Num13z0">
    <w:name w:val="WW8Num13z0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character" w:styleId="WW8Num9z1">
    <w:name w:val="WW8Num9z1"/>
    <w:qFormat/>
    <w:rPr>
      <w:sz w:val="18"/>
    </w:rPr>
  </w:style>
  <w:style w:type="character" w:styleId="WW8Num9z0">
    <w:name w:val="WW8Num9z0"/>
    <w:qFormat/>
    <w:rPr>
      <w:sz w:val="20"/>
    </w:rPr>
  </w:style>
  <w:style w:type="character" w:styleId="WW8Num8z0">
    <w:name w:val="WW8Num8z0"/>
    <w:qFormat/>
    <w:rPr>
      <w:sz w:val="2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4z3">
    <w:name w:val="WW8Num4z3"/>
    <w:qFormat/>
    <w:rPr>
      <w:rFonts w:cs="Times New Roman"/>
    </w:rPr>
  </w:style>
  <w:style w:type="character" w:styleId="WW8Num4z2">
    <w:name w:val="WW8Num4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4z1">
    <w:name w:val="WW8Num4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WW8Num3z3">
    <w:name w:val="WW8Num3z3"/>
    <w:qFormat/>
    <w:rPr>
      <w:rFonts w:cs="Times New Roman"/>
    </w:rPr>
  </w:style>
  <w:style w:type="character" w:styleId="WW8Num3z2">
    <w:name w:val="WW8Num3z2"/>
    <w:qFormat/>
    <w:rPr>
      <w:rFonts w:ascii="Calibri" w:hAnsi="Calibri" w:cs="Calibri"/>
      <w:b w:val="false"/>
      <w:i w:val="false"/>
      <w:sz w:val="22"/>
      <w:szCs w:val="22"/>
    </w:rPr>
  </w:style>
  <w:style w:type="character" w:styleId="WW8Num3z1">
    <w:name w:val="WW8Num3z1"/>
    <w:qFormat/>
    <w:rPr>
      <w:rFonts w:ascii="Calibri" w:hAnsi="Calibri" w:cs="Times New Roman"/>
      <w:b w:val="false"/>
      <w:i w:val="false"/>
      <w:color w:val="000000"/>
      <w:sz w:val="24"/>
      <w:szCs w:val="24"/>
    </w:rPr>
  </w:style>
  <w:style w:type="character" w:styleId="Domylnaczcionkaakapitu9">
    <w:name w:val="Domyślna czcionka akapitu9"/>
    <w:qFormat/>
    <w:rPr/>
  </w:style>
  <w:style w:type="character" w:styleId="NagwekZnakNagwekstronyZnakZnakZnakZnakZnakZnak1">
    <w:name w:val="Nagłówek Znak,Nagłówek strony Znak,Znak Znak Znak,Znak Znak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odtytuZnak">
    <w:name w:val="Podtytuł Znak"/>
    <w:basedOn w:val="DefaultParagraphFont"/>
    <w:qFormat/>
    <w:rPr>
      <w:rFonts w:ascii="Calibri Light" w:hAnsi="Calibri Light" w:eastAsia="Times New Roman" w:cs="Calibri Light"/>
      <w:color w:val="000000"/>
    </w:rPr>
  </w:style>
  <w:style w:type="character" w:styleId="CytatZnak">
    <w:name w:val="Cytat Znak"/>
    <w:basedOn w:val="DefaultParagraphFont"/>
    <w:qFormat/>
    <w:rPr>
      <w:rFonts w:ascii="Calibri Light" w:hAnsi="Calibri Light" w:eastAsia="Times New Roman" w:cs="Calibri Light"/>
      <w:i/>
      <w:iCs/>
      <w:color w:val="000000"/>
    </w:rPr>
  </w:style>
  <w:style w:type="character" w:styleId="CytatintensywnyZnak">
    <w:name w:val="Cytat intensywny Znak"/>
    <w:basedOn w:val="DefaultParagraphFont"/>
    <w:qFormat/>
    <w:rPr>
      <w:rFonts w:ascii="Calibri Light" w:hAnsi="Calibri Light" w:eastAsia="Times New Roman" w:cs="Calibri Light"/>
      <w:color w:val="000000"/>
      <w:sz w:val="26"/>
      <w:szCs w:val="26"/>
    </w:rPr>
  </w:style>
  <w:style w:type="character" w:styleId="SubtleEmphasis">
    <w:name w:val="Subtle Emphasis"/>
    <w:basedOn w:val="DefaultParagraphFont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IntenseEmphasis">
    <w:name w:val="Intense Emphasis"/>
    <w:basedOn w:val="DefaultParagraphFont"/>
    <w:qFormat/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character" w:styleId="SubtleReference">
    <w:name w:val="Subtle Reference"/>
    <w:basedOn w:val="DefaultParagraphFont"/>
    <w:qFormat/>
    <w:rPr>
      <w:rFonts w:ascii="Times New Roman" w:hAnsi="Times New Roman" w:eastAsia="Times New Roman" w:cs="Times New Roman"/>
      <w:smallCaps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  <w:u w:val="single"/>
    </w:rPr>
  </w:style>
  <w:style w:type="character" w:styleId="BookTitle">
    <w:name w:val="Book Title"/>
    <w:basedOn w:val="DefaultParagraphFont"/>
    <w:qFormat/>
    <w:rPr>
      <w:rFonts w:ascii="Times New Roman" w:hAnsi="Times New Roman" w:eastAsia="Times New Roman" w:cs="Times New Roman"/>
      <w:b/>
      <w:bCs/>
      <w:smallCaps/>
      <w:sz w:val="24"/>
      <w:szCs w:val="24"/>
    </w:rPr>
  </w:style>
  <w:style w:type="character" w:styleId="TekstprzypisudolnegoZnakPodrozdziaZnak">
    <w:name w:val="Tekst przypisu dolnego Znak,Podrozdział Znak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ktZnak">
    <w:name w:val="pkt Znak"/>
    <w:qFormat/>
    <w:rPr>
      <w:rFonts w:ascii="Times New Roman" w:hAnsi="Times New Roman"/>
      <w:sz w:val="20"/>
      <w:lang w:val="pl-PL" w:eastAsia="pl-PL"/>
    </w:rPr>
  </w:style>
  <w:style w:type="character" w:styleId="AkapitzlistZnakL1ZnakNumerowanieZnak2headingZnakAwyliczenieZnakK-PodwolanieZnakAkapitzlist5ZnakmazwyliczenieZnakopisdzialaniaZnak">
    <w:name w:val="Akapit z listą Znak,L1 Znak,Numerowanie Znak,2 heading Znak,A_wyliczenie Znak,K-P_odwolanie Znak,Akapit z listą5 Znak,maz_wyliczenie Znak,opis dzialania Znak"/>
    <w:qFormat/>
    <w:rPr/>
  </w:style>
  <w:style w:type="character" w:styleId="Nagwek31">
    <w:name w:val="Nagłówek #3_"/>
    <w:basedOn w:val="DefaultParagraphFont"/>
    <w:qFormat/>
    <w:rPr>
      <w:rFonts w:ascii="Verdana" w:hAnsi="Verdana" w:eastAsia="Times New Roman" w:cs="Verdana"/>
      <w:color w:val="000000"/>
      <w:sz w:val="19"/>
      <w:szCs w:val="19"/>
      <w:shd w:fill="FFFFFF" w:val="clear"/>
    </w:rPr>
  </w:style>
  <w:style w:type="character" w:styleId="Apple-converted-space">
    <w:name w:val="apple-converted-space"/>
    <w:qFormat/>
    <w:rPr/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Annotationreference">
    <w:name w:val="annotation reference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ZnakZnak1">
    <w:name w:val="Znak Znak1"/>
    <w:qFormat/>
    <w:rPr>
      <w:sz w:val="24"/>
      <w:szCs w:val="24"/>
      <w:lang w:val="pl-PL" w:bidi="ar-SA"/>
    </w:rPr>
  </w:style>
  <w:style w:type="character" w:styleId="TytuZnak">
    <w:name w:val="Tytuł Znak"/>
    <w:qFormat/>
    <w:rPr>
      <w:b/>
      <w:sz w:val="24"/>
      <w:szCs w:val="24"/>
    </w:rPr>
  </w:style>
  <w:style w:type="character" w:styleId="Tekstpodstawowy2Znak">
    <w:name w:val="Tekst podstawowy 2 Znak"/>
    <w:qFormat/>
    <w:rPr>
      <w:rFonts w:ascii="CG Omega" w:hAnsi="CG Omega" w:cs="CG Omega"/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paragraph" w:styleId="ListParagraphL1Numerowanie2headingAwyliczenieK-PodwolanieAkapitzlist5mazwyliczenieopisdzialania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NumPar4">
    <w:name w:val="NumPar 4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1">
    <w:name w:val="NumPar 1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b/>
      <w:bCs/>
      <w:color w:val="auto"/>
      <w:kern w:val="2"/>
      <w:sz w:val="20"/>
      <w:szCs w:val="20"/>
      <w:lang w:val="pl-PL" w:eastAsia="zh-CN" w:bidi="hi-IN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widowControl w:val="false"/>
      <w:jc w:val="both"/>
    </w:pPr>
    <w:rPr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Tekstpodstawowy33">
    <w:name w:val="Tekst podstawowy 33"/>
    <w:basedOn w:val="Normal"/>
    <w:qFormat/>
    <w:pPr>
      <w:jc w:val="both"/>
    </w:pPr>
    <w:rPr>
      <w:szCs w:val="20"/>
    </w:rPr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22">
    <w:name w:val="Tekst podstawowy 22"/>
    <w:basedOn w:val="Normal"/>
    <w:qFormat/>
    <w:pPr>
      <w:jc w:val="center"/>
    </w:pPr>
    <w:rPr/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both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en-US" w:bidi="ar-SA"/>
    </w:rPr>
  </w:style>
  <w:style w:type="paragraph" w:styleId="HeaderNagwekstronyZnakZnakZnak">
    <w:name w:val="header,Nagłówek strony,Znak Znak,Znak"/>
    <w:basedOn w:val="Normal"/>
    <w:qFormat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/>
    <w:rPr>
      <w:b/>
      <w:bCs/>
      <w:sz w:val="18"/>
      <w:szCs w:val="18"/>
    </w:rPr>
  </w:style>
  <w:style w:type="paragraph" w:styleId="Quote">
    <w:name w:val="Quote"/>
    <w:basedOn w:val="Normal"/>
    <w:qFormat/>
    <w:pPr>
      <w:spacing w:lineRule="exact" w:line="264" w:before="200" w:after="160"/>
      <w:ind w:left="864" w:right="864" w:hanging="0"/>
      <w:jc w:val="center"/>
    </w:pPr>
    <w:rPr>
      <w:rFonts w:ascii="Calibri Light" w:hAnsi="Calibri Light" w:cs="Calibri Light"/>
      <w:i/>
      <w:iCs/>
    </w:rPr>
  </w:style>
  <w:style w:type="paragraph" w:styleId="IntenseQuote">
    <w:name w:val="Intense Quote"/>
    <w:basedOn w:val="Normal"/>
    <w:qFormat/>
    <w:pPr>
      <w:spacing w:before="100" w:after="240"/>
      <w:ind w:left="936" w:right="936" w:hanging="0"/>
      <w:jc w:val="center"/>
    </w:pPr>
    <w:rPr>
      <w:rFonts w:ascii="Calibri Light" w:hAnsi="Calibri Light" w:cs="Calibri Light"/>
      <w:sz w:val="26"/>
      <w:szCs w:val="26"/>
    </w:rPr>
  </w:style>
  <w:style w:type="paragraph" w:styleId="FootnotetextPodrozdzia">
    <w:name w:val="footnote text,Podrozdział"/>
    <w:basedOn w:val="Normal"/>
    <w:qFormat/>
    <w:pPr>
      <w:spacing w:lineRule="auto" w:line="240" w:before="0" w:after="0"/>
    </w:pPr>
    <w:rPr/>
  </w:style>
  <w:style w:type="paragraph" w:styleId="Teksttreci1">
    <w:name w:val="Tekst treści"/>
    <w:basedOn w:val="Normal"/>
    <w:qFormat/>
    <w:pPr>
      <w:shd w:fill="FFFFFF"/>
      <w:spacing w:lineRule="atLeast" w:line="240" w:before="0" w:after="0"/>
      <w:ind w:hanging="1700"/>
    </w:pPr>
    <w:rPr>
      <w:rFonts w:ascii="Verdana" w:hAnsi="Verdana" w:cs="Verdana"/>
      <w:sz w:val="19"/>
      <w:szCs w:val="19"/>
    </w:rPr>
  </w:style>
  <w:style w:type="paragraph" w:styleId="Nagwek32">
    <w:name w:val="Nagłówek #3"/>
    <w:basedOn w:val="Normal"/>
    <w:qFormat/>
    <w:pPr>
      <w:shd w:fill="FFFFFF"/>
      <w:spacing w:lineRule="exact" w:line="241" w:before="0" w:after="0"/>
      <w:ind w:hanging="720"/>
    </w:pPr>
    <w:rPr>
      <w:rFonts w:ascii="Verdana" w:hAnsi="Verdana" w:cs="Verdana"/>
      <w:sz w:val="19"/>
      <w:szCs w:val="19"/>
    </w:rPr>
  </w:style>
  <w:style w:type="paragraph" w:styleId="Annotationtext">
    <w:name w:val="annotation text"/>
    <w:basedOn w:val="Normal"/>
    <w:qFormat/>
    <w:pPr>
      <w:spacing w:lineRule="auto" w:line="240" w:before="0" w:after="20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cs="Times New Roman"/>
      <w:sz w:val="20"/>
      <w:szCs w:val="20"/>
      <w:lang w:eastAsia="pl-PL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10" w:hanging="567"/>
    </w:pPr>
    <w:rPr>
      <w:rFonts w:ascii="Times New Roman" w:hAnsi="Times New Roman" w:cs="Times New Roman"/>
      <w:b/>
      <w:color w:val="000000"/>
      <w:sz w:val="20"/>
      <w:lang w:eastAsia="pl-PL"/>
    </w:rPr>
  </w:style>
  <w:style w:type="paragraph" w:styleId="BodyText3">
    <w:name w:val="Body Text 3"/>
    <w:basedOn w:val="Normal"/>
    <w:qFormat/>
    <w:pPr>
      <w:spacing w:lineRule="exact" w:line="276" w:before="0" w:after="120"/>
    </w:pPr>
    <w:rPr>
      <w:sz w:val="16"/>
      <w:szCs w:val="16"/>
    </w:rPr>
  </w:style>
  <w:style w:type="paragraph" w:styleId="TableGrid">
    <w:name w:val="Table Grid"/>
    <w:basedOn w:val="DocumentMap"/>
    <w:qFormat/>
    <w:pPr>
      <w:spacing w:lineRule="auto" w:line="240" w:before="0" w:after="0"/>
      <w:textAlignment w:val="auto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Akapitzlist1">
    <w:name w:val="Akapit z listą1"/>
    <w:basedOn w:val="Normal"/>
    <w:qFormat/>
    <w:pPr>
      <w:spacing w:lineRule="exact" w:line="256" w:before="0" w:after="160"/>
      <w:ind w:left="720" w:hanging="0"/>
      <w:contextualSpacing/>
    </w:pPr>
    <w:rPr/>
  </w:style>
  <w:style w:type="paragraph" w:styleId="Znak">
    <w:name w:val="Znak"/>
    <w:basedOn w:val="Normal"/>
    <w:qFormat/>
    <w:pPr/>
    <w:rPr/>
  </w:style>
  <w:style w:type="paragraph" w:styleId="Styl1">
    <w:name w:val="Styl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zh-CN" w:bidi="ar-SA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Plandokumentu">
    <w:name w:val="Plan dokumentu"/>
    <w:basedOn w:val="Normal"/>
    <w:qFormat/>
    <w:pPr>
      <w:shd w:fill="000080"/>
    </w:pPr>
    <w:rPr>
      <w:rFonts w:ascii="Tahoma" w:hAnsi="Tahoma" w:cs="Tahoma"/>
    </w:rPr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LibreOffice/7.5.4.2$Windows_X86_64 LibreOffice_project/36ccfdc35048b057fd9854c757a8b67ec53977b6</Application>
  <AppVersion>15.0000</AppVersion>
  <Pages>1</Pages>
  <Words>229</Words>
  <Characters>1578</Characters>
  <CharactersWithSpaces>1855</CharactersWithSpaces>
  <Paragraphs>25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/>
  <dcterms:modified xsi:type="dcterms:W3CDTF">2024-01-22T10:53:35Z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