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6" w:rsidRPr="0057053A" w:rsidRDefault="002546A3" w:rsidP="003061F6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Gniezno, dn</w:t>
      </w:r>
      <w:r w:rsidR="004B6664">
        <w:rPr>
          <w:rFonts w:ascii="Arial" w:hAnsi="Arial" w:cs="Arial"/>
          <w:color w:val="000000"/>
          <w:sz w:val="20"/>
          <w:szCs w:val="20"/>
        </w:rPr>
        <w:t xml:space="preserve">. </w:t>
      </w:r>
      <w:r w:rsidR="00616F71">
        <w:rPr>
          <w:rFonts w:ascii="Arial" w:hAnsi="Arial" w:cs="Arial"/>
          <w:color w:val="000000"/>
          <w:sz w:val="20"/>
          <w:szCs w:val="20"/>
        </w:rPr>
        <w:t>17</w:t>
      </w:r>
      <w:r w:rsidRPr="00BC2350">
        <w:rPr>
          <w:rFonts w:ascii="Arial" w:hAnsi="Arial" w:cs="Arial"/>
          <w:color w:val="000000"/>
          <w:sz w:val="20"/>
          <w:szCs w:val="20"/>
        </w:rPr>
        <w:t>.</w:t>
      </w:r>
      <w:r w:rsidR="00616F71"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  <w:color w:val="000000"/>
          <w:sz w:val="20"/>
          <w:szCs w:val="20"/>
        </w:rPr>
        <w:t>.2023</w:t>
      </w:r>
      <w:r w:rsidR="0057053A" w:rsidRPr="0057053A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7053A" w:rsidRPr="004B6664" w:rsidRDefault="0057053A" w:rsidP="005705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B6664">
        <w:rPr>
          <w:rFonts w:ascii="Arial" w:hAnsi="Arial" w:cs="Arial"/>
          <w:sz w:val="20"/>
          <w:szCs w:val="20"/>
        </w:rPr>
        <w:t xml:space="preserve">Nr sprawy </w:t>
      </w:r>
      <w:r w:rsidR="00E67CB6">
        <w:rPr>
          <w:rFonts w:ascii="Arial" w:hAnsi="Arial" w:cs="Arial"/>
          <w:i/>
          <w:iCs/>
          <w:sz w:val="20"/>
          <w:szCs w:val="20"/>
        </w:rPr>
        <w:t>DZP.240.3</w:t>
      </w:r>
      <w:r w:rsidR="004B6664" w:rsidRPr="004B6664">
        <w:rPr>
          <w:rFonts w:ascii="Arial" w:hAnsi="Arial" w:cs="Arial"/>
          <w:i/>
          <w:iCs/>
          <w:sz w:val="20"/>
          <w:szCs w:val="20"/>
        </w:rPr>
        <w:t>.2023</w:t>
      </w:r>
    </w:p>
    <w:p w:rsidR="0057053A" w:rsidRPr="00BC2350" w:rsidRDefault="0057053A" w:rsidP="0057053A">
      <w:pPr>
        <w:tabs>
          <w:tab w:val="left" w:pos="5265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061F6" w:rsidRPr="00BC2350" w:rsidRDefault="003061F6" w:rsidP="003061F6">
      <w:pPr>
        <w:spacing w:line="276" w:lineRule="auto"/>
        <w:ind w:firstLine="493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57053A" w:rsidRPr="004B6664" w:rsidRDefault="0057053A" w:rsidP="00C26CCE">
      <w:pPr>
        <w:spacing w:line="276" w:lineRule="auto"/>
        <w:ind w:left="6237"/>
        <w:rPr>
          <w:rFonts w:ascii="Arial" w:hAnsi="Arial" w:cs="Arial"/>
          <w:b/>
          <w:i/>
          <w:color w:val="000000"/>
          <w:sz w:val="20"/>
          <w:szCs w:val="20"/>
        </w:rPr>
      </w:pPr>
      <w:r w:rsidRPr="004B6664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:rsidR="00EB7D26" w:rsidRPr="00BC2350" w:rsidRDefault="00EB7D26" w:rsidP="003061F6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57053A" w:rsidRPr="004B666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6664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:rsidR="0057053A" w:rsidRPr="004B666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53A" w:rsidRPr="004B6664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B6664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:rsidR="0057053A" w:rsidRPr="00865B92" w:rsidRDefault="0057053A" w:rsidP="005705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7DEB" w:rsidRDefault="0057053A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B6664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E67CB6" w:rsidRPr="00E67CB6">
        <w:rPr>
          <w:rFonts w:ascii="Arial" w:hAnsi="Arial" w:cs="Arial"/>
          <w:i/>
          <w:color w:val="000000"/>
          <w:sz w:val="18"/>
          <w:szCs w:val="18"/>
        </w:rPr>
        <w:t xml:space="preserve">DZP.240.3.2023 - Dostawy sterylnego i </w:t>
      </w:r>
      <w:proofErr w:type="spellStart"/>
      <w:r w:rsidR="00E67CB6" w:rsidRPr="00E67CB6">
        <w:rPr>
          <w:rFonts w:ascii="Arial" w:hAnsi="Arial" w:cs="Arial"/>
          <w:i/>
          <w:color w:val="000000"/>
          <w:sz w:val="18"/>
          <w:szCs w:val="18"/>
        </w:rPr>
        <w:t>niesterylnego</w:t>
      </w:r>
      <w:proofErr w:type="spellEnd"/>
      <w:r w:rsidR="00E67CB6" w:rsidRPr="00E67CB6">
        <w:rPr>
          <w:rFonts w:ascii="Arial" w:hAnsi="Arial" w:cs="Arial"/>
          <w:i/>
          <w:color w:val="000000"/>
          <w:sz w:val="18"/>
          <w:szCs w:val="18"/>
        </w:rPr>
        <w:t xml:space="preserve"> sprzętu medycznego, materiałów do </w:t>
      </w:r>
      <w:proofErr w:type="spellStart"/>
      <w:r w:rsidR="00E67CB6" w:rsidRPr="00E67CB6">
        <w:rPr>
          <w:rFonts w:ascii="Arial" w:hAnsi="Arial" w:cs="Arial"/>
          <w:i/>
          <w:color w:val="000000"/>
          <w:sz w:val="18"/>
          <w:szCs w:val="18"/>
        </w:rPr>
        <w:t>hemofiltracji</w:t>
      </w:r>
      <w:proofErr w:type="spellEnd"/>
      <w:r w:rsidR="00E67CB6" w:rsidRPr="00E67CB6">
        <w:rPr>
          <w:rFonts w:ascii="Arial" w:hAnsi="Arial" w:cs="Arial"/>
          <w:i/>
          <w:color w:val="000000"/>
          <w:sz w:val="18"/>
          <w:szCs w:val="18"/>
        </w:rPr>
        <w:t xml:space="preserve"> oraz mammografii</w:t>
      </w:r>
    </w:p>
    <w:p w:rsidR="00E67CB6" w:rsidRDefault="00E67CB6" w:rsidP="0057053A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A69D0" w:rsidRDefault="00DA69D0" w:rsidP="0057053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A69D0">
        <w:rPr>
          <w:rFonts w:ascii="Arial" w:hAnsi="Arial" w:cs="Arial"/>
          <w:color w:val="000000"/>
          <w:sz w:val="18"/>
          <w:szCs w:val="18"/>
        </w:rPr>
        <w:t>W odpowiedzi na skierowane do zamawiającego zapytania dotyczące treści specyfikacji warunków zamówienia informujemy:</w:t>
      </w:r>
    </w:p>
    <w:p w:rsidR="00DA69D0" w:rsidRPr="00DA69D0" w:rsidRDefault="00DA69D0" w:rsidP="0057053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67CB6" w:rsidRPr="00E67CB6" w:rsidRDefault="00E67CB6" w:rsidP="0057053A">
      <w:pPr>
        <w:spacing w:line="360" w:lineRule="auto"/>
        <w:jc w:val="both"/>
        <w:rPr>
          <w:rFonts w:ascii="Arial" w:hAnsi="Arial" w:cs="Arial"/>
          <w:b/>
          <w:iCs/>
          <w:color w:val="000000"/>
          <w:sz w:val="20"/>
          <w:szCs w:val="20"/>
          <w:highlight w:val="yellow"/>
        </w:rPr>
      </w:pP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Pakiet 18 poz. poz. 1,2,12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Zwracamy się z prośbą o sprecyzowanie czy powyższe papiery mają być w kratkę czy gładkie?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7CB6">
        <w:rPr>
          <w:rFonts w:ascii="Arial" w:hAnsi="Arial" w:cs="Arial"/>
          <w:b/>
          <w:sz w:val="20"/>
          <w:szCs w:val="20"/>
        </w:rPr>
        <w:t xml:space="preserve">Ad. </w:t>
      </w:r>
      <w:r w:rsidR="00D60277" w:rsidRPr="00D60277">
        <w:rPr>
          <w:rFonts w:ascii="Arial" w:hAnsi="Arial" w:cs="Arial"/>
          <w:b/>
          <w:sz w:val="20"/>
          <w:szCs w:val="20"/>
        </w:rPr>
        <w:t>Papiery EKG mają być w kratkę.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Pakiet 18 poz. 5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 xml:space="preserve">Czy Zamawiający dopuści papier </w:t>
      </w:r>
      <w:r w:rsidR="00672CE2">
        <w:rPr>
          <w:rFonts w:ascii="Arial" w:hAnsi="Arial" w:cs="Arial"/>
          <w:sz w:val="20"/>
          <w:szCs w:val="20"/>
        </w:rPr>
        <w:t xml:space="preserve"> </w:t>
      </w:r>
      <w:r w:rsidRPr="00E67CB6">
        <w:rPr>
          <w:rFonts w:ascii="Arial" w:hAnsi="Arial" w:cs="Arial"/>
          <w:sz w:val="20"/>
          <w:szCs w:val="20"/>
        </w:rPr>
        <w:t xml:space="preserve">60x12 m do aparatu </w:t>
      </w:r>
      <w:proofErr w:type="spellStart"/>
      <w:r w:rsidRPr="00E67CB6">
        <w:rPr>
          <w:rFonts w:ascii="Arial" w:hAnsi="Arial" w:cs="Arial"/>
          <w:sz w:val="20"/>
          <w:szCs w:val="20"/>
        </w:rPr>
        <w:t>Ascard</w:t>
      </w:r>
      <w:proofErr w:type="spellEnd"/>
      <w:r w:rsidRPr="00E67CB6">
        <w:rPr>
          <w:rFonts w:ascii="Arial" w:hAnsi="Arial" w:cs="Arial"/>
          <w:sz w:val="20"/>
          <w:szCs w:val="20"/>
        </w:rPr>
        <w:t>, gdyż taki jest prawidłowy rozmiar tego papieru. Czy w przypadku dopuszczenia rozmiaru 60x12 należy dokonać przeliczenia wymaganych ilości na 100 sztuk?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7CB6">
        <w:rPr>
          <w:rFonts w:ascii="Arial" w:hAnsi="Arial" w:cs="Arial"/>
          <w:b/>
          <w:sz w:val="20"/>
          <w:szCs w:val="20"/>
        </w:rPr>
        <w:t xml:space="preserve">Ad. </w:t>
      </w:r>
      <w:r w:rsidR="0030635E" w:rsidRPr="00616F71">
        <w:rPr>
          <w:rFonts w:ascii="Arial" w:hAnsi="Arial" w:cs="Arial"/>
          <w:b/>
          <w:sz w:val="20"/>
          <w:szCs w:val="20"/>
        </w:rPr>
        <w:t>Tak, dopuszcza</w:t>
      </w:r>
      <w:r w:rsidR="0030635E">
        <w:rPr>
          <w:rFonts w:ascii="Arial" w:hAnsi="Arial" w:cs="Arial"/>
          <w:b/>
          <w:sz w:val="20"/>
          <w:szCs w:val="20"/>
        </w:rPr>
        <w:t>, należy dokonać przeliczenia wymaganych ilości na 100 sztuk.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Pakiet 18 poz. 19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Czy w powyższej pozycji Zamawiający oczekuje papieru oryginalnego producenta Sony czy też dopuszcza zaoferowanie papieru  kompatybilnego?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7CB6">
        <w:rPr>
          <w:rFonts w:ascii="Arial" w:hAnsi="Arial" w:cs="Arial"/>
          <w:b/>
          <w:sz w:val="20"/>
          <w:szCs w:val="20"/>
        </w:rPr>
        <w:t xml:space="preserve">Ad. </w:t>
      </w:r>
      <w:r w:rsidR="00D60277">
        <w:rPr>
          <w:rFonts w:ascii="Arial" w:hAnsi="Arial" w:cs="Arial"/>
          <w:b/>
          <w:sz w:val="20"/>
          <w:szCs w:val="20"/>
        </w:rPr>
        <w:t>Papier ma być oryginalny.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Pakiet 18 poz. 22, 23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Zwracamy się z prośbą o sprecyzowanie wymaganych elektrod i podanie do jakiego defibrylatora Zoll mają być przeznaczone?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7CB6">
        <w:rPr>
          <w:rFonts w:ascii="Arial" w:hAnsi="Arial" w:cs="Arial"/>
          <w:b/>
          <w:sz w:val="20"/>
          <w:szCs w:val="20"/>
        </w:rPr>
        <w:t xml:space="preserve">Ad. </w:t>
      </w:r>
      <w:r w:rsidR="00D60277" w:rsidRPr="00D60277">
        <w:rPr>
          <w:rFonts w:ascii="Arial" w:hAnsi="Arial" w:cs="Arial"/>
          <w:b/>
          <w:sz w:val="20"/>
          <w:szCs w:val="20"/>
        </w:rPr>
        <w:t xml:space="preserve">Defibrylator ZOLL: </w:t>
      </w:r>
      <w:proofErr w:type="spellStart"/>
      <w:r w:rsidR="00D60277" w:rsidRPr="00D60277">
        <w:rPr>
          <w:rFonts w:ascii="Arial" w:hAnsi="Arial" w:cs="Arial"/>
          <w:b/>
          <w:sz w:val="20"/>
          <w:szCs w:val="20"/>
        </w:rPr>
        <w:t>M-Series</w:t>
      </w:r>
      <w:proofErr w:type="spellEnd"/>
      <w:r w:rsidR="00D60277" w:rsidRPr="00D60277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D60277" w:rsidRPr="00D60277">
        <w:rPr>
          <w:rFonts w:ascii="Arial" w:hAnsi="Arial" w:cs="Arial"/>
          <w:b/>
          <w:sz w:val="20"/>
          <w:szCs w:val="20"/>
        </w:rPr>
        <w:t>X-Series</w:t>
      </w:r>
      <w:proofErr w:type="spellEnd"/>
      <w:r w:rsidR="00D60277" w:rsidRPr="00D60277">
        <w:rPr>
          <w:rFonts w:ascii="Arial" w:hAnsi="Arial" w:cs="Arial"/>
          <w:b/>
          <w:sz w:val="20"/>
          <w:szCs w:val="20"/>
        </w:rPr>
        <w:t>.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Wzór umowy § 2  ust5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7CB6">
        <w:rPr>
          <w:rFonts w:ascii="Arial" w:hAnsi="Arial" w:cs="Arial"/>
          <w:sz w:val="20"/>
          <w:szCs w:val="20"/>
        </w:rPr>
        <w:t>Prosimy o podanie ilości miejsc dostaw w przypadku pakietu nr 18.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7CB6">
        <w:rPr>
          <w:rFonts w:ascii="Arial" w:hAnsi="Arial" w:cs="Arial"/>
          <w:b/>
          <w:sz w:val="20"/>
          <w:szCs w:val="20"/>
        </w:rPr>
        <w:t xml:space="preserve">Ad. </w:t>
      </w:r>
      <w:r w:rsidR="00D60277" w:rsidRPr="00D60277">
        <w:rPr>
          <w:rFonts w:ascii="Arial" w:hAnsi="Arial" w:cs="Arial"/>
          <w:b/>
          <w:sz w:val="20"/>
          <w:szCs w:val="20"/>
        </w:rPr>
        <w:t>Dostawa do magazynu ul. Św. Jana 9.</w:t>
      </w:r>
    </w:p>
    <w:p w:rsidR="00E67CB6" w:rsidRPr="00E67CB6" w:rsidRDefault="00E67CB6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67CB6" w:rsidRDefault="00E67CB6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364D" w:rsidRDefault="00C2364D" w:rsidP="00E67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364D" w:rsidRPr="00C2364D" w:rsidRDefault="00C2364D" w:rsidP="00C236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364D">
        <w:rPr>
          <w:rFonts w:ascii="Arial" w:hAnsi="Arial" w:cs="Arial"/>
          <w:sz w:val="20"/>
          <w:szCs w:val="20"/>
        </w:rPr>
        <w:t>ZADANIE 14, pozycja 1-6, 7,6 Prosimy Zamawiającego o sprecyzowanie jednostki miary dotyczącej</w:t>
      </w:r>
    </w:p>
    <w:p w:rsidR="00C2364D" w:rsidRPr="00C2364D" w:rsidRDefault="00C2364D" w:rsidP="00C236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364D">
        <w:rPr>
          <w:rFonts w:ascii="Arial" w:hAnsi="Arial" w:cs="Arial"/>
          <w:sz w:val="20"/>
          <w:szCs w:val="20"/>
        </w:rPr>
        <w:t>podanej ilości. Czy w pozycji 1-6 są to opakowania, a w pozycji 7-6 (filtry) to sztuki?</w:t>
      </w:r>
    </w:p>
    <w:p w:rsidR="00C2364D" w:rsidRDefault="00C2364D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364D">
        <w:rPr>
          <w:rFonts w:ascii="Arial" w:hAnsi="Arial" w:cs="Arial"/>
          <w:b/>
          <w:sz w:val="20"/>
          <w:szCs w:val="20"/>
        </w:rPr>
        <w:t xml:space="preserve">Ad. </w:t>
      </w:r>
      <w:r w:rsidR="004066F0" w:rsidRPr="004066F0">
        <w:rPr>
          <w:rFonts w:ascii="Arial" w:hAnsi="Arial" w:cs="Arial"/>
          <w:b/>
          <w:sz w:val="20"/>
          <w:szCs w:val="20"/>
        </w:rPr>
        <w:t xml:space="preserve">Pozycja 1-6 </w:t>
      </w:r>
      <w:r w:rsidR="00E10BD0">
        <w:rPr>
          <w:rFonts w:ascii="Arial" w:hAnsi="Arial" w:cs="Arial"/>
          <w:b/>
          <w:sz w:val="20"/>
          <w:szCs w:val="20"/>
        </w:rPr>
        <w:t>dot.</w:t>
      </w:r>
      <w:r w:rsidR="004066F0" w:rsidRPr="004066F0">
        <w:rPr>
          <w:rFonts w:ascii="Arial" w:hAnsi="Arial" w:cs="Arial"/>
          <w:b/>
          <w:sz w:val="20"/>
          <w:szCs w:val="20"/>
        </w:rPr>
        <w:t xml:space="preserve"> </w:t>
      </w:r>
      <w:r w:rsidR="00E10BD0">
        <w:rPr>
          <w:rFonts w:ascii="Arial" w:hAnsi="Arial" w:cs="Arial"/>
          <w:b/>
          <w:sz w:val="20"/>
          <w:szCs w:val="20"/>
        </w:rPr>
        <w:t xml:space="preserve">ilości </w:t>
      </w:r>
      <w:r w:rsidR="004066F0" w:rsidRPr="004066F0">
        <w:rPr>
          <w:rFonts w:ascii="Arial" w:hAnsi="Arial" w:cs="Arial"/>
          <w:b/>
          <w:sz w:val="20"/>
          <w:szCs w:val="20"/>
        </w:rPr>
        <w:t xml:space="preserve">opakowań, Pozycja 7-6 (filtry) </w:t>
      </w:r>
      <w:r w:rsidR="00E10BD0">
        <w:rPr>
          <w:rFonts w:ascii="Arial" w:hAnsi="Arial" w:cs="Arial"/>
          <w:b/>
          <w:sz w:val="20"/>
          <w:szCs w:val="20"/>
        </w:rPr>
        <w:t xml:space="preserve">dot. </w:t>
      </w:r>
      <w:r w:rsidR="004066F0" w:rsidRPr="004066F0">
        <w:rPr>
          <w:rFonts w:ascii="Arial" w:hAnsi="Arial" w:cs="Arial"/>
          <w:b/>
          <w:sz w:val="20"/>
          <w:szCs w:val="20"/>
        </w:rPr>
        <w:t>iloś</w:t>
      </w:r>
      <w:r w:rsidR="00E10BD0">
        <w:rPr>
          <w:rFonts w:ascii="Arial" w:hAnsi="Arial" w:cs="Arial"/>
          <w:b/>
          <w:sz w:val="20"/>
          <w:szCs w:val="20"/>
        </w:rPr>
        <w:t>ci</w:t>
      </w:r>
      <w:r w:rsidR="004066F0" w:rsidRPr="004066F0">
        <w:rPr>
          <w:rFonts w:ascii="Arial" w:hAnsi="Arial" w:cs="Arial"/>
          <w:b/>
          <w:sz w:val="20"/>
          <w:szCs w:val="20"/>
        </w:rPr>
        <w:t xml:space="preserve"> sztuk.</w:t>
      </w:r>
    </w:p>
    <w:p w:rsidR="004066F0" w:rsidRDefault="004066F0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230AF" w:rsidRPr="00B230AF" w:rsidRDefault="00B230AF" w:rsidP="00B230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30AF">
        <w:rPr>
          <w:rFonts w:ascii="Arial" w:hAnsi="Arial" w:cs="Arial"/>
          <w:sz w:val="20"/>
          <w:szCs w:val="20"/>
        </w:rPr>
        <w:lastRenderedPageBreak/>
        <w:t xml:space="preserve">Prosimy o wydzielenie z Pakietu nr 17. Pozycji Nr 82 zawierającej </w:t>
      </w:r>
      <w:proofErr w:type="spellStart"/>
      <w:r w:rsidRPr="00B230AF">
        <w:rPr>
          <w:rFonts w:ascii="Arial" w:hAnsi="Arial" w:cs="Arial"/>
          <w:sz w:val="20"/>
          <w:szCs w:val="20"/>
        </w:rPr>
        <w:t>ureazowe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testy diagnostyczne do wykrywania </w:t>
      </w:r>
      <w:proofErr w:type="spellStart"/>
      <w:r w:rsidRPr="00B230AF">
        <w:rPr>
          <w:rFonts w:ascii="Arial" w:hAnsi="Arial" w:cs="Arial"/>
          <w:sz w:val="20"/>
          <w:szCs w:val="20"/>
        </w:rPr>
        <w:t>Helicobacter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30AF">
        <w:rPr>
          <w:rFonts w:ascii="Arial" w:hAnsi="Arial" w:cs="Arial"/>
          <w:sz w:val="20"/>
          <w:szCs w:val="20"/>
        </w:rPr>
        <w:t>pylori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oraz Pozycji Nr 88 </w:t>
      </w:r>
      <w:proofErr w:type="spellStart"/>
      <w:r w:rsidRPr="00B230AF">
        <w:rPr>
          <w:rFonts w:ascii="Arial" w:hAnsi="Arial" w:cs="Arial"/>
          <w:sz w:val="20"/>
          <w:szCs w:val="20"/>
        </w:rPr>
        <w:t>zawierajacej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testy do wykrywania płynu owodniowego – do osobnego pakietu. Uzasadnienie: Testy </w:t>
      </w:r>
      <w:proofErr w:type="spellStart"/>
      <w:r w:rsidRPr="00B230AF">
        <w:rPr>
          <w:rFonts w:ascii="Arial" w:hAnsi="Arial" w:cs="Arial"/>
          <w:sz w:val="20"/>
          <w:szCs w:val="20"/>
        </w:rPr>
        <w:t>ureazowe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są szczególnym testem diagnostycznym IVD, nie mającym nic wspólnego z pozostałymi pozycjami w pakiecie [worki, szczoteczki do zębów </w:t>
      </w:r>
      <w:proofErr w:type="spellStart"/>
      <w:r w:rsidRPr="00B230AF">
        <w:rPr>
          <w:rFonts w:ascii="Arial" w:hAnsi="Arial" w:cs="Arial"/>
          <w:sz w:val="20"/>
          <w:szCs w:val="20"/>
        </w:rPr>
        <w:t>itp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] W dostawie tych testów specjalizują się dystrybutorzy, którzy zajmują się kompleksowo diagnostyką laboratoryjną </w:t>
      </w:r>
      <w:proofErr w:type="spellStart"/>
      <w:r w:rsidRPr="00B230AF">
        <w:rPr>
          <w:rFonts w:ascii="Arial" w:hAnsi="Arial" w:cs="Arial"/>
          <w:sz w:val="20"/>
          <w:szCs w:val="20"/>
        </w:rPr>
        <w:t>in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vitro, a testami </w:t>
      </w:r>
      <w:r>
        <w:rPr>
          <w:rFonts w:ascii="Arial" w:hAnsi="Arial" w:cs="Arial"/>
          <w:sz w:val="20"/>
          <w:szCs w:val="20"/>
        </w:rPr>
        <w:br/>
      </w:r>
      <w:r w:rsidRPr="00B230AF">
        <w:rPr>
          <w:rFonts w:ascii="Arial" w:hAnsi="Arial" w:cs="Arial"/>
          <w:sz w:val="20"/>
          <w:szCs w:val="20"/>
        </w:rPr>
        <w:t xml:space="preserve">w kierunku </w:t>
      </w:r>
      <w:proofErr w:type="spellStart"/>
      <w:r w:rsidRPr="00B230AF">
        <w:rPr>
          <w:rFonts w:ascii="Arial" w:hAnsi="Arial" w:cs="Arial"/>
          <w:sz w:val="20"/>
          <w:szCs w:val="20"/>
        </w:rPr>
        <w:t>Helicobacter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30AF">
        <w:rPr>
          <w:rFonts w:ascii="Arial" w:hAnsi="Arial" w:cs="Arial"/>
          <w:sz w:val="20"/>
          <w:szCs w:val="20"/>
        </w:rPr>
        <w:t>pylori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w szczególności. Wydzielenie ich umożliwi złożenie oferty tym firmom, </w:t>
      </w:r>
      <w:r>
        <w:rPr>
          <w:rFonts w:ascii="Arial" w:hAnsi="Arial" w:cs="Arial"/>
          <w:sz w:val="20"/>
          <w:szCs w:val="20"/>
        </w:rPr>
        <w:br/>
      </w:r>
      <w:r w:rsidRPr="00B230AF">
        <w:rPr>
          <w:rFonts w:ascii="Arial" w:hAnsi="Arial" w:cs="Arial"/>
          <w:sz w:val="20"/>
          <w:szCs w:val="20"/>
        </w:rPr>
        <w:t xml:space="preserve">a Zamawiającemu uzyskanie właściwego testu po najniższej cenie. Szpital uniknie w ten sposób np. groźby dostawy wadliwych testów starej generacji - po zawyżonych cenach. Testy urazowe są wykorzystywane w bardzo drogim i skomplikowanym badaniu gastroskopowym, a fałszywe wyniki uzyskane przez niewłaściwe testy </w:t>
      </w:r>
      <w:proofErr w:type="spellStart"/>
      <w:r w:rsidRPr="00B230AF">
        <w:rPr>
          <w:rFonts w:ascii="Arial" w:hAnsi="Arial" w:cs="Arial"/>
          <w:sz w:val="20"/>
          <w:szCs w:val="20"/>
        </w:rPr>
        <w:t>ureazowe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 skutkować mogą niepotrzebnymi wydatkami na drogie terapie </w:t>
      </w:r>
      <w:proofErr w:type="spellStart"/>
      <w:r w:rsidRPr="00B230AF">
        <w:rPr>
          <w:rFonts w:ascii="Arial" w:hAnsi="Arial" w:cs="Arial"/>
          <w:sz w:val="20"/>
          <w:szCs w:val="20"/>
        </w:rPr>
        <w:t>eradykacyjne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. W Polsce 100% użytkowników tych testów mających na uwadze powyższe czynniki wydziela je do dokładnie opisanych, pojedynczych pakietów. W obecnej postaci przetarg w zakresie Pakietu Nr 17 dla pozycji nr 82 [Testy </w:t>
      </w:r>
      <w:proofErr w:type="spellStart"/>
      <w:r w:rsidRPr="00B230AF">
        <w:rPr>
          <w:rFonts w:ascii="Arial" w:hAnsi="Arial" w:cs="Arial"/>
          <w:sz w:val="20"/>
          <w:szCs w:val="20"/>
        </w:rPr>
        <w:t>Ureazowe</w:t>
      </w:r>
      <w:proofErr w:type="spellEnd"/>
      <w:r w:rsidRPr="00B230AF">
        <w:rPr>
          <w:rFonts w:ascii="Arial" w:hAnsi="Arial" w:cs="Arial"/>
          <w:sz w:val="20"/>
          <w:szCs w:val="20"/>
        </w:rPr>
        <w:t xml:space="preserve">] czy Nr 88 generuje jedynie dodatkowe zyski dla firm farmaceutycznych </w:t>
      </w:r>
      <w:r w:rsidRPr="00B230AF">
        <w:rPr>
          <w:rFonts w:ascii="Arial" w:hAnsi="Arial" w:cs="Arial"/>
          <w:sz w:val="20"/>
          <w:szCs w:val="20"/>
        </w:rPr>
        <w:br/>
        <w:t>(hurtowni materiałów medycznych), zawyżając niepotrzebnie cenę dla posiadającego zawsze ograniczone środki Szpitala.</w:t>
      </w:r>
    </w:p>
    <w:p w:rsidR="00E67CB6" w:rsidRDefault="00B230A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230AF">
        <w:rPr>
          <w:rFonts w:ascii="Arial" w:hAnsi="Arial" w:cs="Arial"/>
          <w:b/>
          <w:sz w:val="20"/>
          <w:szCs w:val="20"/>
        </w:rPr>
        <w:t xml:space="preserve">Ad. </w:t>
      </w:r>
      <w:r w:rsidR="004066F0">
        <w:rPr>
          <w:rFonts w:ascii="Arial" w:hAnsi="Arial" w:cs="Arial"/>
          <w:b/>
          <w:sz w:val="20"/>
          <w:szCs w:val="20"/>
        </w:rPr>
        <w:t>Zgodnie z SWZ.</w:t>
      </w:r>
    </w:p>
    <w:p w:rsidR="00613425" w:rsidRDefault="00613425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13425" w:rsidRDefault="00613425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13425" w:rsidRDefault="00613425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13425" w:rsidRDefault="00613425" w:rsidP="006134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3425">
        <w:rPr>
          <w:rFonts w:ascii="Arial" w:hAnsi="Arial" w:cs="Arial"/>
          <w:sz w:val="20"/>
          <w:szCs w:val="20"/>
        </w:rPr>
        <w:t xml:space="preserve">Czy Zamawiający w pozycji 1 zadanie 21 dopuści do postępowania cewnik </w:t>
      </w:r>
      <w:proofErr w:type="spellStart"/>
      <w:r w:rsidRPr="00613425">
        <w:rPr>
          <w:rFonts w:ascii="Arial" w:hAnsi="Arial" w:cs="Arial"/>
          <w:sz w:val="20"/>
          <w:szCs w:val="20"/>
        </w:rPr>
        <w:t>dwuświatłowy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długoterminowy poliuretanowy </w:t>
      </w:r>
      <w:proofErr w:type="spellStart"/>
      <w:r w:rsidRPr="00613425">
        <w:rPr>
          <w:rFonts w:ascii="Arial" w:hAnsi="Arial" w:cs="Arial"/>
          <w:sz w:val="20"/>
          <w:szCs w:val="20"/>
        </w:rPr>
        <w:t>Evolution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425">
        <w:rPr>
          <w:rFonts w:ascii="Arial" w:hAnsi="Arial" w:cs="Arial"/>
          <w:sz w:val="20"/>
          <w:szCs w:val="20"/>
        </w:rPr>
        <w:t>Flow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do implantacji metodą wsteczną (</w:t>
      </w:r>
      <w:proofErr w:type="spellStart"/>
      <w:r w:rsidRPr="00613425">
        <w:rPr>
          <w:rFonts w:ascii="Arial" w:hAnsi="Arial" w:cs="Arial"/>
          <w:sz w:val="20"/>
          <w:szCs w:val="20"/>
        </w:rPr>
        <w:t>retrograde</w:t>
      </w:r>
      <w:proofErr w:type="spellEnd"/>
      <w:r w:rsidRPr="00613425">
        <w:rPr>
          <w:rFonts w:ascii="Arial" w:hAnsi="Arial" w:cs="Arial"/>
          <w:sz w:val="20"/>
          <w:szCs w:val="20"/>
        </w:rPr>
        <w:t>) „</w:t>
      </w:r>
      <w:proofErr w:type="spellStart"/>
      <w:r w:rsidRPr="00613425">
        <w:rPr>
          <w:rFonts w:ascii="Arial" w:hAnsi="Arial" w:cs="Arial"/>
          <w:sz w:val="20"/>
          <w:szCs w:val="20"/>
        </w:rPr>
        <w:t>Over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425">
        <w:rPr>
          <w:rFonts w:ascii="Arial" w:hAnsi="Arial" w:cs="Arial"/>
          <w:sz w:val="20"/>
          <w:szCs w:val="20"/>
        </w:rPr>
        <w:t>the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425">
        <w:rPr>
          <w:rFonts w:ascii="Arial" w:hAnsi="Arial" w:cs="Arial"/>
          <w:sz w:val="20"/>
          <w:szCs w:val="20"/>
        </w:rPr>
        <w:t>Wire</w:t>
      </w:r>
      <w:proofErr w:type="spellEnd"/>
      <w:r w:rsidRPr="00613425">
        <w:rPr>
          <w:rFonts w:ascii="Arial" w:hAnsi="Arial" w:cs="Arial"/>
          <w:sz w:val="20"/>
          <w:szCs w:val="20"/>
        </w:rPr>
        <w:t>” z</w:t>
      </w:r>
      <w:r>
        <w:rPr>
          <w:rFonts w:ascii="Arial" w:hAnsi="Arial" w:cs="Arial"/>
          <w:sz w:val="20"/>
          <w:szCs w:val="20"/>
        </w:rPr>
        <w:t xml:space="preserve"> </w:t>
      </w:r>
      <w:r w:rsidRPr="00613425">
        <w:rPr>
          <w:rFonts w:ascii="Arial" w:hAnsi="Arial" w:cs="Arial"/>
          <w:sz w:val="20"/>
          <w:szCs w:val="20"/>
        </w:rPr>
        <w:t>opatentowaną konstrukcją końcówki, która umożliwia proste i precyzyjne umiejscowienie końcówki w prawym przedsionku, o stopniu recyrkulacji poniżej 1%, średnica 15,5 FR i długości cewnika: 19/40 cm, 23/44 cm, 28/49 cm, 33/54 cm, 55/76 cm do wyboru przez Zamawiającego? Charakterystyka zestawu: -</w:t>
      </w:r>
      <w:proofErr w:type="spellStart"/>
      <w:r w:rsidRPr="00613425">
        <w:rPr>
          <w:rFonts w:ascii="Arial" w:hAnsi="Arial" w:cs="Arial"/>
          <w:sz w:val="20"/>
          <w:szCs w:val="20"/>
        </w:rPr>
        <w:t>radiocieniujący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cewnik - zastosowana technika typu „</w:t>
      </w:r>
      <w:proofErr w:type="spellStart"/>
      <w:r w:rsidRPr="00613425">
        <w:rPr>
          <w:rFonts w:ascii="Arial" w:hAnsi="Arial" w:cs="Arial"/>
          <w:sz w:val="20"/>
          <w:szCs w:val="20"/>
        </w:rPr>
        <w:t>Over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425">
        <w:rPr>
          <w:rFonts w:ascii="Arial" w:hAnsi="Arial" w:cs="Arial"/>
          <w:sz w:val="20"/>
          <w:szCs w:val="20"/>
        </w:rPr>
        <w:t>The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425">
        <w:rPr>
          <w:rFonts w:ascii="Arial" w:hAnsi="Arial" w:cs="Arial"/>
          <w:sz w:val="20"/>
          <w:szCs w:val="20"/>
        </w:rPr>
        <w:t>Wire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” - bez </w:t>
      </w:r>
      <w:proofErr w:type="spellStart"/>
      <w:r w:rsidRPr="00613425">
        <w:rPr>
          <w:rFonts w:ascii="Arial" w:hAnsi="Arial" w:cs="Arial"/>
          <w:sz w:val="20"/>
          <w:szCs w:val="20"/>
        </w:rPr>
        <w:t>rozrywalnej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koszulki - silikonowe przedłużki - złącze typu PEEK odporne na ekstremalne obciążenia chemiczne i mechaniczne - zacisk na cewnik ze skrzydełkami </w:t>
      </w:r>
      <w:r>
        <w:rPr>
          <w:rFonts w:ascii="Arial" w:hAnsi="Arial" w:cs="Arial"/>
          <w:sz w:val="20"/>
          <w:szCs w:val="20"/>
        </w:rPr>
        <w:br/>
      </w:r>
      <w:r w:rsidRPr="00613425">
        <w:rPr>
          <w:rFonts w:ascii="Arial" w:hAnsi="Arial" w:cs="Arial"/>
          <w:sz w:val="20"/>
          <w:szCs w:val="20"/>
        </w:rPr>
        <w:t>do mocowania na skórze - wskaźniki wypełnienia, rozmiar i długość -</w:t>
      </w:r>
      <w:r>
        <w:rPr>
          <w:rFonts w:ascii="Arial" w:hAnsi="Arial" w:cs="Arial"/>
          <w:sz w:val="20"/>
          <w:szCs w:val="20"/>
        </w:rPr>
        <w:t xml:space="preserve"> </w:t>
      </w:r>
      <w:r w:rsidRPr="00613425">
        <w:rPr>
          <w:rFonts w:ascii="Arial" w:hAnsi="Arial" w:cs="Arial"/>
          <w:sz w:val="20"/>
          <w:szCs w:val="20"/>
        </w:rPr>
        <w:t xml:space="preserve">kompatybilny z MRI - odporna </w:t>
      </w:r>
      <w:r>
        <w:rPr>
          <w:rFonts w:ascii="Arial" w:hAnsi="Arial" w:cs="Arial"/>
          <w:sz w:val="20"/>
          <w:szCs w:val="20"/>
        </w:rPr>
        <w:br/>
      </w:r>
      <w:r w:rsidRPr="00613425">
        <w:rPr>
          <w:rFonts w:ascii="Arial" w:hAnsi="Arial" w:cs="Arial"/>
          <w:sz w:val="20"/>
          <w:szCs w:val="20"/>
        </w:rPr>
        <w:t xml:space="preserve">na odkształcenia prowadnica „J” z wysoką zawartością tytanu zapewniająca wyjątkowo wysoką elastyczność i odporność na odkształcenia , dodatkowy komfort zapewnia powłoka z PTFE, która gwarantuje gładką powierzchnię i najwyższy poślizg </w:t>
      </w:r>
      <w:r>
        <w:rPr>
          <w:rFonts w:ascii="Arial" w:hAnsi="Arial" w:cs="Arial"/>
          <w:sz w:val="20"/>
          <w:szCs w:val="20"/>
        </w:rPr>
        <w:t>–</w:t>
      </w:r>
      <w:r w:rsidRPr="00613425">
        <w:rPr>
          <w:rFonts w:ascii="Arial" w:hAnsi="Arial" w:cs="Arial"/>
          <w:sz w:val="20"/>
          <w:szCs w:val="20"/>
        </w:rPr>
        <w:t xml:space="preserve"> adapter</w:t>
      </w:r>
      <w:r>
        <w:rPr>
          <w:rFonts w:ascii="Arial" w:hAnsi="Arial" w:cs="Arial"/>
          <w:sz w:val="20"/>
          <w:szCs w:val="20"/>
        </w:rPr>
        <w:t xml:space="preserve"> </w:t>
      </w:r>
      <w:r w:rsidRPr="00613425">
        <w:rPr>
          <w:rFonts w:ascii="Arial" w:hAnsi="Arial" w:cs="Arial"/>
          <w:sz w:val="20"/>
          <w:szCs w:val="20"/>
        </w:rPr>
        <w:t xml:space="preserve">wypełniający - zacisk cewnika ze skrzydełkami do mocowania </w:t>
      </w:r>
      <w:r>
        <w:rPr>
          <w:rFonts w:ascii="Arial" w:hAnsi="Arial" w:cs="Arial"/>
          <w:sz w:val="20"/>
          <w:szCs w:val="20"/>
        </w:rPr>
        <w:br/>
      </w:r>
      <w:r w:rsidRPr="00613425">
        <w:rPr>
          <w:rFonts w:ascii="Arial" w:hAnsi="Arial" w:cs="Arial"/>
          <w:sz w:val="20"/>
          <w:szCs w:val="20"/>
        </w:rPr>
        <w:t xml:space="preserve">na skórze - igła wprowadzająca 18G - rozszerzadła 12 </w:t>
      </w:r>
      <w:proofErr w:type="spellStart"/>
      <w:r w:rsidRPr="00613425">
        <w:rPr>
          <w:rFonts w:ascii="Arial" w:hAnsi="Arial" w:cs="Arial"/>
          <w:sz w:val="20"/>
          <w:szCs w:val="20"/>
        </w:rPr>
        <w:t>Fr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i 16 </w:t>
      </w:r>
      <w:proofErr w:type="spellStart"/>
      <w:r w:rsidRPr="00613425">
        <w:rPr>
          <w:rFonts w:ascii="Arial" w:hAnsi="Arial" w:cs="Arial"/>
          <w:sz w:val="20"/>
          <w:szCs w:val="20"/>
        </w:rPr>
        <w:t>Fr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- nasadki iniekcyjne </w:t>
      </w:r>
      <w:proofErr w:type="spellStart"/>
      <w:r w:rsidRPr="00613425">
        <w:rPr>
          <w:rFonts w:ascii="Arial" w:hAnsi="Arial" w:cs="Arial"/>
          <w:sz w:val="20"/>
          <w:szCs w:val="20"/>
        </w:rPr>
        <w:t>Luer</w:t>
      </w:r>
      <w:proofErr w:type="spellEnd"/>
      <w:r w:rsidRPr="00613425">
        <w:rPr>
          <w:rFonts w:ascii="Arial" w:hAnsi="Arial" w:cs="Arial"/>
          <w:sz w:val="20"/>
          <w:szCs w:val="20"/>
        </w:rPr>
        <w:t xml:space="preserve"> Lock - kleszczyki – 2 szt.</w:t>
      </w:r>
    </w:p>
    <w:p w:rsidR="00613425" w:rsidRPr="00613425" w:rsidRDefault="00613425" w:rsidP="006134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3425">
        <w:rPr>
          <w:rFonts w:ascii="Arial" w:hAnsi="Arial" w:cs="Arial"/>
          <w:b/>
          <w:sz w:val="20"/>
          <w:szCs w:val="20"/>
        </w:rPr>
        <w:t xml:space="preserve">Ad. </w:t>
      </w:r>
      <w:r w:rsidR="0066196F">
        <w:rPr>
          <w:rFonts w:ascii="Arial" w:hAnsi="Arial" w:cs="Arial"/>
          <w:b/>
          <w:sz w:val="20"/>
          <w:szCs w:val="20"/>
        </w:rPr>
        <w:t>Zgodnie z SWZ.</w:t>
      </w:r>
    </w:p>
    <w:p w:rsidR="00B230AF" w:rsidRDefault="00B230A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230AF" w:rsidRDefault="00B230A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230AF" w:rsidRDefault="00B230A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230AF" w:rsidRDefault="00B230AF" w:rsidP="00E67CB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230AF" w:rsidRDefault="00DA69D0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D0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:rsidR="00DA69D0" w:rsidRDefault="00DA69D0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9D0" w:rsidRDefault="00DA69D0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0CCE" w:rsidRPr="00DA69D0" w:rsidRDefault="002B0CCE" w:rsidP="00E67C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0CCE" w:rsidRPr="002B0CCE" w:rsidRDefault="002B0CCE" w:rsidP="002B0C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0CCE">
        <w:rPr>
          <w:rFonts w:ascii="Arial" w:hAnsi="Arial" w:cs="Arial"/>
          <w:sz w:val="20"/>
          <w:szCs w:val="20"/>
        </w:rPr>
        <w:t xml:space="preserve">Dyrektor </w:t>
      </w:r>
    </w:p>
    <w:p w:rsidR="002B0CCE" w:rsidRPr="002B0CCE" w:rsidRDefault="002B0CCE" w:rsidP="002B0C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0CCE">
        <w:rPr>
          <w:rFonts w:ascii="Arial" w:hAnsi="Arial" w:cs="Arial"/>
          <w:sz w:val="20"/>
          <w:szCs w:val="20"/>
        </w:rPr>
        <w:t xml:space="preserve">Grzegorz </w:t>
      </w:r>
      <w:proofErr w:type="spellStart"/>
      <w:r w:rsidRPr="002B0CCE">
        <w:rPr>
          <w:rFonts w:ascii="Arial" w:hAnsi="Arial" w:cs="Arial"/>
          <w:sz w:val="20"/>
          <w:szCs w:val="20"/>
        </w:rPr>
        <w:t>Sieńczewski</w:t>
      </w:r>
      <w:proofErr w:type="spellEnd"/>
    </w:p>
    <w:p w:rsidR="00E67CB6" w:rsidRDefault="002B0CCE" w:rsidP="002B0CC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B0CCE">
        <w:rPr>
          <w:rFonts w:ascii="Arial" w:hAnsi="Arial" w:cs="Arial"/>
          <w:sz w:val="20"/>
          <w:szCs w:val="20"/>
        </w:rPr>
        <w:t>/podpis na oryginale/</w:t>
      </w:r>
    </w:p>
    <w:p w:rsidR="005F5269" w:rsidRDefault="005F5269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B0CCE" w:rsidRDefault="002B0CCE" w:rsidP="00D304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7053A" w:rsidRPr="00840089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089">
        <w:rPr>
          <w:rFonts w:ascii="Arial" w:hAnsi="Arial" w:cs="Arial"/>
          <w:sz w:val="16"/>
          <w:szCs w:val="16"/>
        </w:rPr>
        <w:t>Do wiadomości:</w:t>
      </w:r>
    </w:p>
    <w:p w:rsidR="0057053A" w:rsidRPr="00840089" w:rsidRDefault="0057053A" w:rsidP="0057053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089">
        <w:rPr>
          <w:rFonts w:ascii="Arial" w:hAnsi="Arial" w:cs="Arial"/>
          <w:sz w:val="16"/>
          <w:szCs w:val="16"/>
        </w:rPr>
        <w:t>- wszyscy uczestnicy</w:t>
      </w:r>
    </w:p>
    <w:p w:rsidR="00A86F47" w:rsidRPr="005F5269" w:rsidRDefault="0057053A" w:rsidP="005F52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089">
        <w:rPr>
          <w:rFonts w:ascii="Arial" w:hAnsi="Arial" w:cs="Arial"/>
          <w:sz w:val="16"/>
          <w:szCs w:val="16"/>
        </w:rPr>
        <w:t>- a/a</w:t>
      </w:r>
    </w:p>
    <w:sectPr w:rsidR="00A86F47" w:rsidRPr="005F5269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547"/>
      <w:docPartObj>
        <w:docPartGallery w:val="Page Numbers (Bottom of Page)"/>
        <w:docPartUnique/>
      </w:docPartObj>
    </w:sdtPr>
    <w:sdtContent>
      <w:p w:rsidR="00D20661" w:rsidRDefault="00BC6862">
        <w:pPr>
          <w:pStyle w:val="Stopka"/>
          <w:jc w:val="right"/>
        </w:pPr>
        <w:r>
          <w:fldChar w:fldCharType="begin"/>
        </w:r>
        <w:r w:rsidR="00E10BD0">
          <w:instrText xml:space="preserve"> PAGE   \* MERGEFORMAT </w:instrText>
        </w:r>
        <w:r>
          <w:fldChar w:fldCharType="separate"/>
        </w:r>
        <w:r w:rsidR="002B0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6F5" w:rsidRPr="00DD4A85" w:rsidRDefault="00DB56F5" w:rsidP="00181193">
    <w:pPr>
      <w:jc w:val="center"/>
      <w:rPr>
        <w:rFonts w:asciiTheme="majorHAnsi" w:hAnsiTheme="majorHAnsi" w:cstheme="majorHAnsi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2FD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96E18"/>
    <w:rsid w:val="000A0BED"/>
    <w:rsid w:val="000A6EAD"/>
    <w:rsid w:val="000B095C"/>
    <w:rsid w:val="000B773B"/>
    <w:rsid w:val="000D10BA"/>
    <w:rsid w:val="000D4CE4"/>
    <w:rsid w:val="000D65D8"/>
    <w:rsid w:val="000E3550"/>
    <w:rsid w:val="000E52EA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3653F"/>
    <w:rsid w:val="00240910"/>
    <w:rsid w:val="0024166A"/>
    <w:rsid w:val="00242AAD"/>
    <w:rsid w:val="002458A6"/>
    <w:rsid w:val="00245958"/>
    <w:rsid w:val="002468FC"/>
    <w:rsid w:val="00247123"/>
    <w:rsid w:val="00251567"/>
    <w:rsid w:val="002546A3"/>
    <w:rsid w:val="00255AA2"/>
    <w:rsid w:val="002562AE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0CCE"/>
    <w:rsid w:val="002B1B6F"/>
    <w:rsid w:val="002B1DBC"/>
    <w:rsid w:val="002B64A9"/>
    <w:rsid w:val="002C7AAA"/>
    <w:rsid w:val="002D02E2"/>
    <w:rsid w:val="002D4019"/>
    <w:rsid w:val="002D41B2"/>
    <w:rsid w:val="002E2E89"/>
    <w:rsid w:val="002F2F5D"/>
    <w:rsid w:val="003003EF"/>
    <w:rsid w:val="003061F6"/>
    <w:rsid w:val="0030635E"/>
    <w:rsid w:val="0031096B"/>
    <w:rsid w:val="00320092"/>
    <w:rsid w:val="00321937"/>
    <w:rsid w:val="00340A9B"/>
    <w:rsid w:val="00340F98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3100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066F0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B6664"/>
    <w:rsid w:val="004C7F42"/>
    <w:rsid w:val="004D175B"/>
    <w:rsid w:val="004D1985"/>
    <w:rsid w:val="004D2634"/>
    <w:rsid w:val="004D41C2"/>
    <w:rsid w:val="004D48D1"/>
    <w:rsid w:val="004D4FC5"/>
    <w:rsid w:val="004E0DB2"/>
    <w:rsid w:val="004E59BB"/>
    <w:rsid w:val="004E62AA"/>
    <w:rsid w:val="004E79DB"/>
    <w:rsid w:val="004F6056"/>
    <w:rsid w:val="00500E7A"/>
    <w:rsid w:val="00505A7C"/>
    <w:rsid w:val="00511662"/>
    <w:rsid w:val="00514695"/>
    <w:rsid w:val="0051560F"/>
    <w:rsid w:val="00517AE1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804F0"/>
    <w:rsid w:val="005874EE"/>
    <w:rsid w:val="0059120D"/>
    <w:rsid w:val="00591940"/>
    <w:rsid w:val="005935DD"/>
    <w:rsid w:val="00594609"/>
    <w:rsid w:val="005A38E7"/>
    <w:rsid w:val="005A7040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5269"/>
    <w:rsid w:val="005F62BE"/>
    <w:rsid w:val="005F7AAA"/>
    <w:rsid w:val="006007F5"/>
    <w:rsid w:val="00603D9B"/>
    <w:rsid w:val="00613425"/>
    <w:rsid w:val="0061446D"/>
    <w:rsid w:val="00615FCA"/>
    <w:rsid w:val="00616F71"/>
    <w:rsid w:val="0063697F"/>
    <w:rsid w:val="0066196F"/>
    <w:rsid w:val="00666616"/>
    <w:rsid w:val="00667086"/>
    <w:rsid w:val="00667DE7"/>
    <w:rsid w:val="00672CE2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2C6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6E5"/>
    <w:rsid w:val="007E7D3D"/>
    <w:rsid w:val="007F13A5"/>
    <w:rsid w:val="00807338"/>
    <w:rsid w:val="008077B2"/>
    <w:rsid w:val="00810E68"/>
    <w:rsid w:val="00814EBA"/>
    <w:rsid w:val="00817795"/>
    <w:rsid w:val="00830AC5"/>
    <w:rsid w:val="00832806"/>
    <w:rsid w:val="008365AA"/>
    <w:rsid w:val="00837266"/>
    <w:rsid w:val="00840089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2752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57DEB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2349"/>
    <w:rsid w:val="00A17E01"/>
    <w:rsid w:val="00A20AE1"/>
    <w:rsid w:val="00A263BF"/>
    <w:rsid w:val="00A314E2"/>
    <w:rsid w:val="00A34425"/>
    <w:rsid w:val="00A503B3"/>
    <w:rsid w:val="00A50401"/>
    <w:rsid w:val="00A52E40"/>
    <w:rsid w:val="00A6043C"/>
    <w:rsid w:val="00A60E74"/>
    <w:rsid w:val="00A674C3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FA7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30AF"/>
    <w:rsid w:val="00B25D1F"/>
    <w:rsid w:val="00B26F75"/>
    <w:rsid w:val="00B30924"/>
    <w:rsid w:val="00B312F5"/>
    <w:rsid w:val="00B368A2"/>
    <w:rsid w:val="00B51BAE"/>
    <w:rsid w:val="00B56B15"/>
    <w:rsid w:val="00B61A48"/>
    <w:rsid w:val="00B65495"/>
    <w:rsid w:val="00B778CD"/>
    <w:rsid w:val="00B84F46"/>
    <w:rsid w:val="00B907B0"/>
    <w:rsid w:val="00B90A8E"/>
    <w:rsid w:val="00B96A56"/>
    <w:rsid w:val="00BA6ABA"/>
    <w:rsid w:val="00BB13C6"/>
    <w:rsid w:val="00BB5768"/>
    <w:rsid w:val="00BB6D0D"/>
    <w:rsid w:val="00BB6DBD"/>
    <w:rsid w:val="00BC00F0"/>
    <w:rsid w:val="00BC2350"/>
    <w:rsid w:val="00BC4CD0"/>
    <w:rsid w:val="00BC6862"/>
    <w:rsid w:val="00BC6C5B"/>
    <w:rsid w:val="00BC716E"/>
    <w:rsid w:val="00BD0806"/>
    <w:rsid w:val="00BD1996"/>
    <w:rsid w:val="00BD254E"/>
    <w:rsid w:val="00BF2C1B"/>
    <w:rsid w:val="00BF3A76"/>
    <w:rsid w:val="00BF6FE7"/>
    <w:rsid w:val="00C06CE8"/>
    <w:rsid w:val="00C1012D"/>
    <w:rsid w:val="00C10A68"/>
    <w:rsid w:val="00C231DC"/>
    <w:rsid w:val="00C2364D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20661"/>
    <w:rsid w:val="00D30419"/>
    <w:rsid w:val="00D323F2"/>
    <w:rsid w:val="00D37F66"/>
    <w:rsid w:val="00D41E30"/>
    <w:rsid w:val="00D42227"/>
    <w:rsid w:val="00D431C6"/>
    <w:rsid w:val="00D4339F"/>
    <w:rsid w:val="00D52246"/>
    <w:rsid w:val="00D60277"/>
    <w:rsid w:val="00D6487F"/>
    <w:rsid w:val="00D652C3"/>
    <w:rsid w:val="00D66FA1"/>
    <w:rsid w:val="00D67E3B"/>
    <w:rsid w:val="00D7005E"/>
    <w:rsid w:val="00D84180"/>
    <w:rsid w:val="00D8659F"/>
    <w:rsid w:val="00D86B99"/>
    <w:rsid w:val="00D86FF8"/>
    <w:rsid w:val="00D95DE9"/>
    <w:rsid w:val="00D968B2"/>
    <w:rsid w:val="00DA3479"/>
    <w:rsid w:val="00DA55DA"/>
    <w:rsid w:val="00DA69D0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340B"/>
    <w:rsid w:val="00DF64EB"/>
    <w:rsid w:val="00DF694D"/>
    <w:rsid w:val="00DF6C16"/>
    <w:rsid w:val="00E01256"/>
    <w:rsid w:val="00E01775"/>
    <w:rsid w:val="00E0493C"/>
    <w:rsid w:val="00E06C99"/>
    <w:rsid w:val="00E10BD0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67CB6"/>
    <w:rsid w:val="00E703B0"/>
    <w:rsid w:val="00E804C8"/>
    <w:rsid w:val="00E82FEC"/>
    <w:rsid w:val="00E92169"/>
    <w:rsid w:val="00E966AA"/>
    <w:rsid w:val="00E97109"/>
    <w:rsid w:val="00EA076A"/>
    <w:rsid w:val="00EA1970"/>
    <w:rsid w:val="00EA1EB6"/>
    <w:rsid w:val="00EA2889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0713D"/>
    <w:rsid w:val="00F102B2"/>
    <w:rsid w:val="00F10C9D"/>
    <w:rsid w:val="00F16BAA"/>
    <w:rsid w:val="00F200FA"/>
    <w:rsid w:val="00F20306"/>
    <w:rsid w:val="00F304AD"/>
    <w:rsid w:val="00F3480A"/>
    <w:rsid w:val="00F36141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28FD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2FDF"/>
    <w:rsid w:val="00FC3069"/>
    <w:rsid w:val="00FC3DBE"/>
    <w:rsid w:val="00FD19F0"/>
    <w:rsid w:val="00FE7C74"/>
    <w:rsid w:val="00FF082B"/>
    <w:rsid w:val="00FF1C7B"/>
    <w:rsid w:val="00FF238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F9DD-3AEA-4F68-BC7C-AE53DC7F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25</cp:revision>
  <cp:lastPrinted>2023-03-17T07:43:00Z</cp:lastPrinted>
  <dcterms:created xsi:type="dcterms:W3CDTF">2022-12-15T08:17:00Z</dcterms:created>
  <dcterms:modified xsi:type="dcterms:W3CDTF">2023-03-17T07:43:00Z</dcterms:modified>
</cp:coreProperties>
</file>