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C858F7" w:rsidRDefault="004D01CD" w:rsidP="00C858F7">
      <w:pPr>
        <w:spacing w:line="360" w:lineRule="auto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r w:rsidR="00C858F7" w:rsidRPr="00C858F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858F7" w:rsidRPr="00C858F7">
        <w:rPr>
          <w:rFonts w:ascii="Calibri" w:eastAsia="Calibri" w:hAnsi="Calibri" w:cs="Arial"/>
          <w:b/>
          <w:bCs/>
          <w:i/>
          <w:sz w:val="24"/>
          <w:szCs w:val="24"/>
          <w:lang w:eastAsia="en-US"/>
        </w:rPr>
        <w:t>Przebudowa dróg osiedlowych w Gminie Pełczyce (Wierzchno i Lubianka) – Krajowy Ośrodek Wsparcia Rolnictwa</w:t>
      </w:r>
      <w:r w:rsidRPr="00C858F7">
        <w:rPr>
          <w:rFonts w:ascii="Calibri" w:eastAsia="Calibri" w:hAnsi="Calibri" w:cs="Arial"/>
          <w:i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</w:t>
            </w:r>
            <w:bookmarkStart w:id="0" w:name="_GoBack"/>
            <w:bookmarkEnd w:id="0"/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C75EB7" w:rsidRPr="004D0924" w:rsidRDefault="00651FCE" w:rsidP="00C75EB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color w:val="000000" w:themeColor="text1"/>
          <w:sz w:val="20"/>
          <w:lang w:val="x-none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="00C75EB7" w:rsidRPr="00C75EB7">
        <w:rPr>
          <w:rFonts w:ascii="Calibri" w:eastAsia="Calibri" w:hAnsi="Calibri" w:cs="Calibri"/>
          <w:i/>
          <w:sz w:val="20"/>
          <w:lang w:val="x-none"/>
        </w:rPr>
        <w:t>doświadczenie w postaci należytego</w:t>
      </w:r>
      <w:r w:rsidR="00C858F7">
        <w:rPr>
          <w:rFonts w:ascii="Calibri" w:eastAsia="Calibri" w:hAnsi="Calibri" w:cs="Calibri"/>
          <w:i/>
          <w:sz w:val="20"/>
          <w:lang w:val="x-none"/>
        </w:rPr>
        <w:t xml:space="preserve"> wykonania w okresie ostatnich </w:t>
      </w:r>
      <w:r w:rsidR="00C858F7">
        <w:rPr>
          <w:rFonts w:ascii="Calibri" w:eastAsia="Calibri" w:hAnsi="Calibri" w:cs="Calibri"/>
          <w:i/>
          <w:sz w:val="20"/>
        </w:rPr>
        <w:t>5</w:t>
      </w:r>
      <w:r w:rsidR="00C75EB7" w:rsidRPr="00C75EB7">
        <w:rPr>
          <w:rFonts w:ascii="Calibri" w:eastAsia="Calibri" w:hAnsi="Calibri" w:cs="Calibri"/>
          <w:i/>
          <w:sz w:val="20"/>
          <w:lang w:val="x-none"/>
        </w:rPr>
        <w:t xml:space="preserve"> lat przed upływem terminu składania ofert, a </w:t>
      </w:r>
      <w:r w:rsidR="00C75EB7" w:rsidRPr="004D0924">
        <w:rPr>
          <w:rFonts w:ascii="Calibri" w:eastAsia="Calibri" w:hAnsi="Calibri" w:cs="Calibri"/>
          <w:i/>
          <w:color w:val="000000" w:themeColor="text1"/>
          <w:sz w:val="20"/>
          <w:lang w:val="x-none"/>
        </w:rPr>
        <w:t xml:space="preserve">jeżeli okres prowadzenia działalności jest krótszy - w tym okresie, </w:t>
      </w:r>
      <w:bookmarkStart w:id="1" w:name="_Hlk75095286"/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  <w:lang w:val="x-none"/>
        </w:rPr>
        <w:t>przynajmniej jedn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>ej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  <w:lang w:val="x-none"/>
        </w:rPr>
        <w:t xml:space="preserve"> 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roboty budowlanej, polegającej na 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  <w:lang w:val="x-none"/>
        </w:rPr>
        <w:t>budowie/przebudowie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 drog</w:t>
      </w:r>
      <w:r w:rsidR="00C858F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i 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o </w:t>
      </w:r>
      <w:r w:rsidR="00C858F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>wartości łącznej co najmniej 150 000,00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 zł brutto</w:t>
      </w:r>
      <w:bookmarkEnd w:id="1"/>
      <w:r w:rsidR="00C75EB7" w:rsidRPr="004D0924">
        <w:rPr>
          <w:rFonts w:ascii="Calibri" w:eastAsia="Calibri" w:hAnsi="Calibri" w:cs="Calibri"/>
          <w:i/>
          <w:color w:val="000000" w:themeColor="text1"/>
          <w:sz w:val="20"/>
          <w:lang w:val="x-none"/>
        </w:rPr>
        <w:t>.</w:t>
      </w:r>
    </w:p>
    <w:p w:rsidR="004D01CD" w:rsidRPr="00C858F7" w:rsidRDefault="004D01CD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color w:val="FF0000"/>
          <w:sz w:val="20"/>
          <w:lang w:val="x-none"/>
        </w:rPr>
      </w:pP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21" w:rsidRDefault="001C0D21" w:rsidP="00104679">
      <w:pPr>
        <w:spacing w:after="0" w:line="240" w:lineRule="auto"/>
      </w:pPr>
      <w:r>
        <w:separator/>
      </w:r>
    </w:p>
  </w:endnote>
  <w:endnote w:type="continuationSeparator" w:id="0">
    <w:p w:rsidR="001C0D21" w:rsidRDefault="001C0D2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21" w:rsidRDefault="001C0D21" w:rsidP="00104679">
      <w:pPr>
        <w:spacing w:after="0" w:line="240" w:lineRule="auto"/>
      </w:pPr>
      <w:r>
        <w:separator/>
      </w:r>
    </w:p>
  </w:footnote>
  <w:footnote w:type="continuationSeparator" w:id="0">
    <w:p w:rsidR="001C0D21" w:rsidRDefault="001C0D2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D21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357D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0924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F21D5"/>
    <w:rsid w:val="006038FF"/>
    <w:rsid w:val="006135C7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5EB7"/>
    <w:rsid w:val="00C77289"/>
    <w:rsid w:val="00C839A7"/>
    <w:rsid w:val="00C858F7"/>
    <w:rsid w:val="00C92C7B"/>
    <w:rsid w:val="00C94D6B"/>
    <w:rsid w:val="00CA2DDD"/>
    <w:rsid w:val="00CC7CB0"/>
    <w:rsid w:val="00CD020E"/>
    <w:rsid w:val="00CD4394"/>
    <w:rsid w:val="00CD5265"/>
    <w:rsid w:val="00CE2306"/>
    <w:rsid w:val="00CF2E60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0F9A"/>
    <w:rsid w:val="00ED6380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0BDD-5B12-4F22-A72F-73906D2A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MK</cp:lastModifiedBy>
  <cp:revision>20</cp:revision>
  <cp:lastPrinted>2019-08-19T09:28:00Z</cp:lastPrinted>
  <dcterms:created xsi:type="dcterms:W3CDTF">2021-02-16T12:30:00Z</dcterms:created>
  <dcterms:modified xsi:type="dcterms:W3CDTF">2022-10-03T12:33:00Z</dcterms:modified>
</cp:coreProperties>
</file>