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2D26D" w14:textId="51AD5EEE" w:rsidR="008C5503" w:rsidRPr="008C5503" w:rsidRDefault="008C5503" w:rsidP="008C55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auto"/>
          <w:kern w:val="0"/>
          <w:sz w:val="18"/>
          <w:szCs w:val="18"/>
          <w:lang w:eastAsia="en-US"/>
        </w:rPr>
      </w:pPr>
      <w:r w:rsidRPr="008C5503">
        <w:rPr>
          <w:rFonts w:ascii="Times New Roman" w:eastAsiaTheme="minorHAnsi" w:hAnsi="Times New Roman" w:cs="Times New Roman"/>
          <w:color w:val="auto"/>
          <w:kern w:val="0"/>
          <w:sz w:val="18"/>
          <w:szCs w:val="18"/>
          <w:lang w:eastAsia="en-US"/>
        </w:rPr>
        <w:t xml:space="preserve">Załącznik </w:t>
      </w:r>
      <w:r w:rsidR="005D5669">
        <w:rPr>
          <w:rFonts w:ascii="Times New Roman" w:eastAsiaTheme="minorHAnsi" w:hAnsi="Times New Roman" w:cs="Times New Roman"/>
          <w:color w:val="auto"/>
          <w:kern w:val="0"/>
          <w:sz w:val="18"/>
          <w:szCs w:val="18"/>
          <w:lang w:eastAsia="en-US"/>
        </w:rPr>
        <w:t>do SWZ</w:t>
      </w:r>
    </w:p>
    <w:p w14:paraId="4760A4BD" w14:textId="77777777" w:rsidR="008C5503" w:rsidRDefault="008C5503" w:rsidP="00601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lang w:eastAsia="en-US"/>
        </w:rPr>
      </w:pPr>
    </w:p>
    <w:p w14:paraId="0D6ED180" w14:textId="2C6204D8" w:rsidR="006011DF" w:rsidRPr="006011DF" w:rsidRDefault="006011DF" w:rsidP="00601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lang w:eastAsia="en-US"/>
        </w:rPr>
      </w:pPr>
      <w:r w:rsidRPr="006011DF">
        <w:rPr>
          <w:rFonts w:ascii="Times New Roman" w:eastAsiaTheme="minorHAnsi" w:hAnsi="Times New Roman" w:cs="Times New Roman"/>
          <w:b/>
          <w:bCs/>
          <w:color w:val="auto"/>
          <w:kern w:val="0"/>
          <w:lang w:eastAsia="en-US"/>
        </w:rPr>
        <w:t>Klauzula informacyjna</w:t>
      </w:r>
    </w:p>
    <w:p w14:paraId="6F67C5C2" w14:textId="77777777" w:rsidR="006011DF" w:rsidRPr="006011DF" w:rsidRDefault="006011DF" w:rsidP="00601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sz w:val="20"/>
          <w:szCs w:val="20"/>
          <w:lang w:eastAsia="en-US"/>
        </w:rPr>
      </w:pPr>
    </w:p>
    <w:p w14:paraId="7B1A8E65" w14:textId="77777777" w:rsidR="006011DF" w:rsidRPr="006011DF" w:rsidRDefault="006011DF" w:rsidP="0060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6011DF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Na podstawie art. 13 ust. 1 i 2 Rozporządzenia Parlamentu Europejskiego i Rady (UE) 2016/679 z 27 kwietnia 2016 r. w sprawie ochrony osób fizycznych w związku z przetwarzaniem danych osobowych </w:t>
      </w:r>
      <w:r w:rsidRPr="006011DF">
        <w:rPr>
          <w:rFonts w:ascii="Times New Roman" w:eastAsiaTheme="minorHAnsi" w:hAnsi="Times New Roman" w:cs="Times New Roman"/>
          <w:color w:val="auto"/>
          <w:kern w:val="0"/>
          <w:lang w:eastAsia="en-US"/>
        </w:rPr>
        <w:br/>
        <w:t>i w sprawie swobodnego przepływu takich danych oraz uchylenia dyrektywy 95/46/WE (</w:t>
      </w:r>
      <w:proofErr w:type="spellStart"/>
      <w:r w:rsidRPr="006011DF">
        <w:rPr>
          <w:rFonts w:ascii="Times New Roman" w:eastAsiaTheme="minorHAnsi" w:hAnsi="Times New Roman" w:cs="Times New Roman"/>
          <w:color w:val="auto"/>
          <w:kern w:val="0"/>
          <w:lang w:eastAsia="en-US"/>
        </w:rPr>
        <w:t>Dz.U.UE.L</w:t>
      </w:r>
      <w:proofErr w:type="spellEnd"/>
      <w:r w:rsidRPr="006011DF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. </w:t>
      </w:r>
      <w:r w:rsidRPr="006011DF">
        <w:rPr>
          <w:rFonts w:ascii="Times New Roman" w:eastAsiaTheme="minorHAnsi" w:hAnsi="Times New Roman" w:cs="Times New Roman"/>
          <w:color w:val="auto"/>
          <w:kern w:val="0"/>
          <w:lang w:eastAsia="en-US"/>
        </w:rPr>
        <w:br/>
        <w:t>z 2016r. Nr 119, s.1 ze zm.) – dalej: „RODO” informuję, że:</w:t>
      </w:r>
    </w:p>
    <w:p w14:paraId="44D5C0B0" w14:textId="77777777" w:rsidR="006011DF" w:rsidRPr="006011DF" w:rsidRDefault="006011DF" w:rsidP="0060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574DED7D" w14:textId="77777777" w:rsidR="006011DF" w:rsidRPr="006011DF" w:rsidRDefault="006011DF" w:rsidP="006011D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6011DF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Administratorem Państwa danych jest Burmistrz Sławy (adres: Urząd Miejski w Sławie, </w:t>
      </w:r>
      <w:r w:rsidRPr="006011DF">
        <w:rPr>
          <w:rFonts w:ascii="Times New Roman" w:eastAsiaTheme="minorHAnsi" w:hAnsi="Times New Roman" w:cs="Times New Roman"/>
          <w:color w:val="auto"/>
          <w:kern w:val="0"/>
          <w:lang w:eastAsia="en-US"/>
        </w:rPr>
        <w:br/>
        <w:t>ul. Henryka Pobożnego 10, 67-410 Sława, tel. 68/355-83-10, fax 68/355-83-13, e-mail: slawa@slawa.pl )</w:t>
      </w:r>
    </w:p>
    <w:p w14:paraId="639CAE2C" w14:textId="77777777" w:rsidR="006011DF" w:rsidRPr="006011DF" w:rsidRDefault="006011DF" w:rsidP="006011D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6011DF">
        <w:rPr>
          <w:rFonts w:ascii="Times New Roman" w:eastAsiaTheme="minorHAnsi" w:hAnsi="Times New Roman" w:cs="Times New Roman"/>
          <w:color w:val="auto"/>
          <w:kern w:val="0"/>
          <w:lang w:eastAsia="en-US"/>
        </w:rPr>
        <w:t>Administrator wyznaczył Inspektora Ochrony Danych, z którym mogą się Państwo kontaktować we wszystkich sprawach dotyczących przetwarzania danych osobowych za pośrednictwem adresu email: inspektor@cbi24.pl lub pisemnie pod adres Administratora.</w:t>
      </w:r>
    </w:p>
    <w:p w14:paraId="0CD2BF0E" w14:textId="08E33D45" w:rsidR="006011DF" w:rsidRPr="006011DF" w:rsidRDefault="006011DF" w:rsidP="006011D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6011DF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Państwa dane osobowe będą przetwarzane </w:t>
      </w:r>
      <w:r w:rsidRPr="006D368F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w celu </w:t>
      </w:r>
      <w:r w:rsidR="00034A80" w:rsidRPr="006D368F">
        <w:rPr>
          <w:rFonts w:ascii="Times New Roman" w:eastAsiaTheme="minorHAnsi" w:hAnsi="Times New Roman" w:cs="Times New Roman"/>
          <w:color w:val="auto"/>
          <w:kern w:val="0"/>
          <w:lang w:eastAsia="en-US"/>
        </w:rPr>
        <w:t>przeprowadzenia postępowania przetargowego</w:t>
      </w:r>
      <w:r w:rsidRPr="006D368F">
        <w:rPr>
          <w:rFonts w:ascii="Times New Roman" w:eastAsiaTheme="minorHAnsi" w:hAnsi="Times New Roman" w:cs="Times New Roman"/>
          <w:color w:val="auto"/>
          <w:kern w:val="0"/>
          <w:lang w:eastAsia="en-US"/>
        </w:rPr>
        <w:t>,</w:t>
      </w:r>
      <w:r w:rsidRPr="006011DF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tj. gdyż jest to niezbędne do wypełnienia obowiązku prawnego ciążącego na Administratorze (art. 6 ust. 1 lit. c RODO) w zw. z Ustawą z dnia </w:t>
      </w:r>
      <w:r w:rsidR="004F6D01">
        <w:rPr>
          <w:rFonts w:ascii="Times New Roman" w:eastAsiaTheme="minorHAnsi" w:hAnsi="Times New Roman" w:cs="Times New Roman"/>
          <w:color w:val="auto"/>
          <w:kern w:val="0"/>
          <w:lang w:eastAsia="en-US"/>
        </w:rPr>
        <w:t>17 maja 1989 r.</w:t>
      </w:r>
      <w:r w:rsidRPr="006011DF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 </w:t>
      </w:r>
      <w:r w:rsidR="004F6D01">
        <w:rPr>
          <w:rFonts w:ascii="Times New Roman" w:eastAsiaTheme="minorHAnsi" w:hAnsi="Times New Roman" w:cs="Times New Roman"/>
          <w:color w:val="auto"/>
          <w:kern w:val="0"/>
          <w:lang w:eastAsia="en-US"/>
        </w:rPr>
        <w:t>Prawo Geodezyjne i Kartograficzne</w:t>
      </w:r>
      <w:r w:rsidRPr="006011DF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(</w:t>
      </w:r>
      <w:proofErr w:type="spellStart"/>
      <w:r w:rsidRPr="006011DF">
        <w:rPr>
          <w:rFonts w:ascii="Times New Roman" w:eastAsiaTheme="minorHAnsi" w:hAnsi="Times New Roman" w:cs="Times New Roman"/>
          <w:color w:val="auto"/>
          <w:kern w:val="0"/>
          <w:lang w:eastAsia="en-US"/>
        </w:rPr>
        <w:t>t.j</w:t>
      </w:r>
      <w:proofErr w:type="spellEnd"/>
      <w:r w:rsidRPr="006011DF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. Dz.U z 2023, poz. </w:t>
      </w:r>
      <w:r w:rsidR="004F6D01">
        <w:rPr>
          <w:rFonts w:ascii="Times New Roman" w:eastAsiaTheme="minorHAnsi" w:hAnsi="Times New Roman" w:cs="Times New Roman"/>
          <w:color w:val="auto"/>
          <w:kern w:val="0"/>
          <w:lang w:eastAsia="en-US"/>
        </w:rPr>
        <w:t>1752</w:t>
      </w:r>
      <w:r w:rsidRPr="006011DF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ze zm.)</w:t>
      </w:r>
      <w:r w:rsidR="004F6D01">
        <w:rPr>
          <w:rFonts w:ascii="Times New Roman" w:eastAsiaTheme="minorHAnsi" w:hAnsi="Times New Roman" w:cs="Times New Roman"/>
          <w:color w:val="auto"/>
          <w:kern w:val="0"/>
          <w:lang w:eastAsia="en-US"/>
        </w:rPr>
        <w:t>, oraz Rozporządzenia Ministra Rozwoju, Pracy i Technologii z dnia 21 lipca 2021 r. w sprawie ewidencji miejscowości, ulic i adresów (</w:t>
      </w:r>
      <w:r w:rsidR="001354C8">
        <w:rPr>
          <w:rFonts w:ascii="Times New Roman" w:eastAsiaTheme="minorHAnsi" w:hAnsi="Times New Roman" w:cs="Times New Roman"/>
          <w:color w:val="auto"/>
          <w:kern w:val="0"/>
          <w:lang w:eastAsia="en-US"/>
        </w:rPr>
        <w:t>Dz. U. z 2021 r., poz. 1368).</w:t>
      </w:r>
    </w:p>
    <w:p w14:paraId="0BF8333D" w14:textId="77777777" w:rsidR="006011DF" w:rsidRPr="006011DF" w:rsidRDefault="006011DF" w:rsidP="006011D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6011DF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W przypadku dobrowolnego udostępniania przez Państwa danych osobowych innych niż wynikające z obowiązku prawnego, podstawę legalizującą ich przetwarzanie stanowi wyrażona zgoda na przetwarzanie swoich danych osobowych (art. 6 ust. 1 lit. a RODO). </w:t>
      </w:r>
    </w:p>
    <w:p w14:paraId="4BD252A6" w14:textId="77777777" w:rsidR="006011DF" w:rsidRPr="006011DF" w:rsidRDefault="006011DF" w:rsidP="006011D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6011DF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Państwa dane osobowe będą przetwarzane przez okres niezbędny do realizacji ww. celu </w:t>
      </w:r>
      <w:r w:rsidRPr="006011DF">
        <w:rPr>
          <w:rFonts w:ascii="Times New Roman" w:eastAsiaTheme="minorHAnsi" w:hAnsi="Times New Roman" w:cs="Times New Roman"/>
          <w:color w:val="auto"/>
          <w:kern w:val="0"/>
          <w:lang w:eastAsia="en-US"/>
        </w:rPr>
        <w:br/>
        <w:t xml:space="preserve">z uwzględnieniem okresów przechowywania określonych w przepisach szczególnych, </w:t>
      </w:r>
      <w:r w:rsidRPr="006011DF">
        <w:rPr>
          <w:rFonts w:ascii="Times New Roman" w:eastAsiaTheme="minorHAnsi" w:hAnsi="Times New Roman" w:cs="Times New Roman"/>
          <w:color w:val="auto"/>
          <w:kern w:val="0"/>
          <w:lang w:eastAsia="en-US"/>
        </w:rPr>
        <w:br/>
        <w:t>w tym przepisów archiwalnych. Natomiast z przypadku danych podanych dobrowolnie – co do zasady do czasu wycofania przez Państwa zgody na ich przetwarzanie.</w:t>
      </w:r>
    </w:p>
    <w:p w14:paraId="5EB97994" w14:textId="77777777" w:rsidR="006011DF" w:rsidRPr="006011DF" w:rsidRDefault="006011DF" w:rsidP="006011D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6011DF">
        <w:rPr>
          <w:rFonts w:ascii="Times New Roman" w:eastAsiaTheme="minorHAnsi" w:hAnsi="Times New Roman" w:cs="Times New Roman"/>
          <w:color w:val="auto"/>
          <w:kern w:val="0"/>
          <w:lang w:eastAsia="en-US"/>
        </w:rPr>
        <w:t>Państwa dane osobowe będą przetwarzane w sposób zautomatyzowany, lecz nie będą podlegały zautomatyzowanemu podejmowaniu decyzji, w tym o profilowaniu.</w:t>
      </w:r>
    </w:p>
    <w:p w14:paraId="0C7A035A" w14:textId="77777777" w:rsidR="006011DF" w:rsidRPr="006011DF" w:rsidRDefault="006011DF" w:rsidP="006011D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6011DF">
        <w:rPr>
          <w:rFonts w:ascii="Times New Roman" w:eastAsiaTheme="minorHAnsi" w:hAnsi="Times New Roman" w:cs="Times New Roman"/>
          <w:color w:val="auto"/>
          <w:kern w:val="0"/>
          <w:lang w:eastAsia="en-US"/>
        </w:rPr>
        <w:t>Państwa dane osobowych nie będą przekazywane poza Europejski Obszar Gospodarczy (obejmujący Unię Europejską, Norwegię, Liechtenstein i Islandię).</w:t>
      </w:r>
    </w:p>
    <w:p w14:paraId="3FDF4C57" w14:textId="77777777" w:rsidR="006011DF" w:rsidRPr="006011DF" w:rsidRDefault="006011DF" w:rsidP="006011D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6011DF">
        <w:rPr>
          <w:rFonts w:ascii="Times New Roman" w:eastAsiaTheme="minorHAnsi" w:hAnsi="Times New Roman" w:cs="Times New Roman"/>
          <w:color w:val="auto"/>
          <w:kern w:val="0"/>
          <w:lang w:eastAsia="en-US"/>
        </w:rPr>
        <w:t>W związku z przetwarzaniem Państwa danych osobowych, przysługują Państwu następujące prawa:</w:t>
      </w:r>
    </w:p>
    <w:p w14:paraId="74808BBB" w14:textId="77777777" w:rsidR="006011DF" w:rsidRPr="006011DF" w:rsidRDefault="006011DF" w:rsidP="006011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6011DF">
        <w:rPr>
          <w:rFonts w:ascii="Times New Roman" w:eastAsiaTheme="minorHAnsi" w:hAnsi="Times New Roman" w:cs="Times New Roman"/>
          <w:color w:val="auto"/>
          <w:kern w:val="0"/>
          <w:lang w:eastAsia="en-US"/>
        </w:rPr>
        <w:t>prawo dostępu do swoich danych oraz otrzymania ich kopii;</w:t>
      </w:r>
    </w:p>
    <w:p w14:paraId="027D74E1" w14:textId="77777777" w:rsidR="006011DF" w:rsidRPr="006011DF" w:rsidRDefault="006011DF" w:rsidP="006011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6011DF">
        <w:rPr>
          <w:rFonts w:ascii="Times New Roman" w:eastAsiaTheme="minorHAnsi" w:hAnsi="Times New Roman" w:cs="Times New Roman"/>
          <w:color w:val="auto"/>
          <w:kern w:val="0"/>
          <w:lang w:eastAsia="en-US"/>
        </w:rPr>
        <w:t>prawo do sprostowania (poprawiania) swoich danych osobowych;</w:t>
      </w:r>
    </w:p>
    <w:p w14:paraId="21F99D9A" w14:textId="77777777" w:rsidR="006011DF" w:rsidRPr="006011DF" w:rsidRDefault="006011DF" w:rsidP="006011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6011DF">
        <w:rPr>
          <w:rFonts w:ascii="Times New Roman" w:eastAsiaTheme="minorHAnsi" w:hAnsi="Times New Roman" w:cs="Times New Roman"/>
          <w:color w:val="auto"/>
          <w:kern w:val="0"/>
          <w:lang w:eastAsia="en-US"/>
        </w:rPr>
        <w:t>prawo do ograniczenia przetwarzania danych osobowych;</w:t>
      </w:r>
    </w:p>
    <w:p w14:paraId="001FE9D4" w14:textId="77777777" w:rsidR="006011DF" w:rsidRPr="006011DF" w:rsidRDefault="006011DF" w:rsidP="006011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6011DF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w przypadku gdy przetwarzanie odbywa się na podstawie wyrażonej zgody </w:t>
      </w:r>
      <w:r w:rsidRPr="006011DF">
        <w:rPr>
          <w:rFonts w:ascii="Times New Roman" w:eastAsiaTheme="minorHAnsi" w:hAnsi="Times New Roman" w:cs="Times New Roman"/>
          <w:color w:val="auto"/>
          <w:kern w:val="0"/>
          <w:lang w:eastAsia="en-US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635A1C11" w14:textId="77777777" w:rsidR="006011DF" w:rsidRPr="006011DF" w:rsidRDefault="006011DF" w:rsidP="006011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6011DF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w przypadku gdy przetwarzanie odbywa się na podstawie wyrażonej zgody </w:t>
      </w:r>
      <w:r w:rsidRPr="006011DF">
        <w:rPr>
          <w:rFonts w:ascii="Times New Roman" w:eastAsiaTheme="minorHAnsi" w:hAnsi="Times New Roman" w:cs="Times New Roman"/>
          <w:color w:val="auto"/>
          <w:kern w:val="0"/>
          <w:lang w:eastAsia="en-US"/>
        </w:rPr>
        <w:br/>
        <w:t>(art. 6 ust. 1 lit. a RODO) - prawo do usunięcia danych;</w:t>
      </w:r>
    </w:p>
    <w:p w14:paraId="12F39EE8" w14:textId="77777777" w:rsidR="006011DF" w:rsidRPr="006011DF" w:rsidRDefault="006011DF" w:rsidP="006011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6011DF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prawo wniesienia skargi do Prezesa Urzędu Ochrony Danych Osobowych </w:t>
      </w:r>
      <w:r w:rsidRPr="006011DF">
        <w:rPr>
          <w:rFonts w:ascii="Times New Roman" w:eastAsiaTheme="minorHAnsi" w:hAnsi="Times New Roman" w:cs="Times New Roman"/>
          <w:color w:val="auto"/>
          <w:kern w:val="0"/>
          <w:lang w:eastAsia="en-US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2723ED45" w14:textId="77777777" w:rsidR="006011DF" w:rsidRPr="006011DF" w:rsidRDefault="006011DF" w:rsidP="00367B6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bookmarkStart w:id="0" w:name="_gjdgxs" w:colFirst="0" w:colLast="0"/>
      <w:bookmarkEnd w:id="0"/>
      <w:r w:rsidRPr="006011DF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28523261" w14:textId="33041A29" w:rsidR="006011DF" w:rsidRPr="006011DF" w:rsidRDefault="006011DF" w:rsidP="00367B6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6011DF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Państwa dane mogą zostać przekazane podmiotom zewnętrznym na podstawie umowy </w:t>
      </w:r>
      <w:r w:rsidR="00367B6B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 </w:t>
      </w:r>
      <w:r w:rsidR="00367B6B">
        <w:rPr>
          <w:rFonts w:ascii="Times New Roman" w:eastAsiaTheme="minorHAnsi" w:hAnsi="Times New Roman" w:cs="Times New Roman"/>
          <w:color w:val="auto"/>
          <w:kern w:val="0"/>
          <w:lang w:eastAsia="en-US"/>
        </w:rPr>
        <w:br/>
        <w:t xml:space="preserve">   </w:t>
      </w:r>
      <w:r w:rsidRPr="006011DF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powierzenia przetwarzania danych osobowych, a także podmiotom lub organom uprawnionym </w:t>
      </w:r>
      <w:r w:rsidR="00367B6B">
        <w:rPr>
          <w:rFonts w:ascii="Times New Roman" w:eastAsiaTheme="minorHAnsi" w:hAnsi="Times New Roman" w:cs="Times New Roman"/>
          <w:color w:val="auto"/>
          <w:kern w:val="0"/>
          <w:lang w:eastAsia="en-US"/>
        </w:rPr>
        <w:br/>
        <w:t xml:space="preserve">   </w:t>
      </w:r>
      <w:r w:rsidRPr="006011DF">
        <w:rPr>
          <w:rFonts w:ascii="Times New Roman" w:eastAsiaTheme="minorHAnsi" w:hAnsi="Times New Roman" w:cs="Times New Roman"/>
          <w:color w:val="auto"/>
          <w:kern w:val="0"/>
          <w:lang w:eastAsia="en-US"/>
        </w:rPr>
        <w:t>na podstawie przepisów prawa.</w:t>
      </w:r>
    </w:p>
    <w:p w14:paraId="72CC2702" w14:textId="77777777" w:rsidR="000D5925" w:rsidRDefault="000D5925" w:rsidP="0060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79A1AA" w14:textId="77777777" w:rsidR="000D5925" w:rsidRDefault="000D5925" w:rsidP="0060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B24D3D" w14:textId="289E05E5" w:rsidR="000D5925" w:rsidRDefault="000D5925" w:rsidP="0060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…………………………………………..</w:t>
      </w:r>
    </w:p>
    <w:p w14:paraId="022318A2" w14:textId="72EA079B" w:rsidR="000D5925" w:rsidRPr="004454D1" w:rsidRDefault="000D5925" w:rsidP="0060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(data i podpis)</w:t>
      </w:r>
    </w:p>
    <w:sectPr w:rsidR="000D5925" w:rsidRPr="004454D1" w:rsidSect="00C52B48">
      <w:headerReference w:type="default" r:id="rId7"/>
      <w:footnotePr>
        <w:numRestart w:val="eachPage"/>
      </w:footnotePr>
      <w:pgSz w:w="11906" w:h="16838"/>
      <w:pgMar w:top="709" w:right="1460" w:bottom="1134" w:left="137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9ED53" w14:textId="77777777" w:rsidR="00AA1FFB" w:rsidRDefault="00AA1FFB" w:rsidP="004454D1">
      <w:pPr>
        <w:spacing w:after="0" w:line="240" w:lineRule="auto"/>
      </w:pPr>
      <w:r>
        <w:separator/>
      </w:r>
    </w:p>
  </w:endnote>
  <w:endnote w:type="continuationSeparator" w:id="0">
    <w:p w14:paraId="5C2C26D3" w14:textId="77777777" w:rsidR="00AA1FFB" w:rsidRDefault="00AA1FFB" w:rsidP="0044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-Bold">
    <w:altName w:val="Cambria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EF163" w14:textId="77777777" w:rsidR="00AA1FFB" w:rsidRDefault="00AA1FFB" w:rsidP="004454D1">
      <w:pPr>
        <w:spacing w:after="0" w:line="240" w:lineRule="auto"/>
      </w:pPr>
      <w:r>
        <w:separator/>
      </w:r>
    </w:p>
  </w:footnote>
  <w:footnote w:type="continuationSeparator" w:id="0">
    <w:p w14:paraId="0120C2DD" w14:textId="77777777" w:rsidR="00AA1FFB" w:rsidRDefault="00AA1FFB" w:rsidP="00445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1B3FF" w14:textId="7F4E3CE2" w:rsidR="00C52B48" w:rsidRPr="00C52B48" w:rsidRDefault="00C52B48" w:rsidP="00C52B48">
    <w:pPr>
      <w:pStyle w:val="Nagwek"/>
      <w:rPr>
        <w:lang w:val="x-none"/>
      </w:rPr>
    </w:pPr>
    <w:bookmarkStart w:id="1" w:name="_Hlk52435697"/>
    <w:r w:rsidRPr="00C52B48">
      <w:drawing>
        <wp:inline distT="0" distB="0" distL="0" distR="0" wp14:anchorId="158504B1" wp14:editId="7F65CBF4">
          <wp:extent cx="5761355" cy="523875"/>
          <wp:effectExtent l="0" t="0" r="0" b="9525"/>
          <wp:docPr id="90675215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2B48">
      <w:rPr>
        <w:lang w:val="x-none"/>
      </w:rPr>
      <w:t xml:space="preserve"> </w:t>
    </w:r>
    <w:bookmarkEnd w:id="1"/>
  </w:p>
  <w:p w14:paraId="4DFC1E5E" w14:textId="77777777" w:rsidR="00C52B48" w:rsidRDefault="00C52B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54B7C"/>
    <w:multiLevelType w:val="multilevel"/>
    <w:tmpl w:val="F5D0E2E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D1FB5"/>
    <w:multiLevelType w:val="multilevel"/>
    <w:tmpl w:val="224E81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076F7"/>
    <w:multiLevelType w:val="hybridMultilevel"/>
    <w:tmpl w:val="8BB64978"/>
    <w:lvl w:ilvl="0" w:tplc="F6DA908A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-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A2430"/>
    <w:multiLevelType w:val="hybridMultilevel"/>
    <w:tmpl w:val="DBA4A67A"/>
    <w:lvl w:ilvl="0" w:tplc="9BCC77B6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-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870373">
    <w:abstractNumId w:val="0"/>
  </w:num>
  <w:num w:numId="2" w16cid:durableId="1232423513">
    <w:abstractNumId w:val="1"/>
  </w:num>
  <w:num w:numId="3" w16cid:durableId="1019085418">
    <w:abstractNumId w:val="3"/>
  </w:num>
  <w:num w:numId="4" w16cid:durableId="320621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D1"/>
    <w:rsid w:val="00034A80"/>
    <w:rsid w:val="000A7BA2"/>
    <w:rsid w:val="000D5925"/>
    <w:rsid w:val="001354C8"/>
    <w:rsid w:val="001D1AFC"/>
    <w:rsid w:val="002966E3"/>
    <w:rsid w:val="00367B6B"/>
    <w:rsid w:val="004454D1"/>
    <w:rsid w:val="004E2F93"/>
    <w:rsid w:val="004F6D01"/>
    <w:rsid w:val="005D5669"/>
    <w:rsid w:val="006011DF"/>
    <w:rsid w:val="006D368F"/>
    <w:rsid w:val="00774130"/>
    <w:rsid w:val="008C5503"/>
    <w:rsid w:val="008D75A5"/>
    <w:rsid w:val="00956651"/>
    <w:rsid w:val="00A21BEF"/>
    <w:rsid w:val="00A27BFC"/>
    <w:rsid w:val="00A50D40"/>
    <w:rsid w:val="00AA1FFB"/>
    <w:rsid w:val="00AD6A08"/>
    <w:rsid w:val="00B50AAF"/>
    <w:rsid w:val="00B70FCE"/>
    <w:rsid w:val="00BA5E95"/>
    <w:rsid w:val="00C52B48"/>
    <w:rsid w:val="00CE127D"/>
    <w:rsid w:val="00D900C5"/>
    <w:rsid w:val="00DA0A42"/>
    <w:rsid w:val="00E1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CDD3"/>
  <w15:chartTrackingRefBased/>
  <w15:docId w15:val="{4AB590C1-45A6-4DB0-8C4F-7D40ABAB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4D1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4454D1"/>
    <w:pPr>
      <w:spacing w:after="0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4454D1"/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4454D1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Akapitzlist">
    <w:name w:val="List Paragraph"/>
    <w:basedOn w:val="Normalny"/>
    <w:uiPriority w:val="34"/>
    <w:qFormat/>
    <w:rsid w:val="00B70F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2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52B48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2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B48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Kasperska</dc:creator>
  <cp:keywords/>
  <dc:description/>
  <cp:lastModifiedBy>Joanna Kasperska</cp:lastModifiedBy>
  <cp:revision>2</cp:revision>
  <dcterms:created xsi:type="dcterms:W3CDTF">2024-09-12T12:18:00Z</dcterms:created>
  <dcterms:modified xsi:type="dcterms:W3CDTF">2024-09-12T12:18:00Z</dcterms:modified>
</cp:coreProperties>
</file>