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70126C" w:rsidRPr="0070126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urządzeń pomiarowych z obudową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0126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31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70126C" w:rsidRPr="0070126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urządzeń pomiarowych z obudową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0126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31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078F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546CA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069A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0126C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2022-03-17T08:38:00Z</dcterms:modified>
</cp:coreProperties>
</file>