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8C4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72B03730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6D423148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F69994F" w14:textId="77777777" w:rsidR="00DE4106" w:rsidRDefault="00DE4106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 pn.:</w:t>
      </w:r>
    </w:p>
    <w:p w14:paraId="312B32CF" w14:textId="77777777" w:rsidR="005E7B30" w:rsidRPr="00AE0E19" w:rsidRDefault="004903C5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bookmarkStart w:id="0" w:name="_Hlk137557668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</w:t>
      </w:r>
      <w:r w:rsidR="005321E1"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inwestycji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E7B30"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>„</w:t>
      </w:r>
      <w:r w:rsidR="005E7B30"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Budowa sieci kanalizacji sanitarnej </w:t>
      </w:r>
      <w:r w:rsidR="00DF2DBC"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w miejscowościach Tymawa, Piaseczno, Jeleń, Gmina  Gniew – etap I</w:t>
      </w:r>
      <w:r w:rsid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bookmarkEnd w:id="0"/>
    <w:p w14:paraId="6148F122" w14:textId="77777777" w:rsidR="00DE4106" w:rsidRPr="00004DA5" w:rsidRDefault="00004DA5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46579F8F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2A91149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1AD0481E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436B5727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07FB4C1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4EA398F3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752F86C1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3B518A35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422FE2E7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422094FB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CEiDG </w:t>
      </w:r>
    </w:p>
    <w:p w14:paraId="77002B9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5C95017E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671D1B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DD488F3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D969A94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15B52AD6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62390C03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18EB8BD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B5208D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352A2CAC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2E00930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67157DDC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3E8A469A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9C34814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33B101B5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289B397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92ECDB1" w14:textId="77777777" w:rsidTr="004903C5">
        <w:tc>
          <w:tcPr>
            <w:tcW w:w="3256" w:type="dxa"/>
            <w:shd w:val="clear" w:color="auto" w:fill="E7E6E6" w:themeFill="background2"/>
          </w:tcPr>
          <w:p w14:paraId="65F7A932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6922DABF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6FCFC0BF" w14:textId="77777777" w:rsidTr="004903C5">
        <w:tc>
          <w:tcPr>
            <w:tcW w:w="3256" w:type="dxa"/>
            <w:shd w:val="clear" w:color="auto" w:fill="E7E6E6" w:themeFill="background2"/>
          </w:tcPr>
          <w:p w14:paraId="1395E641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8AF1544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5FABCE26" w14:textId="77777777" w:rsidTr="004903C5">
        <w:tc>
          <w:tcPr>
            <w:tcW w:w="3256" w:type="dxa"/>
            <w:shd w:val="clear" w:color="auto" w:fill="E7E6E6" w:themeFill="background2"/>
          </w:tcPr>
          <w:p w14:paraId="102240B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D19AAE3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2CBD8A5A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7E7167E6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6057B56" w14:textId="77777777" w:rsidTr="004903C5">
        <w:tc>
          <w:tcPr>
            <w:tcW w:w="3256" w:type="dxa"/>
            <w:shd w:val="clear" w:color="auto" w:fill="E7E6E6" w:themeFill="background2"/>
          </w:tcPr>
          <w:p w14:paraId="5D1081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5D4D1143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(KRS, CEiDG, inny właściwy rejestr, pełnomocnictwo lub inny dokument potwierdzający umocowanie)</w:t>
            </w:r>
          </w:p>
          <w:p w14:paraId="709C11A0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2E5D229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B5962B7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F2CE378" w14:textId="77777777" w:rsidR="00E20D0B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06"/>
        <w:gridCol w:w="7013"/>
      </w:tblGrid>
      <w:tr w:rsidR="00DA2E8A" w14:paraId="7768D5B7" w14:textId="77777777" w:rsidTr="004E7E88">
        <w:trPr>
          <w:trHeight w:val="1387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81F3607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NETTO</w:t>
            </w:r>
          </w:p>
        </w:tc>
        <w:tc>
          <w:tcPr>
            <w:tcW w:w="7013" w:type="dxa"/>
            <w:vAlign w:val="center"/>
          </w:tcPr>
          <w:p w14:paraId="706896A9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0E08CA65" w14:textId="77777777" w:rsidTr="004E7E88">
        <w:trPr>
          <w:trHeight w:val="758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BDBC54B" w14:textId="77777777" w:rsidR="00DA2E8A" w:rsidRPr="00337718" w:rsidRDefault="00DA2E8A" w:rsidP="00DA2E8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  <w:r>
              <w:rPr>
                <w:b/>
                <w:sz w:val="22"/>
                <w:szCs w:val="24"/>
              </w:rPr>
              <w:t xml:space="preserve"> (%)</w:t>
            </w:r>
          </w:p>
        </w:tc>
        <w:tc>
          <w:tcPr>
            <w:tcW w:w="7013" w:type="dxa"/>
            <w:vAlign w:val="center"/>
          </w:tcPr>
          <w:p w14:paraId="092C92CF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58BB75DD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2494B34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PODATKU VAT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50D6BA72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6C85E77B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AA596F2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BRUTTO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2D9C9ED4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……….......……………………………………………. </w:t>
            </w:r>
          </w:p>
        </w:tc>
      </w:tr>
      <w:tr w:rsidR="00DA2E8A" w14:paraId="60425C22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80E49ED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SŁOWNIE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736E6D6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……………………………...…………………………..</w:t>
            </w:r>
          </w:p>
        </w:tc>
      </w:tr>
    </w:tbl>
    <w:p w14:paraId="6CD56DA0" w14:textId="77777777" w:rsidR="005321E1" w:rsidRPr="00DE4106" w:rsidRDefault="005321E1" w:rsidP="005321E1">
      <w:pPr>
        <w:pStyle w:val="Akapitzlist"/>
        <w:spacing w:before="60" w:after="240" w:line="360" w:lineRule="auto"/>
        <w:ind w:left="714"/>
        <w:rPr>
          <w:rFonts w:ascii="Franklin Gothic Book" w:hAnsi="Franklin Gothic Book"/>
          <w:b/>
        </w:rPr>
      </w:pPr>
    </w:p>
    <w:p w14:paraId="52DB74D5" w14:textId="515D3557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3F565E">
        <w:rPr>
          <w:rFonts w:ascii="Franklin Gothic Book" w:hAnsi="Franklin Gothic Book"/>
          <w:b/>
        </w:rPr>
        <w:t>11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481DE3D3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3DB9E454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UWAGA!</w:t>
      </w:r>
    </w:p>
    <w:p w14:paraId="1F7939B8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08A7FB19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2F58AADA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779F2C95" w14:textId="77777777" w:rsidR="005321E1" w:rsidRPr="005321E1" w:rsidRDefault="005321E1" w:rsidP="005321E1">
      <w:pPr>
        <w:spacing w:line="360" w:lineRule="auto"/>
        <w:rPr>
          <w:sz w:val="24"/>
        </w:rPr>
      </w:pPr>
    </w:p>
    <w:p w14:paraId="307E4398" w14:textId="380AF214" w:rsidR="004903C5" w:rsidRPr="00775F61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775F61">
        <w:rPr>
          <w:rFonts w:ascii="Franklin Gothic Book" w:hAnsi="Franklin Gothic Book"/>
          <w:b/>
        </w:rPr>
        <w:t xml:space="preserve">Doświadczenie Inspektora branży </w:t>
      </w:r>
      <w:r w:rsidR="005E7B30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 xml:space="preserve"> (D</w:t>
      </w:r>
      <w:r w:rsidRPr="00775F61">
        <w:rPr>
          <w:rFonts w:ascii="Franklin Gothic Book" w:hAnsi="Franklin Gothic Book"/>
          <w:b/>
          <w:vertAlign w:val="subscript"/>
        </w:rPr>
        <w:t>I</w:t>
      </w:r>
      <w:r w:rsidRPr="00775F61">
        <w:rPr>
          <w:rFonts w:ascii="Franklin Gothic Book" w:hAnsi="Franklin Gothic Book"/>
          <w:b/>
        </w:rPr>
        <w:t>)</w:t>
      </w:r>
    </w:p>
    <w:p w14:paraId="76F3F49C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Oświadczam, że osoba skierowana do realizacji zamówienia jako Inspektor nadzoru inwestorskiego w branży </w:t>
      </w:r>
      <w:r w:rsidR="00491A93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>, tj.:</w:t>
      </w:r>
    </w:p>
    <w:p w14:paraId="07FBEF13" w14:textId="77777777" w:rsidR="004903C5" w:rsidRPr="00775F61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670F5CAE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775F61">
        <w:rPr>
          <w:rFonts w:ascii="Franklin Gothic Book" w:hAnsi="Franklin Gothic Book"/>
          <w:i/>
          <w:sz w:val="16"/>
        </w:rPr>
        <w:t xml:space="preserve">(podać imię i nazwisko osoby skierowanej do realizacji zamówienia jako Inspektor nadzoru inwestorskiego w branży </w:t>
      </w:r>
      <w:r w:rsidR="00A55BDA" w:rsidRPr="00775F61">
        <w:rPr>
          <w:rFonts w:ascii="Franklin Gothic Book" w:hAnsi="Franklin Gothic Book"/>
          <w:i/>
          <w:sz w:val="16"/>
        </w:rPr>
        <w:t>sanitarne</w:t>
      </w:r>
      <w:r w:rsidRPr="00775F61">
        <w:rPr>
          <w:rFonts w:ascii="Franklin Gothic Book" w:hAnsi="Franklin Gothic Book"/>
          <w:i/>
          <w:sz w:val="16"/>
        </w:rPr>
        <w:t>j)</w:t>
      </w:r>
    </w:p>
    <w:p w14:paraId="53636291" w14:textId="3BB252DA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 </w:t>
      </w:r>
      <w:r w:rsidRPr="00775F61">
        <w:rPr>
          <w:rFonts w:ascii="Franklin Gothic Book" w:hAnsi="Franklin Gothic Book"/>
          <w:b/>
          <w:color w:val="000000"/>
        </w:rPr>
        <w:t xml:space="preserve">w okresie ostatnich </w:t>
      </w:r>
      <w:r w:rsidR="00491A93" w:rsidRPr="00775F61">
        <w:rPr>
          <w:rFonts w:ascii="Franklin Gothic Book" w:hAnsi="Franklin Gothic Book"/>
          <w:b/>
          <w:color w:val="000000"/>
        </w:rPr>
        <w:t xml:space="preserve">5 </w:t>
      </w:r>
      <w:r w:rsidRPr="00775F61">
        <w:rPr>
          <w:rFonts w:ascii="Franklin Gothic Book" w:hAnsi="Franklin Gothic Book"/>
          <w:b/>
          <w:color w:val="000000"/>
        </w:rPr>
        <w:t>lat pełniła nadzór</w:t>
      </w:r>
      <w:r w:rsidR="001E761D">
        <w:rPr>
          <w:rFonts w:ascii="Franklin Gothic Book" w:hAnsi="Franklin Gothic Book"/>
          <w:b/>
          <w:color w:val="000000"/>
        </w:rPr>
        <w:t xml:space="preserve"> lub funkcję kierownika budowy</w:t>
      </w:r>
      <w:r w:rsidRPr="00775F61">
        <w:rPr>
          <w:rFonts w:ascii="Franklin Gothic Book" w:hAnsi="Franklin Gothic Book"/>
          <w:b/>
          <w:color w:val="000000"/>
        </w:rPr>
        <w:t xml:space="preserve"> nad (</w:t>
      </w:r>
      <w:r w:rsidRPr="00775F61">
        <w:rPr>
          <w:rFonts w:ascii="Franklin Gothic Book" w:hAnsi="Franklin Gothic Book" w:cs="Arial"/>
          <w:b/>
          <w:i/>
          <w:iCs/>
          <w:szCs w:val="24"/>
          <w:u w:val="single"/>
        </w:rPr>
        <w:t>poza usługami warunkującymi udział w postępowaniu</w:t>
      </w:r>
      <w:r w:rsidRPr="00775F61">
        <w:rPr>
          <w:rFonts w:ascii="Franklin Gothic Book" w:hAnsi="Franklin Gothic Book" w:cs="Arial"/>
          <w:b/>
          <w:i/>
          <w:iCs/>
          <w:szCs w:val="24"/>
        </w:rPr>
        <w:t>)</w:t>
      </w:r>
      <w:r w:rsidRPr="00775F61">
        <w:rPr>
          <w:rFonts w:ascii="Franklin Gothic Book" w:hAnsi="Franklin Gothic Book"/>
          <w:b/>
          <w:color w:val="000000"/>
        </w:rPr>
        <w:t>:</w:t>
      </w:r>
    </w:p>
    <w:p w14:paraId="26C928F9" w14:textId="5896B2B4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1 inwestycją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0E359933" w14:textId="28528B65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2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</w:t>
      </w:r>
    </w:p>
    <w:p w14:paraId="3942EA9B" w14:textId="01BA59AB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szCs w:val="24"/>
        </w:rPr>
        <w:sym w:font="Wingdings" w:char="F072"/>
      </w:r>
      <w:r w:rsidRPr="00775F61">
        <w:rPr>
          <w:rFonts w:ascii="Franklin Gothic Book" w:hAnsi="Franklin Gothic Book"/>
          <w:sz w:val="16"/>
        </w:rPr>
        <w:t xml:space="preserve">  </w:t>
      </w:r>
      <w:r w:rsidRPr="00775F61">
        <w:rPr>
          <w:rFonts w:ascii="Franklin Gothic Book" w:hAnsi="Franklin Gothic Book"/>
          <w:color w:val="000000"/>
        </w:rPr>
        <w:t>3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572F152C" w14:textId="650E9C88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4 lub więcej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444C2328" w14:textId="5695570F" w:rsidR="004903C5" w:rsidRPr="00775F61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Są to (n</w:t>
      </w:r>
      <w:r w:rsidRPr="00775F61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</w:t>
      </w:r>
      <w:r w:rsidR="004E7E88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szCs w:val="24"/>
        </w:rPr>
        <w:t>:</w:t>
      </w:r>
    </w:p>
    <w:p w14:paraId="37ED9E22" w14:textId="5ED8920A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31D847B5" w14:textId="466232C9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5143BDEC" w14:textId="68212206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2ED9F867" w14:textId="3A9849A4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7B1B4FF2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61D6F085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0DD6170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93E32EB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234573D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D0367EB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06B69B62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2673BF91" w14:textId="77777777" w:rsidR="00DD7620" w:rsidRDefault="00DD7620" w:rsidP="00DD7620">
      <w:pPr>
        <w:pStyle w:val="Default"/>
      </w:pPr>
    </w:p>
    <w:p w14:paraId="4188E3A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B9296E6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01B3BA7E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7062B71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2BD8CAE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6CCADF00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DDA0381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6FC5331E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7B46FC22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6D439677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4F045A5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20ACB2DF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56C604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47F75959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772B99A0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EB1775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93C84A5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1B99CB1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48BCD13F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0EB4386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2 do SWZ</w:t>
      </w:r>
    </w:p>
    <w:p w14:paraId="32E4A215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082AD13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DA9707D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84D641F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C06C4B6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5AB576F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EA1136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47343EC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55016A02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24CAE30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2C32AA6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5447F98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83C4DA3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6C7B5CC0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3A2193A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</w:p>
    <w:p w14:paraId="0CAE9A12" w14:textId="77777777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miejscowościach Tymawa, Piaseczno, Jeleń, Gmina  Gniew 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21594968" w14:textId="77777777" w:rsidR="00424B40" w:rsidRPr="00DE4106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7961DC57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3A4EF356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01D9FC4B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r w:rsidR="009A3E1C">
        <w:rPr>
          <w:rFonts w:ascii="Franklin Gothic Book" w:hAnsi="Franklin Gothic Book"/>
        </w:rPr>
        <w:t xml:space="preserve">t.j. </w:t>
      </w:r>
      <w:r w:rsidRPr="00DE4106">
        <w:rPr>
          <w:rFonts w:ascii="Franklin Gothic Book" w:hAnsi="Franklin Gothic Book"/>
        </w:rPr>
        <w:t>Dz.</w:t>
      </w:r>
      <w:r w:rsidR="009A3E1C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U. </w:t>
      </w:r>
      <w:r w:rsidR="009A3E1C">
        <w:rPr>
          <w:rFonts w:ascii="Franklin Gothic Book" w:hAnsi="Franklin Gothic Book"/>
        </w:rPr>
        <w:t xml:space="preserve">z 2023 r., poz. 129 z </w:t>
      </w:r>
      <w:r w:rsidR="00A418A0">
        <w:rPr>
          <w:rFonts w:ascii="Franklin Gothic Book" w:hAnsi="Franklin Gothic Book"/>
        </w:rPr>
        <w:t xml:space="preserve"> późn. zm.</w:t>
      </w:r>
      <w:r w:rsidRPr="00DE4106">
        <w:rPr>
          <w:rFonts w:ascii="Franklin Gothic Book" w:hAnsi="Franklin Gothic Book"/>
        </w:rPr>
        <w:t>).</w:t>
      </w:r>
    </w:p>
    <w:p w14:paraId="22B078C1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67153DB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4EE39ED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323110C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F5CF69D" w14:textId="77777777" w:rsidR="00CF19BB" w:rsidRPr="00CF19B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4C6D9C7B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24190469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6ECAEEEF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3 do SWZ</w:t>
      </w:r>
    </w:p>
    <w:p w14:paraId="7A3D28E7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17571D48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040B1446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38156EFD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294FA42C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59F1A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9041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13FA207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137CA0D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244F109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83C4FB8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0CCAF7AD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18C534E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</w:p>
    <w:p w14:paraId="5F64BEA9" w14:textId="77777777" w:rsidR="00465C85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miejscowościach Tymawa, Piaseczno, Jeleń, Gmina  Gniew 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36F345BE" w14:textId="77777777" w:rsidR="00424B40" w:rsidRPr="00DE4106" w:rsidRDefault="00070FB0" w:rsidP="00465C85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2DC75687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534F3DFA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22097DD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612E12D3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</w:t>
      </w:r>
      <w:r w:rsidRPr="00775F61">
        <w:rPr>
          <w:rFonts w:ascii="Franklin Gothic Book" w:hAnsi="Franklin Gothic Book"/>
        </w:rPr>
        <w:t xml:space="preserve">w </w:t>
      </w:r>
      <w:r w:rsidR="00D16C68" w:rsidRPr="00775F61">
        <w:rPr>
          <w:rFonts w:ascii="Franklin Gothic Book" w:hAnsi="Franklin Gothic Book"/>
        </w:rPr>
        <w:t>R</w:t>
      </w:r>
      <w:r w:rsidRPr="00775F61">
        <w:rPr>
          <w:rFonts w:ascii="Franklin Gothic Book" w:hAnsi="Franklin Gothic Book"/>
        </w:rPr>
        <w:t>ozdziale 1</w:t>
      </w:r>
      <w:r w:rsidR="00D0175B" w:rsidRPr="00775F61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następującego/ych podmiotu/ów:</w:t>
      </w:r>
    </w:p>
    <w:p w14:paraId="3F9501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52F4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0ED2BD5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45B65539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7EF04265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23022F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BBA2463" w14:textId="77777777" w:rsidR="00424B40" w:rsidRPr="00056FB9" w:rsidRDefault="00424B40" w:rsidP="00056FB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F12CED1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>Dokument należy wypełnić i podpisać kwalifi</w:t>
      </w:r>
      <w:r w:rsidR="00D16C68" w:rsidRPr="000B04AB">
        <w:rPr>
          <w:rFonts w:ascii="Franklin Gothic Book" w:hAnsi="Franklin Gothic Book"/>
          <w:i/>
          <w:color w:val="FF0000"/>
        </w:rPr>
        <w:t xml:space="preserve">kowanym podpisem elektronicznym, </w:t>
      </w:r>
      <w:r w:rsidRPr="000B04AB">
        <w:rPr>
          <w:rFonts w:ascii="Franklin Gothic Book" w:hAnsi="Franklin Gothic Book"/>
          <w:i/>
          <w:color w:val="FF0000"/>
        </w:rPr>
        <w:t xml:space="preserve">podpisem </w:t>
      </w:r>
      <w:r w:rsidR="00A418A0"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6F9514A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4 do SWZ</w:t>
      </w:r>
    </w:p>
    <w:p w14:paraId="4545ED4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26ACE05D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51281744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11707C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A15044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524A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6EF8CE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EFDF63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0FDAF2C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DA04D2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9BCA5FC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0538A611" w14:textId="77777777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miejscowościach Tymawa, Piaseczno, Jeleń, Gmina  Gniew 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694794C4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A23250D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31515B9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9343B2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03CD1119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D1590B8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F5DDC3A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7ED680C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0618095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632A6854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CF13AAD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7D64E8B8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2340CE0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82C039D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B934C3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7CDEC9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09E2E57F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08AECE9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CAF9430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06D4E4B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056C37B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B96035A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50B59F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F87B431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418BCF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416A25C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35F473C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93CC242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1AF52264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4935039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1D7603F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E9400B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EEB5BCB" w14:textId="77777777" w:rsidR="00AE0E19" w:rsidRDefault="00C612CE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>:</w:t>
      </w:r>
    </w:p>
    <w:p w14:paraId="062D5E41" w14:textId="77777777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miejscowościach Tymawa, Piaseczno, Jeleń, Gmina  Gniew 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15859F7C" w14:textId="77777777" w:rsidR="00A418A0" w:rsidRDefault="00C612CE" w:rsidP="00AE0E19">
      <w:pPr>
        <w:tabs>
          <w:tab w:val="left" w:pos="1032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244108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483B7CB0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2D2B3DC3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r w:rsidR="00767488">
        <w:rPr>
          <w:rFonts w:ascii="Franklin Gothic Book" w:hAnsi="Franklin Gothic Book"/>
        </w:rPr>
        <w:t xml:space="preserve">t.j. </w:t>
      </w:r>
      <w:r w:rsidR="00767488" w:rsidRPr="00DE4106">
        <w:rPr>
          <w:rFonts w:ascii="Franklin Gothic Book" w:hAnsi="Franklin Gothic Book"/>
        </w:rPr>
        <w:t>Dz.</w:t>
      </w:r>
      <w:r w:rsidR="00767488">
        <w:rPr>
          <w:rFonts w:ascii="Franklin Gothic Book" w:hAnsi="Franklin Gothic Book"/>
        </w:rPr>
        <w:t xml:space="preserve"> </w:t>
      </w:r>
      <w:r w:rsidR="00767488" w:rsidRPr="00DE4106">
        <w:rPr>
          <w:rFonts w:ascii="Franklin Gothic Book" w:hAnsi="Franklin Gothic Book"/>
        </w:rPr>
        <w:t xml:space="preserve">U. </w:t>
      </w:r>
      <w:r w:rsidR="00767488">
        <w:rPr>
          <w:rFonts w:ascii="Franklin Gothic Book" w:hAnsi="Franklin Gothic Book"/>
        </w:rPr>
        <w:t xml:space="preserve">z 2023 r., poz. 129 </w:t>
      </w:r>
      <w:r w:rsidR="00767488">
        <w:rPr>
          <w:rFonts w:ascii="Franklin Gothic Book" w:hAnsi="Franklin Gothic Book"/>
        </w:rPr>
        <w:br/>
        <w:t>z  późn. zm</w:t>
      </w:r>
      <w:r w:rsidR="00A418A0">
        <w:rPr>
          <w:rFonts w:ascii="Franklin Gothic Book" w:hAnsi="Franklin Gothic Book"/>
        </w:rPr>
        <w:t>.</w:t>
      </w:r>
      <w:r w:rsidRPr="00A418A0">
        <w:rPr>
          <w:rFonts w:ascii="Franklin Gothic Book" w:hAnsi="Franklin Gothic Book"/>
        </w:rPr>
        <w:t>).</w:t>
      </w:r>
    </w:p>
    <w:p w14:paraId="6EED22CD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1A5CFED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7CA88AF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68E7126B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3BA8F2E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713984D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35C68B7A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1CE1A86E" w14:textId="77777777" w:rsidR="00C612CE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18074706" w14:textId="77777777" w:rsidR="00D0175B" w:rsidRPr="00700464" w:rsidRDefault="00D0175B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A3C7A7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32CD1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0F1FAF7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2E359DE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59F6E43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9E924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15FC99A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2C5D7CF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AF50940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570A90D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2E123888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C0F86F6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4AB93EC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FA9D64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718DF293" w14:textId="77777777" w:rsidR="00AE0E19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6D9FE59D" w14:textId="77777777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miejscowościach Tymawa, Piaseczno, Jeleń, Gmina  Gniew 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2A38ADC0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5B6E6003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46634F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00A0A4B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C39CC0B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405591F2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DCCC37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23744C55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FA11C0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2BC95B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7C7E27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A480BC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8F7D61D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6DDD8B3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6772" w14:textId="77777777" w:rsidR="00430A69" w:rsidRDefault="00430A69" w:rsidP="008D152B">
      <w:r>
        <w:separator/>
      </w:r>
    </w:p>
  </w:endnote>
  <w:endnote w:type="continuationSeparator" w:id="0">
    <w:p w14:paraId="6FF91194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66E6BADC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35FCE" w:rsidRPr="00E35FCE">
          <w:rPr>
            <w:rFonts w:ascii="Franklin Gothic Book" w:eastAsiaTheme="majorEastAsia" w:hAnsi="Franklin Gothic Book"/>
            <w:noProof/>
            <w:sz w:val="18"/>
          </w:rPr>
          <w:t>3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D0175B">
          <w:rPr>
            <w:rFonts w:ascii="Franklin Gothic Book" w:eastAsiaTheme="majorEastAsia" w:hAnsi="Franklin Gothic Book"/>
            <w:sz w:val="18"/>
          </w:rPr>
          <w:t xml:space="preserve"> z </w:t>
        </w:r>
        <w:r w:rsidR="004525E1">
          <w:rPr>
            <w:rFonts w:ascii="Franklin Gothic Book" w:eastAsiaTheme="majorEastAsia" w:hAnsi="Franklin Gothic Book"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0D6A" w14:textId="77777777" w:rsidR="00430A69" w:rsidRDefault="00430A69" w:rsidP="008D152B">
      <w:r>
        <w:separator/>
      </w:r>
    </w:p>
  </w:footnote>
  <w:footnote w:type="continuationSeparator" w:id="0">
    <w:p w14:paraId="093AED68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D66" w14:textId="723A32AD" w:rsidR="00430A69" w:rsidRPr="00D0175B" w:rsidRDefault="00CB776B" w:rsidP="00CB776B">
    <w:pPr>
      <w:pStyle w:val="Nagwek"/>
      <w:jc w:val="center"/>
      <w:rPr>
        <w:rFonts w:ascii="Franklin Gothic Book" w:eastAsia="Yu Gothic" w:hAnsi="Franklin Gothic Book"/>
        <w:b/>
        <w:color w:val="C00000"/>
        <w:sz w:val="18"/>
      </w:rPr>
    </w:pPr>
    <w:r>
      <w:rPr>
        <w:rFonts w:ascii="Franklin Gothic Book" w:eastAsia="Yu Gothic" w:hAnsi="Franklin Gothic Book"/>
        <w:b/>
        <w:noProof/>
        <w:color w:val="C00000"/>
        <w:sz w:val="18"/>
      </w:rPr>
      <w:drawing>
        <wp:anchor distT="0" distB="0" distL="114300" distR="114300" simplePos="0" relativeHeight="251658240" behindDoc="0" locked="0" layoutInCell="1" allowOverlap="1" wp14:anchorId="5C06F193" wp14:editId="116E6ADF">
          <wp:simplePos x="0" y="0"/>
          <wp:positionH relativeFrom="column">
            <wp:posOffset>2786380</wp:posOffset>
          </wp:positionH>
          <wp:positionV relativeFrom="paragraph">
            <wp:posOffset>-230505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Yu Gothic" w:hAnsi="Franklin Gothic Book"/>
        <w:b/>
        <w:color w:val="C00000"/>
        <w:sz w:val="18"/>
      </w:rPr>
      <w:t xml:space="preserve">                                                                                                                                   </w:t>
    </w:r>
    <w:r w:rsidR="004E7E88">
      <w:rPr>
        <w:rFonts w:ascii="Franklin Gothic Book" w:eastAsia="Yu Gothic" w:hAnsi="Franklin Gothic Book"/>
        <w:b/>
        <w:color w:val="C00000"/>
        <w:sz w:val="18"/>
      </w:rPr>
      <w:t xml:space="preserve">       </w:t>
    </w:r>
    <w:r>
      <w:rPr>
        <w:rFonts w:ascii="Franklin Gothic Book" w:eastAsia="Yu Gothic" w:hAnsi="Franklin Gothic Book"/>
        <w:b/>
        <w:color w:val="C00000"/>
        <w:sz w:val="18"/>
      </w:rPr>
      <w:t xml:space="preserve">  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Znak sprawy: RIN.271.1.</w:t>
    </w:r>
    <w:r w:rsidR="003F565E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11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.202</w:t>
    </w:r>
    <w:r w:rsidR="00156163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4249">
    <w:abstractNumId w:val="3"/>
  </w:num>
  <w:num w:numId="2" w16cid:durableId="681276629">
    <w:abstractNumId w:val="1"/>
  </w:num>
  <w:num w:numId="3" w16cid:durableId="589584310">
    <w:abstractNumId w:val="2"/>
  </w:num>
  <w:num w:numId="4" w16cid:durableId="1960257235">
    <w:abstractNumId w:val="0"/>
  </w:num>
  <w:num w:numId="5" w16cid:durableId="646862123">
    <w:abstractNumId w:val="10"/>
  </w:num>
  <w:num w:numId="6" w16cid:durableId="1108621828">
    <w:abstractNumId w:val="4"/>
  </w:num>
  <w:num w:numId="7" w16cid:durableId="1791245542">
    <w:abstractNumId w:val="5"/>
  </w:num>
  <w:num w:numId="8" w16cid:durableId="757360601">
    <w:abstractNumId w:val="11"/>
  </w:num>
  <w:num w:numId="9" w16cid:durableId="1973552751">
    <w:abstractNumId w:val="7"/>
  </w:num>
  <w:num w:numId="10" w16cid:durableId="362484165">
    <w:abstractNumId w:val="9"/>
  </w:num>
  <w:num w:numId="11" w16cid:durableId="732436150">
    <w:abstractNumId w:val="6"/>
  </w:num>
  <w:num w:numId="12" w16cid:durableId="814376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56FB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69A"/>
    <w:rsid w:val="001B7B0F"/>
    <w:rsid w:val="001D0625"/>
    <w:rsid w:val="001E761D"/>
    <w:rsid w:val="00241FB5"/>
    <w:rsid w:val="002B311B"/>
    <w:rsid w:val="00337718"/>
    <w:rsid w:val="003C42C1"/>
    <w:rsid w:val="003F565E"/>
    <w:rsid w:val="00404F67"/>
    <w:rsid w:val="00424B40"/>
    <w:rsid w:val="00430A69"/>
    <w:rsid w:val="004332B6"/>
    <w:rsid w:val="00437FCF"/>
    <w:rsid w:val="004525E1"/>
    <w:rsid w:val="00465C85"/>
    <w:rsid w:val="004711D8"/>
    <w:rsid w:val="004903C5"/>
    <w:rsid w:val="00491A93"/>
    <w:rsid w:val="004D2EEB"/>
    <w:rsid w:val="004E7E88"/>
    <w:rsid w:val="00506C81"/>
    <w:rsid w:val="005321E1"/>
    <w:rsid w:val="00554BC9"/>
    <w:rsid w:val="005E7B30"/>
    <w:rsid w:val="00606941"/>
    <w:rsid w:val="00646D6E"/>
    <w:rsid w:val="006651E3"/>
    <w:rsid w:val="00700464"/>
    <w:rsid w:val="00765FFD"/>
    <w:rsid w:val="00767488"/>
    <w:rsid w:val="00775F61"/>
    <w:rsid w:val="00815DCD"/>
    <w:rsid w:val="00827265"/>
    <w:rsid w:val="008408FF"/>
    <w:rsid w:val="008850A0"/>
    <w:rsid w:val="008D152B"/>
    <w:rsid w:val="009009F9"/>
    <w:rsid w:val="00917A57"/>
    <w:rsid w:val="00967250"/>
    <w:rsid w:val="00973093"/>
    <w:rsid w:val="00986DD8"/>
    <w:rsid w:val="009A3E1C"/>
    <w:rsid w:val="009B024D"/>
    <w:rsid w:val="009E0E67"/>
    <w:rsid w:val="00A418A0"/>
    <w:rsid w:val="00A55BDA"/>
    <w:rsid w:val="00A612FE"/>
    <w:rsid w:val="00A616F4"/>
    <w:rsid w:val="00AE0E19"/>
    <w:rsid w:val="00AE756D"/>
    <w:rsid w:val="00B00269"/>
    <w:rsid w:val="00B16843"/>
    <w:rsid w:val="00B455F7"/>
    <w:rsid w:val="00B619CB"/>
    <w:rsid w:val="00B94DFA"/>
    <w:rsid w:val="00BA7071"/>
    <w:rsid w:val="00BC520D"/>
    <w:rsid w:val="00BD3EA2"/>
    <w:rsid w:val="00C612CE"/>
    <w:rsid w:val="00C8220B"/>
    <w:rsid w:val="00C95E9B"/>
    <w:rsid w:val="00CB776B"/>
    <w:rsid w:val="00CE4229"/>
    <w:rsid w:val="00CF19BB"/>
    <w:rsid w:val="00D0175B"/>
    <w:rsid w:val="00D16C68"/>
    <w:rsid w:val="00DA2E8A"/>
    <w:rsid w:val="00DB0024"/>
    <w:rsid w:val="00DD7620"/>
    <w:rsid w:val="00DE4106"/>
    <w:rsid w:val="00DF0796"/>
    <w:rsid w:val="00DF2DBC"/>
    <w:rsid w:val="00E20D0B"/>
    <w:rsid w:val="00E35FCE"/>
    <w:rsid w:val="00E77511"/>
    <w:rsid w:val="00EC0197"/>
    <w:rsid w:val="00EC3A20"/>
    <w:rsid w:val="00ED20B7"/>
    <w:rsid w:val="00F94438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E447A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42</cp:revision>
  <cp:lastPrinted>2023-07-05T08:07:00Z</cp:lastPrinted>
  <dcterms:created xsi:type="dcterms:W3CDTF">2023-02-21T07:44:00Z</dcterms:created>
  <dcterms:modified xsi:type="dcterms:W3CDTF">2023-07-07T07:08:00Z</dcterms:modified>
</cp:coreProperties>
</file>