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1E5DC41A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5F3663">
        <w:rPr>
          <w:rFonts w:ascii="Arial Narrow" w:hAnsi="Arial Narrow"/>
        </w:rPr>
        <w:t>20</w:t>
      </w:r>
      <w:r w:rsidR="00181782" w:rsidRPr="00E812FD">
        <w:rPr>
          <w:rFonts w:ascii="Arial Narrow" w:hAnsi="Arial Narrow"/>
          <w:noProof/>
        </w:rPr>
        <w:t>.0</w:t>
      </w:r>
      <w:r w:rsidR="005F3663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34370A1D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5F3663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2ABF9262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4415FB" w:rsidRPr="00AE27CA">
        <w:rPr>
          <w:rFonts w:ascii="Arial Narrow" w:hAnsi="Arial Narrow"/>
        </w:rPr>
        <w:t>e</w:t>
      </w:r>
      <w:r w:rsidR="00A3134B" w:rsidRPr="00AE27CA">
        <w:rPr>
          <w:rFonts w:ascii="Arial Narrow" w:hAnsi="Arial Narrow"/>
        </w:rPr>
        <w:t xml:space="preserve"> wraz z wyjaśnieni</w:t>
      </w:r>
      <w:r w:rsidR="004415FB" w:rsidRPr="00AE27CA">
        <w:rPr>
          <w:rFonts w:ascii="Arial Narrow" w:hAnsi="Arial Narrow"/>
        </w:rPr>
        <w:t>em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5F3663" w:rsidRPr="005F3663">
        <w:rPr>
          <w:rFonts w:ascii="Arial Narrow" w:hAnsi="Arial Narrow"/>
          <w:b/>
          <w:bCs/>
          <w:noProof/>
        </w:rPr>
        <w:t>P</w:t>
      </w:r>
      <w:r w:rsidR="005F3663" w:rsidRPr="005F3663">
        <w:rPr>
          <w:rFonts w:ascii="Arial Narrow" w:hAnsi="Arial Narrow"/>
          <w:b/>
          <w:noProof/>
        </w:rPr>
        <w:t>RZEBUDOWA I TERMOMODERNIZACJA BUDYNKU SZKOŁY PODSTAWOWEJ W SZATARPACH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51CAF271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21EE1" w:rsidRPr="00AE27CA">
        <w:rPr>
          <w:rFonts w:ascii="Arial Narrow" w:hAnsi="Arial Narrow"/>
          <w:b/>
        </w:rPr>
        <w:t>2</w:t>
      </w:r>
      <w:r w:rsidR="0013230A">
        <w:rPr>
          <w:rFonts w:ascii="Arial Narrow" w:hAnsi="Arial Narrow"/>
          <w:b/>
        </w:rPr>
        <w:t>0</w:t>
      </w:r>
    </w:p>
    <w:p w14:paraId="2DE965ED" w14:textId="2AF2B617" w:rsidR="0013230A" w:rsidRDefault="005F3663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5F3663">
        <w:rPr>
          <w:rFonts w:ascii="Arial Narrow" w:hAnsi="Arial Narrow"/>
        </w:rPr>
        <w:t>Czy Zamawiający wyrazi zgodę na cesję przelewu wierzytelności?</w:t>
      </w:r>
    </w:p>
    <w:p w14:paraId="4429E8DA" w14:textId="6DF805E8" w:rsidR="008B5834" w:rsidRPr="00AE27CA" w:rsidRDefault="008B5834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21EE1" w:rsidRPr="00AE27CA">
        <w:rPr>
          <w:rFonts w:ascii="Arial Narrow" w:hAnsi="Arial Narrow"/>
          <w:b/>
          <w:color w:val="000000"/>
        </w:rPr>
        <w:t>2</w:t>
      </w:r>
      <w:r w:rsidR="0013230A">
        <w:rPr>
          <w:rFonts w:ascii="Arial Narrow" w:hAnsi="Arial Narrow"/>
          <w:b/>
          <w:color w:val="000000"/>
        </w:rPr>
        <w:t>0</w:t>
      </w:r>
    </w:p>
    <w:p w14:paraId="60B9DCD4" w14:textId="7B5C41B1" w:rsidR="00BB7C4E" w:rsidRPr="00955852" w:rsidRDefault="005F3663" w:rsidP="00BB7C4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 nie planuje możliwości dokonania cesji wierzytelności</w:t>
      </w:r>
      <w:r w:rsidR="00955852">
        <w:rPr>
          <w:rFonts w:ascii="Arial Narrow" w:hAnsi="Arial Narrow"/>
        </w:rPr>
        <w:t>.</w:t>
      </w:r>
    </w:p>
    <w:p w14:paraId="2268371A" w14:textId="77777777" w:rsidR="008B5834" w:rsidRPr="00AE27CA" w:rsidRDefault="008B5834" w:rsidP="00C21EE1">
      <w:pPr>
        <w:jc w:val="both"/>
        <w:rPr>
          <w:rFonts w:ascii="Arial Narrow" w:hAnsi="Arial Narrow"/>
        </w:rPr>
      </w:pPr>
    </w:p>
    <w:p w14:paraId="0EAC6BD8" w14:textId="77F28462" w:rsidR="008B5834" w:rsidRPr="00AE27CA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2A767F11" w14:textId="6345B57A" w:rsidR="00AE27CA" w:rsidRDefault="00AE27CA" w:rsidP="00AE27CA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044FF4D9" w14:textId="0A70CF0D" w:rsidR="00955852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5F3663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924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2023-03-06T07:39:00Z</cp:lastPrinted>
  <dcterms:created xsi:type="dcterms:W3CDTF">2023-04-20T06:51:00Z</dcterms:created>
  <dcterms:modified xsi:type="dcterms:W3CDTF">2023-04-20T06:58:00Z</dcterms:modified>
</cp:coreProperties>
</file>