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9ADD" w14:textId="61ACA1E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057E3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458B1A4E" w14:textId="71181AEE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A67169">
        <w:rPr>
          <w:rFonts w:eastAsia="Calibri" w:cs="Tahoma"/>
          <w:b/>
          <w:color w:val="auto"/>
          <w:spacing w:val="0"/>
          <w:szCs w:val="20"/>
        </w:rPr>
        <w:t>PO.271.1.2022</w:t>
      </w:r>
    </w:p>
    <w:p w14:paraId="047CEC4B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81B7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667146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B85E5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6AC1F03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2D290E8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1B1E17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6C878C66" w14:textId="224A4EF6"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64109" w:rsidRPr="00CF5697">
        <w:rPr>
          <w:rFonts w:ascii="Verdana" w:eastAsia="Verdana" w:hAnsi="Verdana"/>
          <w:b/>
          <w:color w:val="000000"/>
          <w:sz w:val="18"/>
          <w:szCs w:val="18"/>
        </w:rPr>
        <w:t>D</w:t>
      </w:r>
      <w:r w:rsidR="00E64109">
        <w:rPr>
          <w:rFonts w:ascii="Verdana" w:eastAsia="Verdana" w:hAnsi="Verdana"/>
          <w:b/>
          <w:color w:val="000000"/>
          <w:sz w:val="18"/>
          <w:szCs w:val="18"/>
        </w:rPr>
        <w:t>ługoterminowy najem samochodów</w:t>
      </w: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722079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F89D9E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467A9AD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6893DF7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BF171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48A2438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405516F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2B11DC6D" w14:textId="4ACEC166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64109">
        <w:t xml:space="preserve">tj. </w:t>
      </w:r>
      <w:r w:rsidR="00E64109" w:rsidRPr="00EC7C27">
        <w:t>Dz. U. z 20</w:t>
      </w:r>
      <w:r w:rsidR="00E64109">
        <w:t>21</w:t>
      </w:r>
      <w:r w:rsidR="00E64109" w:rsidRPr="00EC7C27">
        <w:t xml:space="preserve"> r. poz. </w:t>
      </w:r>
      <w:r w:rsidR="00E64109">
        <w:t xml:space="preserve">1129 ze zm.)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674217E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9C4F6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0A056F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42348B6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A3B2EDD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zasoby: ………………………………………………………………………………………………………………………………</w:t>
      </w:r>
    </w:p>
    <w:p w14:paraId="1B8177E1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0E0B0EE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(zakres udostępniania zasobów)</w:t>
      </w:r>
    </w:p>
    <w:p w14:paraId="56F06B28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04BCF6C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sposób wykorzystania i okres udostępnianych zasobów przez wykonawcę przy wykonywaniu zamówienia: …………………………………………………………………………………………………………….……</w:t>
      </w:r>
    </w:p>
    <w:p w14:paraId="57613FAB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(podać sposób  i okres udostępnienia wykonawcy i wykorzystania przez niego zasobów podmiotu udostępniającego te zasoby przy wykonywaniu zamówienia)</w:t>
      </w:r>
    </w:p>
    <w:p w14:paraId="48D4705E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8E7998C" w14:textId="603F0A6B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>
        <w:rPr>
          <w:rStyle w:val="Odwoanieprzypisudolnego"/>
          <w:rFonts w:eastAsia="Times New Roman" w:cs="Arial"/>
          <w:color w:val="auto"/>
          <w:spacing w:val="0"/>
          <w:szCs w:val="20"/>
          <w:lang w:eastAsia="pl-PL"/>
        </w:rPr>
        <w:footnoteReference w:id="1"/>
      </w: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, których wskazane zdolności dotyczą: ………………………………………………………………………………………………………………………</w:t>
      </w:r>
    </w:p>
    <w:p w14:paraId="07FA49B5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7EA60EC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595121A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8CABE6B" w14:textId="22E45D84" w:rsidR="003E14E7" w:rsidRPr="003E14E7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4F7EEEE" w14:textId="77777777"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D3273D" w14:textId="77777777" w:rsidR="00B0483F" w:rsidRDefault="00B0483F" w:rsidP="00B0483F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B952986" w14:textId="77777777" w:rsidR="00B0483F" w:rsidRPr="002B64EC" w:rsidRDefault="00B0483F" w:rsidP="00B0483F">
      <w:pPr>
        <w:spacing w:after="0" w:line="240" w:lineRule="auto"/>
        <w:ind w:left="5664" w:firstLine="708"/>
        <w:jc w:val="left"/>
        <w:rPr>
          <w:rFonts w:eastAsia="Calibri" w:cs="Arial"/>
          <w:color w:val="00B0F0"/>
          <w:spacing w:val="0"/>
          <w:szCs w:val="20"/>
        </w:rPr>
      </w:pPr>
    </w:p>
    <w:p w14:paraId="0E7A6EF6" w14:textId="1ED91833" w:rsidR="00A6743C" w:rsidRPr="00A6743C" w:rsidRDefault="00B0483F" w:rsidP="00B0483F">
      <w:pPr>
        <w:spacing w:after="0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  <w:r w:rsidRPr="002B64EC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</w:t>
      </w:r>
    </w:p>
    <w:p w14:paraId="654058E9" w14:textId="300C89FB" w:rsidR="00ED7972" w:rsidRPr="00FF5C1D" w:rsidRDefault="00ED7972" w:rsidP="00B0483F">
      <w:pPr>
        <w:spacing w:after="0" w:line="240" w:lineRule="auto"/>
        <w:rPr>
          <w:szCs w:val="20"/>
        </w:rPr>
      </w:pPr>
    </w:p>
    <w:sectPr w:rsidR="00ED7972" w:rsidRPr="00FF5C1D" w:rsidSect="00A6743C">
      <w:footerReference w:type="default" r:id="rId8"/>
      <w:headerReference w:type="firs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D5CD" w14:textId="77777777" w:rsidR="00493F57" w:rsidRDefault="00493F57" w:rsidP="006747BD">
      <w:pPr>
        <w:spacing w:after="0" w:line="240" w:lineRule="auto"/>
      </w:pPr>
      <w:r>
        <w:separator/>
      </w:r>
    </w:p>
  </w:endnote>
  <w:endnote w:type="continuationSeparator" w:id="0">
    <w:p w14:paraId="5FA69F81" w14:textId="77777777" w:rsidR="00493F57" w:rsidRDefault="00493F5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04306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D65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52E0DB" wp14:editId="2588EA0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087F348" wp14:editId="4A8CBC9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FE5C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03F7BD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7E611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1605AF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FAABA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7F3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B9FE5C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03F7BD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7E611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1605AF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FAABA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ECF26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671D15C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D2C1D12" wp14:editId="7064007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772FFFE" wp14:editId="21D38B9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D3153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DFA07B4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5C067A54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F8FBE9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903532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2FF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F1D3153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DFA07B4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5C067A54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F8FBE9B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903532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3118" w14:textId="77777777" w:rsidR="00493F57" w:rsidRDefault="00493F57" w:rsidP="006747BD">
      <w:pPr>
        <w:spacing w:after="0" w:line="240" w:lineRule="auto"/>
      </w:pPr>
      <w:r>
        <w:separator/>
      </w:r>
    </w:p>
  </w:footnote>
  <w:footnote w:type="continuationSeparator" w:id="0">
    <w:p w14:paraId="17CC1E6E" w14:textId="77777777" w:rsidR="00493F57" w:rsidRDefault="00493F57" w:rsidP="006747BD">
      <w:pPr>
        <w:spacing w:after="0" w:line="240" w:lineRule="auto"/>
      </w:pPr>
      <w:r>
        <w:continuationSeparator/>
      </w:r>
    </w:p>
  </w:footnote>
  <w:footnote w:id="1">
    <w:p w14:paraId="6D7F939E" w14:textId="2B3FD984" w:rsidR="00A6743C" w:rsidRDefault="00A674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43C">
        <w:rPr>
          <w:sz w:val="16"/>
          <w:szCs w:val="16"/>
        </w:rPr>
        <w:t>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DA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42CBA5D" wp14:editId="12F647C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9438">
    <w:abstractNumId w:val="9"/>
  </w:num>
  <w:num w:numId="2" w16cid:durableId="1913075016">
    <w:abstractNumId w:val="8"/>
  </w:num>
  <w:num w:numId="3" w16cid:durableId="169833111">
    <w:abstractNumId w:val="3"/>
  </w:num>
  <w:num w:numId="4" w16cid:durableId="12344663">
    <w:abstractNumId w:val="2"/>
  </w:num>
  <w:num w:numId="5" w16cid:durableId="1678536866">
    <w:abstractNumId w:val="1"/>
  </w:num>
  <w:num w:numId="6" w16cid:durableId="1533570599">
    <w:abstractNumId w:val="0"/>
  </w:num>
  <w:num w:numId="7" w16cid:durableId="1226912513">
    <w:abstractNumId w:val="7"/>
  </w:num>
  <w:num w:numId="8" w16cid:durableId="1208297438">
    <w:abstractNumId w:val="6"/>
  </w:num>
  <w:num w:numId="9" w16cid:durableId="254096908">
    <w:abstractNumId w:val="5"/>
  </w:num>
  <w:num w:numId="10" w16cid:durableId="1346512950">
    <w:abstractNumId w:val="4"/>
  </w:num>
  <w:num w:numId="11" w16cid:durableId="15376232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614"/>
    <w:rsid w:val="00070438"/>
    <w:rsid w:val="00077647"/>
    <w:rsid w:val="00134929"/>
    <w:rsid w:val="001A0BD2"/>
    <w:rsid w:val="00227DD2"/>
    <w:rsid w:val="00231524"/>
    <w:rsid w:val="0024374D"/>
    <w:rsid w:val="002B64EC"/>
    <w:rsid w:val="002D48BE"/>
    <w:rsid w:val="002F4540"/>
    <w:rsid w:val="003057E3"/>
    <w:rsid w:val="00335F9F"/>
    <w:rsid w:val="00346C00"/>
    <w:rsid w:val="00354A18"/>
    <w:rsid w:val="00367E97"/>
    <w:rsid w:val="003E14E7"/>
    <w:rsid w:val="003F4BA3"/>
    <w:rsid w:val="00443E1F"/>
    <w:rsid w:val="00493F57"/>
    <w:rsid w:val="004F2014"/>
    <w:rsid w:val="004F5805"/>
    <w:rsid w:val="00526CDD"/>
    <w:rsid w:val="00551D4E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541A7"/>
    <w:rsid w:val="00A67169"/>
    <w:rsid w:val="00A6743C"/>
    <w:rsid w:val="00AC5AD2"/>
    <w:rsid w:val="00AC6252"/>
    <w:rsid w:val="00B0483F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64109"/>
    <w:rsid w:val="00ED7972"/>
    <w:rsid w:val="00EE493C"/>
    <w:rsid w:val="00F659A1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0EA602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01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01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014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743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43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7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9</cp:revision>
  <cp:lastPrinted>2020-10-21T10:15:00Z</cp:lastPrinted>
  <dcterms:created xsi:type="dcterms:W3CDTF">2021-08-13T08:57:00Z</dcterms:created>
  <dcterms:modified xsi:type="dcterms:W3CDTF">2022-04-14T10:06:00Z</dcterms:modified>
</cp:coreProperties>
</file>