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644FD1" w:rsidRDefault="00644FD1" w:rsidP="007C5709">
      <w:pPr>
        <w:tabs>
          <w:tab w:val="left" w:pos="567"/>
          <w:tab w:val="left" w:pos="851"/>
        </w:tabs>
        <w:rPr>
          <w:szCs w:val="24"/>
          <w:lang w:val="pl-PL"/>
        </w:rPr>
      </w:pP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  <w:r w:rsidRPr="00644FD1">
        <w:rPr>
          <w:szCs w:val="24"/>
          <w:lang w:val="pl-PL"/>
        </w:rPr>
        <w:tab/>
      </w:r>
    </w:p>
    <w:p w:rsidR="000369E9" w:rsidRPr="00636EB8" w:rsidRDefault="000369E9" w:rsidP="000369E9">
      <w:pPr>
        <w:tabs>
          <w:tab w:val="left" w:pos="567"/>
          <w:tab w:val="left" w:pos="851"/>
        </w:tabs>
        <w:jc w:val="center"/>
        <w:rPr>
          <w:sz w:val="28"/>
          <w:u w:val="single"/>
          <w:lang w:val="pl-PL"/>
        </w:rPr>
      </w:pPr>
      <w:r w:rsidRPr="00636EB8">
        <w:rPr>
          <w:sz w:val="32"/>
          <w:u w:val="single"/>
          <w:lang w:val="pl-PL"/>
        </w:rPr>
        <w:t>WYKAZ  SPRZĘTU</w:t>
      </w:r>
    </w:p>
    <w:p w:rsidR="000369E9" w:rsidRDefault="000369E9" w:rsidP="000369E9">
      <w:pPr>
        <w:spacing w:line="480" w:lineRule="auto"/>
        <w:jc w:val="both"/>
        <w:rPr>
          <w:b w:val="0"/>
          <w:lang w:val="pl-PL"/>
        </w:rPr>
      </w:pPr>
    </w:p>
    <w:p w:rsidR="00F95E2B" w:rsidRPr="000369E9" w:rsidRDefault="000369E9" w:rsidP="000369E9">
      <w:pPr>
        <w:spacing w:line="480" w:lineRule="auto"/>
        <w:jc w:val="both"/>
        <w:rPr>
          <w:b w:val="0"/>
          <w:lang w:val="pl-PL"/>
        </w:rPr>
      </w:pPr>
      <w:r>
        <w:rPr>
          <w:b w:val="0"/>
          <w:lang w:val="pl-PL"/>
        </w:rPr>
        <w:t>Nazwa wykonawcy</w:t>
      </w:r>
      <w:r w:rsidR="00F95E2B">
        <w:rPr>
          <w:b w:val="0"/>
          <w:lang w:val="pl-PL"/>
        </w:rPr>
        <w:t xml:space="preserve"> ...........................................................................................</w:t>
      </w:r>
    </w:p>
    <w:p w:rsidR="00F95E2B" w:rsidRDefault="000369E9" w:rsidP="000369E9">
      <w:pPr>
        <w:spacing w:line="480" w:lineRule="auto"/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Adres wykonawcy </w:t>
      </w:r>
      <w:r w:rsidR="00F95E2B">
        <w:rPr>
          <w:b w:val="0"/>
          <w:lang w:val="pl-PL"/>
        </w:rPr>
        <w:t>.............................................................................................</w:t>
      </w:r>
    </w:p>
    <w:p w:rsidR="00F95E2B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  <w:bookmarkStart w:id="0" w:name="_GoBack"/>
      <w:bookmarkEnd w:id="0"/>
    </w:p>
    <w:p w:rsidR="00F95E2B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2977"/>
      </w:tblGrid>
      <w:tr w:rsidR="000369E9" w:rsidTr="000369E9">
        <w:tblPrEx>
          <w:tblCellMar>
            <w:top w:w="0" w:type="dxa"/>
            <w:bottom w:w="0" w:type="dxa"/>
          </w:tblCellMar>
        </w:tblPrEx>
        <w:tc>
          <w:tcPr>
            <w:tcW w:w="4323" w:type="dxa"/>
            <w:vAlign w:val="center"/>
          </w:tcPr>
          <w:p w:rsidR="000369E9" w:rsidRPr="001814CC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lang w:val="pl-PL"/>
              </w:rPr>
            </w:pPr>
            <w:r w:rsidRPr="001814CC">
              <w:rPr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1814CC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lang w:val="pl-PL"/>
              </w:rPr>
            </w:pPr>
            <w:r w:rsidRPr="001814CC">
              <w:rPr>
                <w:lang w:val="pl-PL"/>
              </w:rPr>
              <w:t>Liczba jednostek</w:t>
            </w:r>
          </w:p>
        </w:tc>
        <w:tc>
          <w:tcPr>
            <w:tcW w:w="2977" w:type="dxa"/>
            <w:vAlign w:val="center"/>
          </w:tcPr>
          <w:p w:rsidR="000369E9" w:rsidRPr="001814CC" w:rsidRDefault="000369E9" w:rsidP="001814CC">
            <w:pPr>
              <w:tabs>
                <w:tab w:val="left" w:pos="567"/>
                <w:tab w:val="left" w:pos="851"/>
              </w:tabs>
              <w:jc w:val="center"/>
              <w:rPr>
                <w:lang w:val="pl-PL"/>
              </w:rPr>
            </w:pPr>
            <w:r w:rsidRPr="001814CC">
              <w:rPr>
                <w:lang w:val="pl-PL"/>
              </w:rPr>
              <w:t>Własny</w:t>
            </w:r>
            <w:r w:rsidR="001814CC" w:rsidRPr="001814CC">
              <w:rPr>
                <w:lang w:val="pl-PL"/>
              </w:rPr>
              <w:t xml:space="preserve"> </w:t>
            </w:r>
            <w:r w:rsidRPr="001814CC">
              <w:rPr>
                <w:lang w:val="pl-PL"/>
              </w:rPr>
              <w:t>lub</w:t>
            </w:r>
            <w:r w:rsidR="001814CC" w:rsidRPr="001814CC">
              <w:rPr>
                <w:lang w:val="pl-PL"/>
              </w:rPr>
              <w:t xml:space="preserve"> </w:t>
            </w:r>
            <w:r w:rsidRPr="001814CC">
              <w:rPr>
                <w:lang w:val="pl-PL"/>
              </w:rPr>
              <w:t>innego podmiotu oddany do dyspozycji</w:t>
            </w:r>
            <w:r w:rsidR="001814CC" w:rsidRPr="001814CC">
              <w:rPr>
                <w:lang w:val="pl-PL"/>
              </w:rPr>
              <w:t>*</w:t>
            </w:r>
          </w:p>
        </w:tc>
      </w:tr>
      <w:tr w:rsidR="00C44B63" w:rsidTr="00565B50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4323" w:type="dxa"/>
          </w:tcPr>
          <w:p w:rsidR="00C44B63" w:rsidRPr="00F80B6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2977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Tr="00565B50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4323" w:type="dxa"/>
          </w:tcPr>
          <w:p w:rsidR="00C44B63" w:rsidRPr="00F80B6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2977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Tr="00565B50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323" w:type="dxa"/>
          </w:tcPr>
          <w:p w:rsidR="00C44B63" w:rsidRPr="00F80B6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2977" w:type="dxa"/>
          </w:tcPr>
          <w:p w:rsidR="00C44B63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565B50" w:rsidRDefault="00565B50" w:rsidP="00DB74A7">
      <w:pPr>
        <w:rPr>
          <w:szCs w:val="24"/>
          <w:u w:val="single"/>
        </w:rPr>
      </w:pPr>
    </w:p>
    <w:p w:rsidR="00DB74A7" w:rsidRPr="008E4F6F" w:rsidRDefault="00DB74A7" w:rsidP="00DB74A7">
      <w:pPr>
        <w:rPr>
          <w:szCs w:val="24"/>
          <w:u w:val="single"/>
        </w:rPr>
      </w:pPr>
      <w:r w:rsidRPr="008E4F6F">
        <w:rPr>
          <w:szCs w:val="24"/>
          <w:u w:val="single"/>
        </w:rPr>
        <w:t>UWAGA</w:t>
      </w:r>
    </w:p>
    <w:p w:rsidR="00DB74A7" w:rsidRPr="008E4F6F" w:rsidRDefault="001814CC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DB74A7" w:rsidRPr="001814CC">
        <w:rPr>
          <w:b w:val="0"/>
          <w:sz w:val="22"/>
          <w:szCs w:val="22"/>
          <w:lang w:val="pl-PL"/>
        </w:rPr>
        <w:t>W przypadku, gdy wykonawca w/w wykazie wskaże sprzęt, którym będzie dysponował na czas robót objętych niniejszym</w:t>
      </w:r>
      <w:r w:rsidR="00DB74A7" w:rsidRPr="008E4F6F">
        <w:rPr>
          <w:b w:val="0"/>
          <w:sz w:val="22"/>
          <w:szCs w:val="22"/>
        </w:rPr>
        <w:t xml:space="preserve"> </w:t>
      </w:r>
      <w:r w:rsidR="002747BE">
        <w:rPr>
          <w:b w:val="0"/>
          <w:sz w:val="22"/>
          <w:szCs w:val="22"/>
        </w:rPr>
        <w:t>postę</w:t>
      </w:r>
      <w:r w:rsidR="00B3779E">
        <w:rPr>
          <w:b w:val="0"/>
          <w:sz w:val="22"/>
          <w:szCs w:val="22"/>
        </w:rPr>
        <w:t>powaniem</w:t>
      </w:r>
      <w:r w:rsidR="00DB74A7" w:rsidRPr="008E4F6F">
        <w:rPr>
          <w:b w:val="0"/>
          <w:sz w:val="22"/>
          <w:szCs w:val="22"/>
        </w:rPr>
        <w:t xml:space="preserve"> należy dołączyć pisemne zobowiązanie innych podmiotów do udostępnienia </w:t>
      </w:r>
      <w:r w:rsidR="008E4F6F" w:rsidRPr="008E4F6F">
        <w:rPr>
          <w:b w:val="0"/>
          <w:sz w:val="22"/>
          <w:szCs w:val="22"/>
        </w:rPr>
        <w:t>sprzętu</w:t>
      </w:r>
      <w:r w:rsidR="008E4F6F">
        <w:rPr>
          <w:b w:val="0"/>
          <w:sz w:val="22"/>
          <w:szCs w:val="22"/>
        </w:rPr>
        <w:t>.</w:t>
      </w:r>
    </w:p>
    <w:p w:rsidR="00F95E2B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565B50" w:rsidRDefault="00565B50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2747BE" w:rsidRDefault="002747BE">
      <w:pPr>
        <w:tabs>
          <w:tab w:val="left" w:pos="567"/>
          <w:tab w:val="left" w:pos="851"/>
        </w:tabs>
        <w:rPr>
          <w:b w:val="0"/>
          <w:lang w:val="pl-PL"/>
        </w:rPr>
      </w:pPr>
    </w:p>
    <w:sectPr w:rsidR="002747BE" w:rsidSect="006E342C">
      <w:headerReference w:type="default" r:id="rId7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5F" w:rsidRDefault="005B045F">
      <w:r>
        <w:separator/>
      </w:r>
    </w:p>
  </w:endnote>
  <w:endnote w:type="continuationSeparator" w:id="0">
    <w:p w:rsidR="005B045F" w:rsidRDefault="005B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5F" w:rsidRDefault="005B045F">
      <w:r>
        <w:separator/>
      </w:r>
    </w:p>
  </w:footnote>
  <w:footnote w:type="continuationSeparator" w:id="0">
    <w:p w:rsidR="005B045F" w:rsidRDefault="005B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FD1" w:rsidRDefault="00BB49BE" w:rsidP="00644FD1">
    <w:pPr>
      <w:pStyle w:val="Nagwek"/>
      <w:rPr>
        <w:noProof/>
      </w:rPr>
    </w:pPr>
    <w:r w:rsidRPr="00950B86">
      <w:rPr>
        <w:noProof/>
      </w:rPr>
      <w:drawing>
        <wp:inline distT="0" distB="0" distL="0" distR="0">
          <wp:extent cx="1684020" cy="73914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FD1">
      <w:t xml:space="preserve">                        </w:t>
    </w:r>
    <w:r w:rsidRPr="00950B86">
      <w:rPr>
        <w:noProof/>
      </w:rPr>
      <w:drawing>
        <wp:inline distT="0" distB="0" distL="0" distR="0">
          <wp:extent cx="647700" cy="655320"/>
          <wp:effectExtent l="0" t="0" r="0" b="0"/>
          <wp:docPr id="2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FD1">
      <w:t xml:space="preserve">                                   </w:t>
    </w:r>
    <w:r w:rsidRPr="00950B86">
      <w:rPr>
        <w:noProof/>
      </w:rPr>
      <w:drawing>
        <wp:inline distT="0" distB="0" distL="0" distR="0">
          <wp:extent cx="952500" cy="80772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E2B" w:rsidRDefault="00F95E2B" w:rsidP="00644FD1">
    <w:pPr>
      <w:pStyle w:val="Nagwek"/>
    </w:pPr>
  </w:p>
  <w:p w:rsidR="001814CC" w:rsidRDefault="001814CC" w:rsidP="00644FD1">
    <w:pPr>
      <w:pStyle w:val="Nagwek"/>
      <w:rPr>
        <w:sz w:val="22"/>
        <w:szCs w:val="22"/>
        <w:lang w:val="pl-PL"/>
      </w:rPr>
    </w:pPr>
    <w:proofErr w:type="spellStart"/>
    <w:r w:rsidRPr="001814CC">
      <w:rPr>
        <w:sz w:val="22"/>
        <w:szCs w:val="22"/>
        <w:lang w:val="pl-PL"/>
      </w:rPr>
      <w:t>DB.261.2.2023</w:t>
    </w:r>
    <w:proofErr w:type="spellEnd"/>
  </w:p>
  <w:p w:rsidR="001814CC" w:rsidRPr="001814CC" w:rsidRDefault="001814CC" w:rsidP="001814CC">
    <w:pPr>
      <w:pStyle w:val="Nagwek"/>
      <w:tabs>
        <w:tab w:val="clear" w:pos="9071"/>
        <w:tab w:val="right" w:pos="8788"/>
      </w:tabs>
      <w:jc w:val="right"/>
      <w:rPr>
        <w:sz w:val="22"/>
        <w:szCs w:val="22"/>
      </w:rPr>
    </w:pPr>
    <w:r w:rsidRPr="001814CC">
      <w:rPr>
        <w:sz w:val="22"/>
        <w:szCs w:val="22"/>
        <w:lang w:val="pl-PL"/>
      </w:rPr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060E1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814CC"/>
    <w:rsid w:val="001F0AB2"/>
    <w:rsid w:val="002702B0"/>
    <w:rsid w:val="002747BE"/>
    <w:rsid w:val="002C78D4"/>
    <w:rsid w:val="002F4539"/>
    <w:rsid w:val="003370B9"/>
    <w:rsid w:val="00363D0C"/>
    <w:rsid w:val="003F544E"/>
    <w:rsid w:val="00431D06"/>
    <w:rsid w:val="004D0DA7"/>
    <w:rsid w:val="005259A6"/>
    <w:rsid w:val="00565B50"/>
    <w:rsid w:val="005913C8"/>
    <w:rsid w:val="005B045F"/>
    <w:rsid w:val="005B523E"/>
    <w:rsid w:val="005D7414"/>
    <w:rsid w:val="00615359"/>
    <w:rsid w:val="00636EB8"/>
    <w:rsid w:val="00644FD1"/>
    <w:rsid w:val="00657572"/>
    <w:rsid w:val="006B3E8F"/>
    <w:rsid w:val="006E342C"/>
    <w:rsid w:val="006E6188"/>
    <w:rsid w:val="006F6D8F"/>
    <w:rsid w:val="007325AD"/>
    <w:rsid w:val="0077510A"/>
    <w:rsid w:val="007C5709"/>
    <w:rsid w:val="0081098F"/>
    <w:rsid w:val="008864D2"/>
    <w:rsid w:val="008C7852"/>
    <w:rsid w:val="008E4F6F"/>
    <w:rsid w:val="008F6A12"/>
    <w:rsid w:val="009F4784"/>
    <w:rsid w:val="00A44411"/>
    <w:rsid w:val="00A667F2"/>
    <w:rsid w:val="00AA206E"/>
    <w:rsid w:val="00AE3D8A"/>
    <w:rsid w:val="00AF1FB5"/>
    <w:rsid w:val="00AF548F"/>
    <w:rsid w:val="00B1083B"/>
    <w:rsid w:val="00B3779E"/>
    <w:rsid w:val="00BB49BE"/>
    <w:rsid w:val="00BB5E21"/>
    <w:rsid w:val="00C44B63"/>
    <w:rsid w:val="00C5687D"/>
    <w:rsid w:val="00C77467"/>
    <w:rsid w:val="00CD2D03"/>
    <w:rsid w:val="00D1765F"/>
    <w:rsid w:val="00D768D6"/>
    <w:rsid w:val="00DB74A7"/>
    <w:rsid w:val="00DF3CC9"/>
    <w:rsid w:val="00F42693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779038"/>
  <w15:chartTrackingRefBased/>
  <w15:docId w15:val="{FA9808F8-E5EF-458B-BDF5-66735EBB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44F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FD1"/>
    <w:rPr>
      <w:b/>
      <w:sz w:val="24"/>
      <w:lang w:val="en-GB"/>
    </w:rPr>
  </w:style>
  <w:style w:type="character" w:customStyle="1" w:styleId="NagwekZnak">
    <w:name w:val="Nagłówek Znak"/>
    <w:aliases w:val="Nagłówek strony Znak"/>
    <w:link w:val="Nagwek"/>
    <w:uiPriority w:val="99"/>
    <w:rsid w:val="00644FD1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2</cp:revision>
  <cp:lastPrinted>2012-04-05T09:09:00Z</cp:lastPrinted>
  <dcterms:created xsi:type="dcterms:W3CDTF">2023-04-19T07:26:00Z</dcterms:created>
  <dcterms:modified xsi:type="dcterms:W3CDTF">2023-04-19T07:26:00Z</dcterms:modified>
</cp:coreProperties>
</file>