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A87" w:rsidRPr="004C56F6" w:rsidRDefault="00D81A87" w:rsidP="00D81A87">
      <w:pPr>
        <w:pStyle w:val="Nagwek1"/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</w:pPr>
      <w:r w:rsidRPr="004C56F6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 xml:space="preserve">Załącznik nr </w:t>
      </w:r>
      <w:r w:rsidR="00EA0D33">
        <w:rPr>
          <w:rFonts w:ascii="Arial" w:hAnsi="Arial" w:cs="Arial"/>
          <w:b w:val="0"/>
          <w:i w:val="0"/>
          <w:iCs/>
          <w:color w:val="0070C0"/>
          <w:sz w:val="24"/>
          <w:szCs w:val="24"/>
          <w:u w:val="none"/>
        </w:rPr>
        <w:t>7</w:t>
      </w:r>
    </w:p>
    <w:p w:rsidR="00D81A87" w:rsidRDefault="00D81A87" w:rsidP="00D81A87">
      <w:pPr>
        <w:pStyle w:val="Nagwek3"/>
        <w:jc w:val="center"/>
      </w:pPr>
    </w:p>
    <w:p w:rsidR="00D81A87" w:rsidRDefault="00D81A87" w:rsidP="00D81A87">
      <w:pPr>
        <w:pStyle w:val="Nagwek3"/>
        <w:jc w:val="center"/>
        <w:rPr>
          <w:rFonts w:ascii="Arial" w:hAnsi="Arial" w:cs="Arial"/>
          <w:i w:val="0"/>
          <w:sz w:val="24"/>
          <w:szCs w:val="24"/>
        </w:rPr>
      </w:pPr>
      <w:r w:rsidRPr="00505EE0">
        <w:rPr>
          <w:rFonts w:ascii="Arial" w:hAnsi="Arial" w:cs="Arial"/>
          <w:i w:val="0"/>
          <w:sz w:val="24"/>
          <w:szCs w:val="24"/>
        </w:rPr>
        <w:t xml:space="preserve">ZDOLNOŚĆ TECHNICZNA LUB ZAWODOWA - WYKAZ </w:t>
      </w:r>
      <w:r>
        <w:rPr>
          <w:rFonts w:ascii="Arial" w:hAnsi="Arial" w:cs="Arial"/>
          <w:i w:val="0"/>
          <w:sz w:val="24"/>
          <w:szCs w:val="24"/>
        </w:rPr>
        <w:t>OSÓB</w:t>
      </w:r>
    </w:p>
    <w:p w:rsidR="00D81A87" w:rsidRPr="00D81A87" w:rsidRDefault="00D81A87" w:rsidP="00D81A87"/>
    <w:p w:rsidR="00514050" w:rsidRPr="00D81A87" w:rsidRDefault="00E957B8" w:rsidP="00514050">
      <w:pPr>
        <w:rPr>
          <w:rFonts w:ascii="Arial" w:hAnsi="Arial" w:cs="Arial"/>
          <w:sz w:val="24"/>
          <w:szCs w:val="24"/>
        </w:rPr>
      </w:pPr>
      <w:r w:rsidRPr="00D81A87">
        <w:rPr>
          <w:rFonts w:ascii="Arial" w:hAnsi="Arial" w:cs="Arial"/>
          <w:sz w:val="24"/>
          <w:szCs w:val="24"/>
        </w:rPr>
        <w:t>Oświadczam/my że zamówienie</w:t>
      </w:r>
      <w:r w:rsidR="00C903D5" w:rsidRPr="00D81A87">
        <w:rPr>
          <w:rFonts w:ascii="Arial" w:hAnsi="Arial" w:cs="Arial"/>
          <w:sz w:val="24"/>
          <w:szCs w:val="24"/>
        </w:rPr>
        <w:t xml:space="preserve"> zrealizuję/zrealizujemy </w:t>
      </w:r>
      <w:r w:rsidR="00514050" w:rsidRPr="00D81A87">
        <w:rPr>
          <w:rFonts w:ascii="Arial" w:hAnsi="Arial" w:cs="Arial"/>
          <w:sz w:val="24"/>
          <w:szCs w:val="24"/>
        </w:rPr>
        <w:t xml:space="preserve">przy pomocy następujących osób: </w:t>
      </w:r>
    </w:p>
    <w:p w:rsidR="00514050" w:rsidRPr="00514050" w:rsidRDefault="00514050" w:rsidP="00514050"/>
    <w:tbl>
      <w:tblPr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8"/>
        <w:gridCol w:w="1699"/>
        <w:gridCol w:w="1559"/>
        <w:gridCol w:w="4819"/>
        <w:gridCol w:w="1590"/>
      </w:tblGrid>
      <w:tr w:rsidR="00E06092" w:rsidRPr="002A5353" w:rsidTr="00435AA9">
        <w:trPr>
          <w:trHeight w:val="1391"/>
        </w:trPr>
        <w:tc>
          <w:tcPr>
            <w:tcW w:w="498" w:type="dxa"/>
          </w:tcPr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2669E2">
            <w:pPr>
              <w:pStyle w:val="Nagwek5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E674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9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F5F9C" w:rsidRDefault="007F5F9C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A546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1559" w:type="dxa"/>
          </w:tcPr>
          <w:p w:rsidR="00E06092" w:rsidRPr="002A5353" w:rsidRDefault="00E06092" w:rsidP="00AD5E4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F063D8" w:rsidP="004670F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4819" w:type="dxa"/>
            <w:vAlign w:val="center"/>
          </w:tcPr>
          <w:p w:rsidR="00E06092" w:rsidRPr="002A5353" w:rsidRDefault="00E06092" w:rsidP="00D81A8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Informacje na temat kwalifikacji zawodowych, uprawnień, doświadczenia i wykształcenia</w:t>
            </w:r>
          </w:p>
          <w:p w:rsidR="003F3CF7" w:rsidRDefault="00D701E4" w:rsidP="00D701E4">
            <w:pPr>
              <w:ind w:left="-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E06092" w:rsidRPr="002A5353">
              <w:rPr>
                <w:rFonts w:ascii="Arial" w:hAnsi="Arial" w:cs="Arial"/>
                <w:sz w:val="18"/>
                <w:szCs w:val="18"/>
              </w:rPr>
              <w:t>pis kwalifikacji</w:t>
            </w:r>
            <w:r w:rsidR="00435AA9">
              <w:rPr>
                <w:rFonts w:ascii="Arial" w:hAnsi="Arial" w:cs="Arial"/>
                <w:sz w:val="18"/>
                <w:szCs w:val="18"/>
              </w:rPr>
              <w:t>, uprawnień i doświadczenia</w:t>
            </w:r>
            <w:r w:rsidR="00E06092" w:rsidRPr="002A5353">
              <w:rPr>
                <w:rFonts w:ascii="Arial" w:hAnsi="Arial" w:cs="Arial"/>
                <w:sz w:val="18"/>
                <w:szCs w:val="18"/>
              </w:rPr>
              <w:t xml:space="preserve"> musi zawierać informacje pozwalające  jednoznacznie </w:t>
            </w:r>
            <w:r w:rsidR="00435AA9">
              <w:rPr>
                <w:rFonts w:ascii="Arial" w:hAnsi="Arial" w:cs="Arial"/>
                <w:sz w:val="18"/>
                <w:szCs w:val="18"/>
              </w:rPr>
              <w:t>ocenić</w:t>
            </w:r>
            <w:r w:rsidR="00E06092" w:rsidRPr="002A535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BA7247">
              <w:rPr>
                <w:rFonts w:ascii="Arial" w:hAnsi="Arial" w:cs="Arial"/>
                <w:sz w:val="18"/>
                <w:szCs w:val="18"/>
              </w:rPr>
              <w:t>czy</w:t>
            </w:r>
            <w:r w:rsidR="00E06092" w:rsidRPr="002A5353">
              <w:rPr>
                <w:rFonts w:ascii="Arial" w:hAnsi="Arial" w:cs="Arial"/>
                <w:sz w:val="18"/>
                <w:szCs w:val="18"/>
              </w:rPr>
              <w:t xml:space="preserve"> Wykonawca  spełnia warun</w:t>
            </w:r>
            <w:r w:rsidR="00367A3A">
              <w:rPr>
                <w:rFonts w:ascii="Arial" w:hAnsi="Arial" w:cs="Arial"/>
                <w:sz w:val="18"/>
                <w:szCs w:val="18"/>
              </w:rPr>
              <w:t>ek</w:t>
            </w:r>
            <w:r w:rsidR="00BA7247">
              <w:rPr>
                <w:rFonts w:ascii="Arial" w:hAnsi="Arial" w:cs="Arial"/>
                <w:sz w:val="18"/>
                <w:szCs w:val="18"/>
              </w:rPr>
              <w:t xml:space="preserve"> udziału w postępowaniu opi</w:t>
            </w:r>
            <w:r w:rsidR="00367A3A">
              <w:rPr>
                <w:rFonts w:ascii="Arial" w:hAnsi="Arial" w:cs="Arial"/>
                <w:sz w:val="18"/>
                <w:szCs w:val="18"/>
              </w:rPr>
              <w:t>sany</w:t>
            </w:r>
            <w:r w:rsidR="00E06092" w:rsidRPr="002A5353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2A5353">
              <w:rPr>
                <w:rFonts w:ascii="Arial" w:hAnsi="Arial" w:cs="Arial"/>
                <w:sz w:val="18"/>
                <w:szCs w:val="18"/>
              </w:rPr>
              <w:t xml:space="preserve"> IDW w </w:t>
            </w:r>
            <w:r w:rsidR="002854B9" w:rsidRPr="002A5353">
              <w:rPr>
                <w:rFonts w:ascii="Arial" w:hAnsi="Arial" w:cs="Arial"/>
                <w:sz w:val="18"/>
                <w:szCs w:val="18"/>
              </w:rPr>
              <w:t>rozdziale</w:t>
            </w:r>
            <w:r w:rsidR="00E06092" w:rsidRPr="002A5353">
              <w:rPr>
                <w:rFonts w:ascii="Arial" w:hAnsi="Arial" w:cs="Arial"/>
                <w:sz w:val="18"/>
                <w:szCs w:val="18"/>
              </w:rPr>
              <w:t xml:space="preserve"> VI </w:t>
            </w:r>
            <w:r w:rsidR="00435AA9">
              <w:rPr>
                <w:rFonts w:ascii="Arial" w:hAnsi="Arial" w:cs="Arial"/>
                <w:sz w:val="18"/>
                <w:szCs w:val="18"/>
              </w:rPr>
              <w:t>pkt</w:t>
            </w:r>
            <w:r w:rsidR="00FE786A" w:rsidRPr="002A5353">
              <w:rPr>
                <w:rFonts w:ascii="Arial" w:hAnsi="Arial" w:cs="Arial"/>
                <w:sz w:val="18"/>
                <w:szCs w:val="18"/>
              </w:rPr>
              <w:t xml:space="preserve">. 1 </w:t>
            </w:r>
            <w:proofErr w:type="spellStart"/>
            <w:r w:rsidR="002854B9" w:rsidRPr="002A5353">
              <w:rPr>
                <w:rFonts w:ascii="Arial" w:hAnsi="Arial" w:cs="Arial"/>
                <w:sz w:val="18"/>
                <w:szCs w:val="18"/>
              </w:rPr>
              <w:t>ppkt</w:t>
            </w:r>
            <w:proofErr w:type="spellEnd"/>
            <w:r w:rsidR="00E06092" w:rsidRPr="002A53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30904">
              <w:rPr>
                <w:rFonts w:ascii="Arial" w:hAnsi="Arial" w:cs="Arial"/>
                <w:sz w:val="18"/>
                <w:szCs w:val="18"/>
              </w:rPr>
              <w:t xml:space="preserve"> 4</w:t>
            </w:r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B19C9">
              <w:rPr>
                <w:rFonts w:ascii="Arial" w:hAnsi="Arial" w:cs="Arial"/>
                <w:sz w:val="18"/>
                <w:szCs w:val="18"/>
              </w:rPr>
              <w:t>tzn.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D701E4" w:rsidRPr="00D701E4" w:rsidRDefault="00D701E4" w:rsidP="00D701E4">
            <w:pPr>
              <w:ind w:left="72" w:hanging="14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D701E4">
              <w:rPr>
                <w:rFonts w:ascii="Arial" w:hAnsi="Arial" w:cs="Arial"/>
                <w:sz w:val="18"/>
                <w:szCs w:val="18"/>
              </w:rPr>
              <w:t xml:space="preserve">Dla osoby wyznaczonej do realizacji przedmiotowego zamówienia (Geodety uprawnionego) należy podać </w:t>
            </w:r>
            <w:r w:rsidRPr="00D701E4">
              <w:rPr>
                <w:rFonts w:ascii="Arial" w:hAnsi="Arial" w:cs="Arial"/>
                <w:b/>
                <w:sz w:val="18"/>
                <w:szCs w:val="18"/>
              </w:rPr>
              <w:t>zakres posiadanych uprawnień zawodowych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D701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701E4" w:rsidRPr="00D81A87" w:rsidRDefault="00D701E4" w:rsidP="000B19C9">
            <w:pPr>
              <w:ind w:left="72" w:hanging="142"/>
              <w:rPr>
                <w:rFonts w:ascii="Arial" w:hAnsi="Arial" w:cs="Arial"/>
                <w:sz w:val="18"/>
                <w:szCs w:val="18"/>
              </w:rPr>
            </w:pPr>
            <w:r w:rsidRPr="00D701E4">
              <w:rPr>
                <w:rFonts w:ascii="Arial" w:hAnsi="Arial" w:cs="Arial"/>
                <w:sz w:val="18"/>
                <w:szCs w:val="18"/>
              </w:rPr>
              <w:t xml:space="preserve">2.Opis doświadczenia Geodety uprawnionego  powinien zawierać </w:t>
            </w:r>
            <w:r w:rsidRPr="00D701E4">
              <w:rPr>
                <w:rFonts w:ascii="Arial" w:hAnsi="Arial" w:cs="Arial"/>
                <w:b/>
                <w:sz w:val="18"/>
                <w:szCs w:val="18"/>
              </w:rPr>
              <w:t>nazwy i opisy</w:t>
            </w:r>
            <w:r w:rsidRPr="00D701E4">
              <w:rPr>
                <w:rFonts w:ascii="Arial" w:hAnsi="Arial" w:cs="Arial"/>
                <w:sz w:val="18"/>
                <w:szCs w:val="18"/>
              </w:rPr>
              <w:t xml:space="preserve"> usług polegających na wykonaniu   opracowań geodezyjno-kartograficznych – map do celów prawnych zawierających rozliczenie stanu prawnego nieruchomości</w:t>
            </w:r>
            <w:r w:rsidR="000B19C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0" w:type="dxa"/>
          </w:tcPr>
          <w:p w:rsidR="00E06092" w:rsidRPr="002A5353" w:rsidRDefault="00E06092" w:rsidP="002669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 xml:space="preserve">Informacja  </w:t>
            </w:r>
          </w:p>
          <w:p w:rsidR="00E06092" w:rsidRPr="002A5353" w:rsidRDefault="00E06092" w:rsidP="004670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A5353">
              <w:rPr>
                <w:rFonts w:ascii="Arial" w:hAnsi="Arial" w:cs="Arial"/>
                <w:b/>
                <w:sz w:val="18"/>
                <w:szCs w:val="18"/>
              </w:rPr>
              <w:t>o podstawie do dysponowania osobą</w:t>
            </w:r>
          </w:p>
        </w:tc>
      </w:tr>
      <w:tr w:rsidR="00E06092" w:rsidTr="00435AA9">
        <w:trPr>
          <w:trHeight w:val="4971"/>
        </w:trPr>
        <w:tc>
          <w:tcPr>
            <w:tcW w:w="498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699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  <w:p w:rsidR="002A21D5" w:rsidRDefault="002A21D5" w:rsidP="006B7F12">
            <w:pPr>
              <w:rPr>
                <w:sz w:val="28"/>
              </w:rPr>
            </w:pPr>
          </w:p>
        </w:tc>
        <w:tc>
          <w:tcPr>
            <w:tcW w:w="1559" w:type="dxa"/>
          </w:tcPr>
          <w:p w:rsidR="00E06092" w:rsidRDefault="00E06092" w:rsidP="002F27A3">
            <w:pPr>
              <w:jc w:val="center"/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4819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  <w:tc>
          <w:tcPr>
            <w:tcW w:w="1590" w:type="dxa"/>
          </w:tcPr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  <w:p w:rsidR="00E06092" w:rsidRDefault="00E06092" w:rsidP="006B7F12">
            <w:pPr>
              <w:rPr>
                <w:sz w:val="28"/>
              </w:rPr>
            </w:pPr>
          </w:p>
        </w:tc>
      </w:tr>
    </w:tbl>
    <w:p w:rsidR="00F025B5" w:rsidRDefault="00F025B5" w:rsidP="00265E64">
      <w:pPr>
        <w:tabs>
          <w:tab w:val="left" w:pos="0"/>
        </w:tabs>
        <w:suppressAutoHyphens/>
        <w:jc w:val="both"/>
        <w:rPr>
          <w:rFonts w:ascii="Arial" w:hAnsi="Arial" w:cs="Arial"/>
          <w:sz w:val="18"/>
          <w:szCs w:val="18"/>
        </w:rPr>
      </w:pPr>
    </w:p>
    <w:p w:rsidR="005A48C6" w:rsidRDefault="00D701E4" w:rsidP="005A48C6">
      <w:pPr>
        <w:tabs>
          <w:tab w:val="left" w:pos="0"/>
        </w:tabs>
        <w:suppressAutoHyphens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UWAGA</w:t>
      </w:r>
      <w:r w:rsidR="005A48C6">
        <w:rPr>
          <w:rFonts w:ascii="Arial" w:hAnsi="Arial" w:cs="Arial"/>
          <w:b/>
          <w:sz w:val="18"/>
          <w:szCs w:val="18"/>
          <w:u w:val="single"/>
        </w:rPr>
        <w:t>:</w:t>
      </w:r>
    </w:p>
    <w:p w:rsidR="000360CD" w:rsidRPr="00F025B5" w:rsidRDefault="000360CD" w:rsidP="00D701E4">
      <w:pPr>
        <w:pStyle w:val="Akapitzlist"/>
        <w:tabs>
          <w:tab w:val="left" w:pos="142"/>
        </w:tabs>
        <w:ind w:left="0"/>
        <w:jc w:val="both"/>
        <w:rPr>
          <w:rFonts w:ascii="Arial" w:hAnsi="Arial" w:cs="Arial"/>
          <w:snapToGrid w:val="0"/>
          <w:sz w:val="18"/>
          <w:szCs w:val="18"/>
        </w:rPr>
      </w:pPr>
      <w:r w:rsidRPr="00F025B5">
        <w:rPr>
          <w:rFonts w:ascii="Arial" w:hAnsi="Arial" w:cs="Arial"/>
          <w:snapToGrid w:val="0"/>
          <w:sz w:val="18"/>
          <w:szCs w:val="18"/>
        </w:rPr>
        <w:t xml:space="preserve">Wykonawca, który polega na zdolnościach lub sytuacji innych podmiotów musi udowodnić Zamawiającemu,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 xml:space="preserve"> </w:t>
      </w:r>
      <w:bookmarkStart w:id="0" w:name="_GoBack"/>
      <w:bookmarkEnd w:id="0"/>
      <w:r w:rsidRPr="00F025B5">
        <w:rPr>
          <w:rFonts w:ascii="Arial" w:hAnsi="Arial" w:cs="Arial"/>
          <w:snapToGrid w:val="0"/>
          <w:sz w:val="18"/>
          <w:szCs w:val="18"/>
        </w:rPr>
        <w:t xml:space="preserve">że realizując zamówienie, </w:t>
      </w:r>
      <w:r w:rsidR="00901983" w:rsidRPr="00F025B5">
        <w:rPr>
          <w:rFonts w:ascii="Arial" w:hAnsi="Arial" w:cs="Arial"/>
          <w:snapToGrid w:val="0"/>
          <w:sz w:val="18"/>
          <w:szCs w:val="18"/>
        </w:rPr>
        <w:t>będzie</w:t>
      </w:r>
      <w:r w:rsidRPr="00F025B5">
        <w:rPr>
          <w:rFonts w:ascii="Arial" w:hAnsi="Arial" w:cs="Arial"/>
          <w:snapToGrid w:val="0"/>
          <w:sz w:val="18"/>
          <w:szCs w:val="18"/>
        </w:rPr>
        <w:t xml:space="preserve"> dysponował niezbędnymi zasobami tych podmiotów, w szczególności przedstawiając zobowiązanie tych podmiotów do oddania mu do dyspozycji niezbędnych zasobów na potrzeby realizacji zamówienia</w:t>
      </w:r>
      <w:r w:rsidR="00B82656">
        <w:rPr>
          <w:rFonts w:ascii="Arial" w:hAnsi="Arial" w:cs="Arial"/>
          <w:snapToGrid w:val="0"/>
          <w:sz w:val="18"/>
          <w:szCs w:val="18"/>
        </w:rPr>
        <w:t xml:space="preserve"> 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– załącznik nr </w:t>
      </w:r>
      <w:r w:rsidR="00EA0D33">
        <w:rPr>
          <w:rFonts w:ascii="Arial" w:hAnsi="Arial" w:cs="Arial"/>
          <w:snapToGrid w:val="0"/>
          <w:sz w:val="18"/>
          <w:szCs w:val="18"/>
        </w:rPr>
        <w:t>3</w:t>
      </w:r>
      <w:r w:rsidR="005837CA" w:rsidRPr="00F025B5">
        <w:rPr>
          <w:rFonts w:ascii="Arial" w:hAnsi="Arial" w:cs="Arial"/>
          <w:snapToGrid w:val="0"/>
          <w:sz w:val="18"/>
          <w:szCs w:val="18"/>
        </w:rPr>
        <w:t xml:space="preserve"> do </w:t>
      </w:r>
      <w:r w:rsidRPr="00F025B5">
        <w:rPr>
          <w:rFonts w:ascii="Arial" w:hAnsi="Arial" w:cs="Arial"/>
          <w:snapToGrid w:val="0"/>
          <w:sz w:val="18"/>
          <w:szCs w:val="18"/>
        </w:rPr>
        <w:t>SWZ.</w:t>
      </w:r>
    </w:p>
    <w:p w:rsidR="00265E64" w:rsidRPr="00AD7853" w:rsidRDefault="00265E64" w:rsidP="00265E64">
      <w:pPr>
        <w:jc w:val="both"/>
        <w:rPr>
          <w:rFonts w:ascii="Arial Narrow" w:hAnsi="Arial Narrow" w:cs="Arial"/>
          <w:sz w:val="16"/>
          <w:szCs w:val="16"/>
        </w:rPr>
      </w:pPr>
    </w:p>
    <w:p w:rsidR="00265E64" w:rsidRPr="005C5B78" w:rsidRDefault="00265E64" w:rsidP="00265E64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b/>
          <w:color w:val="0070C0"/>
          <w:sz w:val="18"/>
          <w:szCs w:val="18"/>
        </w:rPr>
        <w:t>POUCZENIE</w:t>
      </w:r>
      <w:r w:rsidRPr="005C5B78">
        <w:rPr>
          <w:rFonts w:ascii="Arial" w:hAnsi="Arial" w:cs="Arial"/>
          <w:color w:val="0070C0"/>
          <w:sz w:val="18"/>
          <w:szCs w:val="18"/>
        </w:rPr>
        <w:t>:</w:t>
      </w:r>
    </w:p>
    <w:p w:rsidR="00265E64" w:rsidRPr="005C5B78" w:rsidRDefault="00265E64" w:rsidP="00265E64">
      <w:pPr>
        <w:jc w:val="both"/>
        <w:rPr>
          <w:rFonts w:ascii="Arial" w:eastAsia="Calibri" w:hAnsi="Arial" w:cs="Arial"/>
          <w:color w:val="0070C0"/>
          <w:sz w:val="18"/>
          <w:szCs w:val="18"/>
        </w:rPr>
      </w:pPr>
      <w:r w:rsidRPr="005C5B78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5C5B78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5C5B78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5C5B78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495109" w:rsidRPr="00F025B5" w:rsidRDefault="00495109" w:rsidP="00B61F8D">
      <w:pPr>
        <w:rPr>
          <w:color w:val="0070C0"/>
          <w:sz w:val="18"/>
          <w:szCs w:val="18"/>
        </w:rPr>
      </w:pPr>
    </w:p>
    <w:p w:rsidR="00495109" w:rsidRDefault="00495109" w:rsidP="002273C8">
      <w:pPr>
        <w:tabs>
          <w:tab w:val="left" w:leader="dot" w:pos="9639"/>
        </w:tabs>
        <w:rPr>
          <w:sz w:val="24"/>
        </w:rPr>
      </w:pPr>
    </w:p>
    <w:p w:rsidR="00B61F8D" w:rsidRPr="00F80532" w:rsidRDefault="00B04B98" w:rsidP="00B04B98">
      <w:pPr>
        <w:tabs>
          <w:tab w:val="left" w:leader="dot" w:pos="9639"/>
        </w:tabs>
        <w:ind w:left="5954"/>
        <w:rPr>
          <w:color w:val="D9D9D9" w:themeColor="background1" w:themeShade="D9"/>
          <w:sz w:val="24"/>
        </w:rPr>
      </w:pPr>
      <w:r w:rsidRPr="00F80532">
        <w:rPr>
          <w:color w:val="D9D9D9" w:themeColor="background1" w:themeShade="D9"/>
          <w:sz w:val="24"/>
        </w:rPr>
        <w:t>………………………………………</w:t>
      </w:r>
      <w:r w:rsidR="00B61F8D" w:rsidRPr="00F80532">
        <w:rPr>
          <w:color w:val="D9D9D9" w:themeColor="background1" w:themeShade="D9"/>
          <w:sz w:val="24"/>
        </w:rPr>
        <w:tab/>
      </w:r>
    </w:p>
    <w:p w:rsidR="00B61F8D" w:rsidRPr="00F80532" w:rsidRDefault="00B61F8D" w:rsidP="00B61F8D">
      <w:pPr>
        <w:ind w:left="5954"/>
        <w:jc w:val="center"/>
        <w:rPr>
          <w:rFonts w:ascii="Arial" w:hAnsi="Arial" w:cs="Arial"/>
          <w:color w:val="D9D9D9" w:themeColor="background1" w:themeShade="D9"/>
          <w:sz w:val="18"/>
          <w:szCs w:val="18"/>
        </w:rPr>
      </w:pPr>
      <w:r w:rsidRPr="00F80532">
        <w:rPr>
          <w:rFonts w:ascii="Arial" w:hAnsi="Arial" w:cs="Arial"/>
          <w:color w:val="D9D9D9" w:themeColor="background1" w:themeShade="D9"/>
          <w:sz w:val="18"/>
          <w:szCs w:val="18"/>
        </w:rPr>
        <w:t>(podpisy osób uprawnionych do składania oświadczeń woli w imieniu Wykonawcy)</w:t>
      </w:r>
    </w:p>
    <w:p w:rsidR="0032115D" w:rsidRDefault="0032115D" w:rsidP="007A3A56"/>
    <w:sectPr w:rsidR="0032115D" w:rsidSect="00632161">
      <w:headerReference w:type="default" r:id="rId7"/>
      <w:pgSz w:w="11906" w:h="16838"/>
      <w:pgMar w:top="709" w:right="1134" w:bottom="142" w:left="113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8C6" w:rsidRDefault="005A48C6">
      <w:r>
        <w:separator/>
      </w:r>
    </w:p>
  </w:endnote>
  <w:endnote w:type="continuationSeparator" w:id="0">
    <w:p w:rsidR="005A48C6" w:rsidRDefault="005A4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8C6" w:rsidRDefault="005A48C6">
      <w:r>
        <w:separator/>
      </w:r>
    </w:p>
  </w:footnote>
  <w:footnote w:type="continuationSeparator" w:id="0">
    <w:p w:rsidR="005A48C6" w:rsidRDefault="005A48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8C6" w:rsidRDefault="005A48C6" w:rsidP="00F80532">
    <w:pPr>
      <w:widowControl w:val="0"/>
      <w:jc w:val="center"/>
      <w:rPr>
        <w:rFonts w:ascii="Arial" w:hAnsi="Arial" w:cs="Arial"/>
        <w:b/>
      </w:rPr>
    </w:pPr>
  </w:p>
  <w:p w:rsidR="000B19C9" w:rsidRDefault="000B19C9" w:rsidP="000B19C9">
    <w:pPr>
      <w:tabs>
        <w:tab w:val="center" w:pos="4536"/>
        <w:tab w:val="right" w:pos="9073"/>
      </w:tabs>
      <w:jc w:val="center"/>
      <w:rPr>
        <w:rFonts w:ascii="Arial" w:hAnsi="Arial" w:cs="Arial"/>
        <w:sz w:val="17"/>
        <w:szCs w:val="17"/>
      </w:rPr>
    </w:pPr>
    <w:r w:rsidRPr="000B19C9">
      <w:rPr>
        <w:rFonts w:ascii="Arial" w:hAnsi="Arial" w:cs="Arial"/>
        <w:sz w:val="17"/>
        <w:szCs w:val="17"/>
      </w:rPr>
      <w:t>Wykonanie dokumentacji geodezyjno-kartograficznej z rozliczeniem stanów prawnych nieruchomości znajdujących się w pasie drogowym al. IX Wieków Kielc (odcinek od ronda Herlinga-Grudzińskiego do ul. Warszawskiej) w Kielcach – oznaczonych, jako działki ewidencyjne numer 869/1, 961/5, 961/33, 961/48, 961/50, 961/51 (</w:t>
    </w:r>
    <w:proofErr w:type="spellStart"/>
    <w:r w:rsidRPr="000B19C9">
      <w:rPr>
        <w:rFonts w:ascii="Arial" w:hAnsi="Arial" w:cs="Arial"/>
        <w:sz w:val="17"/>
        <w:szCs w:val="17"/>
      </w:rPr>
      <w:t>obr</w:t>
    </w:r>
    <w:proofErr w:type="spellEnd"/>
    <w:r w:rsidRPr="000B19C9">
      <w:rPr>
        <w:rFonts w:ascii="Arial" w:hAnsi="Arial" w:cs="Arial"/>
        <w:sz w:val="17"/>
        <w:szCs w:val="17"/>
      </w:rPr>
      <w:t>. 0010) i 235/4, 235/7 (</w:t>
    </w:r>
    <w:proofErr w:type="spellStart"/>
    <w:r w:rsidRPr="000B19C9">
      <w:rPr>
        <w:rFonts w:ascii="Arial" w:hAnsi="Arial" w:cs="Arial"/>
        <w:sz w:val="17"/>
        <w:szCs w:val="17"/>
      </w:rPr>
      <w:t>obr</w:t>
    </w:r>
    <w:proofErr w:type="spellEnd"/>
    <w:r w:rsidRPr="000B19C9">
      <w:rPr>
        <w:rFonts w:ascii="Arial" w:hAnsi="Arial" w:cs="Arial"/>
        <w:sz w:val="17"/>
        <w:szCs w:val="17"/>
      </w:rPr>
      <w:t xml:space="preserve">. 0016). </w:t>
    </w:r>
  </w:p>
  <w:p w:rsidR="005A48C6" w:rsidRPr="002A358C" w:rsidRDefault="000B19C9" w:rsidP="000B19C9">
    <w:pPr>
      <w:tabs>
        <w:tab w:val="center" w:pos="4536"/>
        <w:tab w:val="right" w:pos="9073"/>
      </w:tabs>
      <w:jc w:val="center"/>
      <w:rPr>
        <w:rFonts w:ascii="Arial" w:hAnsi="Arial" w:cs="Arial"/>
        <w:sz w:val="18"/>
        <w:szCs w:val="18"/>
      </w:rPr>
    </w:pPr>
    <w:r w:rsidRPr="000B19C9">
      <w:rPr>
        <w:rFonts w:ascii="Arial" w:hAnsi="Arial" w:cs="Arial"/>
        <w:sz w:val="17"/>
        <w:szCs w:val="17"/>
      </w:rPr>
      <w:t>Postępowanie nr: WZP.26.1.26.2024</w:t>
    </w:r>
    <w:r>
      <w:rPr>
        <w:rFonts w:ascii="Arial" w:hAnsi="Arial" w:cs="Arial"/>
        <w:sz w:val="17"/>
        <w:szCs w:val="17"/>
      </w:rPr>
      <w:t xml:space="preserve"> </w:t>
    </w:r>
    <w:r w:rsidR="005A48C6" w:rsidRPr="002A358C">
      <w:rPr>
        <w:rFonts w:ascii="Arial" w:hAnsi="Arial" w:cs="Arial"/>
        <w:sz w:val="18"/>
        <w:szCs w:val="18"/>
      </w:rPr>
      <w:t>_________________________________________________________________________________________</w:t>
    </w:r>
  </w:p>
  <w:p w:rsidR="005A48C6" w:rsidRPr="00A37963" w:rsidRDefault="005A48C6" w:rsidP="00550689">
    <w:pPr>
      <w:tabs>
        <w:tab w:val="center" w:pos="4536"/>
        <w:tab w:val="right" w:pos="9073"/>
      </w:tabs>
      <w:jc w:val="center"/>
      <w:rPr>
        <w:rFonts w:ascii="Arial" w:hAnsi="Arial" w:cs="Arial"/>
        <w:sz w:val="18"/>
        <w:szCs w:val="18"/>
      </w:rPr>
    </w:pPr>
  </w:p>
  <w:p w:rsidR="005A48C6" w:rsidRPr="00F80532" w:rsidRDefault="005A48C6" w:rsidP="00F80532">
    <w:pPr>
      <w:widowControl w:val="0"/>
      <w:tabs>
        <w:tab w:val="left" w:pos="5975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4D0C"/>
    <w:multiLevelType w:val="hybridMultilevel"/>
    <w:tmpl w:val="763C45CE"/>
    <w:lvl w:ilvl="0" w:tplc="DC6259F0">
      <w:start w:val="1"/>
      <w:numFmt w:val="decimal"/>
      <w:lvlText w:val="%1."/>
      <w:lvlJc w:val="left"/>
      <w:pPr>
        <w:tabs>
          <w:tab w:val="num" w:pos="380"/>
        </w:tabs>
        <w:ind w:left="380" w:hanging="3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2" w15:restartNumberingAfterBreak="0">
    <w:nsid w:val="0FBF38B6"/>
    <w:multiLevelType w:val="singleLevel"/>
    <w:tmpl w:val="958490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 w15:restartNumberingAfterBreak="0">
    <w:nsid w:val="2B3D714F"/>
    <w:multiLevelType w:val="hybridMultilevel"/>
    <w:tmpl w:val="DE1EDCB6"/>
    <w:lvl w:ilvl="0" w:tplc="71788B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0C656C5"/>
    <w:multiLevelType w:val="hybridMultilevel"/>
    <w:tmpl w:val="23C4623A"/>
    <w:lvl w:ilvl="0" w:tplc="8EFE4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54D"/>
    <w:rsid w:val="00006764"/>
    <w:rsid w:val="00011BF7"/>
    <w:rsid w:val="0001472C"/>
    <w:rsid w:val="000252D4"/>
    <w:rsid w:val="000360CD"/>
    <w:rsid w:val="00040AE0"/>
    <w:rsid w:val="00043667"/>
    <w:rsid w:val="00051EF2"/>
    <w:rsid w:val="00054329"/>
    <w:rsid w:val="000571FF"/>
    <w:rsid w:val="000627AA"/>
    <w:rsid w:val="00065690"/>
    <w:rsid w:val="0007705B"/>
    <w:rsid w:val="000802AF"/>
    <w:rsid w:val="0009072C"/>
    <w:rsid w:val="00092BEE"/>
    <w:rsid w:val="00092F0B"/>
    <w:rsid w:val="0009544B"/>
    <w:rsid w:val="00097C94"/>
    <w:rsid w:val="000B19C9"/>
    <w:rsid w:val="000B2A4F"/>
    <w:rsid w:val="000B4B1B"/>
    <w:rsid w:val="000C237E"/>
    <w:rsid w:val="000C5CBF"/>
    <w:rsid w:val="000E2A1F"/>
    <w:rsid w:val="000F3C01"/>
    <w:rsid w:val="001048D9"/>
    <w:rsid w:val="001354F4"/>
    <w:rsid w:val="0015308B"/>
    <w:rsid w:val="0017372A"/>
    <w:rsid w:val="00182148"/>
    <w:rsid w:val="001904CB"/>
    <w:rsid w:val="00194E31"/>
    <w:rsid w:val="0019789E"/>
    <w:rsid w:val="001A12A5"/>
    <w:rsid w:val="001B0155"/>
    <w:rsid w:val="001B0E7F"/>
    <w:rsid w:val="001E443B"/>
    <w:rsid w:val="001E7113"/>
    <w:rsid w:val="001F5430"/>
    <w:rsid w:val="00201A5D"/>
    <w:rsid w:val="0020448F"/>
    <w:rsid w:val="002154B3"/>
    <w:rsid w:val="00215D1D"/>
    <w:rsid w:val="00216A2D"/>
    <w:rsid w:val="002268E1"/>
    <w:rsid w:val="002273C8"/>
    <w:rsid w:val="0024683A"/>
    <w:rsid w:val="00250C96"/>
    <w:rsid w:val="00261F25"/>
    <w:rsid w:val="00265E64"/>
    <w:rsid w:val="002669E2"/>
    <w:rsid w:val="00271336"/>
    <w:rsid w:val="002854B9"/>
    <w:rsid w:val="002A21D5"/>
    <w:rsid w:val="002A52B3"/>
    <w:rsid w:val="002A5353"/>
    <w:rsid w:val="002A5E58"/>
    <w:rsid w:val="002A6D52"/>
    <w:rsid w:val="002F27A3"/>
    <w:rsid w:val="003102E7"/>
    <w:rsid w:val="0032115D"/>
    <w:rsid w:val="003242E2"/>
    <w:rsid w:val="00326AA6"/>
    <w:rsid w:val="00330904"/>
    <w:rsid w:val="00367A3A"/>
    <w:rsid w:val="0038078B"/>
    <w:rsid w:val="0038333A"/>
    <w:rsid w:val="003836DE"/>
    <w:rsid w:val="003A597B"/>
    <w:rsid w:val="003A5C1C"/>
    <w:rsid w:val="003B2118"/>
    <w:rsid w:val="003C3811"/>
    <w:rsid w:val="003E58E5"/>
    <w:rsid w:val="003E6458"/>
    <w:rsid w:val="003F0387"/>
    <w:rsid w:val="003F3CF7"/>
    <w:rsid w:val="00406562"/>
    <w:rsid w:val="0041099E"/>
    <w:rsid w:val="00410AA0"/>
    <w:rsid w:val="004224C7"/>
    <w:rsid w:val="00427A2B"/>
    <w:rsid w:val="00435AA9"/>
    <w:rsid w:val="00435E5E"/>
    <w:rsid w:val="00457F61"/>
    <w:rsid w:val="004670F3"/>
    <w:rsid w:val="00476BAA"/>
    <w:rsid w:val="004803F8"/>
    <w:rsid w:val="00482A7E"/>
    <w:rsid w:val="00495109"/>
    <w:rsid w:val="004968A3"/>
    <w:rsid w:val="004A7A30"/>
    <w:rsid w:val="004B3607"/>
    <w:rsid w:val="004B4102"/>
    <w:rsid w:val="004C1E1E"/>
    <w:rsid w:val="004C56F6"/>
    <w:rsid w:val="004C63B8"/>
    <w:rsid w:val="004D3435"/>
    <w:rsid w:val="004E6CBE"/>
    <w:rsid w:val="004F2176"/>
    <w:rsid w:val="004F78E6"/>
    <w:rsid w:val="00502735"/>
    <w:rsid w:val="00514050"/>
    <w:rsid w:val="00517A92"/>
    <w:rsid w:val="005303D6"/>
    <w:rsid w:val="00531A9C"/>
    <w:rsid w:val="00542ED4"/>
    <w:rsid w:val="00550689"/>
    <w:rsid w:val="00567982"/>
    <w:rsid w:val="0058067F"/>
    <w:rsid w:val="00583551"/>
    <w:rsid w:val="005837CA"/>
    <w:rsid w:val="005A2B6C"/>
    <w:rsid w:val="005A372E"/>
    <w:rsid w:val="005A48C6"/>
    <w:rsid w:val="005C317F"/>
    <w:rsid w:val="005C5B78"/>
    <w:rsid w:val="005D4CE3"/>
    <w:rsid w:val="005E44F9"/>
    <w:rsid w:val="0061774F"/>
    <w:rsid w:val="0062771C"/>
    <w:rsid w:val="006315D2"/>
    <w:rsid w:val="00632161"/>
    <w:rsid w:val="00634495"/>
    <w:rsid w:val="00634B6C"/>
    <w:rsid w:val="00637B1E"/>
    <w:rsid w:val="00651094"/>
    <w:rsid w:val="0065378A"/>
    <w:rsid w:val="00654A2B"/>
    <w:rsid w:val="00654DE4"/>
    <w:rsid w:val="00662278"/>
    <w:rsid w:val="00671CDC"/>
    <w:rsid w:val="00673F22"/>
    <w:rsid w:val="00674F61"/>
    <w:rsid w:val="006755DB"/>
    <w:rsid w:val="00696B51"/>
    <w:rsid w:val="006A30DF"/>
    <w:rsid w:val="006B5CC6"/>
    <w:rsid w:val="006B6B1A"/>
    <w:rsid w:val="006B7ECA"/>
    <w:rsid w:val="006B7F12"/>
    <w:rsid w:val="006C281A"/>
    <w:rsid w:val="006C2C1F"/>
    <w:rsid w:val="006D36F8"/>
    <w:rsid w:val="006E2829"/>
    <w:rsid w:val="006F0C33"/>
    <w:rsid w:val="007014B4"/>
    <w:rsid w:val="0071111C"/>
    <w:rsid w:val="00715E97"/>
    <w:rsid w:val="00724D2C"/>
    <w:rsid w:val="00724F96"/>
    <w:rsid w:val="0072589D"/>
    <w:rsid w:val="00753075"/>
    <w:rsid w:val="00754168"/>
    <w:rsid w:val="00754DBE"/>
    <w:rsid w:val="00765C5F"/>
    <w:rsid w:val="0077391F"/>
    <w:rsid w:val="00773F6E"/>
    <w:rsid w:val="007921F9"/>
    <w:rsid w:val="00792443"/>
    <w:rsid w:val="007A3A56"/>
    <w:rsid w:val="007C47E1"/>
    <w:rsid w:val="007E3696"/>
    <w:rsid w:val="007E46C3"/>
    <w:rsid w:val="007E5B45"/>
    <w:rsid w:val="007F3B32"/>
    <w:rsid w:val="007F5F9C"/>
    <w:rsid w:val="00803C4C"/>
    <w:rsid w:val="008125D5"/>
    <w:rsid w:val="008237AB"/>
    <w:rsid w:val="008250D5"/>
    <w:rsid w:val="00825CAE"/>
    <w:rsid w:val="00825E57"/>
    <w:rsid w:val="008277D8"/>
    <w:rsid w:val="008327E4"/>
    <w:rsid w:val="00840E8D"/>
    <w:rsid w:val="008623C7"/>
    <w:rsid w:val="00884663"/>
    <w:rsid w:val="008C695D"/>
    <w:rsid w:val="008D38B9"/>
    <w:rsid w:val="008E3B1F"/>
    <w:rsid w:val="008F0FEA"/>
    <w:rsid w:val="008F3F82"/>
    <w:rsid w:val="00901983"/>
    <w:rsid w:val="00913950"/>
    <w:rsid w:val="00925CE3"/>
    <w:rsid w:val="00947C55"/>
    <w:rsid w:val="00981681"/>
    <w:rsid w:val="00986D59"/>
    <w:rsid w:val="009877B2"/>
    <w:rsid w:val="009A7116"/>
    <w:rsid w:val="009B369C"/>
    <w:rsid w:val="009B3A29"/>
    <w:rsid w:val="009C0CD9"/>
    <w:rsid w:val="009D5F1F"/>
    <w:rsid w:val="009E68BD"/>
    <w:rsid w:val="00A05108"/>
    <w:rsid w:val="00A11C88"/>
    <w:rsid w:val="00A16228"/>
    <w:rsid w:val="00A2052B"/>
    <w:rsid w:val="00A22DC4"/>
    <w:rsid w:val="00A238A5"/>
    <w:rsid w:val="00A307E4"/>
    <w:rsid w:val="00A336D9"/>
    <w:rsid w:val="00A43694"/>
    <w:rsid w:val="00A546AD"/>
    <w:rsid w:val="00A63043"/>
    <w:rsid w:val="00A72DB6"/>
    <w:rsid w:val="00A76C7E"/>
    <w:rsid w:val="00A84C74"/>
    <w:rsid w:val="00A87ADE"/>
    <w:rsid w:val="00A9206E"/>
    <w:rsid w:val="00AA1FCD"/>
    <w:rsid w:val="00AA43DA"/>
    <w:rsid w:val="00AA4A85"/>
    <w:rsid w:val="00AB0198"/>
    <w:rsid w:val="00AB4973"/>
    <w:rsid w:val="00AB53D7"/>
    <w:rsid w:val="00AC0E53"/>
    <w:rsid w:val="00AC3F38"/>
    <w:rsid w:val="00AC4FFC"/>
    <w:rsid w:val="00AC5975"/>
    <w:rsid w:val="00AD5E43"/>
    <w:rsid w:val="00AE7824"/>
    <w:rsid w:val="00B01178"/>
    <w:rsid w:val="00B04B98"/>
    <w:rsid w:val="00B133AE"/>
    <w:rsid w:val="00B40DFE"/>
    <w:rsid w:val="00B479CD"/>
    <w:rsid w:val="00B479F9"/>
    <w:rsid w:val="00B61F8D"/>
    <w:rsid w:val="00B707AD"/>
    <w:rsid w:val="00B75B11"/>
    <w:rsid w:val="00B82656"/>
    <w:rsid w:val="00BA7247"/>
    <w:rsid w:val="00BE3C09"/>
    <w:rsid w:val="00BF308B"/>
    <w:rsid w:val="00BF7843"/>
    <w:rsid w:val="00C028B5"/>
    <w:rsid w:val="00C0599A"/>
    <w:rsid w:val="00C110D8"/>
    <w:rsid w:val="00C44371"/>
    <w:rsid w:val="00C50A80"/>
    <w:rsid w:val="00C536DB"/>
    <w:rsid w:val="00C55355"/>
    <w:rsid w:val="00C623F6"/>
    <w:rsid w:val="00C66066"/>
    <w:rsid w:val="00C675C8"/>
    <w:rsid w:val="00C86B9D"/>
    <w:rsid w:val="00C903D5"/>
    <w:rsid w:val="00C950C7"/>
    <w:rsid w:val="00C9660A"/>
    <w:rsid w:val="00CC0946"/>
    <w:rsid w:val="00CC1554"/>
    <w:rsid w:val="00CC4F63"/>
    <w:rsid w:val="00CC544F"/>
    <w:rsid w:val="00CD1057"/>
    <w:rsid w:val="00CE4C94"/>
    <w:rsid w:val="00CE7033"/>
    <w:rsid w:val="00CF4CC1"/>
    <w:rsid w:val="00CF5A35"/>
    <w:rsid w:val="00D00B29"/>
    <w:rsid w:val="00D04972"/>
    <w:rsid w:val="00D14ED2"/>
    <w:rsid w:val="00D23678"/>
    <w:rsid w:val="00D31990"/>
    <w:rsid w:val="00D377C6"/>
    <w:rsid w:val="00D42F21"/>
    <w:rsid w:val="00D4499F"/>
    <w:rsid w:val="00D5039B"/>
    <w:rsid w:val="00D6056C"/>
    <w:rsid w:val="00D6094A"/>
    <w:rsid w:val="00D619D9"/>
    <w:rsid w:val="00D61D4D"/>
    <w:rsid w:val="00D701E4"/>
    <w:rsid w:val="00D71CB0"/>
    <w:rsid w:val="00D81A87"/>
    <w:rsid w:val="00D82E89"/>
    <w:rsid w:val="00DA2D5D"/>
    <w:rsid w:val="00DA6F10"/>
    <w:rsid w:val="00DC1CC1"/>
    <w:rsid w:val="00DC758B"/>
    <w:rsid w:val="00DC7F59"/>
    <w:rsid w:val="00DD11DD"/>
    <w:rsid w:val="00DF224F"/>
    <w:rsid w:val="00E06092"/>
    <w:rsid w:val="00E06CF4"/>
    <w:rsid w:val="00E12CE6"/>
    <w:rsid w:val="00E22355"/>
    <w:rsid w:val="00E26DA9"/>
    <w:rsid w:val="00E33203"/>
    <w:rsid w:val="00E35AF3"/>
    <w:rsid w:val="00E36216"/>
    <w:rsid w:val="00E44001"/>
    <w:rsid w:val="00E47042"/>
    <w:rsid w:val="00E50250"/>
    <w:rsid w:val="00E51D15"/>
    <w:rsid w:val="00E6749F"/>
    <w:rsid w:val="00E75CD7"/>
    <w:rsid w:val="00E81CB4"/>
    <w:rsid w:val="00E87D64"/>
    <w:rsid w:val="00E93971"/>
    <w:rsid w:val="00E957B8"/>
    <w:rsid w:val="00EA0D33"/>
    <w:rsid w:val="00ED0B00"/>
    <w:rsid w:val="00ED5E3A"/>
    <w:rsid w:val="00ED7732"/>
    <w:rsid w:val="00EE1C37"/>
    <w:rsid w:val="00F025B5"/>
    <w:rsid w:val="00F063D8"/>
    <w:rsid w:val="00F14FF8"/>
    <w:rsid w:val="00F247E4"/>
    <w:rsid w:val="00F27754"/>
    <w:rsid w:val="00F33FBE"/>
    <w:rsid w:val="00F3693B"/>
    <w:rsid w:val="00F37A0D"/>
    <w:rsid w:val="00F63589"/>
    <w:rsid w:val="00F7499B"/>
    <w:rsid w:val="00F80532"/>
    <w:rsid w:val="00F87997"/>
    <w:rsid w:val="00FB2398"/>
    <w:rsid w:val="00FB3364"/>
    <w:rsid w:val="00FB49C8"/>
    <w:rsid w:val="00FB4CD8"/>
    <w:rsid w:val="00FE4D71"/>
    <w:rsid w:val="00FE786A"/>
    <w:rsid w:val="00FF0483"/>
    <w:rsid w:val="00FF32D1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7329"/>
    <o:shapelayout v:ext="edit">
      <o:idmap v:ext="edit" data="1"/>
    </o:shapelayout>
  </w:shapeDefaults>
  <w:decimalSymbol w:val=","/>
  <w:listSeparator w:val=";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79CD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479CD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479CD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479CD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479CD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479CD"/>
    <w:pPr>
      <w:keepNext/>
      <w:jc w:val="center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D36F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D36F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D36F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D36F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6D36F8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B479CD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6D36F8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B479CD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479CD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D36F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B479CD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6D36F8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A711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B479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D36F8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next w:val="Nagwek"/>
    <w:uiPriority w:val="99"/>
    <w:rsid w:val="00B479CD"/>
    <w:pPr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next w:val="Nagwek"/>
    <w:uiPriority w:val="99"/>
    <w:rsid w:val="00651094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F3693B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A7A3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A7A3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8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8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9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Miejski Zarząd Dróg w Kielcach</dc:creator>
  <cp:keywords/>
  <dc:description/>
  <cp:lastModifiedBy>Beata Celowska</cp:lastModifiedBy>
  <cp:revision>4</cp:revision>
  <cp:lastPrinted>2024-07-12T10:12:00Z</cp:lastPrinted>
  <dcterms:created xsi:type="dcterms:W3CDTF">2024-07-12T06:31:00Z</dcterms:created>
  <dcterms:modified xsi:type="dcterms:W3CDTF">2024-07-12T10:13:00Z</dcterms:modified>
</cp:coreProperties>
</file>