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05A4C157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</w:rPr>
        <w:t>Nr postępowania: ZP/</w:t>
      </w:r>
      <w:r w:rsidR="005F6D03">
        <w:rPr>
          <w:rFonts w:asciiTheme="minorHAnsi" w:hAnsiTheme="minorHAnsi" w:cstheme="minorHAnsi"/>
        </w:rPr>
        <w:t>32</w:t>
      </w:r>
      <w:r w:rsidRPr="00E80142">
        <w:rPr>
          <w:rFonts w:asciiTheme="minorHAnsi" w:hAnsiTheme="minorHAnsi" w:cstheme="minorHAnsi"/>
        </w:rPr>
        <w:t>/022/D/2</w:t>
      </w:r>
      <w:r w:rsidR="00B75DE7">
        <w:rPr>
          <w:rFonts w:asciiTheme="minorHAnsi" w:hAnsiTheme="minorHAnsi" w:cstheme="minorHAnsi"/>
        </w:rPr>
        <w:t>4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5B76F890" w:rsidR="009B6BA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7E2A962F" w14:textId="77777777" w:rsidR="00240B19" w:rsidRPr="00E80142" w:rsidRDefault="00240B19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508F3E06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bookmarkStart w:id="0" w:name="_Hlk148616651"/>
      <w:r w:rsidR="00A278A8" w:rsidRPr="00A278A8">
        <w:rPr>
          <w:rFonts w:asciiTheme="minorHAnsi" w:eastAsia="Arial" w:hAnsiTheme="minorHAnsi" w:cstheme="minorHAnsi"/>
          <w:b/>
          <w:bCs/>
        </w:rPr>
        <w:t>Dostawa filtrów powietrza do central wentylacyjnych oraz urządzeń klimatyzacyjnych dla CI TASK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bookmarkEnd w:id="0"/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4D28471A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</w:t>
            </w:r>
            <w:r w:rsidR="00CD1843">
              <w:rPr>
                <w:rFonts w:asciiTheme="minorHAnsi" w:eastAsia="Arial" w:hAnsiTheme="minorHAnsi" w:cstheme="minorHAnsi"/>
                <w:sz w:val="20"/>
                <w:szCs w:val="20"/>
              </w:rPr>
              <w:t>23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r. poz. </w:t>
            </w:r>
            <w:r w:rsidR="00010883">
              <w:rPr>
                <w:rFonts w:asciiTheme="minorHAnsi" w:eastAsia="Arial" w:hAnsiTheme="minorHAnsi" w:cstheme="minorHAnsi"/>
                <w:sz w:val="20"/>
                <w:szCs w:val="20"/>
              </w:rPr>
              <w:t>221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5E8482BA" w:rsidR="00E2436C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1C98040C" w14:textId="0EDFF81C" w:rsidR="002F3D97" w:rsidRDefault="002F3D97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413E030B" w14:textId="15B96F9C" w:rsidR="002F3D97" w:rsidRDefault="002F3D97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05FB5E76" w14:textId="17637D7B" w:rsidR="00C2079B" w:rsidRDefault="00C2079B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D19C64" w14:textId="77777777" w:rsidR="00C2079B" w:rsidRPr="00E80142" w:rsidRDefault="00C2079B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73A26ECA" w14:textId="77777777" w:rsidR="00010883" w:rsidRPr="00010883" w:rsidRDefault="00BC09D4" w:rsidP="00C47ACD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lastRenderedPageBreak/>
        <w:t>Oferujemy realizację powyższego przedmiotu zamówienia</w:t>
      </w:r>
      <w:r w:rsidR="00010883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</w:p>
    <w:p w14:paraId="151D6114" w14:textId="77777777" w:rsidR="001F4DD4" w:rsidRDefault="00010883" w:rsidP="00010883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1" w:name="_Hlk154058467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1) </w:t>
      </w:r>
      <w:r w:rsidRPr="00010883">
        <w:rPr>
          <w:rFonts w:asciiTheme="minorHAnsi" w:eastAsia="Times New Roman" w:hAnsiTheme="minorHAnsi" w:cstheme="minorHAnsi"/>
          <w:b/>
          <w:sz w:val="20"/>
          <w:szCs w:val="20"/>
        </w:rPr>
        <w:t>w części 1</w:t>
      </w:r>
    </w:p>
    <w:p w14:paraId="0EB7DD0B" w14:textId="47822CAF" w:rsidR="00D40EDB" w:rsidRPr="00C47ACD" w:rsidRDefault="001F4DD4" w:rsidP="00010883">
      <w:p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r w:rsidR="008E5A62" w:rsidRPr="008E5A62">
        <w:rPr>
          <w:rFonts w:asciiTheme="minorHAnsi" w:eastAsia="Times New Roman" w:hAnsiTheme="minorHAnsi" w:cstheme="minorHAnsi"/>
          <w:b/>
          <w:sz w:val="20"/>
          <w:szCs w:val="20"/>
        </w:rPr>
        <w:t>zamówienie podstawowe</w:t>
      </w:r>
      <w:r w:rsidR="00C47AC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C09D4"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="00BC09D4" w:rsidRPr="00C47ACD">
        <w:rPr>
          <w:rFonts w:asciiTheme="minorHAnsi" w:hAnsiTheme="minorHAnsi" w:cstheme="minorHAnsi"/>
          <w:sz w:val="20"/>
          <w:szCs w:val="20"/>
        </w:rPr>
        <w:t>……………........ PLN*,</w:t>
      </w:r>
      <w:r w:rsidR="00FB2264" w:rsidRPr="00C47ACD">
        <w:rPr>
          <w:rFonts w:asciiTheme="minorHAnsi" w:hAnsiTheme="minorHAnsi" w:cstheme="minorHAnsi"/>
          <w:sz w:val="20"/>
          <w:szCs w:val="20"/>
        </w:rPr>
        <w:t xml:space="preserve"> </w:t>
      </w:r>
      <w:r w:rsidR="00BC09D4" w:rsidRPr="00C47ACD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 w:rsidRPr="00C47ACD">
        <w:rPr>
          <w:rFonts w:asciiTheme="minorHAnsi" w:hAnsiTheme="minorHAnsi" w:cstheme="minorHAnsi"/>
          <w:sz w:val="20"/>
          <w:szCs w:val="20"/>
        </w:rPr>
        <w:t>poniższą tabelą</w:t>
      </w:r>
      <w:r w:rsidR="00D32AE5" w:rsidRPr="00C47AC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B45A70" w14:paraId="1A9C35C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F1F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2A9" w14:textId="57163B17" w:rsidR="00B45A70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488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F21" w14:textId="35365096" w:rsidR="00B45A70" w:rsidRDefault="00B45A70" w:rsidP="00010883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  <w:r w:rsidR="00B75D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lub inne informacje pozwalające na identyfikację zaoferowanego przedmiotu oferty</w:t>
            </w:r>
            <w:r w:rsidR="0073678D">
              <w:rPr>
                <w:rFonts w:asciiTheme="minorHAnsi" w:eastAsia="Arial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312" w14:textId="77777777" w:rsidR="00B45A70" w:rsidRDefault="00B45A70" w:rsidP="00010883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836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0442852F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F54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0EE4C649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DE8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4891C0BF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B45A70" w14:paraId="42F4B848" w14:textId="77777777" w:rsidTr="00B45A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DB0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4672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07B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F2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BE5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803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A12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A1B" w14:textId="77777777" w:rsidR="00B45A70" w:rsidRDefault="00B45A70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010883" w14:paraId="33289816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04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FEF" w14:textId="322D148F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930x352x47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EDC" w14:textId="2B3E0768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B4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6A7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D8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B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9A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13B6835B" w14:textId="77777777" w:rsidTr="000B2655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F25" w14:textId="757CFDE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88B" w14:textId="067A8E7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930x463x47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EFC" w14:textId="05AEE72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85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A6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DF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D63" w14:textId="5D30C123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6B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5DB7CD46" w14:textId="77777777" w:rsidTr="000B2655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CF89" w14:textId="57251FA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BC5" w14:textId="26B9116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Style w:val="Pogrubienie"/>
              </w:rPr>
              <w:t>Air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398x1350x47 F5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59B" w14:textId="21E6190F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84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AB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08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278" w14:textId="326E4690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B94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5214D98C" w14:textId="77777777" w:rsidTr="000B2655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28D" w14:textId="463BD4AF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57B" w14:textId="24DD548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Style w:val="Pogrubienie"/>
              </w:rPr>
              <w:t>Air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453x1350x47 F5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A9C" w14:textId="135C2B2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DD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42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97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F3B" w14:textId="4B95DCE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4B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185396FE" w14:textId="77777777" w:rsidTr="000B2655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2B3" w14:textId="005B0BF4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28E" w14:textId="5A010DD8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930x577x47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025" w14:textId="51EFE3F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E1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CDA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95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7D3" w14:textId="4F48548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C3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59290DB5" w14:textId="77777777" w:rsidTr="00010883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C57" w14:textId="7F4FC2C3" w:rsidR="00010883" w:rsidRDefault="00010883" w:rsidP="00010883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FE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6C3EE563" w14:textId="77777777" w:rsidTr="00010883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D09" w14:textId="7D94518E" w:rsidR="008E5A62" w:rsidRDefault="008E5A62" w:rsidP="00010883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DF9" w14:textId="77777777" w:rsidR="008E5A62" w:rsidRDefault="008E5A62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1C9D4190" w14:textId="77777777" w:rsidTr="00010883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CCFF" w14:textId="6FAF66AC" w:rsidR="008E5A62" w:rsidRDefault="008E5A62" w:rsidP="00010883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851" w14:textId="77777777" w:rsidR="008E5A62" w:rsidRDefault="008E5A62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8C7051B" w14:textId="27F73FDD" w:rsidR="0058712C" w:rsidRDefault="0058712C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6C37344" w14:textId="0EA047E4" w:rsidR="008E5A62" w:rsidRPr="00C47ACD" w:rsidRDefault="008E5A62" w:rsidP="008E5A62">
      <w:p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r w:rsidRPr="008E5A62">
        <w:rPr>
          <w:rFonts w:asciiTheme="minorHAnsi" w:eastAsia="Times New Roman" w:hAnsiTheme="minorHAnsi" w:cstheme="minorHAnsi"/>
          <w:b/>
          <w:sz w:val="20"/>
          <w:szCs w:val="20"/>
        </w:rPr>
        <w:t xml:space="preserve">zamówienie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opcjonalne </w:t>
      </w:r>
      <w:r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C47ACD">
        <w:rPr>
          <w:rFonts w:asciiTheme="minorHAnsi" w:hAnsiTheme="minorHAnsi" w:cstheme="minorHAnsi"/>
          <w:sz w:val="20"/>
          <w:szCs w:val="20"/>
        </w:rPr>
        <w:t>……………........ PLN*, zgodnie z 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185"/>
        <w:gridCol w:w="993"/>
        <w:gridCol w:w="1700"/>
        <w:gridCol w:w="993"/>
        <w:gridCol w:w="1275"/>
        <w:gridCol w:w="851"/>
        <w:gridCol w:w="1134"/>
      </w:tblGrid>
      <w:tr w:rsidR="008E5A62" w14:paraId="6E4EB978" w14:textId="77777777" w:rsidTr="002114B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C4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A0D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981F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8C18" w14:textId="77777777" w:rsidR="008E5A62" w:rsidRDefault="008E5A62" w:rsidP="002114B1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 lub inne informacje pozwalające na identyfikację zaoferowanego przedmiotu oferty*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C5B" w14:textId="77777777" w:rsidR="008E5A62" w:rsidRDefault="008E5A62" w:rsidP="002114B1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150B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27C44AB9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723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57F0E3F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977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076FFD2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8E5A62" w14:paraId="0D4205AC" w14:textId="77777777" w:rsidTr="002114B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2AB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08C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050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64A7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4179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7A87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500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53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8E5A62" w14:paraId="742DE9E6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402C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A3AA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930x352x47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5C4" w14:textId="44FB27A9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535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665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603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42E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B879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20F4CCDD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04A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9DD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930x463x47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A45" w14:textId="4E7C440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3FC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427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BC41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81A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A04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69442E84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F2DB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9AB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Style w:val="Pogrubienie"/>
              </w:rPr>
              <w:t>Air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398x1350x47 F5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528C" w14:textId="1B0B5C84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63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4FD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C3F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AA9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410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43A43676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C96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025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proofErr w:type="spellStart"/>
            <w:r>
              <w:rPr>
                <w:rStyle w:val="Pogrubienie"/>
              </w:rPr>
              <w:t>Air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453x1350x47 F5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36A" w14:textId="0B7BF334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749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53D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A5C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3B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6F4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3EA2F0F9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331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A17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 xml:space="preserve">Panel </w:t>
            </w:r>
            <w:proofErr w:type="spellStart"/>
            <w:r>
              <w:rPr>
                <w:rStyle w:val="Pogrubienie"/>
              </w:rPr>
              <w:t>Filter</w:t>
            </w:r>
            <w:proofErr w:type="spellEnd"/>
            <w:r>
              <w:rPr>
                <w:rStyle w:val="Pogrubienie"/>
              </w:rPr>
              <w:t xml:space="preserve"> 930x577x47 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1F2" w14:textId="4BB9D700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698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B5A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623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967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992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8E5A62" w14:paraId="421B8410" w14:textId="77777777" w:rsidTr="002114B1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D5F" w14:textId="77777777" w:rsidR="008E5A62" w:rsidRDefault="008E5A62" w:rsidP="002114B1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1FA" w14:textId="77777777" w:rsidR="008E5A62" w:rsidRDefault="008E5A62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4A6378C" w14:textId="77777777" w:rsidR="008E5A62" w:rsidRDefault="008E5A62" w:rsidP="008E5A62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359C0E6" w14:textId="70A4AC11" w:rsidR="008E5A62" w:rsidRDefault="008E5A62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0C902A0" w14:textId="77777777" w:rsidR="006249A6" w:rsidRDefault="00010883" w:rsidP="00C2079B">
      <w:pPr>
        <w:spacing w:after="120" w:line="240" w:lineRule="auto"/>
        <w:ind w:left="284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2) </w:t>
      </w:r>
      <w:r w:rsidRPr="00010883">
        <w:rPr>
          <w:rFonts w:asciiTheme="minorHAnsi" w:eastAsia="Times New Roman" w:hAnsiTheme="minorHAnsi" w:cstheme="minorHAnsi"/>
          <w:b/>
          <w:sz w:val="20"/>
          <w:szCs w:val="20"/>
        </w:rPr>
        <w:t xml:space="preserve">w części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6249A6">
        <w:rPr>
          <w:rFonts w:asciiTheme="minorHAnsi" w:eastAsia="Times New Roman" w:hAnsiTheme="minorHAnsi" w:cstheme="minorHAnsi"/>
          <w:b/>
          <w:sz w:val="20"/>
          <w:szCs w:val="20"/>
        </w:rPr>
        <w:t>:</w:t>
      </w:r>
    </w:p>
    <w:p w14:paraId="20524AC4" w14:textId="13DCFD43" w:rsidR="00010883" w:rsidRPr="00C47ACD" w:rsidRDefault="006249A6" w:rsidP="00010883">
      <w:p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6249A6">
        <w:rPr>
          <w:rFonts w:asciiTheme="minorHAnsi" w:eastAsia="Times New Roman" w:hAnsiTheme="minorHAnsi" w:cstheme="minorHAnsi"/>
          <w:b/>
          <w:sz w:val="20"/>
          <w:szCs w:val="20"/>
        </w:rPr>
        <w:t>a) zamówienie podsta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w</w:t>
      </w:r>
      <w:r w:rsidRPr="006249A6">
        <w:rPr>
          <w:rFonts w:asciiTheme="minorHAnsi" w:eastAsia="Times New Roman" w:hAnsiTheme="minorHAnsi" w:cstheme="minorHAnsi"/>
          <w:b/>
          <w:sz w:val="20"/>
          <w:szCs w:val="20"/>
        </w:rPr>
        <w:t>owe</w:t>
      </w:r>
      <w:r w:rsidR="0001088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10883"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="00010883" w:rsidRPr="00C47ACD">
        <w:rPr>
          <w:rFonts w:asciiTheme="minorHAnsi" w:hAnsiTheme="minorHAnsi" w:cstheme="minorHAnsi"/>
          <w:sz w:val="20"/>
          <w:szCs w:val="20"/>
        </w:rPr>
        <w:t>……………........ PLN*, zgodnie z 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471"/>
        <w:gridCol w:w="707"/>
        <w:gridCol w:w="1700"/>
        <w:gridCol w:w="993"/>
        <w:gridCol w:w="1275"/>
        <w:gridCol w:w="851"/>
        <w:gridCol w:w="1134"/>
      </w:tblGrid>
      <w:tr w:rsidR="00010883" w14:paraId="59350861" w14:textId="77777777" w:rsidTr="000108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14E7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147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FC7A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AA31" w14:textId="581B952A" w:rsidR="00010883" w:rsidRDefault="00010883" w:rsidP="000B2655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 lub inne informacje pozwalające na identyfikację zaoferowanego przedmiotu oferty</w:t>
            </w:r>
            <w:r w:rsidR="0073678D">
              <w:rPr>
                <w:rFonts w:asciiTheme="minorHAnsi" w:eastAsia="Arial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D36D" w14:textId="77777777" w:rsidR="00010883" w:rsidRDefault="00010883" w:rsidP="000B2655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A3DC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26F30FA8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214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53A13F22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DB55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518E3FDE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010883" w14:paraId="1BFEC274" w14:textId="77777777" w:rsidTr="0001088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E2F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EF6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BDB2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36B2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2D1F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CBAA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496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170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010883" w14:paraId="00C32824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8AA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A9B" w14:textId="61743A9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926" w14:textId="42F953EE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4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A5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B27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E47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27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366A7EEA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8D7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3A3D" w14:textId="7215A27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 70%(F5)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3B6" w14:textId="430649E8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6E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6C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5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2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85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41042B2A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B605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D94" w14:textId="634E163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6B5" w14:textId="45B7C42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5F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B10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661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83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46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68B6CC3D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27B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BEB" w14:textId="35EDDE0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483" w14:textId="016B405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F1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CD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41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C8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310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4AE074AD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B26" w14:textId="1FE8EC30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FBB" w14:textId="0A8FC08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DC0" w14:textId="47DA48C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920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0D8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C5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063" w14:textId="4E9E8D8D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644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5047CD7E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E93" w14:textId="45B9B106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C2" w14:textId="1C279736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A9F9" w14:textId="35E0AD5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29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9D1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F6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A6D" w14:textId="33A944FF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C06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6680100B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1C3" w14:textId="7FC906DF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7E3" w14:textId="07678BDA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554" w14:textId="2A6CCD1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D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34F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F3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CB6" w14:textId="7FC8BE41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060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405FC4BE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42F" w14:textId="5E19951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FDB" w14:textId="2B059DB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18E" w14:textId="11812B16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285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90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587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4E9" w14:textId="5337B8BA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27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74658A7C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CA5" w14:textId="16798BC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C1B" w14:textId="235EB326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70%(M5)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3AA" w14:textId="030B8F93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45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071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9C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2F3" w14:textId="1BB68DD1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29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32679753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35D" w14:textId="534FF68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ADB" w14:textId="6D8FBAEA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70%(M5)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95C1" w14:textId="3E028BE9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0EB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F1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9E8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956" w14:textId="456B4106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C0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4B0ACA1D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4AC" w14:textId="53FCD111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1F57" w14:textId="02BE3F9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A08" w14:textId="579A4471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7A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08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C0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5EF" w14:textId="3EAA6290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94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7FACA8B7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57A" w14:textId="42739126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EED" w14:textId="544092E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07B" w14:textId="4C51397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E95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CB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DC7E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FB" w14:textId="299410EB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77A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00513C73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02F" w14:textId="5CFADE62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224" w14:textId="6317040A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B78" w14:textId="0502E41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CA5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CAB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071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E1A" w14:textId="3059E2B6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D6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04578764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C83" w14:textId="649D64D9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1D9" w14:textId="5AF58592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592x490x290 ePM10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4DE0" w14:textId="181220D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7E2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A618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B0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932" w14:textId="035B23B5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43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6C1E9655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F6A" w14:textId="08A37821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709" w14:textId="0A836434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95D" w14:textId="6DA7CEE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4E3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D4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37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3BC" w14:textId="5A758416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808D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2E8D12D6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840" w14:textId="0F66EADD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F62" w14:textId="59B9F7C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592x490x290 ePM10 50%(f75)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E2A" w14:textId="4E6317B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9C0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0215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67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770" w14:textId="695915B5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3878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41AC8270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B86" w14:textId="6F3CB5D5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B33" w14:textId="4A915E1C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CFE" w14:textId="45D42C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8B1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10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69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ED2" w14:textId="19A2B92B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5D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09F5B171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1F52" w14:textId="2A7DE0CB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A7E" w14:textId="77BAB854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490x490x300 (G4)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551C" w14:textId="513E6C52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BFF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3FA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53C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71B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52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27184BF2" w14:textId="77777777" w:rsidTr="00010883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A3B3" w14:textId="59125434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BCD" w14:textId="62CE5EBA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428x428x300 (G4)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864" w14:textId="2214F6B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3F9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AE1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AA8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E9B" w14:textId="26B010DD" w:rsidR="00010883" w:rsidRPr="00E8534A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666" w14:textId="77777777" w:rsidR="00010883" w:rsidRDefault="00010883" w:rsidP="00010883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010883" w14:paraId="51ED8FCD" w14:textId="77777777" w:rsidTr="000B2655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FF56" w14:textId="77777777" w:rsidR="00010883" w:rsidRDefault="00010883" w:rsidP="000B2655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46E" w14:textId="77777777" w:rsidR="00010883" w:rsidRDefault="00010883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4F1B3A3" w14:textId="77777777" w:rsidTr="000B2655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2C3" w14:textId="5A8FF370" w:rsidR="006249A6" w:rsidRDefault="006249A6" w:rsidP="000B2655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x 2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1D1" w14:textId="77777777" w:rsidR="006249A6" w:rsidRDefault="006249A6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550CEEE8" w14:textId="77777777" w:rsidTr="000B2655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6A0E" w14:textId="2EE71AD2" w:rsidR="006249A6" w:rsidRDefault="006249A6" w:rsidP="000B2655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B39" w14:textId="77777777" w:rsidR="006249A6" w:rsidRDefault="006249A6" w:rsidP="000B2655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2FF76750" w14:textId="23A158CF" w:rsidR="006249A6" w:rsidRPr="00C47ACD" w:rsidRDefault="006249A6" w:rsidP="006249A6">
      <w:p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>b</w:t>
      </w:r>
      <w:r w:rsidRPr="006249A6">
        <w:rPr>
          <w:rFonts w:asciiTheme="minorHAnsi" w:eastAsia="Times New Roman" w:hAnsiTheme="minorHAnsi" w:cstheme="minorHAnsi"/>
          <w:b/>
          <w:sz w:val="20"/>
          <w:szCs w:val="20"/>
        </w:rPr>
        <w:t xml:space="preserve">) zamówienie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opcjonalne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47ACD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C47ACD">
        <w:rPr>
          <w:rFonts w:asciiTheme="minorHAnsi" w:hAnsiTheme="minorHAnsi" w:cstheme="minorHAnsi"/>
          <w:sz w:val="20"/>
          <w:szCs w:val="20"/>
        </w:rPr>
        <w:t>……………........ PLN*, zgodnie z poniższą tabelą:</w:t>
      </w:r>
    </w:p>
    <w:tbl>
      <w:tblPr>
        <w:tblStyle w:val="Tabela-Siatka"/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9"/>
        <w:gridCol w:w="2471"/>
        <w:gridCol w:w="707"/>
        <w:gridCol w:w="1700"/>
        <w:gridCol w:w="993"/>
        <w:gridCol w:w="1275"/>
        <w:gridCol w:w="851"/>
        <w:gridCol w:w="1134"/>
      </w:tblGrid>
      <w:tr w:rsidR="006249A6" w14:paraId="7CF533F4" w14:textId="77777777" w:rsidTr="002114B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322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67B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93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289" w14:textId="77777777" w:rsidR="006249A6" w:rsidRDefault="006249A6" w:rsidP="002114B1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 lub inne informacje pozwalające na identyfikację zaoferowanego przedmiotu oferty*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61F2" w14:textId="77777777" w:rsidR="006249A6" w:rsidRDefault="006249A6" w:rsidP="002114B1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94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677A5B26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A4E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2C4E4BE6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47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08FA149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6249A6" w14:paraId="5DBFD287" w14:textId="77777777" w:rsidTr="002114B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19F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079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324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A26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8C9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D0B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f=c*e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239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42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f+VAT</w:t>
            </w:r>
            <w:proofErr w:type="spellEnd"/>
          </w:p>
        </w:tc>
      </w:tr>
      <w:tr w:rsidR="006249A6" w14:paraId="07A3014F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4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31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B76" w14:textId="20616D8C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581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BD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78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28D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DC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7B0A70C5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36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5F1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 70%(F5)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462" w14:textId="27BEEAC3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88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69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F6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4D1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19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043598CA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F4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3F1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E38" w14:textId="74D4939D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D8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50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7D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D21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CA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6B2FC20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53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DA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88E" w14:textId="1D681EDF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07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01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E2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C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05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B4C55D2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26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451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B1F" w14:textId="2A3FC0D3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5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8E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BA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70A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586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67F1D97E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F5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CC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DBA6" w14:textId="0F979A73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DB6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A3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75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D90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47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BC43A8F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B16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01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D42" w14:textId="762418FC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F7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57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B5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B3A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9A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0E4124BA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4B5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50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993" w14:textId="52D5465D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56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47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DBF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90D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31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3B913AA5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A15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2D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70%(M5)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1C2" w14:textId="28D74445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F2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673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EA1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B6C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50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55D25D2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B4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1E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70%(M5)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0EC" w14:textId="19F7F7DE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74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8F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33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DF2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E6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7C75CB5E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8F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37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E56" w14:textId="0C55BC2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11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EF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21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967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29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6C03EFBB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71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80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B2E" w14:textId="71E577FF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9B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B5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A05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D7D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CC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23565C5F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04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4B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287x592x290 ePM10 70%(M6)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135" w14:textId="34F3C0E3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31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DD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FF0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4B6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86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1D9A49CE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57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1E9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592x490x290 ePM10 50%(f7)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257" w14:textId="360A20F8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47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CB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66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879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60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2F02F16E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FD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AFF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238" w14:textId="2EC5CBFE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74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3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D52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473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89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25333A40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CAC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DA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592x490x290 ePM10 50%(f75)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1ED" w14:textId="3CBA5A46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085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E59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3D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CB0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6E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5A3F7021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62B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CF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287x592x48 ePM10 60%(M5)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B23" w14:textId="50DFBD84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4C7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90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37C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9BD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9C031F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4D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7EA141F8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6C4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2C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490x490x300 (G4)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E5C" w14:textId="7FAA1935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45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6CD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05A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A48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0F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50EE14BC" w14:textId="77777777" w:rsidTr="002114B1"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E7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F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Filtr 428x428x300 (G4)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8EC" w14:textId="048B5360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D72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B5E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4C0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067" w14:textId="77777777" w:rsidR="006249A6" w:rsidRPr="00E8534A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E8534A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369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6249A6" w14:paraId="41AB5CCD" w14:textId="77777777" w:rsidTr="002114B1">
        <w:trPr>
          <w:trHeight w:val="512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839" w14:textId="77777777" w:rsidR="006249A6" w:rsidRDefault="006249A6" w:rsidP="002114B1">
            <w:pPr>
              <w:widowControl w:val="0"/>
              <w:ind w:right="100"/>
              <w:jc w:val="righ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A13" w14:textId="77777777" w:rsidR="006249A6" w:rsidRDefault="006249A6" w:rsidP="002114B1">
            <w:pPr>
              <w:widowControl w:val="0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3367CB84" w14:textId="2A6997D3" w:rsidR="006249A6" w:rsidRDefault="006249A6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bookmarkEnd w:id="1"/>
    <w:p w14:paraId="2FF237EB" w14:textId="7A580A09" w:rsidR="00C2079B" w:rsidRDefault="00C2079B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E85E90B" w14:textId="77777777" w:rsidR="00C2079B" w:rsidRDefault="00C2079B" w:rsidP="0058712C">
      <w:pPr>
        <w:spacing w:after="120" w:line="360" w:lineRule="auto"/>
        <w:ind w:left="284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D404BDC" w14:textId="37293203" w:rsidR="00B03057" w:rsidRDefault="002E265F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B75D43">
        <w:rPr>
          <w:rFonts w:asciiTheme="minorHAnsi" w:eastAsia="Arial" w:hAnsiTheme="minorHAnsi" w:cstheme="minorHAnsi"/>
          <w:b/>
          <w:sz w:val="20"/>
          <w:szCs w:val="20"/>
        </w:rPr>
        <w:lastRenderedPageBreak/>
        <w:t>2</w:t>
      </w:r>
      <w:r w:rsidR="0001088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C09D4" w:rsidRPr="00B75D43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42707E46" w14:textId="70A90D75" w:rsidR="00B03057" w:rsidRDefault="00B03057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F3D97" w14:paraId="08BC9608" w14:textId="77777777" w:rsidTr="002F3D97">
        <w:trPr>
          <w:trHeight w:val="562"/>
        </w:trPr>
        <w:tc>
          <w:tcPr>
            <w:tcW w:w="4672" w:type="dxa"/>
            <w:gridSpan w:val="2"/>
            <w:tcBorders>
              <w:right w:val="single" w:sz="18" w:space="0" w:color="auto"/>
            </w:tcBorders>
            <w:vAlign w:val="center"/>
          </w:tcPr>
          <w:p w14:paraId="23058499" w14:textId="65CBA820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Część I</w:t>
            </w:r>
          </w:p>
        </w:tc>
        <w:tc>
          <w:tcPr>
            <w:tcW w:w="4673" w:type="dxa"/>
            <w:gridSpan w:val="2"/>
            <w:tcBorders>
              <w:left w:val="single" w:sz="18" w:space="0" w:color="auto"/>
            </w:tcBorders>
            <w:vAlign w:val="center"/>
          </w:tcPr>
          <w:p w14:paraId="4EF42F04" w14:textId="07445DFD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Część II</w:t>
            </w:r>
          </w:p>
        </w:tc>
      </w:tr>
      <w:tr w:rsidR="002F3D97" w14:paraId="1C65FE89" w14:textId="77777777" w:rsidTr="002F3D97">
        <w:trPr>
          <w:trHeight w:val="562"/>
        </w:trPr>
        <w:tc>
          <w:tcPr>
            <w:tcW w:w="2336" w:type="dxa"/>
            <w:vAlign w:val="center"/>
          </w:tcPr>
          <w:p w14:paraId="45D461C2" w14:textId="50F06A1C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Zamówienie podstawowe</w:t>
            </w:r>
            <w:r w:rsidR="00B75DE7">
              <w:rPr>
                <w:rFonts w:asciiTheme="minorHAnsi" w:eastAsia="Arial" w:hAnsiTheme="minorHAnsi" w:cstheme="minorHAnsi"/>
                <w:b/>
              </w:rPr>
              <w:t xml:space="preserve"> na rok 2025</w:t>
            </w:r>
          </w:p>
        </w:tc>
        <w:tc>
          <w:tcPr>
            <w:tcW w:w="23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B739CC" w14:textId="03E752F1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Zamówienie opcjonalne</w:t>
            </w:r>
          </w:p>
        </w:tc>
        <w:tc>
          <w:tcPr>
            <w:tcW w:w="2336" w:type="dxa"/>
            <w:tcBorders>
              <w:left w:val="single" w:sz="18" w:space="0" w:color="auto"/>
            </w:tcBorders>
            <w:vAlign w:val="center"/>
          </w:tcPr>
          <w:p w14:paraId="33313DA6" w14:textId="3805F07A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Zamówienie podstawowe</w:t>
            </w:r>
            <w:r w:rsidR="00B75DE7">
              <w:rPr>
                <w:rFonts w:asciiTheme="minorHAnsi" w:eastAsia="Arial" w:hAnsiTheme="minorHAnsi" w:cstheme="minorHAnsi"/>
                <w:b/>
              </w:rPr>
              <w:t xml:space="preserve"> na rok 2025</w:t>
            </w:r>
          </w:p>
        </w:tc>
        <w:tc>
          <w:tcPr>
            <w:tcW w:w="2337" w:type="dxa"/>
            <w:vAlign w:val="center"/>
          </w:tcPr>
          <w:p w14:paraId="0316CA92" w14:textId="564E50E7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Zamówienie opcjonalne</w:t>
            </w:r>
          </w:p>
        </w:tc>
      </w:tr>
      <w:tr w:rsidR="002F3D97" w14:paraId="51C44DE9" w14:textId="77777777" w:rsidTr="002F3D97">
        <w:trPr>
          <w:trHeight w:val="562"/>
        </w:trPr>
        <w:tc>
          <w:tcPr>
            <w:tcW w:w="2336" w:type="dxa"/>
            <w:vAlign w:val="center"/>
          </w:tcPr>
          <w:p w14:paraId="0FE289CB" w14:textId="78FFC76A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.... dni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00CCE7D3" w14:textId="5746FBFA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E3FCE">
              <w:rPr>
                <w:rFonts w:asciiTheme="minorHAnsi" w:eastAsia="Arial" w:hAnsiTheme="minorHAnsi" w:cstheme="minorHAnsi"/>
                <w:b/>
              </w:rPr>
              <w:t>.... dni</w:t>
            </w:r>
          </w:p>
        </w:tc>
        <w:tc>
          <w:tcPr>
            <w:tcW w:w="2336" w:type="dxa"/>
            <w:tcBorders>
              <w:left w:val="single" w:sz="18" w:space="0" w:color="auto"/>
            </w:tcBorders>
            <w:vAlign w:val="center"/>
          </w:tcPr>
          <w:p w14:paraId="4FE62A2C" w14:textId="593D8906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E3FCE">
              <w:rPr>
                <w:rFonts w:asciiTheme="minorHAnsi" w:eastAsia="Arial" w:hAnsiTheme="minorHAnsi" w:cstheme="minorHAnsi"/>
                <w:b/>
              </w:rPr>
              <w:t>.... dni</w:t>
            </w:r>
          </w:p>
        </w:tc>
        <w:tc>
          <w:tcPr>
            <w:tcW w:w="2337" w:type="dxa"/>
            <w:vAlign w:val="center"/>
          </w:tcPr>
          <w:p w14:paraId="4BECAD61" w14:textId="28BE97E7" w:rsidR="002F3D97" w:rsidRDefault="002F3D97" w:rsidP="002F3D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4E3FCE">
              <w:rPr>
                <w:rFonts w:asciiTheme="minorHAnsi" w:eastAsia="Arial" w:hAnsiTheme="minorHAnsi" w:cstheme="minorHAnsi"/>
                <w:b/>
              </w:rPr>
              <w:t>.... dni</w:t>
            </w:r>
          </w:p>
        </w:tc>
      </w:tr>
    </w:tbl>
    <w:p w14:paraId="53383119" w14:textId="69C53AD5" w:rsidR="00240B19" w:rsidRDefault="00240B19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EF55D7E" w14:textId="5E0E1D3D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3.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 Oświadczamy, że w zaoferowanej cenie oferujemy następujący </w:t>
      </w:r>
      <w:r>
        <w:rPr>
          <w:rFonts w:asciiTheme="minorHAnsi" w:eastAsia="Arial" w:hAnsiTheme="minorHAnsi" w:cstheme="minorHAnsi"/>
          <w:b/>
          <w:sz w:val="20"/>
          <w:szCs w:val="20"/>
        </w:rPr>
        <w:t>okres gwarancji na dostarczone filtry</w:t>
      </w:r>
      <w:r w:rsidRPr="00B75D43">
        <w:rPr>
          <w:rFonts w:asciiTheme="minorHAnsi" w:eastAsia="Arial" w:hAnsiTheme="minorHAnsi" w:cstheme="minorHAnsi"/>
          <w:b/>
          <w:sz w:val="20"/>
          <w:szCs w:val="20"/>
        </w:rPr>
        <w:t xml:space="preserve">: </w:t>
      </w:r>
    </w:p>
    <w:p w14:paraId="76105554" w14:textId="77777777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3D97" w14:paraId="146AAAAB" w14:textId="77777777" w:rsidTr="002F3D97">
        <w:trPr>
          <w:trHeight w:val="562"/>
        </w:trPr>
        <w:tc>
          <w:tcPr>
            <w:tcW w:w="46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A67E4F" w14:textId="77777777" w:rsidR="002F3D97" w:rsidRDefault="002F3D97" w:rsidP="001140B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Część I</w:t>
            </w:r>
          </w:p>
        </w:tc>
        <w:tc>
          <w:tcPr>
            <w:tcW w:w="4673" w:type="dxa"/>
            <w:tcBorders>
              <w:left w:val="single" w:sz="18" w:space="0" w:color="auto"/>
            </w:tcBorders>
            <w:vAlign w:val="center"/>
          </w:tcPr>
          <w:p w14:paraId="6D489435" w14:textId="77777777" w:rsidR="002F3D97" w:rsidRDefault="002F3D97" w:rsidP="001140B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Część II</w:t>
            </w:r>
          </w:p>
        </w:tc>
      </w:tr>
      <w:tr w:rsidR="002F3D97" w14:paraId="4D1F7069" w14:textId="77777777" w:rsidTr="002F3D97">
        <w:trPr>
          <w:trHeight w:val="562"/>
        </w:trPr>
        <w:tc>
          <w:tcPr>
            <w:tcW w:w="4672" w:type="dxa"/>
            <w:tcBorders>
              <w:right w:val="single" w:sz="18" w:space="0" w:color="auto"/>
            </w:tcBorders>
            <w:vAlign w:val="center"/>
          </w:tcPr>
          <w:p w14:paraId="3DBC94AB" w14:textId="7CABF27E" w:rsidR="002F3D97" w:rsidRDefault="002F3D97" w:rsidP="001140B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....... miesięcy</w:t>
            </w:r>
          </w:p>
        </w:tc>
        <w:tc>
          <w:tcPr>
            <w:tcW w:w="4673" w:type="dxa"/>
            <w:tcBorders>
              <w:left w:val="single" w:sz="18" w:space="0" w:color="auto"/>
            </w:tcBorders>
            <w:vAlign w:val="center"/>
          </w:tcPr>
          <w:p w14:paraId="06A04262" w14:textId="78853D59" w:rsidR="002F3D97" w:rsidRDefault="002F3D97" w:rsidP="001140B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....... miesięcy</w:t>
            </w:r>
          </w:p>
        </w:tc>
      </w:tr>
    </w:tbl>
    <w:p w14:paraId="77810685" w14:textId="77777777" w:rsidR="002F3D97" w:rsidRDefault="002F3D97" w:rsidP="002F3D97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E6EE288" w14:textId="77777777" w:rsidR="002F3D97" w:rsidRDefault="002F3D97" w:rsidP="00C47ACD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77785D" w14:textId="387E7DDF" w:rsidR="00A93513" w:rsidRDefault="003E02C8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4</w:t>
      </w:r>
      <w:r w:rsidR="00A93513" w:rsidRPr="00A93513">
        <w:rPr>
          <w:rFonts w:asciiTheme="minorHAnsi" w:eastAsia="Arial" w:hAnsiTheme="minorHAnsi" w:cstheme="minorHAnsi"/>
          <w:sz w:val="20"/>
          <w:szCs w:val="20"/>
        </w:rPr>
        <w:t>.</w:t>
      </w:r>
      <w:r w:rsidR="00A9351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578E0E4F" w:rsidR="009B6BA2" w:rsidRPr="00E80142" w:rsidRDefault="003E02C8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5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2FC4BA89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6F5B7A60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01B95C1B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45CDF14C" w14:textId="41645F11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5F0FAA7D" w:rsidR="009B6BA2" w:rsidRPr="00E80142" w:rsidRDefault="003E02C8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338F74FA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3E02C8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648D8953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3E02C8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2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2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lastRenderedPageBreak/>
        <w:t>wykreślenie)).</w:t>
      </w:r>
    </w:p>
    <w:p w14:paraId="28B786D4" w14:textId="2432FA99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01088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0AF4DAF6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5F6D03">
        <w:rPr>
          <w:rFonts w:ascii="Arial" w:hAnsi="Arial" w:cs="Arial"/>
        </w:rPr>
        <w:t>32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75DE7">
        <w:rPr>
          <w:rFonts w:ascii="Arial" w:hAnsi="Arial" w:cs="Arial"/>
        </w:rPr>
        <w:t>4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12C782" w14:textId="77777777" w:rsidR="00006EDB" w:rsidRPr="00006EDB" w:rsidRDefault="00633E68" w:rsidP="00006ED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06EDB" w:rsidRPr="00006EDB">
        <w:rPr>
          <w:rFonts w:ascii="Arial" w:hAnsi="Arial" w:cs="Arial"/>
          <w:b/>
          <w:bCs/>
          <w:sz w:val="21"/>
          <w:szCs w:val="21"/>
        </w:rPr>
        <w:t>Dostawa filtrów powietrza do central wentylacyjnych oraz urządzeń klimatyzacyjnych dla CI TASK</w:t>
      </w:r>
      <w:r w:rsidR="00006EDB" w:rsidRPr="00006EDB">
        <w:rPr>
          <w:rFonts w:ascii="Arial" w:hAnsi="Arial" w:cs="Arial"/>
          <w:b/>
          <w:bCs/>
          <w:sz w:val="21"/>
          <w:szCs w:val="21"/>
          <w:lang w:bidi="pl-PL"/>
        </w:rPr>
        <w:t xml:space="preserve"> </w:t>
      </w:r>
    </w:p>
    <w:p w14:paraId="01A6FE3A" w14:textId="39615BFD" w:rsidR="00633E68" w:rsidRPr="00B234C0" w:rsidRDefault="00633E68" w:rsidP="00006E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439F74E2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753EDD9" w14:textId="77777777" w:rsidR="003506D5" w:rsidRPr="00B234C0" w:rsidRDefault="003506D5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2B13EE3A" w:rsidR="001145E2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36A6EC9B" w14:textId="3DC0151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CF50525" w14:textId="2A49A99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6FC9CD0" w14:textId="5BF869DC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401F45C" w14:textId="702E5EEB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DFC4D17" w14:textId="521064C1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F613BB" w14:textId="1EA05C8A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90AD747" w14:textId="650D89F4" w:rsidR="00C47ACD" w:rsidRDefault="00C47ACD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B969491" w14:textId="77777777" w:rsidR="00B75DE7" w:rsidRDefault="00B75DE7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6" w:name="_GoBack"/>
      <w:bookmarkEnd w:id="6"/>
    </w:p>
    <w:bookmarkEnd w:id="5"/>
    <w:p w14:paraId="7B3BC4E2" w14:textId="4B3DDA5D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3592C07A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5F6D03">
        <w:rPr>
          <w:rFonts w:ascii="Arial" w:hAnsi="Arial" w:cs="Arial"/>
          <w:sz w:val="20"/>
          <w:szCs w:val="20"/>
        </w:rPr>
        <w:t>32</w:t>
      </w:r>
      <w:r w:rsidRPr="006E3FA1">
        <w:rPr>
          <w:rFonts w:ascii="Arial" w:hAnsi="Arial" w:cs="Arial"/>
          <w:sz w:val="20"/>
          <w:szCs w:val="20"/>
        </w:rPr>
        <w:t>/022/D/2</w:t>
      </w:r>
      <w:r w:rsidR="00B75DE7">
        <w:rPr>
          <w:rFonts w:ascii="Arial" w:hAnsi="Arial" w:cs="Arial"/>
          <w:sz w:val="20"/>
          <w:szCs w:val="20"/>
        </w:rPr>
        <w:t>4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1013F08B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</w:t>
      </w:r>
      <w:r w:rsidR="008C19F9">
        <w:rPr>
          <w:rFonts w:ascii="Arial" w:hAnsi="Arial" w:cs="Arial"/>
        </w:rPr>
        <w:t>podstawowym</w:t>
      </w:r>
      <w:r w:rsidRPr="00B234C0">
        <w:rPr>
          <w:rFonts w:ascii="Arial" w:hAnsi="Arial" w:cs="Arial"/>
        </w:rPr>
        <w:t xml:space="preserve">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5B56044A" w14:textId="77777777" w:rsidR="00006EDB" w:rsidRPr="00006EDB" w:rsidRDefault="00006EDB" w:rsidP="00006EDB">
      <w:pPr>
        <w:pStyle w:val="Tekstpodstawowy"/>
        <w:ind w:right="48"/>
        <w:jc w:val="center"/>
        <w:rPr>
          <w:rFonts w:ascii="Arial" w:eastAsia="Arial" w:hAnsi="Arial" w:cs="Arial"/>
          <w:b/>
          <w:bCs/>
        </w:rPr>
      </w:pPr>
      <w:r w:rsidRPr="00006EDB">
        <w:rPr>
          <w:rFonts w:ascii="Arial" w:eastAsia="Arial" w:hAnsi="Arial" w:cs="Arial"/>
          <w:b/>
          <w:bCs/>
        </w:rPr>
        <w:t>Dostawa filtrów powietrza do central wentylacyjnych oraz urządzeń klimatyzacyjnych dla CI TASK</w:t>
      </w:r>
      <w:r w:rsidRPr="00006EDB">
        <w:rPr>
          <w:rFonts w:ascii="Arial" w:eastAsia="Arial" w:hAnsi="Arial" w:cs="Arial"/>
          <w:b/>
          <w:bCs/>
          <w:lang w:bidi="pl-PL"/>
        </w:rPr>
        <w:t xml:space="preserve"> 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58145818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06EDB" w:rsidRPr="00006EDB">
        <w:rPr>
          <w:rFonts w:ascii="Arial" w:hAnsi="Arial" w:cs="Arial"/>
          <w:b/>
          <w:bCs/>
          <w:sz w:val="20"/>
          <w:szCs w:val="20"/>
          <w:lang w:bidi="pl-PL"/>
        </w:rPr>
        <w:t>Dostawa filtrów powietrza do central wentylacyjnych oraz urządzeń klimatyzacyjnych dla CI TASK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4D03C3CD" w:rsidR="002816D4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47B6B1D" w14:textId="2DC8F0A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0C43A11" w14:textId="52F44F07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88A9DF" w14:textId="72E979D2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1F354C5" w14:textId="6F07C2BC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7C696D8" w14:textId="3895A048" w:rsidR="00C47ACD" w:rsidRDefault="00C47ACD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499D2672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5F6D03">
        <w:rPr>
          <w:rFonts w:ascii="Arial" w:eastAsia="Arial" w:hAnsi="Arial" w:cs="Arial"/>
          <w:b/>
          <w:sz w:val="20"/>
          <w:szCs w:val="20"/>
        </w:rPr>
        <w:t>32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B75DE7">
        <w:rPr>
          <w:rFonts w:ascii="Arial" w:eastAsia="Arial" w:hAnsi="Arial" w:cs="Arial"/>
          <w:b/>
          <w:sz w:val="20"/>
          <w:szCs w:val="20"/>
        </w:rPr>
        <w:t>4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3D819DC2" w:rsidR="00E94D90" w:rsidRPr="003B591B" w:rsidRDefault="00E94D90" w:rsidP="0019594A">
      <w:pPr>
        <w:spacing w:after="0" w:line="480" w:lineRule="auto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7" w:name="_Hlk149899779"/>
      <w:r w:rsidR="00626AFA" w:rsidRPr="00006EDB">
        <w:rPr>
          <w:rFonts w:ascii="Arial" w:hAnsi="Arial" w:cs="Arial"/>
          <w:b/>
          <w:bCs/>
          <w:sz w:val="21"/>
          <w:szCs w:val="21"/>
        </w:rPr>
        <w:t>Dostawa filtrów powietrza do central wentylacyjnych oraz urządzeń klimatyzacyjnych dla CI TASK</w:t>
      </w:r>
      <w:bookmarkEnd w:id="7"/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F42C6C">
      <w:footerReference w:type="default" r:id="rId9"/>
      <w:footerReference w:type="first" r:id="rId10"/>
      <w:pgSz w:w="11906" w:h="16838"/>
      <w:pgMar w:top="1418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FAE1" w14:textId="77777777" w:rsidR="00C90E4B" w:rsidRDefault="00C90E4B">
      <w:pPr>
        <w:spacing w:after="0" w:line="240" w:lineRule="auto"/>
      </w:pPr>
      <w:r>
        <w:separator/>
      </w:r>
    </w:p>
  </w:endnote>
  <w:endnote w:type="continuationSeparator" w:id="0">
    <w:p w14:paraId="0CC75B06" w14:textId="77777777" w:rsidR="00C90E4B" w:rsidRDefault="00C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0547" w14:textId="77777777" w:rsidR="007D5F37" w:rsidRDefault="007D5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12FE3334" w:rsidR="007D5F37" w:rsidRDefault="007D5F3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07CD" w14:textId="77777777" w:rsidR="00C90E4B" w:rsidRDefault="00C90E4B">
      <w:pPr>
        <w:spacing w:after="0" w:line="240" w:lineRule="auto"/>
      </w:pPr>
      <w:r>
        <w:separator/>
      </w:r>
    </w:p>
  </w:footnote>
  <w:footnote w:type="continuationSeparator" w:id="0">
    <w:p w14:paraId="27F6B6FA" w14:textId="77777777" w:rsidR="00C90E4B" w:rsidRDefault="00C90E4B">
      <w:pPr>
        <w:spacing w:after="0" w:line="240" w:lineRule="auto"/>
      </w:pPr>
      <w:r>
        <w:continuationSeparator/>
      </w:r>
    </w:p>
  </w:footnote>
  <w:footnote w:id="1">
    <w:p w14:paraId="484BFFDC" w14:textId="77777777" w:rsidR="007D5F37" w:rsidRPr="00633E68" w:rsidRDefault="007D5F37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7D5F37" w:rsidRPr="00C12D58" w:rsidRDefault="007D5F37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7D5F37" w:rsidRPr="00C12D58" w:rsidRDefault="007D5F37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7D5F37" w:rsidRPr="00C12D58" w:rsidRDefault="007D5F37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7D5F37" w:rsidRPr="00C12D58" w:rsidRDefault="007D5F37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B33EE1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7D614C7"/>
    <w:multiLevelType w:val="multilevel"/>
    <w:tmpl w:val="932A4D2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22C2B8B"/>
    <w:multiLevelType w:val="multilevel"/>
    <w:tmpl w:val="440C09F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2284581C"/>
    <w:multiLevelType w:val="multilevel"/>
    <w:tmpl w:val="51082FEE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432A9E"/>
    <w:multiLevelType w:val="multilevel"/>
    <w:tmpl w:val="58AC56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6CC0"/>
    <w:multiLevelType w:val="multilevel"/>
    <w:tmpl w:val="7C28A3F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576D5"/>
    <w:multiLevelType w:val="multilevel"/>
    <w:tmpl w:val="3356D8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1E3661B"/>
    <w:multiLevelType w:val="multilevel"/>
    <w:tmpl w:val="DDF6D1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1800"/>
      </w:pPr>
    </w:lvl>
  </w:abstractNum>
  <w:abstractNum w:abstractNumId="3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1A7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BB2EA2"/>
    <w:multiLevelType w:val="multilevel"/>
    <w:tmpl w:val="854C49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32"/>
  </w:num>
  <w:num w:numId="5">
    <w:abstractNumId w:val="15"/>
  </w:num>
  <w:num w:numId="6">
    <w:abstractNumId w:val="36"/>
  </w:num>
  <w:num w:numId="7">
    <w:abstractNumId w:val="19"/>
  </w:num>
  <w:num w:numId="8">
    <w:abstractNumId w:val="20"/>
  </w:num>
  <w:num w:numId="9">
    <w:abstractNumId w:val="17"/>
  </w:num>
  <w:num w:numId="10">
    <w:abstractNumId w:val="21"/>
  </w:num>
  <w:num w:numId="11">
    <w:abstractNumId w:val="34"/>
  </w:num>
  <w:num w:numId="12">
    <w:abstractNumId w:val="28"/>
  </w:num>
  <w:num w:numId="13">
    <w:abstractNumId w:val="18"/>
  </w:num>
  <w:num w:numId="14">
    <w:abstractNumId w:val="13"/>
  </w:num>
  <w:num w:numId="15">
    <w:abstractNumId w:val="12"/>
  </w:num>
  <w:num w:numId="16">
    <w:abstractNumId w:val="40"/>
  </w:num>
  <w:num w:numId="17">
    <w:abstractNumId w:val="6"/>
  </w:num>
  <w:num w:numId="18">
    <w:abstractNumId w:val="1"/>
  </w:num>
  <w:num w:numId="19">
    <w:abstractNumId w:val="25"/>
  </w:num>
  <w:num w:numId="20">
    <w:abstractNumId w:val="4"/>
  </w:num>
  <w:num w:numId="21">
    <w:abstractNumId w:val="35"/>
  </w:num>
  <w:num w:numId="22">
    <w:abstractNumId w:val="7"/>
  </w:num>
  <w:num w:numId="23">
    <w:abstractNumId w:val="39"/>
  </w:num>
  <w:num w:numId="24">
    <w:abstractNumId w:val="24"/>
  </w:num>
  <w:num w:numId="25">
    <w:abstractNumId w:val="11"/>
  </w:num>
  <w:num w:numId="26">
    <w:abstractNumId w:val="8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27"/>
  </w:num>
  <w:num w:numId="32">
    <w:abstractNumId w:val="5"/>
  </w:num>
  <w:num w:numId="33">
    <w:abstractNumId w:val="37"/>
  </w:num>
  <w:num w:numId="34">
    <w:abstractNumId w:val="1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6EDB"/>
    <w:rsid w:val="00007B6F"/>
    <w:rsid w:val="00007FAB"/>
    <w:rsid w:val="00010883"/>
    <w:rsid w:val="00011C3A"/>
    <w:rsid w:val="00014CD7"/>
    <w:rsid w:val="0001659A"/>
    <w:rsid w:val="00016901"/>
    <w:rsid w:val="00021981"/>
    <w:rsid w:val="000226F2"/>
    <w:rsid w:val="00023C75"/>
    <w:rsid w:val="00025D6B"/>
    <w:rsid w:val="00034BB2"/>
    <w:rsid w:val="000370E7"/>
    <w:rsid w:val="00037B66"/>
    <w:rsid w:val="00044BE5"/>
    <w:rsid w:val="000467E8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A16"/>
    <w:rsid w:val="00071B6E"/>
    <w:rsid w:val="00072424"/>
    <w:rsid w:val="000728C8"/>
    <w:rsid w:val="000734FD"/>
    <w:rsid w:val="000735F4"/>
    <w:rsid w:val="00075112"/>
    <w:rsid w:val="00080405"/>
    <w:rsid w:val="000818FC"/>
    <w:rsid w:val="000822FB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2655"/>
    <w:rsid w:val="000B3045"/>
    <w:rsid w:val="000B33FF"/>
    <w:rsid w:val="000C364E"/>
    <w:rsid w:val="000C7278"/>
    <w:rsid w:val="000C7496"/>
    <w:rsid w:val="000D4497"/>
    <w:rsid w:val="000D4E36"/>
    <w:rsid w:val="000D587C"/>
    <w:rsid w:val="000D6D6E"/>
    <w:rsid w:val="000D6FEA"/>
    <w:rsid w:val="000E2DE0"/>
    <w:rsid w:val="000E301B"/>
    <w:rsid w:val="000E3953"/>
    <w:rsid w:val="000F172E"/>
    <w:rsid w:val="0010133D"/>
    <w:rsid w:val="001070C0"/>
    <w:rsid w:val="00107FF0"/>
    <w:rsid w:val="00110862"/>
    <w:rsid w:val="00110BAE"/>
    <w:rsid w:val="0011291F"/>
    <w:rsid w:val="00112CE7"/>
    <w:rsid w:val="001140B7"/>
    <w:rsid w:val="001145E2"/>
    <w:rsid w:val="001163A6"/>
    <w:rsid w:val="00117B41"/>
    <w:rsid w:val="001268A9"/>
    <w:rsid w:val="0013007D"/>
    <w:rsid w:val="001301DA"/>
    <w:rsid w:val="00130DBC"/>
    <w:rsid w:val="00133139"/>
    <w:rsid w:val="00135FC6"/>
    <w:rsid w:val="0014173E"/>
    <w:rsid w:val="001427A5"/>
    <w:rsid w:val="00150F8C"/>
    <w:rsid w:val="001526A3"/>
    <w:rsid w:val="0015486C"/>
    <w:rsid w:val="00157543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1CFD"/>
    <w:rsid w:val="001938EA"/>
    <w:rsid w:val="0019594A"/>
    <w:rsid w:val="001A18B9"/>
    <w:rsid w:val="001A24B0"/>
    <w:rsid w:val="001A24E2"/>
    <w:rsid w:val="001A2BFD"/>
    <w:rsid w:val="001A485A"/>
    <w:rsid w:val="001A5157"/>
    <w:rsid w:val="001B00AA"/>
    <w:rsid w:val="001B51AF"/>
    <w:rsid w:val="001B53E1"/>
    <w:rsid w:val="001B7240"/>
    <w:rsid w:val="001B7604"/>
    <w:rsid w:val="001C7073"/>
    <w:rsid w:val="001C7253"/>
    <w:rsid w:val="001D35A7"/>
    <w:rsid w:val="001D597F"/>
    <w:rsid w:val="001E29FC"/>
    <w:rsid w:val="001F4DD4"/>
    <w:rsid w:val="001F5AD8"/>
    <w:rsid w:val="001F6A01"/>
    <w:rsid w:val="0020233F"/>
    <w:rsid w:val="00203379"/>
    <w:rsid w:val="0020538B"/>
    <w:rsid w:val="00205C6C"/>
    <w:rsid w:val="002060BC"/>
    <w:rsid w:val="00206544"/>
    <w:rsid w:val="002105AA"/>
    <w:rsid w:val="002114B1"/>
    <w:rsid w:val="00213F9D"/>
    <w:rsid w:val="00220E4D"/>
    <w:rsid w:val="0022430C"/>
    <w:rsid w:val="0022483C"/>
    <w:rsid w:val="00225A13"/>
    <w:rsid w:val="00225B3C"/>
    <w:rsid w:val="00225C7D"/>
    <w:rsid w:val="00230EFB"/>
    <w:rsid w:val="00234EDA"/>
    <w:rsid w:val="00235467"/>
    <w:rsid w:val="00236636"/>
    <w:rsid w:val="00237DC0"/>
    <w:rsid w:val="00240B19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6696A"/>
    <w:rsid w:val="002700C4"/>
    <w:rsid w:val="0027607B"/>
    <w:rsid w:val="002816D4"/>
    <w:rsid w:val="0028750D"/>
    <w:rsid w:val="002941D5"/>
    <w:rsid w:val="002A0545"/>
    <w:rsid w:val="002A19AE"/>
    <w:rsid w:val="002A4B52"/>
    <w:rsid w:val="002B5877"/>
    <w:rsid w:val="002B5BEA"/>
    <w:rsid w:val="002B7E3C"/>
    <w:rsid w:val="002C0BDA"/>
    <w:rsid w:val="002C28E6"/>
    <w:rsid w:val="002C4BAC"/>
    <w:rsid w:val="002C5CE6"/>
    <w:rsid w:val="002D0DD0"/>
    <w:rsid w:val="002D66D5"/>
    <w:rsid w:val="002D71CD"/>
    <w:rsid w:val="002E265F"/>
    <w:rsid w:val="002E53FC"/>
    <w:rsid w:val="002E5529"/>
    <w:rsid w:val="002E6099"/>
    <w:rsid w:val="002E65D3"/>
    <w:rsid w:val="002E759F"/>
    <w:rsid w:val="002E7A33"/>
    <w:rsid w:val="002F3D97"/>
    <w:rsid w:val="002F3F01"/>
    <w:rsid w:val="002F5C55"/>
    <w:rsid w:val="002F66EA"/>
    <w:rsid w:val="002F7503"/>
    <w:rsid w:val="00300F8F"/>
    <w:rsid w:val="003012DA"/>
    <w:rsid w:val="00305189"/>
    <w:rsid w:val="003071E6"/>
    <w:rsid w:val="0030739E"/>
    <w:rsid w:val="00314D53"/>
    <w:rsid w:val="00324E6F"/>
    <w:rsid w:val="00327553"/>
    <w:rsid w:val="0032780C"/>
    <w:rsid w:val="00330763"/>
    <w:rsid w:val="003318F2"/>
    <w:rsid w:val="00342CB6"/>
    <w:rsid w:val="00346190"/>
    <w:rsid w:val="00346F2F"/>
    <w:rsid w:val="003506D5"/>
    <w:rsid w:val="00352241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866DA"/>
    <w:rsid w:val="00391C09"/>
    <w:rsid w:val="00393034"/>
    <w:rsid w:val="00395E1B"/>
    <w:rsid w:val="003A0894"/>
    <w:rsid w:val="003A4E9F"/>
    <w:rsid w:val="003B0098"/>
    <w:rsid w:val="003B0A51"/>
    <w:rsid w:val="003B1886"/>
    <w:rsid w:val="003B591B"/>
    <w:rsid w:val="003B75E5"/>
    <w:rsid w:val="003B7910"/>
    <w:rsid w:val="003C3FDE"/>
    <w:rsid w:val="003C5463"/>
    <w:rsid w:val="003C733F"/>
    <w:rsid w:val="003C7C20"/>
    <w:rsid w:val="003D4C37"/>
    <w:rsid w:val="003E02C8"/>
    <w:rsid w:val="003E1D2E"/>
    <w:rsid w:val="003E25BA"/>
    <w:rsid w:val="003E3F51"/>
    <w:rsid w:val="003E6942"/>
    <w:rsid w:val="003E75A9"/>
    <w:rsid w:val="003E7A9D"/>
    <w:rsid w:val="003F0E3B"/>
    <w:rsid w:val="003F198D"/>
    <w:rsid w:val="003F377D"/>
    <w:rsid w:val="003F501B"/>
    <w:rsid w:val="003F51C3"/>
    <w:rsid w:val="003F7D7D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4BDB"/>
    <w:rsid w:val="00444F11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705AF"/>
    <w:rsid w:val="004804B9"/>
    <w:rsid w:val="00480922"/>
    <w:rsid w:val="004810FF"/>
    <w:rsid w:val="00483BA0"/>
    <w:rsid w:val="00492AB7"/>
    <w:rsid w:val="00493BD0"/>
    <w:rsid w:val="00496EF1"/>
    <w:rsid w:val="004A0A13"/>
    <w:rsid w:val="004A1E47"/>
    <w:rsid w:val="004A4505"/>
    <w:rsid w:val="004A5E9C"/>
    <w:rsid w:val="004B05E4"/>
    <w:rsid w:val="004B2D54"/>
    <w:rsid w:val="004B3D1C"/>
    <w:rsid w:val="004B4BE1"/>
    <w:rsid w:val="004B648F"/>
    <w:rsid w:val="004B6717"/>
    <w:rsid w:val="004B6927"/>
    <w:rsid w:val="004B7298"/>
    <w:rsid w:val="004C1842"/>
    <w:rsid w:val="004C3999"/>
    <w:rsid w:val="004C3B3B"/>
    <w:rsid w:val="004C6314"/>
    <w:rsid w:val="004C7CCB"/>
    <w:rsid w:val="004D0509"/>
    <w:rsid w:val="004E0595"/>
    <w:rsid w:val="004E5D2D"/>
    <w:rsid w:val="004E6D66"/>
    <w:rsid w:val="004F1659"/>
    <w:rsid w:val="004F7268"/>
    <w:rsid w:val="0050193C"/>
    <w:rsid w:val="00503B35"/>
    <w:rsid w:val="00506E81"/>
    <w:rsid w:val="00507010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1D3"/>
    <w:rsid w:val="00562EA3"/>
    <w:rsid w:val="00572611"/>
    <w:rsid w:val="00573A03"/>
    <w:rsid w:val="00577BFE"/>
    <w:rsid w:val="00577D18"/>
    <w:rsid w:val="005811F7"/>
    <w:rsid w:val="0058132E"/>
    <w:rsid w:val="00582186"/>
    <w:rsid w:val="005837B0"/>
    <w:rsid w:val="0058407A"/>
    <w:rsid w:val="00584867"/>
    <w:rsid w:val="005865DD"/>
    <w:rsid w:val="0058712C"/>
    <w:rsid w:val="0059574D"/>
    <w:rsid w:val="00596795"/>
    <w:rsid w:val="005A01A1"/>
    <w:rsid w:val="005A3EA1"/>
    <w:rsid w:val="005A5193"/>
    <w:rsid w:val="005A5983"/>
    <w:rsid w:val="005B0121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6650"/>
    <w:rsid w:val="005D7660"/>
    <w:rsid w:val="005E3B7C"/>
    <w:rsid w:val="005E3E05"/>
    <w:rsid w:val="005E512F"/>
    <w:rsid w:val="005E5DF0"/>
    <w:rsid w:val="005F2823"/>
    <w:rsid w:val="005F28EE"/>
    <w:rsid w:val="005F29AE"/>
    <w:rsid w:val="005F5EAA"/>
    <w:rsid w:val="005F61BF"/>
    <w:rsid w:val="005F6D03"/>
    <w:rsid w:val="00601DA2"/>
    <w:rsid w:val="006049CB"/>
    <w:rsid w:val="00604D52"/>
    <w:rsid w:val="0060602E"/>
    <w:rsid w:val="00610D29"/>
    <w:rsid w:val="00613154"/>
    <w:rsid w:val="00617997"/>
    <w:rsid w:val="006249A6"/>
    <w:rsid w:val="00624AE6"/>
    <w:rsid w:val="00626AFA"/>
    <w:rsid w:val="006272B6"/>
    <w:rsid w:val="0062741D"/>
    <w:rsid w:val="0063100C"/>
    <w:rsid w:val="00633E68"/>
    <w:rsid w:val="00633FAC"/>
    <w:rsid w:val="00634E4A"/>
    <w:rsid w:val="00637C51"/>
    <w:rsid w:val="00643D3A"/>
    <w:rsid w:val="00644A7D"/>
    <w:rsid w:val="006457DA"/>
    <w:rsid w:val="00645F63"/>
    <w:rsid w:val="00646AEE"/>
    <w:rsid w:val="00650AA6"/>
    <w:rsid w:val="00651A0E"/>
    <w:rsid w:val="00655BCE"/>
    <w:rsid w:val="006609BE"/>
    <w:rsid w:val="00664A56"/>
    <w:rsid w:val="00672776"/>
    <w:rsid w:val="00673BE6"/>
    <w:rsid w:val="00674FBC"/>
    <w:rsid w:val="006756ED"/>
    <w:rsid w:val="00677CD5"/>
    <w:rsid w:val="00680FA9"/>
    <w:rsid w:val="006832DB"/>
    <w:rsid w:val="00686E42"/>
    <w:rsid w:val="00693D9A"/>
    <w:rsid w:val="006944E1"/>
    <w:rsid w:val="006A0E4D"/>
    <w:rsid w:val="006A2108"/>
    <w:rsid w:val="006A25ED"/>
    <w:rsid w:val="006A3748"/>
    <w:rsid w:val="006A3D2A"/>
    <w:rsid w:val="006A49D8"/>
    <w:rsid w:val="006A6E1B"/>
    <w:rsid w:val="006A6F9D"/>
    <w:rsid w:val="006A7F91"/>
    <w:rsid w:val="006B0795"/>
    <w:rsid w:val="006B275D"/>
    <w:rsid w:val="006B2DFA"/>
    <w:rsid w:val="006B445B"/>
    <w:rsid w:val="006B7CF3"/>
    <w:rsid w:val="006C1056"/>
    <w:rsid w:val="006C6230"/>
    <w:rsid w:val="006D152A"/>
    <w:rsid w:val="006D246B"/>
    <w:rsid w:val="006D2D3D"/>
    <w:rsid w:val="006D4EFB"/>
    <w:rsid w:val="006D6D00"/>
    <w:rsid w:val="006E2B57"/>
    <w:rsid w:val="006E3FA1"/>
    <w:rsid w:val="006E3FD0"/>
    <w:rsid w:val="006E4C84"/>
    <w:rsid w:val="006E546D"/>
    <w:rsid w:val="006E5BB8"/>
    <w:rsid w:val="006F1D83"/>
    <w:rsid w:val="006F7E52"/>
    <w:rsid w:val="006F7F67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3678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1C2"/>
    <w:rsid w:val="00782F34"/>
    <w:rsid w:val="00783BF5"/>
    <w:rsid w:val="00785D05"/>
    <w:rsid w:val="00786CE2"/>
    <w:rsid w:val="007902A6"/>
    <w:rsid w:val="00790F99"/>
    <w:rsid w:val="00791CD2"/>
    <w:rsid w:val="00792ADB"/>
    <w:rsid w:val="00796EBB"/>
    <w:rsid w:val="007A331D"/>
    <w:rsid w:val="007A6413"/>
    <w:rsid w:val="007A72DC"/>
    <w:rsid w:val="007B1C2B"/>
    <w:rsid w:val="007B21F6"/>
    <w:rsid w:val="007B36F4"/>
    <w:rsid w:val="007C4450"/>
    <w:rsid w:val="007D424C"/>
    <w:rsid w:val="007D5F37"/>
    <w:rsid w:val="007E19D5"/>
    <w:rsid w:val="007E401B"/>
    <w:rsid w:val="007E716B"/>
    <w:rsid w:val="007E7FB4"/>
    <w:rsid w:val="007F23AD"/>
    <w:rsid w:val="007F78B1"/>
    <w:rsid w:val="0080198C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910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189D"/>
    <w:rsid w:val="00864E6A"/>
    <w:rsid w:val="00871BA5"/>
    <w:rsid w:val="00876BD8"/>
    <w:rsid w:val="008773DD"/>
    <w:rsid w:val="00881702"/>
    <w:rsid w:val="00881C56"/>
    <w:rsid w:val="00882D0D"/>
    <w:rsid w:val="00890B4B"/>
    <w:rsid w:val="008A1056"/>
    <w:rsid w:val="008A139E"/>
    <w:rsid w:val="008A6EF7"/>
    <w:rsid w:val="008B0A62"/>
    <w:rsid w:val="008B3552"/>
    <w:rsid w:val="008B5D78"/>
    <w:rsid w:val="008C1603"/>
    <w:rsid w:val="008C19F9"/>
    <w:rsid w:val="008D0774"/>
    <w:rsid w:val="008D10AE"/>
    <w:rsid w:val="008D1698"/>
    <w:rsid w:val="008D22DF"/>
    <w:rsid w:val="008D45B8"/>
    <w:rsid w:val="008D4EF6"/>
    <w:rsid w:val="008D6199"/>
    <w:rsid w:val="008D6E16"/>
    <w:rsid w:val="008E19C8"/>
    <w:rsid w:val="008E5A62"/>
    <w:rsid w:val="008E5C6A"/>
    <w:rsid w:val="008E665B"/>
    <w:rsid w:val="008E681A"/>
    <w:rsid w:val="008E69A0"/>
    <w:rsid w:val="008F0E2A"/>
    <w:rsid w:val="008F285C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34BA9"/>
    <w:rsid w:val="0094279D"/>
    <w:rsid w:val="009432DD"/>
    <w:rsid w:val="00945BCE"/>
    <w:rsid w:val="009510B0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3764"/>
    <w:rsid w:val="009C559B"/>
    <w:rsid w:val="009D0EF2"/>
    <w:rsid w:val="009D20EA"/>
    <w:rsid w:val="009D6F40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05688"/>
    <w:rsid w:val="00A068A3"/>
    <w:rsid w:val="00A1007C"/>
    <w:rsid w:val="00A1062A"/>
    <w:rsid w:val="00A14821"/>
    <w:rsid w:val="00A153CC"/>
    <w:rsid w:val="00A15E19"/>
    <w:rsid w:val="00A2349F"/>
    <w:rsid w:val="00A2703E"/>
    <w:rsid w:val="00A275CB"/>
    <w:rsid w:val="00A278A8"/>
    <w:rsid w:val="00A32044"/>
    <w:rsid w:val="00A4337C"/>
    <w:rsid w:val="00A476A0"/>
    <w:rsid w:val="00A50EA3"/>
    <w:rsid w:val="00A50ECE"/>
    <w:rsid w:val="00A55668"/>
    <w:rsid w:val="00A55B4F"/>
    <w:rsid w:val="00A57382"/>
    <w:rsid w:val="00A60484"/>
    <w:rsid w:val="00A60FDD"/>
    <w:rsid w:val="00A628F5"/>
    <w:rsid w:val="00A635A1"/>
    <w:rsid w:val="00A66250"/>
    <w:rsid w:val="00A665D9"/>
    <w:rsid w:val="00A67A30"/>
    <w:rsid w:val="00A67A92"/>
    <w:rsid w:val="00A70805"/>
    <w:rsid w:val="00A72DE7"/>
    <w:rsid w:val="00A75A31"/>
    <w:rsid w:val="00A77F80"/>
    <w:rsid w:val="00A82B36"/>
    <w:rsid w:val="00A9052B"/>
    <w:rsid w:val="00A90A2F"/>
    <w:rsid w:val="00A91D93"/>
    <w:rsid w:val="00A9204C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A5F5F"/>
    <w:rsid w:val="00AB1219"/>
    <w:rsid w:val="00AB39A5"/>
    <w:rsid w:val="00AB5EE0"/>
    <w:rsid w:val="00AB6C2E"/>
    <w:rsid w:val="00AC171F"/>
    <w:rsid w:val="00AC1C05"/>
    <w:rsid w:val="00AC629A"/>
    <w:rsid w:val="00AD0E09"/>
    <w:rsid w:val="00AD6821"/>
    <w:rsid w:val="00AE0299"/>
    <w:rsid w:val="00AE28AB"/>
    <w:rsid w:val="00AE2EDA"/>
    <w:rsid w:val="00AE7F72"/>
    <w:rsid w:val="00AF0639"/>
    <w:rsid w:val="00AF0AEC"/>
    <w:rsid w:val="00AF3612"/>
    <w:rsid w:val="00AF409F"/>
    <w:rsid w:val="00AF4F0F"/>
    <w:rsid w:val="00AF6372"/>
    <w:rsid w:val="00AF6EA0"/>
    <w:rsid w:val="00AF72BD"/>
    <w:rsid w:val="00AF74C6"/>
    <w:rsid w:val="00B03057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341D"/>
    <w:rsid w:val="00B44825"/>
    <w:rsid w:val="00B45A70"/>
    <w:rsid w:val="00B47D52"/>
    <w:rsid w:val="00B50CD7"/>
    <w:rsid w:val="00B53934"/>
    <w:rsid w:val="00B54E41"/>
    <w:rsid w:val="00B5515E"/>
    <w:rsid w:val="00B5726A"/>
    <w:rsid w:val="00B57C7F"/>
    <w:rsid w:val="00B616CE"/>
    <w:rsid w:val="00B62864"/>
    <w:rsid w:val="00B71A6C"/>
    <w:rsid w:val="00B75D43"/>
    <w:rsid w:val="00B75DE7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B7BFB"/>
    <w:rsid w:val="00BC09D4"/>
    <w:rsid w:val="00BD0E56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79B"/>
    <w:rsid w:val="00C20A0D"/>
    <w:rsid w:val="00C21B97"/>
    <w:rsid w:val="00C21E56"/>
    <w:rsid w:val="00C30082"/>
    <w:rsid w:val="00C323CD"/>
    <w:rsid w:val="00C36F51"/>
    <w:rsid w:val="00C42123"/>
    <w:rsid w:val="00C44010"/>
    <w:rsid w:val="00C47ACD"/>
    <w:rsid w:val="00C50850"/>
    <w:rsid w:val="00C51427"/>
    <w:rsid w:val="00C51D5F"/>
    <w:rsid w:val="00C53784"/>
    <w:rsid w:val="00C538C9"/>
    <w:rsid w:val="00C540CA"/>
    <w:rsid w:val="00C55E02"/>
    <w:rsid w:val="00C575EA"/>
    <w:rsid w:val="00C57DB1"/>
    <w:rsid w:val="00C6634F"/>
    <w:rsid w:val="00C66FD7"/>
    <w:rsid w:val="00C67161"/>
    <w:rsid w:val="00C6758A"/>
    <w:rsid w:val="00C74DF9"/>
    <w:rsid w:val="00C75FB8"/>
    <w:rsid w:val="00C80FCD"/>
    <w:rsid w:val="00C8260A"/>
    <w:rsid w:val="00C86177"/>
    <w:rsid w:val="00C90E4B"/>
    <w:rsid w:val="00C910A5"/>
    <w:rsid w:val="00C94879"/>
    <w:rsid w:val="00C94E07"/>
    <w:rsid w:val="00CA1121"/>
    <w:rsid w:val="00CA194E"/>
    <w:rsid w:val="00CA5CEA"/>
    <w:rsid w:val="00CA7C73"/>
    <w:rsid w:val="00CB2E6B"/>
    <w:rsid w:val="00CB47BC"/>
    <w:rsid w:val="00CC04D7"/>
    <w:rsid w:val="00CC0CC4"/>
    <w:rsid w:val="00CC379D"/>
    <w:rsid w:val="00CC3C40"/>
    <w:rsid w:val="00CC3EFD"/>
    <w:rsid w:val="00CC5286"/>
    <w:rsid w:val="00CC55D0"/>
    <w:rsid w:val="00CD000A"/>
    <w:rsid w:val="00CD1843"/>
    <w:rsid w:val="00CD2B40"/>
    <w:rsid w:val="00CD3406"/>
    <w:rsid w:val="00CD60F5"/>
    <w:rsid w:val="00CD6DA3"/>
    <w:rsid w:val="00CE1D67"/>
    <w:rsid w:val="00CE778F"/>
    <w:rsid w:val="00CF1551"/>
    <w:rsid w:val="00CF1F23"/>
    <w:rsid w:val="00CF33CF"/>
    <w:rsid w:val="00CF5AA0"/>
    <w:rsid w:val="00CF5CFD"/>
    <w:rsid w:val="00D004F0"/>
    <w:rsid w:val="00D07A72"/>
    <w:rsid w:val="00D07E88"/>
    <w:rsid w:val="00D13C31"/>
    <w:rsid w:val="00D1558D"/>
    <w:rsid w:val="00D15A9A"/>
    <w:rsid w:val="00D17376"/>
    <w:rsid w:val="00D17F42"/>
    <w:rsid w:val="00D21AA0"/>
    <w:rsid w:val="00D24692"/>
    <w:rsid w:val="00D27193"/>
    <w:rsid w:val="00D2734F"/>
    <w:rsid w:val="00D305A8"/>
    <w:rsid w:val="00D307FA"/>
    <w:rsid w:val="00D32689"/>
    <w:rsid w:val="00D32AE5"/>
    <w:rsid w:val="00D36EA4"/>
    <w:rsid w:val="00D40EDB"/>
    <w:rsid w:val="00D44E28"/>
    <w:rsid w:val="00D539DA"/>
    <w:rsid w:val="00D54700"/>
    <w:rsid w:val="00D55A0B"/>
    <w:rsid w:val="00D61AE3"/>
    <w:rsid w:val="00D62C9C"/>
    <w:rsid w:val="00D64D1D"/>
    <w:rsid w:val="00D73E1F"/>
    <w:rsid w:val="00D74384"/>
    <w:rsid w:val="00D773C3"/>
    <w:rsid w:val="00D77A52"/>
    <w:rsid w:val="00D802BE"/>
    <w:rsid w:val="00D8343E"/>
    <w:rsid w:val="00D8364A"/>
    <w:rsid w:val="00D8374D"/>
    <w:rsid w:val="00D83CAB"/>
    <w:rsid w:val="00D85547"/>
    <w:rsid w:val="00D85A4F"/>
    <w:rsid w:val="00D874DC"/>
    <w:rsid w:val="00D90779"/>
    <w:rsid w:val="00D91651"/>
    <w:rsid w:val="00D916EC"/>
    <w:rsid w:val="00D92B7F"/>
    <w:rsid w:val="00DA3BCA"/>
    <w:rsid w:val="00DA71B1"/>
    <w:rsid w:val="00DA7976"/>
    <w:rsid w:val="00DB4F65"/>
    <w:rsid w:val="00DB5F14"/>
    <w:rsid w:val="00DB5F74"/>
    <w:rsid w:val="00DC0035"/>
    <w:rsid w:val="00DC47CE"/>
    <w:rsid w:val="00DC5A13"/>
    <w:rsid w:val="00DD0B7E"/>
    <w:rsid w:val="00DD1F1A"/>
    <w:rsid w:val="00DD1F51"/>
    <w:rsid w:val="00DD26D1"/>
    <w:rsid w:val="00DD28E9"/>
    <w:rsid w:val="00DD2CA4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0922"/>
    <w:rsid w:val="00E110B9"/>
    <w:rsid w:val="00E11919"/>
    <w:rsid w:val="00E11F4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1C2D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431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0B5"/>
    <w:rsid w:val="00E949AC"/>
    <w:rsid w:val="00E94D90"/>
    <w:rsid w:val="00E94FFC"/>
    <w:rsid w:val="00EA0090"/>
    <w:rsid w:val="00EA2EB8"/>
    <w:rsid w:val="00EA5C5A"/>
    <w:rsid w:val="00EA6F3E"/>
    <w:rsid w:val="00EB07A2"/>
    <w:rsid w:val="00EB1B97"/>
    <w:rsid w:val="00EB29DC"/>
    <w:rsid w:val="00EB30D5"/>
    <w:rsid w:val="00EB71CD"/>
    <w:rsid w:val="00EC1D63"/>
    <w:rsid w:val="00EC36FE"/>
    <w:rsid w:val="00EC3C2A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186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1B09"/>
    <w:rsid w:val="00F42C20"/>
    <w:rsid w:val="00F42C6C"/>
    <w:rsid w:val="00F44020"/>
    <w:rsid w:val="00F45CD0"/>
    <w:rsid w:val="00F501EC"/>
    <w:rsid w:val="00F50232"/>
    <w:rsid w:val="00F544A1"/>
    <w:rsid w:val="00F54F02"/>
    <w:rsid w:val="00F556D0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264"/>
    <w:rsid w:val="00FB27A8"/>
    <w:rsid w:val="00FB37B1"/>
    <w:rsid w:val="00FC3BA5"/>
    <w:rsid w:val="00FC407A"/>
    <w:rsid w:val="00FC5D8F"/>
    <w:rsid w:val="00FD29CD"/>
    <w:rsid w:val="00FD35C6"/>
    <w:rsid w:val="00FD4BC2"/>
    <w:rsid w:val="00FD4E56"/>
    <w:rsid w:val="00FD722E"/>
    <w:rsid w:val="00FE115A"/>
    <w:rsid w:val="00FE2D27"/>
    <w:rsid w:val="00FE2DC3"/>
    <w:rsid w:val="00FE43BF"/>
    <w:rsid w:val="00FE56B2"/>
    <w:rsid w:val="00FF3206"/>
    <w:rsid w:val="00FF3DF0"/>
    <w:rsid w:val="00FF3EAD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93346E-6319-47E3-A790-E0CA962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2024-02-22T07:53:00Z</cp:lastPrinted>
  <dcterms:created xsi:type="dcterms:W3CDTF">2024-02-22T07:53:00Z</dcterms:created>
  <dcterms:modified xsi:type="dcterms:W3CDTF">2024-02-22T07:54:00Z</dcterms:modified>
</cp:coreProperties>
</file>