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95F" w:rsidRPr="00953A7F" w:rsidRDefault="00E65611" w:rsidP="00E65611">
      <w:pPr>
        <w:jc w:val="center"/>
        <w:rPr>
          <w:b/>
          <w:sz w:val="32"/>
        </w:rPr>
      </w:pPr>
      <w:r w:rsidRPr="00953A7F">
        <w:rPr>
          <w:b/>
          <w:sz w:val="32"/>
        </w:rPr>
        <w:t>Rekultywacja – zestawienie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1698"/>
        <w:gridCol w:w="2266"/>
      </w:tblGrid>
      <w:tr w:rsidR="00E65611" w:rsidRPr="00953A7F" w:rsidTr="00953A7F">
        <w:tc>
          <w:tcPr>
            <w:tcW w:w="562" w:type="dxa"/>
            <w:vAlign w:val="center"/>
          </w:tcPr>
          <w:p w:rsidR="00E65611" w:rsidRPr="00953A7F" w:rsidRDefault="00E65611" w:rsidP="00953A7F">
            <w:pPr>
              <w:jc w:val="center"/>
              <w:rPr>
                <w:b/>
                <w:sz w:val="28"/>
              </w:rPr>
            </w:pPr>
            <w:r w:rsidRPr="00953A7F">
              <w:rPr>
                <w:b/>
                <w:sz w:val="28"/>
              </w:rPr>
              <w:t>Lp.</w:t>
            </w:r>
          </w:p>
        </w:tc>
        <w:tc>
          <w:tcPr>
            <w:tcW w:w="4536" w:type="dxa"/>
            <w:vAlign w:val="center"/>
          </w:tcPr>
          <w:p w:rsidR="00E65611" w:rsidRPr="00953A7F" w:rsidRDefault="00E65611" w:rsidP="00953A7F">
            <w:pPr>
              <w:jc w:val="center"/>
              <w:rPr>
                <w:b/>
                <w:sz w:val="28"/>
              </w:rPr>
            </w:pPr>
            <w:r w:rsidRPr="00953A7F">
              <w:rPr>
                <w:b/>
                <w:sz w:val="28"/>
              </w:rPr>
              <w:t>Rodzaj prac</w:t>
            </w:r>
          </w:p>
        </w:tc>
        <w:tc>
          <w:tcPr>
            <w:tcW w:w="1698" w:type="dxa"/>
            <w:vAlign w:val="center"/>
          </w:tcPr>
          <w:p w:rsidR="00E65611" w:rsidRPr="00953A7F" w:rsidRDefault="00E65611" w:rsidP="00953A7F">
            <w:pPr>
              <w:jc w:val="center"/>
              <w:rPr>
                <w:b/>
                <w:sz w:val="28"/>
              </w:rPr>
            </w:pPr>
            <w:r w:rsidRPr="00953A7F">
              <w:rPr>
                <w:b/>
                <w:sz w:val="28"/>
              </w:rPr>
              <w:t>Długość [km]</w:t>
            </w:r>
          </w:p>
        </w:tc>
        <w:tc>
          <w:tcPr>
            <w:tcW w:w="2266" w:type="dxa"/>
            <w:vAlign w:val="center"/>
          </w:tcPr>
          <w:p w:rsidR="00E65611" w:rsidRPr="00953A7F" w:rsidRDefault="00E65611" w:rsidP="00953A7F">
            <w:pPr>
              <w:jc w:val="center"/>
              <w:rPr>
                <w:b/>
                <w:sz w:val="28"/>
              </w:rPr>
            </w:pPr>
            <w:r w:rsidRPr="00953A7F">
              <w:rPr>
                <w:b/>
                <w:sz w:val="28"/>
              </w:rPr>
              <w:t>Powierzchnia [ha]</w:t>
            </w:r>
          </w:p>
        </w:tc>
      </w:tr>
      <w:tr w:rsidR="00E65611" w:rsidRPr="00953A7F" w:rsidTr="00953A7F">
        <w:tc>
          <w:tcPr>
            <w:tcW w:w="562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Drogi do urządzenia starym szlakiem</w:t>
            </w:r>
          </w:p>
        </w:tc>
        <w:tc>
          <w:tcPr>
            <w:tcW w:w="1698" w:type="dxa"/>
            <w:vAlign w:val="center"/>
          </w:tcPr>
          <w:p w:rsidR="00E65611" w:rsidRPr="00953A7F" w:rsidRDefault="000E4233" w:rsidP="00953A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58,60</w:t>
            </w:r>
          </w:p>
        </w:tc>
        <w:tc>
          <w:tcPr>
            <w:tcW w:w="2266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</w:p>
        </w:tc>
      </w:tr>
      <w:tr w:rsidR="00E65611" w:rsidRPr="00953A7F" w:rsidTr="00953A7F">
        <w:tc>
          <w:tcPr>
            <w:tcW w:w="562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2</w:t>
            </w:r>
          </w:p>
        </w:tc>
        <w:tc>
          <w:tcPr>
            <w:tcW w:w="4536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Drogi do urządzenia nowym szlakiem</w:t>
            </w:r>
          </w:p>
        </w:tc>
        <w:tc>
          <w:tcPr>
            <w:tcW w:w="1698" w:type="dxa"/>
            <w:vAlign w:val="center"/>
          </w:tcPr>
          <w:p w:rsidR="00E65611" w:rsidRPr="00953A7F" w:rsidRDefault="000E4233" w:rsidP="00953A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97,35</w:t>
            </w:r>
          </w:p>
        </w:tc>
        <w:tc>
          <w:tcPr>
            <w:tcW w:w="2266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</w:p>
        </w:tc>
      </w:tr>
      <w:tr w:rsidR="00E65611" w:rsidRPr="00953A7F" w:rsidTr="00953A7F">
        <w:tc>
          <w:tcPr>
            <w:tcW w:w="562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3</w:t>
            </w:r>
          </w:p>
        </w:tc>
        <w:tc>
          <w:tcPr>
            <w:tcW w:w="4536" w:type="dxa"/>
            <w:vAlign w:val="center"/>
          </w:tcPr>
          <w:p w:rsidR="00E65611" w:rsidRPr="00953A7F" w:rsidRDefault="00703020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Drogi z istniejącym asfaltem</w:t>
            </w:r>
          </w:p>
        </w:tc>
        <w:tc>
          <w:tcPr>
            <w:tcW w:w="1698" w:type="dxa"/>
            <w:vAlign w:val="center"/>
          </w:tcPr>
          <w:p w:rsidR="00E65611" w:rsidRPr="00953A7F" w:rsidRDefault="000E4233" w:rsidP="00953A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15,64</w:t>
            </w:r>
          </w:p>
        </w:tc>
        <w:tc>
          <w:tcPr>
            <w:tcW w:w="2266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</w:p>
        </w:tc>
      </w:tr>
      <w:tr w:rsidR="00E65611" w:rsidRPr="00953A7F" w:rsidTr="00953A7F">
        <w:tc>
          <w:tcPr>
            <w:tcW w:w="562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4</w:t>
            </w:r>
          </w:p>
        </w:tc>
        <w:tc>
          <w:tcPr>
            <w:tcW w:w="4536" w:type="dxa"/>
            <w:vAlign w:val="center"/>
          </w:tcPr>
          <w:p w:rsidR="00E65611" w:rsidRPr="00953A7F" w:rsidRDefault="00703020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Nowe rowy</w:t>
            </w:r>
          </w:p>
        </w:tc>
        <w:tc>
          <w:tcPr>
            <w:tcW w:w="1698" w:type="dxa"/>
            <w:vAlign w:val="center"/>
          </w:tcPr>
          <w:p w:rsidR="00E65611" w:rsidRPr="00953A7F" w:rsidRDefault="000E4233" w:rsidP="00953A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3,73</w:t>
            </w:r>
          </w:p>
        </w:tc>
        <w:tc>
          <w:tcPr>
            <w:tcW w:w="2266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</w:p>
        </w:tc>
      </w:tr>
      <w:tr w:rsidR="00E65611" w:rsidRPr="00953A7F" w:rsidTr="00953A7F">
        <w:tc>
          <w:tcPr>
            <w:tcW w:w="562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5</w:t>
            </w:r>
          </w:p>
        </w:tc>
        <w:tc>
          <w:tcPr>
            <w:tcW w:w="4536" w:type="dxa"/>
            <w:vAlign w:val="center"/>
          </w:tcPr>
          <w:p w:rsidR="00E65611" w:rsidRPr="00953A7F" w:rsidRDefault="00703020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Stare rowy</w:t>
            </w:r>
          </w:p>
        </w:tc>
        <w:tc>
          <w:tcPr>
            <w:tcW w:w="1698" w:type="dxa"/>
            <w:vAlign w:val="center"/>
          </w:tcPr>
          <w:p w:rsidR="00E65611" w:rsidRPr="00953A7F" w:rsidRDefault="000E4233" w:rsidP="00953A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1,89</w:t>
            </w:r>
          </w:p>
        </w:tc>
        <w:tc>
          <w:tcPr>
            <w:tcW w:w="2266" w:type="dxa"/>
            <w:vAlign w:val="center"/>
          </w:tcPr>
          <w:p w:rsidR="00E65611" w:rsidRPr="00953A7F" w:rsidRDefault="00E65611" w:rsidP="00953A7F">
            <w:pPr>
              <w:jc w:val="center"/>
              <w:rPr>
                <w:sz w:val="28"/>
              </w:rPr>
            </w:pPr>
          </w:p>
        </w:tc>
      </w:tr>
      <w:tr w:rsidR="00953A7F" w:rsidRPr="00953A7F" w:rsidTr="00953A7F">
        <w:tc>
          <w:tcPr>
            <w:tcW w:w="562" w:type="dxa"/>
            <w:vAlign w:val="center"/>
          </w:tcPr>
          <w:p w:rsidR="00953A7F" w:rsidRPr="00953A7F" w:rsidRDefault="00953A7F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6</w:t>
            </w:r>
          </w:p>
        </w:tc>
        <w:tc>
          <w:tcPr>
            <w:tcW w:w="4536" w:type="dxa"/>
            <w:vAlign w:val="center"/>
          </w:tcPr>
          <w:p w:rsidR="00953A7F" w:rsidRPr="00953A7F" w:rsidRDefault="00953A7F" w:rsidP="00953A7F">
            <w:pPr>
              <w:jc w:val="center"/>
              <w:rPr>
                <w:sz w:val="28"/>
              </w:rPr>
            </w:pPr>
            <w:r w:rsidRPr="00953A7F">
              <w:rPr>
                <w:sz w:val="28"/>
              </w:rPr>
              <w:t>Rekultywacja</w:t>
            </w:r>
          </w:p>
        </w:tc>
        <w:tc>
          <w:tcPr>
            <w:tcW w:w="1698" w:type="dxa"/>
            <w:vAlign w:val="center"/>
          </w:tcPr>
          <w:p w:rsidR="00953A7F" w:rsidRPr="00953A7F" w:rsidRDefault="00953A7F" w:rsidP="00953A7F">
            <w:pPr>
              <w:jc w:val="center"/>
              <w:rPr>
                <w:sz w:val="28"/>
              </w:rPr>
            </w:pPr>
          </w:p>
        </w:tc>
        <w:tc>
          <w:tcPr>
            <w:tcW w:w="2266" w:type="dxa"/>
            <w:vAlign w:val="center"/>
          </w:tcPr>
          <w:p w:rsidR="00953A7F" w:rsidRPr="00953A7F" w:rsidRDefault="00953A7F" w:rsidP="00953A7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125,2408</w:t>
            </w:r>
          </w:p>
        </w:tc>
      </w:tr>
    </w:tbl>
    <w:p w:rsidR="00E65611" w:rsidRPr="00E65611" w:rsidRDefault="00E65611" w:rsidP="00E65611">
      <w:pPr>
        <w:jc w:val="center"/>
        <w:rPr>
          <w:b/>
          <w:sz w:val="24"/>
        </w:rPr>
      </w:pPr>
      <w:bookmarkStart w:id="0" w:name="_GoBack"/>
      <w:bookmarkEnd w:id="0"/>
    </w:p>
    <w:sectPr w:rsidR="00E65611" w:rsidRPr="00E65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611"/>
    <w:rsid w:val="000E4233"/>
    <w:rsid w:val="00487FA2"/>
    <w:rsid w:val="0067195F"/>
    <w:rsid w:val="00703020"/>
    <w:rsid w:val="00953A7F"/>
    <w:rsid w:val="00E6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BE95A-6037-4D3A-BFCC-B60D6A2B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5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3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Śliwa</dc:creator>
  <cp:keywords/>
  <dc:description/>
  <cp:lastModifiedBy>Kamil Śliwa</cp:lastModifiedBy>
  <cp:revision>6</cp:revision>
  <cp:lastPrinted>2022-01-04T13:51:00Z</cp:lastPrinted>
  <dcterms:created xsi:type="dcterms:W3CDTF">2021-12-14T13:54:00Z</dcterms:created>
  <dcterms:modified xsi:type="dcterms:W3CDTF">2022-01-05T12:57:00Z</dcterms:modified>
</cp:coreProperties>
</file>