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EF745" w14:textId="77777777" w:rsidR="00E74D6F" w:rsidRDefault="00E74D6F">
      <w:pPr>
        <w:rPr>
          <w:rFonts w:ascii="Poppins" w:eastAsia="Poppins" w:hAnsi="Poppins" w:cs="Poppins"/>
        </w:rPr>
      </w:pPr>
    </w:p>
    <w:tbl>
      <w:tblPr>
        <w:tblStyle w:val="a"/>
        <w:tblW w:w="10020" w:type="dxa"/>
        <w:tblInd w:w="8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2580"/>
        <w:gridCol w:w="840"/>
        <w:gridCol w:w="1545"/>
      </w:tblGrid>
      <w:tr w:rsidR="00E74D6F" w14:paraId="344C594D" w14:textId="77777777">
        <w:tc>
          <w:tcPr>
            <w:tcW w:w="50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0C0E5" w14:textId="77777777" w:rsidR="00E74D6F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5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4FF30" w14:textId="0F282A39" w:rsidR="00E74D6F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Wągrowiec</w:t>
            </w:r>
          </w:p>
        </w:tc>
        <w:tc>
          <w:tcPr>
            <w:tcW w:w="8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55EA0CA" w14:textId="77777777" w:rsidR="00E74D6F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B42BD" w14:textId="77777777" w:rsidR="00E74D6F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14.03.2024</w:t>
            </w:r>
          </w:p>
        </w:tc>
      </w:tr>
    </w:tbl>
    <w:tbl>
      <w:tblPr>
        <w:tblStyle w:val="a0"/>
        <w:tblW w:w="109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5"/>
      </w:tblGrid>
      <w:tr w:rsidR="00E74D6F" w14:paraId="3FA0CF77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A991D" w14:textId="12E87C11" w:rsidR="00E74D6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  <w:r w:rsidR="00A30447">
              <w:rPr>
                <w:rFonts w:ascii="Poppins" w:eastAsia="Poppins" w:hAnsi="Poppins" w:cs="Poppins"/>
              </w:rPr>
              <w:t>:</w:t>
            </w:r>
          </w:p>
        </w:tc>
      </w:tr>
      <w:tr w:rsidR="00E74D6F" w14:paraId="2497A371" w14:textId="77777777" w:rsidTr="00A30447">
        <w:trPr>
          <w:trHeight w:val="399"/>
        </w:trPr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3F195" w14:textId="77777777" w:rsidR="00E74D6F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Wągrowiec</w:t>
            </w:r>
          </w:p>
        </w:tc>
      </w:tr>
      <w:tr w:rsidR="00E74D6F" w14:paraId="2AA98FED" w14:textId="77777777" w:rsidTr="00A30447">
        <w:trPr>
          <w:trHeight w:val="323"/>
        </w:trPr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5F65F" w14:textId="77777777" w:rsidR="00E74D6F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Cysterska 22</w:t>
            </w:r>
          </w:p>
        </w:tc>
      </w:tr>
      <w:tr w:rsidR="00E74D6F" w14:paraId="0625914E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342C6" w14:textId="77777777" w:rsidR="00E74D6F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62-100 Wągrowiec</w:t>
            </w:r>
          </w:p>
        </w:tc>
      </w:tr>
    </w:tbl>
    <w:p w14:paraId="4FDAF1E5" w14:textId="7BEC43DB" w:rsidR="00E74D6F" w:rsidRDefault="00000000" w:rsidP="00A30447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tbl>
      <w:tblPr>
        <w:tblStyle w:val="a1"/>
        <w:tblW w:w="10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670"/>
      </w:tblGrid>
      <w:tr w:rsidR="00E74D6F" w14:paraId="1B9D36A1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EBDE1" w14:textId="77777777" w:rsidR="00E74D6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7127E" w14:textId="77777777" w:rsidR="00E74D6F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Remont cząstkowy nawierzchni bitumicznej dróg gminnych na terenie gminy Wągrowiec</w:t>
            </w:r>
          </w:p>
        </w:tc>
      </w:tr>
      <w:tr w:rsidR="00E74D6F" w14:paraId="676A9730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58392" w14:textId="77777777" w:rsidR="00E74D6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56402" w14:textId="77777777" w:rsidR="00E74D6F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RI.271.4.2024.FZ</w:t>
            </w:r>
          </w:p>
        </w:tc>
      </w:tr>
      <w:tr w:rsidR="00E74D6F" w14:paraId="36ABFFC8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6ED04" w14:textId="77777777" w:rsidR="00E74D6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FB7D3" w14:textId="77777777" w:rsidR="00E74D6F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E74D6F" w14:paraId="61C7385B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0654F" w14:textId="77777777" w:rsidR="00E74D6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B76BD" w14:textId="77777777" w:rsidR="00E74D6F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https://platformazakupowa.pl/transakcja/898039</w:t>
            </w:r>
          </w:p>
        </w:tc>
      </w:tr>
    </w:tbl>
    <w:tbl>
      <w:tblPr>
        <w:tblStyle w:val="a2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5"/>
      </w:tblGrid>
      <w:tr w:rsidR="00E74D6F" w14:paraId="377A9616" w14:textId="77777777">
        <w:trPr>
          <w:trHeight w:val="380"/>
        </w:trPr>
        <w:tc>
          <w:tcPr>
            <w:tcW w:w="109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45056" w14:textId="77777777" w:rsidR="00E74D6F" w:rsidRDefault="00000000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ust. 5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tbl>
      <w:tblPr>
        <w:tblStyle w:val="a3"/>
        <w:tblW w:w="1092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</w:tblGrid>
      <w:tr w:rsidR="00E74D6F" w14:paraId="2534D3F7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F779D" w14:textId="77777777" w:rsidR="00E74D6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3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CB041" w14:textId="77777777" w:rsidR="00E74D6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28EDE" w14:textId="77777777" w:rsidR="00E74D6F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14-03-2024</w:t>
            </w:r>
          </w:p>
        </w:tc>
        <w:tc>
          <w:tcPr>
            <w:tcW w:w="6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FD228" w14:textId="77777777" w:rsidR="00E74D6F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E3DF2" w14:textId="77777777" w:rsidR="00E74D6F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09:15:00</w:t>
            </w:r>
          </w:p>
        </w:tc>
        <w:tc>
          <w:tcPr>
            <w:tcW w:w="3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B38AA" w14:textId="77777777" w:rsidR="00E74D6F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436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9C41A" w14:textId="77777777" w:rsidR="00E74D6F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platformazakupowa.pl</w:t>
            </w:r>
          </w:p>
        </w:tc>
      </w:tr>
      <w:tr w:rsidR="00E74D6F" w14:paraId="7CD70F57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47F3F" w14:textId="77777777" w:rsidR="00E74D6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0320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28FE6" w14:textId="77777777" w:rsidR="00E74D6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E74D6F" w14:paraId="6770FAAF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483ED" w14:textId="77777777" w:rsidR="00E74D6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5F6BC" w14:textId="77777777" w:rsidR="00E74D6F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Remont cząstkowy nawierzchni bitumicznej dróg gminnych na terenie gminy Wągrowiec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769C1" w14:textId="5381504F" w:rsidR="00E74D6F" w:rsidRDefault="00A30447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 w:rsidRPr="00A30447">
              <w:rPr>
                <w:rFonts w:ascii="Poppins" w:eastAsia="Poppins" w:hAnsi="Poppins" w:cs="Poppins"/>
                <w:sz w:val="18"/>
                <w:szCs w:val="18"/>
              </w:rPr>
              <w:t>186 623,53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 w:rsidR="00000000">
              <w:rPr>
                <w:rFonts w:ascii="Poppins" w:eastAsia="Poppins" w:hAnsi="Poppins" w:cs="Poppins"/>
                <w:sz w:val="18"/>
                <w:szCs w:val="18"/>
              </w:rPr>
              <w:t>BRUTTO PLN</w:t>
            </w:r>
          </w:p>
        </w:tc>
      </w:tr>
      <w:tr w:rsidR="00E74D6F" w14:paraId="2DC947AB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E093A" w14:textId="77777777" w:rsidR="00E74D6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4E75C" w14:textId="77777777" w:rsidR="00E74D6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CA6D6" w14:textId="77777777" w:rsidR="00E74D6F" w:rsidRDefault="00E74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tbl>
      <w:tblPr>
        <w:tblStyle w:val="a4"/>
        <w:tblW w:w="103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2"/>
        <w:gridCol w:w="4013"/>
        <w:gridCol w:w="5453"/>
      </w:tblGrid>
      <w:tr w:rsidR="00E74D6F" w:rsidRPr="00A30447" w14:paraId="7B39DF2B" w14:textId="77777777" w:rsidTr="00A30447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1A9A1" w14:textId="54A36D62" w:rsidR="00E74D6F" w:rsidRPr="00A304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6"/>
                <w:szCs w:val="16"/>
              </w:rPr>
            </w:pPr>
            <w:r w:rsidRPr="00A30447">
              <w:rPr>
                <w:rFonts w:ascii="Poppins" w:eastAsia="Poppins" w:hAnsi="Poppins" w:cs="Poppins"/>
                <w:sz w:val="16"/>
                <w:szCs w:val="16"/>
              </w:rPr>
              <w:t>Lp</w:t>
            </w:r>
            <w:r w:rsidR="00A30447" w:rsidRPr="00A30447">
              <w:rPr>
                <w:rFonts w:ascii="Poppins" w:eastAsia="Poppins" w:hAnsi="Poppins" w:cs="Poppins"/>
                <w:sz w:val="16"/>
                <w:szCs w:val="16"/>
              </w:rPr>
              <w:t>.</w:t>
            </w:r>
          </w:p>
        </w:tc>
        <w:tc>
          <w:tcPr>
            <w:tcW w:w="4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56DB7" w14:textId="77777777" w:rsidR="00E74D6F" w:rsidRPr="00A304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6"/>
                <w:szCs w:val="16"/>
              </w:rPr>
            </w:pPr>
            <w:r w:rsidRPr="00A30447">
              <w:rPr>
                <w:rFonts w:ascii="Poppins" w:eastAsia="Poppins" w:hAnsi="Poppins" w:cs="Poppins"/>
                <w:sz w:val="16"/>
                <w:szCs w:val="16"/>
              </w:rPr>
              <w:t>Nazwa (firma) Wykonawcy i adres siedziby Wykonawcy</w:t>
            </w:r>
          </w:p>
        </w:tc>
        <w:tc>
          <w:tcPr>
            <w:tcW w:w="5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ED25C" w14:textId="77777777" w:rsidR="00E74D6F" w:rsidRPr="00A30447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6"/>
                <w:szCs w:val="16"/>
              </w:rPr>
            </w:pPr>
            <w:r w:rsidRPr="00A30447">
              <w:rPr>
                <w:rFonts w:ascii="Poppins" w:eastAsia="Poppins" w:hAnsi="Poppins" w:cs="Poppins"/>
                <w:sz w:val="16"/>
                <w:szCs w:val="16"/>
              </w:rPr>
              <w:t>Cena</w:t>
            </w:r>
          </w:p>
          <w:p w14:paraId="2CE8D4D6" w14:textId="1CA82CB5" w:rsidR="00E74D6F" w:rsidRPr="00A30447" w:rsidRDefault="00E74D6F">
            <w:pPr>
              <w:spacing w:line="240" w:lineRule="auto"/>
              <w:jc w:val="center"/>
              <w:rPr>
                <w:rFonts w:ascii="Poppins" w:eastAsia="Poppins" w:hAnsi="Poppins" w:cs="Poppins"/>
                <w:sz w:val="16"/>
                <w:szCs w:val="16"/>
              </w:rPr>
            </w:pPr>
          </w:p>
        </w:tc>
      </w:tr>
      <w:tr w:rsidR="00E74D6F" w:rsidRPr="00A30447" w14:paraId="3ABA438C" w14:textId="77777777" w:rsidTr="00A30447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3751F" w14:textId="77777777" w:rsidR="00E74D6F" w:rsidRPr="00A304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6"/>
                <w:szCs w:val="16"/>
              </w:rPr>
            </w:pPr>
            <w:r w:rsidRPr="00A30447">
              <w:rPr>
                <w:rFonts w:ascii="Poppins" w:eastAsia="Poppins" w:hAnsi="Poppins" w:cs="Poppins"/>
                <w:sz w:val="16"/>
                <w:szCs w:val="16"/>
              </w:rPr>
              <w:t>1.</w:t>
            </w:r>
          </w:p>
        </w:tc>
        <w:tc>
          <w:tcPr>
            <w:tcW w:w="401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113E2" w14:textId="77777777" w:rsidR="00E74D6F" w:rsidRPr="00A30447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6"/>
                <w:szCs w:val="16"/>
              </w:rPr>
            </w:pPr>
            <w:r w:rsidRPr="00A30447">
              <w:rPr>
                <w:rFonts w:ascii="Poppins" w:eastAsia="Poppins" w:hAnsi="Poppins" w:cs="Poppins"/>
                <w:sz w:val="16"/>
                <w:szCs w:val="16"/>
              </w:rPr>
              <w:t xml:space="preserve">T-BITUM SPÓŁKA Z OGRANICZONĄ ODPOWIEDZIALNOŚCIĄ </w:t>
            </w:r>
          </w:p>
          <w:p w14:paraId="2304950D" w14:textId="77777777" w:rsidR="00E74D6F" w:rsidRPr="00A30447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6"/>
                <w:szCs w:val="16"/>
              </w:rPr>
            </w:pPr>
            <w:r w:rsidRPr="00A30447">
              <w:rPr>
                <w:rFonts w:ascii="Poppins" w:eastAsia="Poppins" w:hAnsi="Poppins" w:cs="Poppins"/>
                <w:sz w:val="16"/>
                <w:szCs w:val="16"/>
              </w:rPr>
              <w:t>ul. Klasztorna 17</w:t>
            </w:r>
          </w:p>
          <w:p w14:paraId="01D6E64C" w14:textId="77777777" w:rsidR="00E74D6F" w:rsidRPr="00A30447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6"/>
                <w:szCs w:val="16"/>
              </w:rPr>
            </w:pPr>
            <w:r w:rsidRPr="00A30447">
              <w:rPr>
                <w:rFonts w:ascii="Poppins" w:eastAsia="Poppins" w:hAnsi="Poppins" w:cs="Poppins"/>
                <w:sz w:val="16"/>
                <w:szCs w:val="16"/>
              </w:rPr>
              <w:t>62-130 Gołańcz</w:t>
            </w:r>
          </w:p>
        </w:tc>
        <w:tc>
          <w:tcPr>
            <w:tcW w:w="545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DAB88" w14:textId="77777777" w:rsidR="00E74D6F" w:rsidRPr="00A30447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6"/>
                <w:szCs w:val="16"/>
              </w:rPr>
            </w:pPr>
            <w:r w:rsidRPr="00A30447">
              <w:rPr>
                <w:rFonts w:ascii="Poppins" w:eastAsia="Poppins" w:hAnsi="Poppins" w:cs="Poppins"/>
                <w:sz w:val="16"/>
                <w:szCs w:val="16"/>
              </w:rPr>
              <w:t>266 584,73</w:t>
            </w:r>
          </w:p>
        </w:tc>
      </w:tr>
      <w:tr w:rsidR="00E74D6F" w:rsidRPr="00A30447" w14:paraId="0D26D607" w14:textId="77777777" w:rsidTr="00A30447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E12C0" w14:textId="77777777" w:rsidR="00E74D6F" w:rsidRPr="00A304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6"/>
                <w:szCs w:val="16"/>
              </w:rPr>
            </w:pPr>
            <w:r w:rsidRPr="00A30447">
              <w:rPr>
                <w:rFonts w:ascii="Poppins" w:eastAsia="Poppins" w:hAnsi="Poppins" w:cs="Poppins"/>
                <w:sz w:val="16"/>
                <w:szCs w:val="16"/>
              </w:rPr>
              <w:t>2.</w:t>
            </w:r>
          </w:p>
        </w:tc>
        <w:tc>
          <w:tcPr>
            <w:tcW w:w="401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95B99" w14:textId="77777777" w:rsidR="00A30447" w:rsidRPr="00A30447" w:rsidRDefault="00A30447">
            <w:pPr>
              <w:widowControl w:val="0"/>
              <w:spacing w:line="240" w:lineRule="auto"/>
              <w:rPr>
                <w:rFonts w:ascii="Poppins" w:eastAsia="Poppins" w:hAnsi="Poppins" w:cs="Poppins"/>
                <w:sz w:val="16"/>
                <w:szCs w:val="16"/>
              </w:rPr>
            </w:pPr>
            <w:r w:rsidRPr="00A30447">
              <w:rPr>
                <w:rFonts w:ascii="Poppins" w:eastAsia="Poppins" w:hAnsi="Poppins" w:cs="Poppins"/>
                <w:sz w:val="16"/>
                <w:szCs w:val="16"/>
              </w:rPr>
              <w:t xml:space="preserve">Firma Drogowa "ANDAR" S.C. A.D. </w:t>
            </w:r>
            <w:proofErr w:type="spellStart"/>
            <w:r w:rsidRPr="00A30447">
              <w:rPr>
                <w:rFonts w:ascii="Poppins" w:eastAsia="Poppins" w:hAnsi="Poppins" w:cs="Poppins"/>
                <w:sz w:val="16"/>
                <w:szCs w:val="16"/>
              </w:rPr>
              <w:t>Białobrzyccy</w:t>
            </w:r>
            <w:proofErr w:type="spellEnd"/>
            <w:r w:rsidRPr="00A30447">
              <w:rPr>
                <w:rFonts w:ascii="Poppins" w:eastAsia="Poppins" w:hAnsi="Poppins" w:cs="Poppins"/>
                <w:sz w:val="16"/>
                <w:szCs w:val="16"/>
              </w:rPr>
              <w:t>,</w:t>
            </w:r>
          </w:p>
          <w:p w14:paraId="0D746FD0" w14:textId="77777777" w:rsidR="00A30447" w:rsidRPr="00A30447" w:rsidRDefault="00A30447">
            <w:pPr>
              <w:widowControl w:val="0"/>
              <w:spacing w:line="240" w:lineRule="auto"/>
              <w:rPr>
                <w:rFonts w:ascii="Poppins" w:eastAsia="Poppins" w:hAnsi="Poppins" w:cs="Poppins"/>
                <w:sz w:val="16"/>
                <w:szCs w:val="16"/>
              </w:rPr>
            </w:pPr>
            <w:r w:rsidRPr="00A30447">
              <w:rPr>
                <w:rFonts w:ascii="Poppins" w:eastAsia="Poppins" w:hAnsi="Poppins" w:cs="Poppins"/>
                <w:sz w:val="16"/>
                <w:szCs w:val="16"/>
              </w:rPr>
              <w:t>Ul. Wodna 18, 62-200 Gniezno,</w:t>
            </w:r>
          </w:p>
          <w:p w14:paraId="784C9A92" w14:textId="46F24944" w:rsidR="00E74D6F" w:rsidRPr="00A30447" w:rsidRDefault="00A30447">
            <w:pPr>
              <w:widowControl w:val="0"/>
              <w:spacing w:line="240" w:lineRule="auto"/>
              <w:rPr>
                <w:rFonts w:ascii="Poppins" w:eastAsia="Poppins" w:hAnsi="Poppins" w:cs="Poppins"/>
                <w:sz w:val="16"/>
                <w:szCs w:val="16"/>
              </w:rPr>
            </w:pPr>
            <w:r w:rsidRPr="00A30447">
              <w:rPr>
                <w:rFonts w:ascii="Poppins" w:eastAsia="Poppins" w:hAnsi="Poppins" w:cs="Poppins"/>
                <w:sz w:val="16"/>
                <w:szCs w:val="16"/>
              </w:rPr>
              <w:t xml:space="preserve">której właścicielem jest Dariusz </w:t>
            </w:r>
            <w:proofErr w:type="spellStart"/>
            <w:r w:rsidRPr="00A30447">
              <w:rPr>
                <w:rFonts w:ascii="Poppins" w:eastAsia="Poppins" w:hAnsi="Poppins" w:cs="Poppins"/>
                <w:sz w:val="16"/>
                <w:szCs w:val="16"/>
              </w:rPr>
              <w:t>Białobrzycki</w:t>
            </w:r>
            <w:proofErr w:type="spellEnd"/>
            <w:r w:rsidRPr="00A30447">
              <w:rPr>
                <w:rFonts w:ascii="Poppins" w:eastAsia="Poppins" w:hAnsi="Poppins" w:cs="Poppins"/>
                <w:sz w:val="16"/>
                <w:szCs w:val="16"/>
              </w:rPr>
              <w:t xml:space="preserve"> prowadzący działalność gospodarczą pn. Firma Budowl</w:t>
            </w:r>
            <w:r w:rsidRPr="00A30447">
              <w:rPr>
                <w:rFonts w:ascii="Poppins" w:eastAsia="Poppins" w:hAnsi="Poppins" w:cs="Poppins"/>
                <w:sz w:val="16"/>
                <w:szCs w:val="16"/>
              </w:rPr>
              <w:t>a</w:t>
            </w:r>
            <w:r w:rsidRPr="00A30447">
              <w:rPr>
                <w:rFonts w:ascii="Poppins" w:eastAsia="Poppins" w:hAnsi="Poppins" w:cs="Poppins"/>
                <w:sz w:val="16"/>
                <w:szCs w:val="16"/>
              </w:rPr>
              <w:t xml:space="preserve">no-Remontowo-Drogowa Dariusz </w:t>
            </w:r>
            <w:proofErr w:type="spellStart"/>
            <w:r w:rsidRPr="00A30447">
              <w:rPr>
                <w:rFonts w:ascii="Poppins" w:eastAsia="Poppins" w:hAnsi="Poppins" w:cs="Poppins"/>
                <w:sz w:val="16"/>
                <w:szCs w:val="16"/>
              </w:rPr>
              <w:t>Białobrzycki</w:t>
            </w:r>
            <w:proofErr w:type="spellEnd"/>
            <w:r w:rsidRPr="00A30447">
              <w:rPr>
                <w:rFonts w:ascii="Poppins" w:eastAsia="Poppins" w:hAnsi="Poppins" w:cs="Poppins"/>
                <w:sz w:val="16"/>
                <w:szCs w:val="16"/>
              </w:rPr>
              <w:t xml:space="preserve"> os. Kazimierza Wielkiego 14a/1, 62-200 Gniezno oraz Anna </w:t>
            </w:r>
            <w:proofErr w:type="spellStart"/>
            <w:r w:rsidRPr="00A30447">
              <w:rPr>
                <w:rFonts w:ascii="Poppins" w:eastAsia="Poppins" w:hAnsi="Poppins" w:cs="Poppins"/>
                <w:sz w:val="16"/>
                <w:szCs w:val="16"/>
              </w:rPr>
              <w:t>Białobrzycka</w:t>
            </w:r>
            <w:proofErr w:type="spellEnd"/>
            <w:r w:rsidRPr="00A30447">
              <w:rPr>
                <w:rFonts w:ascii="Poppins" w:eastAsia="Poppins" w:hAnsi="Poppins" w:cs="Poppins"/>
                <w:sz w:val="16"/>
                <w:szCs w:val="16"/>
              </w:rPr>
              <w:t xml:space="preserve"> prowadząca działalność gospodarczą pn. Firma Usługowo-Handlowa „ANNA” Anna </w:t>
            </w:r>
            <w:proofErr w:type="spellStart"/>
            <w:r w:rsidRPr="00A30447">
              <w:rPr>
                <w:rFonts w:ascii="Poppins" w:eastAsia="Poppins" w:hAnsi="Poppins" w:cs="Poppins"/>
                <w:sz w:val="16"/>
                <w:szCs w:val="16"/>
              </w:rPr>
              <w:t>Białobrzycka</w:t>
            </w:r>
            <w:proofErr w:type="spellEnd"/>
            <w:r w:rsidRPr="00A30447">
              <w:rPr>
                <w:rFonts w:ascii="Poppins" w:eastAsia="Poppins" w:hAnsi="Poppins" w:cs="Poppins"/>
                <w:sz w:val="16"/>
                <w:szCs w:val="16"/>
              </w:rPr>
              <w:t xml:space="preserve"> ul. Wodna 18 62-200 Gniezno</w:t>
            </w:r>
          </w:p>
        </w:tc>
        <w:tc>
          <w:tcPr>
            <w:tcW w:w="545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2DAF6" w14:textId="77777777" w:rsidR="00E74D6F" w:rsidRPr="00A30447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6"/>
                <w:szCs w:val="16"/>
              </w:rPr>
            </w:pPr>
            <w:r w:rsidRPr="00A30447">
              <w:rPr>
                <w:rFonts w:ascii="Poppins" w:eastAsia="Poppins" w:hAnsi="Poppins" w:cs="Poppins"/>
                <w:sz w:val="16"/>
                <w:szCs w:val="16"/>
              </w:rPr>
              <w:t>287 219,76</w:t>
            </w:r>
          </w:p>
        </w:tc>
      </w:tr>
    </w:tbl>
    <w:p w14:paraId="77EBBD70" w14:textId="77777777" w:rsidR="00E74D6F" w:rsidRDefault="00E74D6F" w:rsidP="00A30447">
      <w:pPr>
        <w:rPr>
          <w:rFonts w:ascii="Poppins" w:eastAsia="Poppins" w:hAnsi="Poppins" w:cs="Poppins"/>
          <w:sz w:val="18"/>
          <w:szCs w:val="18"/>
        </w:rPr>
      </w:pPr>
    </w:p>
    <w:sectPr w:rsidR="00E74D6F">
      <w:footerReference w:type="default" r:id="rId6"/>
      <w:pgSz w:w="11906" w:h="16838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AA61E" w14:textId="77777777" w:rsidR="00F46473" w:rsidRDefault="00F46473">
      <w:pPr>
        <w:spacing w:line="240" w:lineRule="auto"/>
      </w:pPr>
      <w:r>
        <w:separator/>
      </w:r>
    </w:p>
  </w:endnote>
  <w:endnote w:type="continuationSeparator" w:id="0">
    <w:p w14:paraId="445808A2" w14:textId="77777777" w:rsidR="00F46473" w:rsidRDefault="00F46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785B" w14:textId="77777777" w:rsidR="00E74D6F" w:rsidRDefault="00E74D6F"/>
  <w:p w14:paraId="2E1C10A1" w14:textId="77777777" w:rsidR="00E74D6F" w:rsidRDefault="00E74D6F">
    <w:pPr>
      <w:jc w:val="right"/>
    </w:pPr>
  </w:p>
  <w:p w14:paraId="05B6B49A" w14:textId="77777777" w:rsidR="00E74D6F" w:rsidRDefault="0000000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A3044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AC463" w14:textId="77777777" w:rsidR="00F46473" w:rsidRDefault="00F46473">
      <w:pPr>
        <w:spacing w:line="240" w:lineRule="auto"/>
      </w:pPr>
      <w:r>
        <w:separator/>
      </w:r>
    </w:p>
  </w:footnote>
  <w:footnote w:type="continuationSeparator" w:id="0">
    <w:p w14:paraId="742E4F02" w14:textId="77777777" w:rsidR="00F46473" w:rsidRDefault="00F464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D6F"/>
    <w:rsid w:val="00A30447"/>
    <w:rsid w:val="00E74D6F"/>
    <w:rsid w:val="00F4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03170"/>
  <w15:docId w15:val="{2B528162-380E-4700-A31A-9ACB5E31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304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447"/>
  </w:style>
  <w:style w:type="paragraph" w:styleId="Stopka">
    <w:name w:val="footer"/>
    <w:basedOn w:val="Normalny"/>
    <w:link w:val="StopkaZnak"/>
    <w:uiPriority w:val="99"/>
    <w:unhideWhenUsed/>
    <w:rsid w:val="00A304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maciejewskam</cp:lastModifiedBy>
  <cp:revision>3</cp:revision>
  <dcterms:created xsi:type="dcterms:W3CDTF">2024-03-14T08:38:00Z</dcterms:created>
  <dcterms:modified xsi:type="dcterms:W3CDTF">2024-03-14T08:46:00Z</dcterms:modified>
</cp:coreProperties>
</file>