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D0E" w:rsidRPr="00943D0E" w:rsidRDefault="00943D0E" w:rsidP="00C111D5">
      <w:pPr>
        <w:spacing w:before="120" w:after="120"/>
        <w:jc w:val="center"/>
        <w:rPr>
          <w:b/>
          <w:bCs/>
        </w:rPr>
      </w:pPr>
      <w:r w:rsidRPr="00943D0E">
        <w:rPr>
          <w:b/>
          <w:bCs/>
        </w:rPr>
        <w:t>OŚWIADCZENIE</w:t>
      </w:r>
    </w:p>
    <w:p w:rsidR="00BD35AC" w:rsidRDefault="00A87814" w:rsidP="00BD35AC">
      <w:pPr>
        <w:jc w:val="center"/>
        <w:rPr>
          <w:sz w:val="22"/>
        </w:rPr>
      </w:pPr>
      <w:r w:rsidRPr="00A87814">
        <w:rPr>
          <w:sz w:val="22"/>
        </w:rPr>
        <w:t xml:space="preserve">o przynależności do tej samej grupy kapitałowej </w:t>
      </w:r>
    </w:p>
    <w:p w:rsidR="007F5D99" w:rsidRDefault="00A87814" w:rsidP="007F5D99">
      <w:pPr>
        <w:jc w:val="center"/>
        <w:rPr>
          <w:sz w:val="22"/>
        </w:rPr>
      </w:pPr>
      <w:r w:rsidRPr="00A87814">
        <w:rPr>
          <w:sz w:val="22"/>
        </w:rPr>
        <w:t>o której mowa w art. 85 ust. 1</w:t>
      </w:r>
      <w:r w:rsidR="00BD35AC">
        <w:rPr>
          <w:sz w:val="22"/>
        </w:rPr>
        <w:t xml:space="preserve"> i art. 108 ust. 1 pkt 5) u</w:t>
      </w:r>
      <w:r w:rsidRPr="00A87814">
        <w:rPr>
          <w:sz w:val="22"/>
        </w:rPr>
        <w:t>stawy Prawo zamówień publicznych</w:t>
      </w:r>
      <w:r w:rsidR="007F5D99">
        <w:rPr>
          <w:sz w:val="22"/>
        </w:rPr>
        <w:t xml:space="preserve"> </w:t>
      </w:r>
    </w:p>
    <w:p w:rsidR="00C111D5" w:rsidRDefault="007F5D99" w:rsidP="00BD35AC">
      <w:pPr>
        <w:spacing w:after="360"/>
        <w:jc w:val="center"/>
        <w:rPr>
          <w:sz w:val="22"/>
        </w:rPr>
      </w:pPr>
      <w:r w:rsidRPr="00943D0E">
        <w:rPr>
          <w:sz w:val="22"/>
        </w:rPr>
        <w:t>(</w:t>
      </w:r>
      <w:proofErr w:type="spellStart"/>
      <w:r w:rsidRPr="00943D0E">
        <w:rPr>
          <w:sz w:val="22"/>
        </w:rPr>
        <w:t>t.j</w:t>
      </w:r>
      <w:proofErr w:type="spellEnd"/>
      <w:r w:rsidRPr="00943D0E">
        <w:rPr>
          <w:sz w:val="22"/>
        </w:rPr>
        <w:t>. Dz. U. z 202</w:t>
      </w:r>
      <w:r w:rsidR="00426F02">
        <w:rPr>
          <w:sz w:val="22"/>
        </w:rPr>
        <w:t>2</w:t>
      </w:r>
      <w:r w:rsidRPr="00943D0E">
        <w:rPr>
          <w:sz w:val="22"/>
        </w:rPr>
        <w:t xml:space="preserve"> r., poz. </w:t>
      </w:r>
      <w:r w:rsidR="00426F02">
        <w:rPr>
          <w:sz w:val="22"/>
        </w:rPr>
        <w:t>1710</w:t>
      </w:r>
      <w:r w:rsidRPr="00943D0E">
        <w:rPr>
          <w:sz w:val="22"/>
        </w:rPr>
        <w:t xml:space="preserve"> z </w:t>
      </w:r>
      <w:proofErr w:type="spellStart"/>
      <w:r w:rsidRPr="00943D0E">
        <w:rPr>
          <w:sz w:val="22"/>
        </w:rPr>
        <w:t>późń</w:t>
      </w:r>
      <w:proofErr w:type="spellEnd"/>
      <w:r w:rsidRPr="00943D0E">
        <w:rPr>
          <w:sz w:val="22"/>
        </w:rPr>
        <w:t>. zm., dalej „ustawa P</w:t>
      </w:r>
      <w:r>
        <w:rPr>
          <w:sz w:val="22"/>
        </w:rPr>
        <w:t>ZP</w:t>
      </w:r>
      <w:r w:rsidRPr="00943D0E">
        <w:rPr>
          <w:sz w:val="22"/>
        </w:rPr>
        <w:t>”)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331C7C" w:rsidTr="00331C7C">
        <w:tc>
          <w:tcPr>
            <w:tcW w:w="2977" w:type="dxa"/>
            <w:vAlign w:val="center"/>
          </w:tcPr>
          <w:p w:rsidR="00331C7C" w:rsidRPr="00C111D5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Nazwa podmiotu składającego oświadczenie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:rsidTr="00331C7C">
        <w:tc>
          <w:tcPr>
            <w:tcW w:w="2977" w:type="dxa"/>
            <w:vAlign w:val="center"/>
          </w:tcPr>
          <w:p w:rsidR="00331C7C" w:rsidRPr="00C111D5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Adres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:rsidTr="00331C7C">
        <w:tc>
          <w:tcPr>
            <w:tcW w:w="2977" w:type="dxa"/>
            <w:vAlign w:val="center"/>
          </w:tcPr>
          <w:p w:rsidR="00331C7C" w:rsidRPr="00C111D5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Regon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:rsidTr="00331C7C">
        <w:tc>
          <w:tcPr>
            <w:tcW w:w="2977" w:type="dxa"/>
            <w:vAlign w:val="center"/>
          </w:tcPr>
          <w:p w:rsidR="00331C7C" w:rsidRPr="00C111D5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NIP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:rsidTr="00331C7C">
        <w:tc>
          <w:tcPr>
            <w:tcW w:w="2977" w:type="dxa"/>
            <w:vAlign w:val="center"/>
          </w:tcPr>
          <w:p w:rsidR="00331C7C" w:rsidRPr="00C111D5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KRS / CEIDG / inny rejestr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C111D5" w:rsidTr="00331C7C">
        <w:tc>
          <w:tcPr>
            <w:tcW w:w="2977" w:type="dxa"/>
            <w:vAlign w:val="center"/>
          </w:tcPr>
          <w:p w:rsidR="00C111D5" w:rsidRPr="00C111D5" w:rsidRDefault="00C111D5" w:rsidP="00C111D5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Reprezentowany przez</w:t>
            </w:r>
          </w:p>
          <w:p w:rsidR="00C111D5" w:rsidRPr="00C111D5" w:rsidRDefault="00C111D5" w:rsidP="00C111D5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(imię</w:t>
            </w:r>
            <w:r>
              <w:rPr>
                <w:i/>
                <w:iCs/>
                <w:sz w:val="18"/>
                <w:szCs w:val="18"/>
              </w:rPr>
              <w:t xml:space="preserve"> i</w:t>
            </w:r>
            <w:r w:rsidRPr="00C111D5">
              <w:rPr>
                <w:i/>
                <w:iCs/>
                <w:sz w:val="18"/>
                <w:szCs w:val="18"/>
              </w:rPr>
              <w:t xml:space="preserve"> nazwisko, stanowisko oraz podstawa do reprezentacji)</w:t>
            </w:r>
          </w:p>
        </w:tc>
        <w:tc>
          <w:tcPr>
            <w:tcW w:w="6085" w:type="dxa"/>
            <w:vAlign w:val="center"/>
          </w:tcPr>
          <w:p w:rsidR="00C111D5" w:rsidRPr="00331C7C" w:rsidRDefault="00C111D5" w:rsidP="00331C7C">
            <w:pPr>
              <w:jc w:val="left"/>
              <w:rPr>
                <w:sz w:val="22"/>
              </w:rPr>
            </w:pPr>
          </w:p>
        </w:tc>
      </w:tr>
    </w:tbl>
    <w:p w:rsidR="00943D0E" w:rsidRDefault="00943D0E" w:rsidP="00943D0E"/>
    <w:p w:rsidR="00A87814" w:rsidRPr="00A87814" w:rsidRDefault="00943D0E" w:rsidP="00A87814">
      <w:pPr>
        <w:ind w:firstLine="708"/>
        <w:rPr>
          <w:sz w:val="22"/>
        </w:rPr>
      </w:pPr>
      <w:r w:rsidRPr="00331C7C">
        <w:rPr>
          <w:sz w:val="22"/>
        </w:rPr>
        <w:t>W związku z ubieganiem się o udzielenie zamówienia publicznego w postępowaniu</w:t>
      </w:r>
      <w:r w:rsidR="00331C7C" w:rsidRPr="00331C7C">
        <w:rPr>
          <w:sz w:val="22"/>
        </w:rPr>
        <w:t xml:space="preserve"> </w:t>
      </w:r>
      <w:r w:rsidRPr="00331C7C">
        <w:rPr>
          <w:sz w:val="22"/>
        </w:rPr>
        <w:t xml:space="preserve">prowadzonym w trybie podstawowym </w:t>
      </w:r>
      <w:r w:rsidR="00331C7C" w:rsidRPr="00331C7C">
        <w:rPr>
          <w:sz w:val="22"/>
        </w:rPr>
        <w:t>bez</w:t>
      </w:r>
      <w:r w:rsidRPr="00331C7C">
        <w:rPr>
          <w:sz w:val="22"/>
        </w:rPr>
        <w:t xml:space="preserve"> negocjacji na</w:t>
      </w:r>
      <w:r w:rsidR="00331C7C" w:rsidRPr="00331C7C">
        <w:rPr>
          <w:sz w:val="22"/>
        </w:rPr>
        <w:t xml:space="preserve"> realizację zadania pn.</w:t>
      </w:r>
      <w:r w:rsidRPr="00331C7C">
        <w:rPr>
          <w:sz w:val="22"/>
        </w:rPr>
        <w:t>:</w:t>
      </w:r>
      <w:r w:rsidR="00331C7C" w:rsidRPr="00331C7C">
        <w:rPr>
          <w:sz w:val="22"/>
        </w:rPr>
        <w:t xml:space="preserve"> „Dostawa paliw do pojazdów i sprzętu silnikowego Komendy Powiatowej Państwowej Straży Pożarnej w</w:t>
      </w:r>
      <w:r w:rsidR="00331C7C">
        <w:rPr>
          <w:sz w:val="22"/>
        </w:rPr>
        <w:t> </w:t>
      </w:r>
      <w:r w:rsidR="00331C7C" w:rsidRPr="00331C7C">
        <w:rPr>
          <w:sz w:val="22"/>
        </w:rPr>
        <w:t>Sandomierzu w okresie od 01.06.2023 r. do 31.05.2025 r.”</w:t>
      </w:r>
      <w:r w:rsidR="00331C7C">
        <w:rPr>
          <w:sz w:val="22"/>
        </w:rPr>
        <w:t xml:space="preserve">, </w:t>
      </w:r>
      <w:r w:rsidR="00C111D5" w:rsidRPr="00C111D5">
        <w:rPr>
          <w:sz w:val="22"/>
        </w:rPr>
        <w:t xml:space="preserve">OŚWIADCZAM, </w:t>
      </w:r>
      <w:r w:rsidR="00A87814" w:rsidRPr="00A87814">
        <w:rPr>
          <w:sz w:val="22"/>
        </w:rPr>
        <w:t>że podmiot</w:t>
      </w:r>
      <w:r w:rsidR="00A87814">
        <w:rPr>
          <w:sz w:val="22"/>
        </w:rPr>
        <w:t>,</w:t>
      </w:r>
      <w:r w:rsidR="00A87814" w:rsidRPr="00A87814">
        <w:rPr>
          <w:sz w:val="22"/>
        </w:rPr>
        <w:t xml:space="preserve"> który reprezentuję</w:t>
      </w:r>
      <w:r w:rsidR="00A87814">
        <w:rPr>
          <w:sz w:val="22"/>
        </w:rPr>
        <w:t xml:space="preserve"> </w:t>
      </w:r>
      <w:r w:rsidR="00BD35AC" w:rsidRPr="00A87814">
        <w:rPr>
          <w:sz w:val="22"/>
        </w:rPr>
        <w:t>NALEŻY</w:t>
      </w:r>
      <w:r w:rsidR="00BD35AC">
        <w:rPr>
          <w:sz w:val="22"/>
        </w:rPr>
        <w:t xml:space="preserve"> </w:t>
      </w:r>
      <w:r w:rsidR="00BD35AC" w:rsidRPr="00A87814">
        <w:rPr>
          <w:sz w:val="22"/>
        </w:rPr>
        <w:t>/</w:t>
      </w:r>
      <w:r w:rsidR="00BD35AC">
        <w:rPr>
          <w:sz w:val="22"/>
        </w:rPr>
        <w:t xml:space="preserve"> </w:t>
      </w:r>
      <w:r w:rsidR="00BD35AC" w:rsidRPr="00A87814">
        <w:rPr>
          <w:sz w:val="22"/>
        </w:rPr>
        <w:t>NIE NALEŻY</w:t>
      </w:r>
      <w:r w:rsidR="00A87814">
        <w:rPr>
          <w:sz w:val="22"/>
          <w:vertAlign w:val="superscript"/>
        </w:rPr>
        <w:t>*)</w:t>
      </w:r>
      <w:r w:rsidR="00A87814" w:rsidRPr="00A87814">
        <w:rPr>
          <w:sz w:val="22"/>
        </w:rPr>
        <w:t xml:space="preserve"> do tej samej grupy kapitałowej w rozumieniu ustawy z</w:t>
      </w:r>
      <w:r w:rsidR="00A87814">
        <w:rPr>
          <w:sz w:val="22"/>
        </w:rPr>
        <w:t> </w:t>
      </w:r>
      <w:r w:rsidR="00A87814" w:rsidRPr="00A87814">
        <w:rPr>
          <w:sz w:val="22"/>
        </w:rPr>
        <w:t>dnia 16 lutego</w:t>
      </w:r>
      <w:r w:rsidR="00A87814">
        <w:rPr>
          <w:sz w:val="22"/>
        </w:rPr>
        <w:t xml:space="preserve"> </w:t>
      </w:r>
      <w:r w:rsidR="00A87814" w:rsidRPr="00A87814">
        <w:rPr>
          <w:sz w:val="22"/>
        </w:rPr>
        <w:t xml:space="preserve">2007 r. o ochronie konkurencji i konsumentów ( </w:t>
      </w:r>
      <w:proofErr w:type="spellStart"/>
      <w:r w:rsidR="00A87814" w:rsidRPr="00A87814">
        <w:rPr>
          <w:sz w:val="22"/>
        </w:rPr>
        <w:t>t.j</w:t>
      </w:r>
      <w:proofErr w:type="spellEnd"/>
      <w:r w:rsidR="00A87814" w:rsidRPr="00A87814">
        <w:rPr>
          <w:sz w:val="22"/>
        </w:rPr>
        <w:t>. Dz. U. z 2021 r. poz. 275) z innymi</w:t>
      </w:r>
      <w:r w:rsidR="00A87814">
        <w:rPr>
          <w:sz w:val="22"/>
        </w:rPr>
        <w:t xml:space="preserve"> </w:t>
      </w:r>
      <w:r w:rsidR="00A87814" w:rsidRPr="00A87814">
        <w:rPr>
          <w:sz w:val="22"/>
        </w:rPr>
        <w:t>Wykonawcami biorącymi udział w postępowaniu.</w:t>
      </w:r>
    </w:p>
    <w:p w:rsidR="00A87814" w:rsidRPr="00A87814" w:rsidRDefault="00A87814" w:rsidP="00A87814">
      <w:pPr>
        <w:spacing w:before="120"/>
        <w:ind w:firstLine="708"/>
        <w:rPr>
          <w:sz w:val="22"/>
        </w:rPr>
      </w:pPr>
      <w:r w:rsidRPr="00A87814">
        <w:rPr>
          <w:sz w:val="22"/>
        </w:rPr>
        <w:t>Oświadczam, że w przypadku przynależenia do tej samej grupy kapitałowej, powiązania</w:t>
      </w:r>
      <w:r>
        <w:rPr>
          <w:sz w:val="22"/>
        </w:rPr>
        <w:t xml:space="preserve"> </w:t>
      </w:r>
      <w:r w:rsidRPr="00A87814">
        <w:rPr>
          <w:sz w:val="22"/>
        </w:rPr>
        <w:t>z innym Wykonawcą nie prowadzą do zakłócenia konkurencji w przedmiotowym</w:t>
      </w:r>
      <w:r>
        <w:rPr>
          <w:sz w:val="22"/>
        </w:rPr>
        <w:t xml:space="preserve"> </w:t>
      </w:r>
      <w:r w:rsidRPr="00A87814">
        <w:rPr>
          <w:sz w:val="22"/>
        </w:rPr>
        <w:t>postępowaniu oraz, że złożone oferty zostały przygotowane niezależnie od siebie.</w:t>
      </w:r>
    </w:p>
    <w:p w:rsidR="00A87814" w:rsidRDefault="00A87814" w:rsidP="00A87814">
      <w:pPr>
        <w:spacing w:before="120"/>
        <w:rPr>
          <w:sz w:val="22"/>
        </w:rPr>
      </w:pPr>
      <w:r w:rsidRPr="00A87814">
        <w:rPr>
          <w:sz w:val="22"/>
        </w:rPr>
        <w:t>Przedstawiam w załączeniu następujące dowody, że powiązania z Wykonawcą</w:t>
      </w:r>
      <w:r>
        <w:rPr>
          <w:sz w:val="22"/>
        </w:rPr>
        <w:t>:</w:t>
      </w:r>
    </w:p>
    <w:p w:rsidR="00A87814" w:rsidRDefault="00A87814" w:rsidP="00A87814">
      <w:pPr>
        <w:spacing w:before="120"/>
        <w:rPr>
          <w:sz w:val="22"/>
        </w:rPr>
      </w:pPr>
      <w:r w:rsidRPr="00A87814">
        <w:rPr>
          <w:sz w:val="22"/>
        </w:rPr>
        <w:t xml:space="preserve"> </w:t>
      </w:r>
      <w:r>
        <w:rPr>
          <w:sz w:val="22"/>
        </w:rPr>
        <w:t>……………</w:t>
      </w:r>
      <w:r w:rsidRPr="00A87814">
        <w:rPr>
          <w:sz w:val="22"/>
        </w:rPr>
        <w:t>……………</w:t>
      </w:r>
      <w:r>
        <w:rPr>
          <w:sz w:val="22"/>
        </w:rPr>
        <w:t>………………………………………...</w:t>
      </w:r>
      <w:r w:rsidRPr="00A87814">
        <w:rPr>
          <w:sz w:val="22"/>
        </w:rPr>
        <w:t xml:space="preserve">…………………………………….... </w:t>
      </w:r>
    </w:p>
    <w:p w:rsidR="00A87814" w:rsidRPr="00A87814" w:rsidRDefault="00A87814" w:rsidP="00A87814">
      <w:pPr>
        <w:jc w:val="center"/>
        <w:rPr>
          <w:i/>
          <w:iCs/>
          <w:sz w:val="20"/>
          <w:szCs w:val="20"/>
        </w:rPr>
      </w:pPr>
      <w:r w:rsidRPr="00A87814">
        <w:rPr>
          <w:i/>
          <w:iCs/>
          <w:sz w:val="20"/>
          <w:szCs w:val="20"/>
        </w:rPr>
        <w:t>(podać nazwę i  adres)</w:t>
      </w:r>
    </w:p>
    <w:p w:rsidR="00A87814" w:rsidRDefault="00A87814" w:rsidP="00A87814">
      <w:pPr>
        <w:spacing w:before="120"/>
        <w:rPr>
          <w:sz w:val="22"/>
        </w:rPr>
      </w:pPr>
      <w:r w:rsidRPr="00A87814">
        <w:rPr>
          <w:sz w:val="22"/>
        </w:rPr>
        <w:t>nie prowadzą do zakłócenia</w:t>
      </w:r>
      <w:r>
        <w:rPr>
          <w:sz w:val="22"/>
        </w:rPr>
        <w:t xml:space="preserve"> </w:t>
      </w:r>
      <w:r w:rsidRPr="00A87814">
        <w:rPr>
          <w:sz w:val="22"/>
        </w:rPr>
        <w:t>konkurencji w postępowaniu o udzielenie zamówienia</w:t>
      </w:r>
      <w:r>
        <w:rPr>
          <w:sz w:val="22"/>
        </w:rPr>
        <w:t>:</w:t>
      </w:r>
    </w:p>
    <w:p w:rsidR="00A87814" w:rsidRDefault="00A87814" w:rsidP="00A87814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</w:t>
      </w:r>
    </w:p>
    <w:p w:rsidR="00A87814" w:rsidRPr="00A87814" w:rsidRDefault="00A87814" w:rsidP="00A87814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</w:t>
      </w:r>
    </w:p>
    <w:p w:rsidR="00BD35AC" w:rsidRDefault="00BD35AC" w:rsidP="00A87814">
      <w:pPr>
        <w:rPr>
          <w:sz w:val="22"/>
        </w:rPr>
      </w:pPr>
    </w:p>
    <w:p w:rsidR="00C111D5" w:rsidRDefault="00C111D5" w:rsidP="006B7F0B">
      <w:pPr>
        <w:rPr>
          <w:sz w:val="20"/>
          <w:szCs w:val="20"/>
        </w:rPr>
      </w:pPr>
    </w:p>
    <w:p w:rsidR="00C111D5" w:rsidRDefault="00C111D5" w:rsidP="006B7F0B">
      <w:pPr>
        <w:rPr>
          <w:sz w:val="20"/>
          <w:szCs w:val="20"/>
        </w:rPr>
      </w:pPr>
    </w:p>
    <w:p w:rsidR="00C111D5" w:rsidRDefault="00C111D5" w:rsidP="006B7F0B">
      <w:pPr>
        <w:rPr>
          <w:sz w:val="20"/>
          <w:szCs w:val="20"/>
        </w:rPr>
      </w:pPr>
    </w:p>
    <w:p w:rsidR="00C111D5" w:rsidRDefault="00C111D5" w:rsidP="006B7F0B">
      <w:pPr>
        <w:rPr>
          <w:sz w:val="20"/>
          <w:szCs w:val="20"/>
        </w:rPr>
      </w:pPr>
    </w:p>
    <w:p w:rsidR="00C111D5" w:rsidRDefault="00C111D5" w:rsidP="00943D0E">
      <w:pPr>
        <w:rPr>
          <w:i/>
          <w:iCs/>
          <w:sz w:val="20"/>
          <w:szCs w:val="20"/>
        </w:rPr>
      </w:pPr>
    </w:p>
    <w:p w:rsidR="00BD35AC" w:rsidRDefault="00BD35AC" w:rsidP="00943D0E">
      <w:pPr>
        <w:rPr>
          <w:i/>
          <w:iCs/>
          <w:sz w:val="20"/>
          <w:szCs w:val="20"/>
        </w:rPr>
      </w:pPr>
    </w:p>
    <w:p w:rsidR="00BD35AC" w:rsidRDefault="00BD35AC" w:rsidP="00943D0E">
      <w:pPr>
        <w:rPr>
          <w:i/>
          <w:iCs/>
          <w:sz w:val="20"/>
          <w:szCs w:val="20"/>
        </w:rPr>
      </w:pPr>
    </w:p>
    <w:p w:rsidR="00BD35AC" w:rsidRDefault="00BD35AC" w:rsidP="00943D0E">
      <w:pPr>
        <w:rPr>
          <w:i/>
          <w:iCs/>
          <w:sz w:val="20"/>
          <w:szCs w:val="20"/>
        </w:rPr>
      </w:pPr>
    </w:p>
    <w:p w:rsidR="00BD35AC" w:rsidRDefault="00BD35AC" w:rsidP="00943D0E">
      <w:pPr>
        <w:rPr>
          <w:i/>
          <w:iCs/>
          <w:sz w:val="20"/>
          <w:szCs w:val="20"/>
        </w:rPr>
      </w:pPr>
    </w:p>
    <w:p w:rsidR="00BD35AC" w:rsidRDefault="00BD35AC" w:rsidP="00943D0E">
      <w:pPr>
        <w:rPr>
          <w:i/>
          <w:iCs/>
          <w:sz w:val="20"/>
          <w:szCs w:val="20"/>
        </w:rPr>
      </w:pPr>
    </w:p>
    <w:p w:rsidR="006B7F0B" w:rsidRPr="006B7F0B" w:rsidRDefault="006B7F0B" w:rsidP="00943D0E">
      <w:pPr>
        <w:rPr>
          <w:i/>
          <w:iCs/>
          <w:sz w:val="20"/>
          <w:szCs w:val="20"/>
        </w:rPr>
      </w:pPr>
      <w:r w:rsidRPr="006B7F0B">
        <w:rPr>
          <w:i/>
          <w:iCs/>
          <w:sz w:val="20"/>
          <w:szCs w:val="20"/>
        </w:rPr>
        <w:t>Uwaga:</w:t>
      </w:r>
    </w:p>
    <w:p w:rsidR="00BD35AC" w:rsidRPr="00BD35AC" w:rsidRDefault="00BD35AC" w:rsidP="00BD35AC">
      <w:pPr>
        <w:pStyle w:val="Akapitzlist"/>
        <w:numPr>
          <w:ilvl w:val="0"/>
          <w:numId w:val="4"/>
        </w:numPr>
        <w:rPr>
          <w:i/>
          <w:iCs/>
          <w:sz w:val="18"/>
          <w:szCs w:val="18"/>
        </w:rPr>
      </w:pPr>
      <w:r w:rsidRPr="00BD35AC">
        <w:rPr>
          <w:i/>
          <w:iCs/>
          <w:sz w:val="18"/>
          <w:szCs w:val="18"/>
        </w:rPr>
        <w:t>Jeśli zachodzą przesłanki określone w art. 108 ust. 1 pkt 5 lub 6 Wykonawca podlega wykluczeniu.</w:t>
      </w:r>
    </w:p>
    <w:p w:rsidR="006B7F0B" w:rsidRPr="00BD35AC" w:rsidRDefault="006B7F0B" w:rsidP="00BD35AC">
      <w:pPr>
        <w:pStyle w:val="Akapitzlist"/>
        <w:numPr>
          <w:ilvl w:val="0"/>
          <w:numId w:val="4"/>
        </w:numPr>
        <w:rPr>
          <w:i/>
          <w:iCs/>
          <w:sz w:val="18"/>
          <w:szCs w:val="18"/>
        </w:rPr>
      </w:pPr>
      <w:r w:rsidRPr="00BD35AC">
        <w:rPr>
          <w:rFonts w:cs="Arial"/>
          <w:i/>
          <w:iCs/>
          <w:sz w:val="18"/>
          <w:szCs w:val="18"/>
        </w:rPr>
        <w:t>Dokument musi być opatrzony przez osobę lub osoby uprawnione do reprezentowania podmiotu składającego oświadczenie kwalifikowanym podpisem elektronicznym, podpisem zaufanym lub podpisem osobistym.</w:t>
      </w:r>
    </w:p>
    <w:sectPr w:rsidR="006B7F0B" w:rsidRPr="00BD35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5EA0" w:rsidRDefault="00DE5EA0" w:rsidP="00943D0E">
      <w:pPr>
        <w:spacing w:line="240" w:lineRule="auto"/>
      </w:pPr>
      <w:r>
        <w:separator/>
      </w:r>
    </w:p>
  </w:endnote>
  <w:endnote w:type="continuationSeparator" w:id="0">
    <w:p w:rsidR="00DE5EA0" w:rsidRDefault="00DE5EA0" w:rsidP="00943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354447"/>
      <w:docPartObj>
        <w:docPartGallery w:val="Page Numbers (Bottom of Page)"/>
        <w:docPartUnique/>
      </w:docPartObj>
    </w:sdtPr>
    <w:sdtContent>
      <w:p w:rsidR="00F248D3" w:rsidRDefault="00F248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48D3" w:rsidRDefault="00F24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5EA0" w:rsidRDefault="00DE5EA0" w:rsidP="00943D0E">
      <w:pPr>
        <w:spacing w:line="240" w:lineRule="auto"/>
      </w:pPr>
      <w:r>
        <w:separator/>
      </w:r>
    </w:p>
  </w:footnote>
  <w:footnote w:type="continuationSeparator" w:id="0">
    <w:p w:rsidR="00DE5EA0" w:rsidRDefault="00DE5EA0" w:rsidP="00943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D0E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</w:p>
  <w:p w:rsidR="00943D0E" w:rsidRPr="00C91931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  <w:r>
      <w:rPr>
        <w:rFonts w:cs="Arial"/>
        <w:i/>
        <w:iCs/>
        <w:sz w:val="16"/>
        <w:szCs w:val="16"/>
      </w:rPr>
      <w:t>Znak</w:t>
    </w:r>
    <w:r w:rsidRPr="00C91931">
      <w:rPr>
        <w:rFonts w:cs="Arial"/>
        <w:i/>
        <w:iCs/>
        <w:sz w:val="16"/>
        <w:szCs w:val="16"/>
      </w:rPr>
      <w:t xml:space="preserve"> sprawy: PT.2370.</w:t>
    </w:r>
    <w:r>
      <w:rPr>
        <w:rFonts w:cs="Arial"/>
        <w:i/>
        <w:iCs/>
        <w:sz w:val="16"/>
        <w:szCs w:val="16"/>
      </w:rPr>
      <w:t>3.2023</w:t>
    </w:r>
  </w:p>
  <w:p w:rsidR="00943D0E" w:rsidRPr="00943D0E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  <w:r>
      <w:rPr>
        <w:rFonts w:cs="Arial"/>
        <w:i/>
        <w:iCs/>
        <w:sz w:val="16"/>
        <w:szCs w:val="16"/>
      </w:rPr>
      <w:t xml:space="preserve">Załącznik nr </w:t>
    </w:r>
    <w:r w:rsidR="00A87814">
      <w:rPr>
        <w:rFonts w:cs="Arial"/>
        <w:i/>
        <w:iCs/>
        <w:sz w:val="16"/>
        <w:szCs w:val="16"/>
      </w:rPr>
      <w:t>7</w:t>
    </w:r>
    <w:r>
      <w:rPr>
        <w:rFonts w:cs="Arial"/>
        <w:i/>
        <w:iCs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9F"/>
    <w:multiLevelType w:val="hybridMultilevel"/>
    <w:tmpl w:val="3C088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70E59"/>
    <w:multiLevelType w:val="hybridMultilevel"/>
    <w:tmpl w:val="51A807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350F1"/>
    <w:multiLevelType w:val="hybridMultilevel"/>
    <w:tmpl w:val="E17CDE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CE5D01"/>
    <w:multiLevelType w:val="hybridMultilevel"/>
    <w:tmpl w:val="7ECE1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10076">
    <w:abstractNumId w:val="2"/>
  </w:num>
  <w:num w:numId="2" w16cid:durableId="725494804">
    <w:abstractNumId w:val="3"/>
  </w:num>
  <w:num w:numId="3" w16cid:durableId="1697999041">
    <w:abstractNumId w:val="0"/>
  </w:num>
  <w:num w:numId="4" w16cid:durableId="1851289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0E"/>
    <w:rsid w:val="002A53F8"/>
    <w:rsid w:val="00325B64"/>
    <w:rsid w:val="00331C7C"/>
    <w:rsid w:val="00386925"/>
    <w:rsid w:val="003902EF"/>
    <w:rsid w:val="00426F02"/>
    <w:rsid w:val="004D3CDE"/>
    <w:rsid w:val="00654067"/>
    <w:rsid w:val="006B7F0B"/>
    <w:rsid w:val="0077434B"/>
    <w:rsid w:val="007C4604"/>
    <w:rsid w:val="007F5D99"/>
    <w:rsid w:val="00907125"/>
    <w:rsid w:val="00943D0E"/>
    <w:rsid w:val="00A87814"/>
    <w:rsid w:val="00B91A69"/>
    <w:rsid w:val="00BD35AC"/>
    <w:rsid w:val="00C111D5"/>
    <w:rsid w:val="00DE5EA0"/>
    <w:rsid w:val="00E7372C"/>
    <w:rsid w:val="00EC0B0D"/>
    <w:rsid w:val="00F2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851A"/>
  <w15:chartTrackingRefBased/>
  <w15:docId w15:val="{233206A6-6771-4E57-BC25-BE38D520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125"/>
    <w:pPr>
      <w:spacing w:after="0" w:line="276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25B64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D0E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43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D0E"/>
    <w:rPr>
      <w:rFonts w:ascii="Arial" w:hAnsi="Arial"/>
      <w:kern w:val="0"/>
      <w:sz w:val="24"/>
      <w14:ligatures w14:val="none"/>
    </w:rPr>
  </w:style>
  <w:style w:type="table" w:styleId="Tabela-Siatka">
    <w:name w:val="Table Grid"/>
    <w:basedOn w:val="Standardowy"/>
    <w:uiPriority w:val="39"/>
    <w:rsid w:val="0033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0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D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D5"/>
    <w:rPr>
      <w:rFonts w:ascii="Arial" w:hAnsi="Arial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g.niklewicz</dc:creator>
  <cp:keywords/>
  <dc:description/>
  <cp:lastModifiedBy>g.niklewicz</cp:lastModifiedBy>
  <cp:revision>2</cp:revision>
  <dcterms:created xsi:type="dcterms:W3CDTF">2023-05-05T10:28:00Z</dcterms:created>
  <dcterms:modified xsi:type="dcterms:W3CDTF">2023-05-05T10:28:00Z</dcterms:modified>
</cp:coreProperties>
</file>