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59991" w14:textId="77777777" w:rsidR="00696949" w:rsidRDefault="00696949"/>
    <w:p w14:paraId="00713236" w14:textId="77777777" w:rsidR="00696949" w:rsidRDefault="00696949"/>
    <w:p w14:paraId="119FEFA0" w14:textId="77777777" w:rsidR="00F97D16" w:rsidRDefault="00000000" w:rsidP="00D12F0C">
      <w:pPr>
        <w:jc w:val="center"/>
      </w:pPr>
      <w:r>
        <w:drawing>
          <wp:inline distT="0" distB="0" distL="0" distR="0" wp14:anchorId="0B616367" wp14:editId="322F115A">
            <wp:extent cx="5486400" cy="1341674"/>
            <wp:effectExtent l="0" t="0" r="0" b="0"/>
            <wp:docPr id="345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6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FB894D5" w14:textId="77777777" w:rsidR="00F30ADA" w:rsidRDefault="00EE7AB6" w:rsidP="00647EB9">
      <w:pPr>
        <w:pStyle w:val="NormalnyWeb"/>
        <w:spacing w:after="0" w:line="480" w:lineRule="auto"/>
        <w:jc w:val="right"/>
        <w:rPr>
          <w:lang w:val="pl-PL"/>
        </w:rPr>
      </w:pPr>
      <w:r w:rsidRPr="00816A56">
        <w:rPr>
          <w:lang w:val="pl-PL"/>
        </w:rPr>
        <w:lastRenderedPageBreak/>
        <w:t xml:space="preserve">     </w:t>
      </w:r>
      <w:r w:rsidR="00997796">
        <w:rPr>
          <w:lang w:val="pl-PL"/>
        </w:rPr>
        <w:t xml:space="preserve">  </w:t>
      </w:r>
    </w:p>
    <w:p w14:paraId="27328E34" w14:textId="3925DA73" w:rsidR="006518CB" w:rsidRPr="00967301" w:rsidRDefault="00E24B32" w:rsidP="00647EB9">
      <w:pPr>
        <w:pStyle w:val="NormalnyWeb"/>
        <w:spacing w:after="0" w:line="480" w:lineRule="auto"/>
        <w:jc w:val="right"/>
        <w:rPr>
          <w:lang w:val="pl-PL"/>
        </w:rPr>
      </w:pPr>
      <w:r w:rsidRPr="00816A56">
        <w:rPr>
          <w:lang w:val="pl-PL"/>
        </w:rPr>
        <w:t>Żnin</w:t>
      </w:r>
      <w:r w:rsidRPr="00A24CA7">
        <w:rPr>
          <w:lang w:val="pl-PL"/>
        </w:rPr>
        <w:t>, dn.</w:t>
      </w:r>
      <w:r w:rsidR="00EC42C1" w:rsidRPr="00A24CA7">
        <w:rPr>
          <w:lang w:val="pl-PL"/>
        </w:rPr>
        <w:t xml:space="preserve"> </w:t>
      </w:r>
      <w:r w:rsidR="00A24CA7" w:rsidRPr="00A24CA7">
        <w:rPr>
          <w:lang w:val="pl-PL"/>
        </w:rPr>
        <w:t>27.05</w:t>
      </w:r>
      <w:r w:rsidR="00EC2DD4" w:rsidRPr="00A24CA7">
        <w:rPr>
          <w:lang w:val="pl-PL"/>
        </w:rPr>
        <w:t>.2024</w:t>
      </w:r>
      <w:r w:rsidR="006518CB" w:rsidRPr="00A24CA7">
        <w:rPr>
          <w:lang w:val="pl-PL"/>
        </w:rPr>
        <w:t xml:space="preserve"> r.</w:t>
      </w:r>
    </w:p>
    <w:p w14:paraId="59862260" w14:textId="77777777" w:rsidR="006518CB" w:rsidRPr="001E024F" w:rsidRDefault="008C3046" w:rsidP="001E024F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</w:t>
      </w:r>
      <w:r w:rsidR="002E2193">
        <w:rPr>
          <w:lang w:val="pl-PL"/>
        </w:rPr>
        <w:t xml:space="preserve">  </w:t>
      </w:r>
      <w:r w:rsidR="000474EB">
        <w:rPr>
          <w:lang w:val="pl-PL"/>
        </w:rPr>
        <w:t xml:space="preserve">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</w:t>
      </w:r>
      <w:r w:rsidR="00647EB9">
        <w:rPr>
          <w:lang w:val="pl-PL"/>
        </w:rPr>
        <w:t>2</w:t>
      </w:r>
      <w:r w:rsidR="00EC2DD4">
        <w:rPr>
          <w:lang w:val="pl-PL"/>
        </w:rPr>
        <w:t>4</w:t>
      </w:r>
      <w:r w:rsidR="00D66FB7">
        <w:rPr>
          <w:b/>
          <w:bCs/>
          <w:sz w:val="32"/>
          <w:szCs w:val="32"/>
          <w:lang w:val="pl-PL"/>
        </w:rPr>
        <w:t xml:space="preserve"> </w:t>
      </w:r>
    </w:p>
    <w:p w14:paraId="09E1B3A4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14:paraId="32B54A3C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14:paraId="6FEDA75A" w14:textId="5C6ACE6B" w:rsidR="006518CB" w:rsidRPr="00A24CA7" w:rsidRDefault="006518CB" w:rsidP="002E2193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</w:t>
      </w:r>
      <w:r w:rsidR="002E2193">
        <w:rPr>
          <w:lang w:val="pl-PL"/>
        </w:rPr>
        <w:t>równej i powyżej 15.000,00 zł netto</w:t>
      </w:r>
      <w:r>
        <w:rPr>
          <w:lang w:val="pl-PL"/>
        </w:rPr>
        <w:t xml:space="preserve">, </w:t>
      </w:r>
      <w:r w:rsidRPr="00032814">
        <w:rPr>
          <w:lang w:val="pl-PL"/>
        </w:rPr>
        <w:t xml:space="preserve">na podstawie </w:t>
      </w:r>
      <w:r w:rsidR="002E2193" w:rsidRPr="00032814">
        <w:rPr>
          <w:lang w:val="pl-PL"/>
        </w:rPr>
        <w:t xml:space="preserve">art. 2 ust. 1 pkt. 1 ustawy z dnia 11 września 2019 r. </w:t>
      </w:r>
      <w:r w:rsidRPr="00032814">
        <w:rPr>
          <w:lang w:val="pl-PL"/>
        </w:rPr>
        <w:t>Prawo Zamówień Publicznych</w:t>
      </w:r>
      <w:r w:rsidR="002E2193" w:rsidRPr="00032814">
        <w:rPr>
          <w:lang w:val="pl-PL"/>
        </w:rPr>
        <w:t xml:space="preserve"> (Dz. U. z 20</w:t>
      </w:r>
      <w:r w:rsidR="00032814" w:rsidRPr="00032814">
        <w:rPr>
          <w:lang w:val="pl-PL"/>
        </w:rPr>
        <w:t>23</w:t>
      </w:r>
      <w:r w:rsidR="002E2193" w:rsidRPr="00032814">
        <w:rPr>
          <w:lang w:val="pl-PL"/>
        </w:rPr>
        <w:t xml:space="preserve"> r., poz. </w:t>
      </w:r>
      <w:r w:rsidR="00032814" w:rsidRPr="00032814">
        <w:rPr>
          <w:lang w:val="pl-PL"/>
        </w:rPr>
        <w:t>1605</w:t>
      </w:r>
      <w:r w:rsidR="002E2193" w:rsidRPr="00032814">
        <w:rPr>
          <w:lang w:val="pl-PL"/>
        </w:rPr>
        <w:t xml:space="preserve"> ze zmian.)</w:t>
      </w:r>
      <w:r w:rsidRPr="00032814">
        <w:rPr>
          <w:lang w:val="pl-PL"/>
        </w:rPr>
        <w:t xml:space="preserve"> oraz </w:t>
      </w:r>
      <w:r w:rsidR="002E2193" w:rsidRPr="00032814">
        <w:rPr>
          <w:lang w:val="pl-PL"/>
        </w:rPr>
        <w:t xml:space="preserve">Zarządzenia </w:t>
      </w:r>
      <w:r w:rsidRPr="00032814">
        <w:rPr>
          <w:lang w:val="pl-PL"/>
        </w:rPr>
        <w:t>Nr 1/</w:t>
      </w:r>
      <w:r w:rsidR="002E2193" w:rsidRPr="00032814">
        <w:rPr>
          <w:lang w:val="pl-PL"/>
        </w:rPr>
        <w:t>2021</w:t>
      </w:r>
      <w:r w:rsidRPr="00032814">
        <w:rPr>
          <w:lang w:val="pl-PL"/>
        </w:rPr>
        <w:t xml:space="preserve"> Prezesa Zarządu „P</w:t>
      </w:r>
      <w:r w:rsidR="00886A7F" w:rsidRPr="00032814">
        <w:rPr>
          <w:lang w:val="pl-PL"/>
        </w:rPr>
        <w:t>UK</w:t>
      </w:r>
      <w:r w:rsidRPr="00032814">
        <w:rPr>
          <w:lang w:val="pl-PL"/>
        </w:rPr>
        <w:t xml:space="preserve">” </w:t>
      </w:r>
      <w:r w:rsidR="002E2193" w:rsidRPr="00032814">
        <w:rPr>
          <w:lang w:val="pl-PL"/>
        </w:rPr>
        <w:t>S</w:t>
      </w:r>
      <w:r w:rsidRPr="00032814">
        <w:rPr>
          <w:lang w:val="pl-PL"/>
        </w:rPr>
        <w:t>p</w:t>
      </w:r>
      <w:r>
        <w:rPr>
          <w:lang w:val="pl-PL"/>
        </w:rPr>
        <w:t xml:space="preserve">. z o. o. w Żninie z dnia </w:t>
      </w:r>
      <w:r w:rsidR="002E2193">
        <w:rPr>
          <w:lang w:val="pl-PL"/>
        </w:rPr>
        <w:t>28 </w:t>
      </w:r>
      <w:r w:rsidR="00886A7F">
        <w:rPr>
          <w:lang w:val="pl-PL"/>
        </w:rPr>
        <w:t xml:space="preserve"> </w:t>
      </w:r>
      <w:r w:rsidR="002E2193">
        <w:rPr>
          <w:lang w:val="pl-PL"/>
        </w:rPr>
        <w:t xml:space="preserve">stycznia 2021 </w:t>
      </w:r>
      <w:r w:rsidR="00886A7F">
        <w:rPr>
          <w:lang w:val="pl-PL"/>
        </w:rPr>
        <w:t>r.</w:t>
      </w:r>
      <w:r>
        <w:rPr>
          <w:lang w:val="pl-PL"/>
        </w:rPr>
        <w:t xml:space="preserve"> w sprawie: </w:t>
      </w:r>
      <w:r w:rsidR="002E2193">
        <w:rPr>
          <w:lang w:val="pl-PL"/>
        </w:rPr>
        <w:t>wprowadzenia w „PUK” Przedsiębiorstwo Usług Komunalnych Sp. z o.o. w Żninie Regulaminu udzielania zamówień publicznych o wartości szacunkowej niższej niż 130.000,00 złotych</w:t>
      </w:r>
      <w:r w:rsidRPr="00353367">
        <w:rPr>
          <w:lang w:val="pl-PL"/>
        </w:rPr>
        <w:t xml:space="preserve">, </w:t>
      </w:r>
      <w:r>
        <w:rPr>
          <w:lang w:val="pl-PL"/>
        </w:rPr>
        <w:t>zapraszamy do złożenia oferty na zadan</w:t>
      </w:r>
      <w:r w:rsidR="0075566D">
        <w:rPr>
          <w:lang w:val="pl-PL"/>
        </w:rPr>
        <w:t>i</w:t>
      </w:r>
      <w:r w:rsidR="008D6417">
        <w:rPr>
          <w:lang w:val="pl-PL"/>
        </w:rPr>
        <w:t>e</w:t>
      </w:r>
      <w:r>
        <w:rPr>
          <w:lang w:val="pl-PL"/>
        </w:rPr>
        <w:t xml:space="preserve"> pn.</w:t>
      </w:r>
      <w:r w:rsidR="002E2193">
        <w:rPr>
          <w:lang w:val="pl-PL"/>
        </w:rPr>
        <w:t>:</w:t>
      </w:r>
      <w:r w:rsidR="00353367">
        <w:rPr>
          <w:lang w:val="pl-PL"/>
        </w:rPr>
        <w:t> </w:t>
      </w:r>
      <w:r>
        <w:rPr>
          <w:lang w:val="pl-PL"/>
        </w:rPr>
        <w:t xml:space="preserve"> </w:t>
      </w:r>
      <w:bookmarkStart w:id="0" w:name="_Hlk512339028"/>
      <w:r w:rsidR="006E5EBF" w:rsidRPr="00A24CA7">
        <w:rPr>
          <w:b/>
          <w:bCs/>
          <w:lang w:val="pl-PL"/>
        </w:rPr>
        <w:t>„Zakup i montaż</w:t>
      </w:r>
      <w:r w:rsidR="006E5EBF" w:rsidRPr="00A24CA7">
        <w:rPr>
          <w:lang w:val="pl-PL"/>
        </w:rPr>
        <w:t xml:space="preserve"> </w:t>
      </w:r>
      <w:r w:rsidR="006E5EBF" w:rsidRPr="00A24CA7">
        <w:rPr>
          <w:b/>
          <w:bCs/>
          <w:lang w:val="pl-PL"/>
        </w:rPr>
        <w:t>okien dachowych w lokalu mieszkalnym</w:t>
      </w:r>
      <w:r w:rsidR="006E5EBF" w:rsidRPr="00A24CA7">
        <w:rPr>
          <w:lang w:val="pl-PL"/>
        </w:rPr>
        <w:t xml:space="preserve"> </w:t>
      </w:r>
      <w:r w:rsidR="006E5EBF" w:rsidRPr="00A24CA7">
        <w:rPr>
          <w:b/>
          <w:bCs/>
          <w:lang w:val="pl-PL"/>
        </w:rPr>
        <w:t xml:space="preserve">położonym w Żninie przy ul. </w:t>
      </w:r>
      <w:r w:rsidR="00A24CA7" w:rsidRPr="00A24CA7">
        <w:rPr>
          <w:b/>
          <w:bCs/>
          <w:lang w:val="pl-PL"/>
        </w:rPr>
        <w:t> </w:t>
      </w:r>
      <w:r w:rsidR="006E5EBF" w:rsidRPr="00A24CA7">
        <w:rPr>
          <w:b/>
          <w:bCs/>
          <w:lang w:val="pl-PL"/>
        </w:rPr>
        <w:t>Kl.</w:t>
      </w:r>
      <w:r w:rsidR="00A24CA7" w:rsidRPr="00A24CA7">
        <w:rPr>
          <w:b/>
          <w:bCs/>
          <w:lang w:val="pl-PL"/>
        </w:rPr>
        <w:t> </w:t>
      </w:r>
      <w:r w:rsidR="006E5EBF" w:rsidRPr="00A24CA7">
        <w:rPr>
          <w:b/>
          <w:bCs/>
          <w:lang w:val="pl-PL"/>
        </w:rPr>
        <w:t xml:space="preserve"> Janickiego nr 16/6”.</w:t>
      </w:r>
    </w:p>
    <w:bookmarkEnd w:id="0"/>
    <w:p w14:paraId="0B3A1372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14:paraId="4E08B7AF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2E2193">
        <w:rPr>
          <w:lang w:val="pl-PL"/>
        </w:rPr>
        <w:t>zapytania ofertowego.</w:t>
      </w:r>
      <w:r w:rsidR="0046341C">
        <w:rPr>
          <w:lang w:val="pl-PL"/>
        </w:rPr>
        <w:t xml:space="preserve"> </w:t>
      </w:r>
    </w:p>
    <w:p w14:paraId="3F7B820D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14:paraId="0038FF86" w14:textId="77777777" w:rsidR="00F008E2" w:rsidRPr="00353367" w:rsidRDefault="00F008E2" w:rsidP="006518CB">
      <w:pPr>
        <w:pStyle w:val="NormalnyWeb"/>
        <w:spacing w:after="0"/>
        <w:rPr>
          <w:lang w:val="pl-PL"/>
        </w:rPr>
      </w:pPr>
      <w:r w:rsidRPr="00353367">
        <w:rPr>
          <w:lang w:val="pl-PL"/>
        </w:rPr>
        <w:t>3. Przedmiar</w:t>
      </w:r>
      <w:r w:rsidR="00601E40" w:rsidRPr="00353367">
        <w:rPr>
          <w:lang w:val="pl-PL"/>
        </w:rPr>
        <w:t xml:space="preserve"> </w:t>
      </w:r>
      <w:r w:rsidRPr="00353367">
        <w:rPr>
          <w:lang w:val="pl-PL"/>
        </w:rPr>
        <w:t>robót</w:t>
      </w:r>
      <w:r w:rsidR="00F977F0" w:rsidRPr="00353367">
        <w:rPr>
          <w:lang w:val="pl-PL"/>
        </w:rPr>
        <w:t>.</w:t>
      </w:r>
    </w:p>
    <w:p w14:paraId="25AF6025" w14:textId="77777777" w:rsidR="002643BC" w:rsidRDefault="002643BC" w:rsidP="002643BC">
      <w:pPr>
        <w:pStyle w:val="Tekstprzypisudolnego"/>
      </w:pPr>
    </w:p>
    <w:p w14:paraId="54082237" w14:textId="77777777" w:rsidR="002643BC" w:rsidRDefault="00886A7F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3BC" w:rsidRPr="002643BC">
        <w:rPr>
          <w:rFonts w:ascii="Times New Roman" w:hAnsi="Times New Roman" w:cs="Times New Roman"/>
          <w:sz w:val="24"/>
          <w:szCs w:val="24"/>
        </w:rPr>
        <w:t>.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  <w:r w:rsidR="00F977F0">
        <w:rPr>
          <w:rFonts w:ascii="Times New Roman" w:hAnsi="Times New Roman" w:cs="Times New Roman"/>
          <w:sz w:val="24"/>
          <w:szCs w:val="24"/>
        </w:rPr>
        <w:t>.</w:t>
      </w:r>
    </w:p>
    <w:p w14:paraId="571577BD" w14:textId="77777777" w:rsid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6D9F6CBE" w14:textId="77777777" w:rsidR="00886A7F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181BA21F" w14:textId="77777777" w:rsidR="00886A7F" w:rsidRPr="002643BC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772744B8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38842F4B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14:paraId="4217322D" w14:textId="77777777" w:rsidR="006518CB" w:rsidRDefault="00967301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Agnieszka Marciniak</w:t>
      </w:r>
    </w:p>
    <w:p w14:paraId="0EECD1B3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  <w:r w:rsidR="00AF16EA">
        <w:rPr>
          <w:sz w:val="20"/>
          <w:szCs w:val="20"/>
          <w:lang w:val="pl-PL"/>
        </w:rPr>
        <w:t xml:space="preserve"> wew. 27</w:t>
      </w:r>
    </w:p>
    <w:p w14:paraId="2E358257" w14:textId="77777777" w:rsidR="006518CB" w:rsidRPr="00967301" w:rsidRDefault="006518CB" w:rsidP="006518CB">
      <w:pPr>
        <w:pStyle w:val="NormalnyWeb"/>
        <w:spacing w:before="0" w:after="0"/>
        <w:rPr>
          <w:rFonts w:cs="Arial"/>
          <w:color w:val="00000A"/>
          <w:sz w:val="20"/>
          <w:szCs w:val="20"/>
        </w:rPr>
      </w:pPr>
      <w:proofErr w:type="spellStart"/>
      <w:r w:rsidRPr="00967301">
        <w:rPr>
          <w:sz w:val="20"/>
          <w:szCs w:val="20"/>
        </w:rPr>
        <w:t>adres</w:t>
      </w:r>
      <w:proofErr w:type="spellEnd"/>
      <w:r w:rsidRPr="00967301">
        <w:rPr>
          <w:sz w:val="20"/>
          <w:szCs w:val="20"/>
        </w:rPr>
        <w:t xml:space="preserve"> e-mail: </w:t>
      </w:r>
      <w:r w:rsidRPr="00967301">
        <w:rPr>
          <w:rFonts w:cs="Arial"/>
          <w:color w:val="00000A"/>
          <w:sz w:val="20"/>
          <w:szCs w:val="20"/>
        </w:rPr>
        <w:t xml:space="preserve"> </w:t>
      </w:r>
      <w:hyperlink w:history="1">
        <w:r w:rsidR="00967301">
          <w:rPr>
            <w:rStyle w:val="Hipercze"/>
            <w:rFonts w:cs="Arial"/>
            <w:sz w:val="20"/>
            <w:szCs w:val="20"/>
          </w:rPr>
          <w:t>a,marciniak</w:t>
        </w:r>
        <w:r w:rsidR="00207278" w:rsidRPr="00967301">
          <w:rPr>
            <w:rStyle w:val="Hipercze"/>
            <w:rFonts w:cs="Arial"/>
            <w:sz w:val="20"/>
            <w:szCs w:val="20"/>
          </w:rPr>
          <w:t>@pukznin.pl</w:t>
        </w:r>
      </w:hyperlink>
    </w:p>
    <w:p w14:paraId="55D613ED" w14:textId="77777777" w:rsidR="001E024F" w:rsidRPr="00967301" w:rsidRDefault="001E024F" w:rsidP="006518CB">
      <w:pPr>
        <w:pStyle w:val="NormalnyWeb"/>
        <w:spacing w:before="0" w:after="0"/>
        <w:rPr>
          <w:sz w:val="20"/>
          <w:szCs w:val="20"/>
        </w:rPr>
      </w:pPr>
    </w:p>
    <w:p w14:paraId="10C76083" w14:textId="77777777" w:rsidR="006518CB" w:rsidRPr="00967301" w:rsidRDefault="006518CB" w:rsidP="006518CB">
      <w:pPr>
        <w:pStyle w:val="Standard"/>
        <w:rPr>
          <w:sz w:val="18"/>
          <w:szCs w:val="18"/>
        </w:rPr>
      </w:pPr>
    </w:p>
    <w:p w14:paraId="4BCE4D44" w14:textId="77777777" w:rsidR="006518CB" w:rsidRPr="00967301" w:rsidRDefault="006518CB" w:rsidP="006518CB">
      <w:pPr>
        <w:pStyle w:val="Standarduser"/>
        <w:spacing w:line="480" w:lineRule="auto"/>
        <w:jc w:val="right"/>
        <w:rPr>
          <w:rFonts w:eastAsia="Andale Sans UI" w:cs="Tahoma"/>
          <w:sz w:val="18"/>
          <w:szCs w:val="18"/>
          <w:lang w:val="en-US" w:eastAsia="en-US" w:bidi="en-US"/>
        </w:rPr>
      </w:pPr>
    </w:p>
    <w:p w14:paraId="44771513" w14:textId="77777777" w:rsidR="006716BE" w:rsidRPr="00967301" w:rsidRDefault="006716BE" w:rsidP="006518CB">
      <w:pPr>
        <w:pStyle w:val="Standarduser"/>
        <w:spacing w:line="480" w:lineRule="auto"/>
        <w:jc w:val="right"/>
        <w:rPr>
          <w:lang w:val="en-US"/>
        </w:rPr>
      </w:pPr>
    </w:p>
    <w:p w14:paraId="27705EE8" w14:textId="77777777" w:rsidR="00F008E2" w:rsidRDefault="00C74BA6" w:rsidP="00C74BA6">
      <w:pPr>
        <w:pStyle w:val="Standarduser"/>
        <w:spacing w:line="480" w:lineRule="auto"/>
      </w:pPr>
      <w:r w:rsidRPr="007D77C0">
        <w:t>Załącznik nr 1</w:t>
      </w:r>
      <w:r>
        <w:t xml:space="preserve"> </w:t>
      </w:r>
    </w:p>
    <w:p w14:paraId="1CF5BE6E" w14:textId="71EDA657" w:rsidR="006518CB" w:rsidRPr="00816A56" w:rsidRDefault="00E24B32" w:rsidP="006518CB">
      <w:pPr>
        <w:pStyle w:val="Standarduser"/>
        <w:spacing w:line="480" w:lineRule="auto"/>
        <w:jc w:val="right"/>
      </w:pPr>
      <w:r w:rsidRPr="00816A56">
        <w:t>Żnin, dn</w:t>
      </w:r>
      <w:r w:rsidRPr="00A24CA7">
        <w:t>.</w:t>
      </w:r>
      <w:r w:rsidR="00816A56" w:rsidRPr="00A24CA7">
        <w:t xml:space="preserve"> </w:t>
      </w:r>
      <w:r w:rsidR="00A24CA7" w:rsidRPr="00A24CA7">
        <w:t>27.05</w:t>
      </w:r>
      <w:r w:rsidR="00EC2DD4" w:rsidRPr="00A24CA7">
        <w:t>.2024</w:t>
      </w:r>
      <w:r w:rsidR="00886A7F" w:rsidRPr="00A24CA7">
        <w:t xml:space="preserve"> </w:t>
      </w:r>
      <w:r w:rsidR="006518CB" w:rsidRPr="00A24CA7">
        <w:t>r.</w:t>
      </w:r>
    </w:p>
    <w:p w14:paraId="1A9734C4" w14:textId="77777777" w:rsidR="00976598" w:rsidRPr="00886A7F" w:rsidRDefault="008C3046" w:rsidP="00886A7F">
      <w:pPr>
        <w:pStyle w:val="Standarduser"/>
        <w:spacing w:line="480" w:lineRule="auto"/>
      </w:pPr>
      <w:r>
        <w:t xml:space="preserve">DT/ </w:t>
      </w:r>
      <w:r w:rsidR="000474EB">
        <w:t xml:space="preserve">   </w:t>
      </w:r>
      <w:r w:rsidR="002E2193">
        <w:t xml:space="preserve">  </w:t>
      </w:r>
      <w:r w:rsidR="000474EB">
        <w:t xml:space="preserve">     </w:t>
      </w:r>
      <w:r w:rsidR="006518CB">
        <w:t xml:space="preserve"> /20</w:t>
      </w:r>
      <w:r w:rsidR="00647EB9">
        <w:t>2</w:t>
      </w:r>
      <w:r w:rsidR="00EC2DD4">
        <w:t>4</w:t>
      </w:r>
    </w:p>
    <w:p w14:paraId="35CFFC86" w14:textId="77777777" w:rsidR="00976598" w:rsidRDefault="006518CB" w:rsidP="002329F9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2E2193">
        <w:rPr>
          <w:b/>
          <w:sz w:val="28"/>
          <w:szCs w:val="28"/>
        </w:rPr>
        <w:t>zapytania ofertowego</w:t>
      </w:r>
      <w:r w:rsidR="001E2797">
        <w:rPr>
          <w:b/>
          <w:sz w:val="28"/>
          <w:szCs w:val="28"/>
        </w:rPr>
        <w:t xml:space="preserve"> </w:t>
      </w:r>
    </w:p>
    <w:p w14:paraId="4F242600" w14:textId="77777777" w:rsidR="006E5EBF" w:rsidRPr="00A24CA7" w:rsidRDefault="00647EB9" w:rsidP="007A583C">
      <w:pPr>
        <w:pStyle w:val="NormalnyWeb"/>
        <w:spacing w:after="0" w:line="360" w:lineRule="auto"/>
        <w:jc w:val="both"/>
        <w:rPr>
          <w:lang w:val="pl-PL"/>
        </w:rPr>
      </w:pPr>
      <w:r w:rsidRPr="002E2193">
        <w:rPr>
          <w:b/>
          <w:bCs/>
        </w:rPr>
        <w:t>I.</w:t>
      </w:r>
      <w:r w:rsidRPr="002E2193">
        <w:t xml:space="preserve"> </w:t>
      </w:r>
      <w:r w:rsidR="006518CB" w:rsidRPr="002E2193">
        <w:t>Przedsiębiorstwo Usług Komunalnych</w:t>
      </w:r>
      <w:r w:rsidR="002E2193" w:rsidRPr="002E2193">
        <w:t xml:space="preserve"> „PUK” Sp. z o.o.</w:t>
      </w:r>
      <w:r w:rsidR="006518CB" w:rsidRPr="002E2193">
        <w:t xml:space="preserve">, ul. Mickiewicza 22, 88-400 Żnin, NIP 562-000-28-75 REGON 090185720, na podstawie </w:t>
      </w:r>
      <w:r w:rsidR="002E2193">
        <w:t>Zarządzenia nr 1</w:t>
      </w:r>
      <w:r w:rsidR="007D77C0">
        <w:t>/2021</w:t>
      </w:r>
      <w:r w:rsidR="002E2193">
        <w:t xml:space="preserve"> </w:t>
      </w:r>
      <w:r w:rsidR="006518CB" w:rsidRPr="002E2193">
        <w:t>Prezesa Zarządu „P</w:t>
      </w:r>
      <w:r w:rsidR="00886A7F" w:rsidRPr="002E2193">
        <w:t>UK</w:t>
      </w:r>
      <w:r w:rsidR="006518CB" w:rsidRPr="002E2193">
        <w:t xml:space="preserve">” </w:t>
      </w:r>
      <w:r w:rsidR="002E2193">
        <w:t>S</w:t>
      </w:r>
      <w:r w:rsidR="006518CB" w:rsidRPr="002E2193">
        <w:t>p. z o. o. w</w:t>
      </w:r>
      <w:r w:rsidR="00353367" w:rsidRPr="002E2193">
        <w:t> </w:t>
      </w:r>
      <w:r w:rsidR="006518CB" w:rsidRPr="002E2193">
        <w:t xml:space="preserve"> Żninie z dnia </w:t>
      </w:r>
      <w:r w:rsidR="002E2193">
        <w:t xml:space="preserve">28 stycznia 2021 </w:t>
      </w:r>
      <w:r w:rsidR="00886A7F" w:rsidRPr="002E2193">
        <w:t>r</w:t>
      </w:r>
      <w:r w:rsidR="006518CB" w:rsidRPr="002E2193">
        <w:t>. w sprawie</w:t>
      </w:r>
      <w:r w:rsidR="007D77C0">
        <w:t>:</w:t>
      </w:r>
      <w:r w:rsidR="002E2193">
        <w:t xml:space="preserve"> wprowadzenia w „PUK” Przedsiębiorstwo Usług Komunalnych Sp. z o.o. w Żninie Regulaminu udzielania zamówień publicznych o wartości szacunkowej niższej niż 130.000,00 złotych</w:t>
      </w:r>
      <w:r w:rsidR="002E2193" w:rsidRPr="00353367">
        <w:t>,</w:t>
      </w:r>
      <w:r w:rsidR="002E2193">
        <w:t xml:space="preserve"> </w:t>
      </w:r>
      <w:r w:rsidR="006518CB" w:rsidRPr="002E2193">
        <w:t xml:space="preserve">zwraca się z </w:t>
      </w:r>
      <w:r w:rsidR="002E2193">
        <w:t xml:space="preserve">zapytaniem ofertowym </w:t>
      </w:r>
      <w:r w:rsidR="006518CB" w:rsidRPr="002E2193">
        <w:t>na zadan</w:t>
      </w:r>
      <w:r w:rsidR="00534F60" w:rsidRPr="002E2193">
        <w:t>i</w:t>
      </w:r>
      <w:r w:rsidR="003F1FA4" w:rsidRPr="002E2193">
        <w:t>e</w:t>
      </w:r>
      <w:r w:rsidR="006518CB" w:rsidRPr="002E2193">
        <w:t>:</w:t>
      </w:r>
      <w:r w:rsidRPr="002E2193">
        <w:t xml:space="preserve"> </w:t>
      </w:r>
      <w:r w:rsidR="006E5EBF" w:rsidRPr="007A583C">
        <w:rPr>
          <w:b/>
          <w:bCs/>
          <w:lang w:val="pl-PL"/>
        </w:rPr>
        <w:t>„</w:t>
      </w:r>
      <w:r w:rsidR="006E5EBF" w:rsidRPr="00A24CA7">
        <w:rPr>
          <w:b/>
          <w:bCs/>
          <w:lang w:val="pl-PL"/>
        </w:rPr>
        <w:t>Zakup i montaż</w:t>
      </w:r>
      <w:r w:rsidR="006E5EBF" w:rsidRPr="00A24CA7">
        <w:rPr>
          <w:lang w:val="pl-PL"/>
        </w:rPr>
        <w:t xml:space="preserve"> </w:t>
      </w:r>
      <w:r w:rsidR="006E5EBF" w:rsidRPr="00A24CA7">
        <w:rPr>
          <w:b/>
          <w:bCs/>
          <w:lang w:val="pl-PL"/>
        </w:rPr>
        <w:t>okien dachowych w lokalu mieszkalnym</w:t>
      </w:r>
      <w:r w:rsidR="006E5EBF" w:rsidRPr="00A24CA7">
        <w:rPr>
          <w:lang w:val="pl-PL"/>
        </w:rPr>
        <w:t xml:space="preserve"> </w:t>
      </w:r>
      <w:r w:rsidR="006E5EBF" w:rsidRPr="00A24CA7">
        <w:rPr>
          <w:b/>
          <w:bCs/>
          <w:lang w:val="pl-PL"/>
        </w:rPr>
        <w:t>położonym w Żninie przy ul. Kl. Janickiego nr 16/6”.</w:t>
      </w:r>
    </w:p>
    <w:p w14:paraId="1C6186AF" w14:textId="77777777" w:rsidR="006E5EBF" w:rsidRDefault="006518CB" w:rsidP="006E5EBF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14:paraId="569F6CD0" w14:textId="239BB42A" w:rsidR="003F1FA4" w:rsidRPr="00A24CA7" w:rsidRDefault="006518CB" w:rsidP="00193F2D">
      <w:pPr>
        <w:pStyle w:val="Standarduser"/>
        <w:spacing w:line="360" w:lineRule="auto"/>
        <w:jc w:val="both"/>
      </w:pPr>
      <w:r w:rsidRPr="00536297">
        <w:rPr>
          <w:szCs w:val="20"/>
        </w:rPr>
        <w:t xml:space="preserve">Przedmiotem </w:t>
      </w:r>
      <w:r w:rsidR="00EA3224" w:rsidRPr="00536297">
        <w:rPr>
          <w:szCs w:val="20"/>
        </w:rPr>
        <w:t xml:space="preserve">zamówienia jest </w:t>
      </w:r>
      <w:r w:rsidR="006E5EBF" w:rsidRPr="00A24CA7">
        <w:t>zakup i montaż okien dachowych w lokalu mieszkalnym położonym w Żninie przy ul. Kl. Janickiego nr 16/6.</w:t>
      </w:r>
    </w:p>
    <w:p w14:paraId="3D1E5389" w14:textId="77777777" w:rsidR="001E024F" w:rsidRDefault="00F008E2" w:rsidP="003F1FA4">
      <w:pPr>
        <w:pStyle w:val="Standarduser"/>
        <w:spacing w:line="360" w:lineRule="auto"/>
        <w:jc w:val="both"/>
        <w:rPr>
          <w:szCs w:val="20"/>
        </w:rPr>
      </w:pPr>
      <w:r w:rsidRPr="007D77C0">
        <w:rPr>
          <w:szCs w:val="20"/>
        </w:rPr>
        <w:t>(Załącznik nr 3 – przedmiar robót).</w:t>
      </w:r>
      <w:r w:rsidRPr="00647EB9">
        <w:rPr>
          <w:szCs w:val="20"/>
        </w:rPr>
        <w:t xml:space="preserve"> </w:t>
      </w:r>
    </w:p>
    <w:p w14:paraId="4F777ECB" w14:textId="77777777" w:rsidR="001E024F" w:rsidRPr="00F34A3C" w:rsidRDefault="001E024F" w:rsidP="003F1FA4">
      <w:pPr>
        <w:pStyle w:val="Standarduser"/>
        <w:spacing w:line="360" w:lineRule="auto"/>
        <w:jc w:val="both"/>
        <w:rPr>
          <w:szCs w:val="20"/>
          <w:u w:val="single"/>
        </w:rPr>
      </w:pPr>
      <w:r w:rsidRPr="00F34A3C">
        <w:rPr>
          <w:szCs w:val="20"/>
          <w:u w:val="single"/>
        </w:rPr>
        <w:t>Zakres prac obejmuje:</w:t>
      </w:r>
    </w:p>
    <w:p w14:paraId="36480B49" w14:textId="24A2E198" w:rsidR="00540574" w:rsidRPr="00F34A3C" w:rsidRDefault="001E024F" w:rsidP="003F1FA4">
      <w:pPr>
        <w:pStyle w:val="Standarduser"/>
        <w:spacing w:line="360" w:lineRule="auto"/>
        <w:jc w:val="both"/>
        <w:rPr>
          <w:szCs w:val="20"/>
        </w:rPr>
      </w:pPr>
      <w:r w:rsidRPr="00F34A3C">
        <w:rPr>
          <w:szCs w:val="20"/>
        </w:rPr>
        <w:t xml:space="preserve">- </w:t>
      </w:r>
      <w:r w:rsidR="00536297" w:rsidRPr="00F34A3C">
        <w:rPr>
          <w:szCs w:val="20"/>
        </w:rPr>
        <w:t xml:space="preserve"> </w:t>
      </w:r>
      <w:r w:rsidR="00A3406D" w:rsidRPr="00F34A3C">
        <w:rPr>
          <w:szCs w:val="20"/>
        </w:rPr>
        <w:t>zakup 3 szt. okien dachowych,</w:t>
      </w:r>
    </w:p>
    <w:p w14:paraId="6D58ECE6" w14:textId="77777777" w:rsidR="00A24CA7" w:rsidRDefault="00A3406D" w:rsidP="003F1FA4">
      <w:pPr>
        <w:pStyle w:val="Standarduser"/>
        <w:spacing w:line="360" w:lineRule="auto"/>
        <w:jc w:val="both"/>
        <w:rPr>
          <w:szCs w:val="20"/>
        </w:rPr>
      </w:pPr>
      <w:r w:rsidRPr="00F34A3C">
        <w:rPr>
          <w:szCs w:val="20"/>
        </w:rPr>
        <w:t>- rozebranie pokrycia dachowego, celem montażu okien dachowych</w:t>
      </w:r>
      <w:r w:rsidR="00A24CA7">
        <w:rPr>
          <w:szCs w:val="20"/>
        </w:rPr>
        <w:t>,</w:t>
      </w:r>
    </w:p>
    <w:p w14:paraId="6EACF0A2" w14:textId="651224DE" w:rsidR="00F34A3C" w:rsidRPr="00F34A3C" w:rsidRDefault="00A24CA7" w:rsidP="003F1FA4">
      <w:pPr>
        <w:pStyle w:val="Standarduser"/>
        <w:spacing w:line="36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A3406D" w:rsidRPr="00F34A3C">
        <w:rPr>
          <w:szCs w:val="20"/>
        </w:rPr>
        <w:t>uzupełnienia pokrycia</w:t>
      </w:r>
      <w:r w:rsidR="00F34A3C" w:rsidRPr="00F34A3C">
        <w:rPr>
          <w:szCs w:val="20"/>
        </w:rPr>
        <w:t>,</w:t>
      </w:r>
    </w:p>
    <w:p w14:paraId="40BA25F8" w14:textId="1747414B" w:rsidR="00F34A3C" w:rsidRPr="00F34A3C" w:rsidRDefault="00F34A3C" w:rsidP="003F1FA4">
      <w:pPr>
        <w:pStyle w:val="Standarduser"/>
        <w:spacing w:line="360" w:lineRule="auto"/>
        <w:jc w:val="both"/>
        <w:rPr>
          <w:szCs w:val="20"/>
        </w:rPr>
      </w:pPr>
      <w:r w:rsidRPr="00F34A3C">
        <w:rPr>
          <w:szCs w:val="20"/>
        </w:rPr>
        <w:t>Okna dachowe powinny zostać zamontowane analogicznie jak w  mieszkaniu nr 7, które jest usytuowane naprzeciwko remontowanego lokalu.</w:t>
      </w:r>
    </w:p>
    <w:p w14:paraId="210BC0AF" w14:textId="77777777" w:rsidR="00EC42C1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14:paraId="74D83894" w14:textId="223981CE" w:rsidR="001161D6" w:rsidRPr="007A583C" w:rsidRDefault="007A583C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7A583C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17.06</w:t>
      </w:r>
      <w:r w:rsidR="00B57682" w:rsidRPr="007A583C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.2024</w:t>
      </w:r>
      <w:r w:rsidR="0039429E" w:rsidRPr="007A583C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r. – </w:t>
      </w:r>
      <w:r w:rsidRPr="007A583C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30.06</w:t>
      </w:r>
      <w:r w:rsidR="002329F9" w:rsidRPr="007A583C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.2024</w:t>
      </w:r>
      <w:r w:rsidR="0039429E" w:rsidRPr="007A583C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r.</w:t>
      </w:r>
    </w:p>
    <w:p w14:paraId="22E10947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14:paraId="2E2DB705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Minimum 3 lata</w:t>
      </w:r>
    </w:p>
    <w:p w14:paraId="739E2144" w14:textId="146F1302" w:rsidR="001161D6" w:rsidRPr="001161D6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14:paraId="7CAFDB03" w14:textId="77777777"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14:paraId="01720957" w14:textId="77777777" w:rsidR="00D26F93" w:rsidRDefault="00F008E2" w:rsidP="00EC2DD4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14:paraId="74623AD0" w14:textId="77777777" w:rsidR="00A24CA7" w:rsidRDefault="00A24CA7" w:rsidP="00EC2DD4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14:paraId="3421DE9B" w14:textId="77777777" w:rsidR="00A24CA7" w:rsidRDefault="00A24CA7" w:rsidP="00EC2DD4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14:paraId="63DC92E3" w14:textId="77777777" w:rsidR="00A24CA7" w:rsidRPr="00F008E2" w:rsidRDefault="00A24CA7" w:rsidP="00EC2DD4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14:paraId="0EDCFCD7" w14:textId="77777777" w:rsidR="00D26F93" w:rsidRDefault="00F008E2" w:rsidP="00D26F93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- posiadają niezbędną wiedzę i doświadczenie oraz dysponują potencjałem technicznym </w:t>
      </w:r>
    </w:p>
    <w:p w14:paraId="195D6149" w14:textId="1FFC0886" w:rsidR="001161D6" w:rsidRPr="00F008E2" w:rsidRDefault="00F008E2" w:rsidP="00D26F93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i osobami zdolnymi do wykonania zamówienia,</w:t>
      </w:r>
    </w:p>
    <w:p w14:paraId="64FD9AE9" w14:textId="696948C9" w:rsidR="006E5EBF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14:paraId="52390ECE" w14:textId="77777777" w:rsidR="00EA3224" w:rsidRDefault="00F008E2" w:rsidP="00540574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wykluczeniem Wykonawcy z postępowania. Ofertę Wykonawcy wykluczonego uznaje </w:t>
      </w:r>
      <w:r w:rsidR="00B0521B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się za</w:t>
      </w:r>
    </w:p>
    <w:p w14:paraId="71F9E081" w14:textId="77777777" w:rsidR="00EC2DD4" w:rsidRPr="009E7D40" w:rsidRDefault="00F008E2" w:rsidP="00540574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14:paraId="1A26B5BE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14:paraId="5A16FDAF" w14:textId="77777777" w:rsidR="00EE0E10" w:rsidRDefault="00F008E2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14:paraId="3F0EFD3D" w14:textId="77777777" w:rsidR="00601E40" w:rsidRDefault="00601E40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kosztorys</w:t>
      </w:r>
      <w:r w:rsidR="00F977F0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,</w:t>
      </w:r>
    </w:p>
    <w:p w14:paraId="3D15DEC2" w14:textId="043B5EE5" w:rsidR="00EE0E10" w:rsidRDefault="002643BC" w:rsidP="00EC2DD4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-</w:t>
      </w:r>
      <w:r w:rsidR="007A583C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</w:t>
      </w:r>
      <w:r w:rsidR="00193F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  <w:r w:rsidR="00F977F0">
        <w:rPr>
          <w:rFonts w:ascii="Times New Roman" w:hAnsi="Times New Roman" w:cs="Times New Roman"/>
          <w:sz w:val="24"/>
          <w:szCs w:val="24"/>
        </w:rPr>
        <w:t>,</w:t>
      </w:r>
    </w:p>
    <w:p w14:paraId="0B0F8AE7" w14:textId="77777777" w:rsidR="00273C7B" w:rsidRPr="00EE0E10" w:rsidRDefault="00273C7B" w:rsidP="00EC2DD4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53D" w:rsidRPr="00F008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aktualny odpis z właściwego rejestru lub z centralnej ewidencji i informacji o działalności gospodarczej</w:t>
      </w:r>
    </w:p>
    <w:p w14:paraId="6E506BE6" w14:textId="77777777"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14:paraId="1E48484C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  <w:r w:rsidR="00193F2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560A5B42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VAT)</w:t>
      </w:r>
      <w:r w:rsidR="00193F2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665BD009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  <w:r w:rsidR="00875135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6B48DA09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14:paraId="64E17345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Wykonawcę.</w:t>
      </w:r>
    </w:p>
    <w:p w14:paraId="380FFC67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14:paraId="5852C931" w14:textId="54B696B3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 w:rsidRPr="007A583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złożyć do</w:t>
      </w:r>
      <w:r w:rsidR="00816A56" w:rsidRPr="007A583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="007A583C" w:rsidRPr="007A583C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10.06</w:t>
      </w:r>
      <w:r w:rsidR="002329F9" w:rsidRPr="007A583C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.2024</w:t>
      </w:r>
      <w:r w:rsidR="002E2193" w:rsidRPr="007A583C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 xml:space="preserve"> </w:t>
      </w:r>
      <w:r w:rsidRPr="007A583C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 xml:space="preserve">r. </w:t>
      </w:r>
      <w:r w:rsidRPr="007A583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do </w:t>
      </w:r>
      <w:r w:rsidRPr="00150F5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godziny 1</w:t>
      </w:r>
      <w:r w:rsidR="00EC2DD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0</w:t>
      </w:r>
      <w:r w:rsidRPr="00150F5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:00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na Platformie Zakupowej Open </w:t>
      </w:r>
      <w:proofErr w:type="spellStart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Nexus</w:t>
      </w:r>
      <w:proofErr w:type="spellEnd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  </w:t>
      </w:r>
      <w:r w:rsidR="003A6F6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I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 budowlanych.</w:t>
      </w:r>
    </w:p>
    <w:p w14:paraId="7AFD4B77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14:paraId="62451F4C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10CE853F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14:paraId="5DDA852C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2D980D7C" w14:textId="77777777" w:rsidR="00EC2DD4" w:rsidRDefault="00EC2DD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3D4A0D5D" w14:textId="77777777"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14:paraId="5CEF6EEB" w14:textId="77777777" w:rsidR="006518CB" w:rsidRDefault="00967301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Agnieszka Marciniak</w:t>
      </w:r>
    </w:p>
    <w:p w14:paraId="687F07CF" w14:textId="77777777"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</w:t>
      </w:r>
      <w:r w:rsidR="003F1FA4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20</w:t>
      </w:r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 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407</w:t>
      </w:r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</w:t>
      </w:r>
      <w:proofErr w:type="spellStart"/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wew</w:t>
      </w:r>
      <w:proofErr w:type="spellEnd"/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. 27</w:t>
      </w:r>
    </w:p>
    <w:p w14:paraId="6C5B7341" w14:textId="77777777" w:rsidR="00DE17FC" w:rsidRPr="006716BE" w:rsidRDefault="006518CB" w:rsidP="006716B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proofErr w:type="spellStart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adres</w:t>
      </w:r>
      <w:proofErr w:type="spellEnd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e-mail: </w:t>
      </w:r>
      <w:r w:rsidR="00967301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a.marciniak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sectPr w:rsidR="00DE17FC" w:rsidRPr="006716BE" w:rsidSect="00EA6A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80C01" w14:textId="77777777" w:rsidR="00F53853" w:rsidRDefault="00F53853" w:rsidP="006518CB">
      <w:pPr>
        <w:spacing w:after="0" w:line="240" w:lineRule="auto"/>
      </w:pPr>
      <w:r>
        <w:separator/>
      </w:r>
    </w:p>
  </w:endnote>
  <w:endnote w:type="continuationSeparator" w:id="0">
    <w:p w14:paraId="7A0C6724" w14:textId="77777777" w:rsidR="00F53853" w:rsidRDefault="00F53853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7CBD1" w14:textId="77777777"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4BA7B" w14:textId="77777777"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81CD3" w14:textId="77777777"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B74BA" w14:textId="77777777" w:rsidR="00F53853" w:rsidRDefault="00F53853" w:rsidP="006518CB">
      <w:pPr>
        <w:spacing w:after="0" w:line="240" w:lineRule="auto"/>
      </w:pPr>
      <w:r>
        <w:separator/>
      </w:r>
    </w:p>
  </w:footnote>
  <w:footnote w:type="continuationSeparator" w:id="0">
    <w:p w14:paraId="6BB35259" w14:textId="77777777" w:rsidR="00F53853" w:rsidRDefault="00F53853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66028" w14:textId="77777777" w:rsidR="006518CB" w:rsidRDefault="00000000">
    <w:pPr>
      <w:pStyle w:val="Nagwek"/>
    </w:pPr>
    <w:r>
      <w:rPr>
        <w:lang w:eastAsia="pl-PL"/>
      </w:rPr>
      <w:pict w14:anchorId="6BC98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AD16F" w14:textId="77777777" w:rsidR="006518CB" w:rsidRDefault="00000000">
    <w:pPr>
      <w:pStyle w:val="Nagwek"/>
    </w:pPr>
    <w:r>
      <w:rPr>
        <w:lang w:eastAsia="pl-PL"/>
      </w:rPr>
      <w:pict w14:anchorId="2C5B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224C4" w14:textId="77777777" w:rsidR="006518CB" w:rsidRDefault="00000000">
    <w:pPr>
      <w:pStyle w:val="Nagwek"/>
    </w:pPr>
    <w:r>
      <w:rPr>
        <w:lang w:eastAsia="pl-PL"/>
      </w:rPr>
      <w:pict w14:anchorId="4B631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26876"/>
    <w:multiLevelType w:val="hybridMultilevel"/>
    <w:tmpl w:val="C8E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F029FC"/>
    <w:multiLevelType w:val="hybridMultilevel"/>
    <w:tmpl w:val="F78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4BF"/>
    <w:multiLevelType w:val="hybridMultilevel"/>
    <w:tmpl w:val="147E99B2"/>
    <w:lvl w:ilvl="0" w:tplc="71B493E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EC1"/>
    <w:multiLevelType w:val="hybridMultilevel"/>
    <w:tmpl w:val="E9420BF8"/>
    <w:lvl w:ilvl="0" w:tplc="957AC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D0B"/>
    <w:multiLevelType w:val="hybridMultilevel"/>
    <w:tmpl w:val="3598650C"/>
    <w:lvl w:ilvl="0" w:tplc="FF72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274"/>
    <w:multiLevelType w:val="hybridMultilevel"/>
    <w:tmpl w:val="20361E3E"/>
    <w:lvl w:ilvl="0" w:tplc="03005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633661">
    <w:abstractNumId w:val="1"/>
  </w:num>
  <w:num w:numId="2" w16cid:durableId="80875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977707">
    <w:abstractNumId w:val="7"/>
  </w:num>
  <w:num w:numId="4" w16cid:durableId="755788782">
    <w:abstractNumId w:val="3"/>
  </w:num>
  <w:num w:numId="5" w16cid:durableId="429424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1241767">
    <w:abstractNumId w:val="4"/>
  </w:num>
  <w:num w:numId="7" w16cid:durableId="1811898491">
    <w:abstractNumId w:val="6"/>
  </w:num>
  <w:num w:numId="8" w16cid:durableId="1426729200">
    <w:abstractNumId w:val="0"/>
  </w:num>
  <w:num w:numId="9" w16cid:durableId="1363632483">
    <w:abstractNumId w:val="2"/>
  </w:num>
  <w:num w:numId="10" w16cid:durableId="617030425">
    <w:abstractNumId w:val="9"/>
  </w:num>
  <w:num w:numId="11" w16cid:durableId="1801992632">
    <w:abstractNumId w:val="10"/>
  </w:num>
  <w:num w:numId="12" w16cid:durableId="1255018613">
    <w:abstractNumId w:val="8"/>
  </w:num>
  <w:num w:numId="13" w16cid:durableId="1247154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27068"/>
    <w:rsid w:val="00032814"/>
    <w:rsid w:val="000474EB"/>
    <w:rsid w:val="000518F8"/>
    <w:rsid w:val="000531FA"/>
    <w:rsid w:val="000547F6"/>
    <w:rsid w:val="000D43CA"/>
    <w:rsid w:val="000D65C4"/>
    <w:rsid w:val="000E13FB"/>
    <w:rsid w:val="00103031"/>
    <w:rsid w:val="00103A21"/>
    <w:rsid w:val="00103E8F"/>
    <w:rsid w:val="0011029F"/>
    <w:rsid w:val="001161D6"/>
    <w:rsid w:val="00122D54"/>
    <w:rsid w:val="00150F54"/>
    <w:rsid w:val="00155391"/>
    <w:rsid w:val="00177DCC"/>
    <w:rsid w:val="001830D0"/>
    <w:rsid w:val="0019372B"/>
    <w:rsid w:val="00193939"/>
    <w:rsid w:val="00193F2D"/>
    <w:rsid w:val="001E024F"/>
    <w:rsid w:val="001E2797"/>
    <w:rsid w:val="001F6996"/>
    <w:rsid w:val="002001FC"/>
    <w:rsid w:val="00207278"/>
    <w:rsid w:val="002133A4"/>
    <w:rsid w:val="00226086"/>
    <w:rsid w:val="00226F66"/>
    <w:rsid w:val="00230D8C"/>
    <w:rsid w:val="002329F9"/>
    <w:rsid w:val="0024686D"/>
    <w:rsid w:val="00247553"/>
    <w:rsid w:val="0025268B"/>
    <w:rsid w:val="00260F1B"/>
    <w:rsid w:val="002643BC"/>
    <w:rsid w:val="0026681D"/>
    <w:rsid w:val="00273C7B"/>
    <w:rsid w:val="002A0887"/>
    <w:rsid w:val="002A7192"/>
    <w:rsid w:val="002B1619"/>
    <w:rsid w:val="002C482C"/>
    <w:rsid w:val="002C6CED"/>
    <w:rsid w:val="002D4505"/>
    <w:rsid w:val="002E17F4"/>
    <w:rsid w:val="002E2193"/>
    <w:rsid w:val="002E3562"/>
    <w:rsid w:val="0030003C"/>
    <w:rsid w:val="00301B54"/>
    <w:rsid w:val="003073AD"/>
    <w:rsid w:val="003229A3"/>
    <w:rsid w:val="00352D8B"/>
    <w:rsid w:val="00353367"/>
    <w:rsid w:val="0037487E"/>
    <w:rsid w:val="003824E9"/>
    <w:rsid w:val="00385F56"/>
    <w:rsid w:val="0039429E"/>
    <w:rsid w:val="003A40C1"/>
    <w:rsid w:val="003A6F64"/>
    <w:rsid w:val="003A7D32"/>
    <w:rsid w:val="003B01E2"/>
    <w:rsid w:val="003B2111"/>
    <w:rsid w:val="003B363B"/>
    <w:rsid w:val="003C1DD8"/>
    <w:rsid w:val="003D6760"/>
    <w:rsid w:val="003E78CA"/>
    <w:rsid w:val="003F1FA4"/>
    <w:rsid w:val="0041422E"/>
    <w:rsid w:val="004231A6"/>
    <w:rsid w:val="00424FC6"/>
    <w:rsid w:val="00443503"/>
    <w:rsid w:val="004470AC"/>
    <w:rsid w:val="0046341C"/>
    <w:rsid w:val="0046412B"/>
    <w:rsid w:val="00466548"/>
    <w:rsid w:val="00474DA9"/>
    <w:rsid w:val="0049376D"/>
    <w:rsid w:val="004C6087"/>
    <w:rsid w:val="004C7035"/>
    <w:rsid w:val="004D6FBA"/>
    <w:rsid w:val="004F18C6"/>
    <w:rsid w:val="004F2BD3"/>
    <w:rsid w:val="004F6B4B"/>
    <w:rsid w:val="00502B2A"/>
    <w:rsid w:val="00510C7C"/>
    <w:rsid w:val="00534F60"/>
    <w:rsid w:val="00536297"/>
    <w:rsid w:val="00540574"/>
    <w:rsid w:val="005551EA"/>
    <w:rsid w:val="0056349B"/>
    <w:rsid w:val="00575C85"/>
    <w:rsid w:val="005821F9"/>
    <w:rsid w:val="005834C7"/>
    <w:rsid w:val="005A704F"/>
    <w:rsid w:val="0060170F"/>
    <w:rsid w:val="00601E40"/>
    <w:rsid w:val="00625D6B"/>
    <w:rsid w:val="00635DD8"/>
    <w:rsid w:val="00647EB9"/>
    <w:rsid w:val="006518CB"/>
    <w:rsid w:val="006716BE"/>
    <w:rsid w:val="0067441A"/>
    <w:rsid w:val="00680928"/>
    <w:rsid w:val="00696949"/>
    <w:rsid w:val="006D22BB"/>
    <w:rsid w:val="006E5EBF"/>
    <w:rsid w:val="00734E15"/>
    <w:rsid w:val="0075566D"/>
    <w:rsid w:val="00756A12"/>
    <w:rsid w:val="007762B6"/>
    <w:rsid w:val="00776402"/>
    <w:rsid w:val="007A583C"/>
    <w:rsid w:val="007A7914"/>
    <w:rsid w:val="007D77C0"/>
    <w:rsid w:val="008048F1"/>
    <w:rsid w:val="00816A56"/>
    <w:rsid w:val="00835BD5"/>
    <w:rsid w:val="00837462"/>
    <w:rsid w:val="0086753D"/>
    <w:rsid w:val="00872D62"/>
    <w:rsid w:val="008736F2"/>
    <w:rsid w:val="00875135"/>
    <w:rsid w:val="00885F3D"/>
    <w:rsid w:val="00886A7F"/>
    <w:rsid w:val="008C3046"/>
    <w:rsid w:val="008D6417"/>
    <w:rsid w:val="00912655"/>
    <w:rsid w:val="00922124"/>
    <w:rsid w:val="00934CC8"/>
    <w:rsid w:val="0093585D"/>
    <w:rsid w:val="0093628F"/>
    <w:rsid w:val="00966B53"/>
    <w:rsid w:val="00967301"/>
    <w:rsid w:val="00976598"/>
    <w:rsid w:val="009915D0"/>
    <w:rsid w:val="00997796"/>
    <w:rsid w:val="009A0688"/>
    <w:rsid w:val="009E4A64"/>
    <w:rsid w:val="009E7D40"/>
    <w:rsid w:val="00A06B05"/>
    <w:rsid w:val="00A17177"/>
    <w:rsid w:val="00A24CA7"/>
    <w:rsid w:val="00A3406D"/>
    <w:rsid w:val="00A3466D"/>
    <w:rsid w:val="00A86260"/>
    <w:rsid w:val="00AD7BC9"/>
    <w:rsid w:val="00AE0753"/>
    <w:rsid w:val="00AF16EA"/>
    <w:rsid w:val="00AF185E"/>
    <w:rsid w:val="00B0521B"/>
    <w:rsid w:val="00B0598F"/>
    <w:rsid w:val="00B11E66"/>
    <w:rsid w:val="00B44F6D"/>
    <w:rsid w:val="00B45D5D"/>
    <w:rsid w:val="00B57682"/>
    <w:rsid w:val="00B57E5C"/>
    <w:rsid w:val="00B839E1"/>
    <w:rsid w:val="00B94B47"/>
    <w:rsid w:val="00BC3882"/>
    <w:rsid w:val="00BE2D71"/>
    <w:rsid w:val="00C21F79"/>
    <w:rsid w:val="00C50C5C"/>
    <w:rsid w:val="00C7173C"/>
    <w:rsid w:val="00C74BA6"/>
    <w:rsid w:val="00C75DDE"/>
    <w:rsid w:val="00C834EE"/>
    <w:rsid w:val="00C84582"/>
    <w:rsid w:val="00D06346"/>
    <w:rsid w:val="00D26F93"/>
    <w:rsid w:val="00D3266B"/>
    <w:rsid w:val="00D44D8B"/>
    <w:rsid w:val="00D66FB7"/>
    <w:rsid w:val="00DA1E1C"/>
    <w:rsid w:val="00DB7E41"/>
    <w:rsid w:val="00DD5069"/>
    <w:rsid w:val="00DD6DC0"/>
    <w:rsid w:val="00DD6FFA"/>
    <w:rsid w:val="00DE17FC"/>
    <w:rsid w:val="00E07928"/>
    <w:rsid w:val="00E15B64"/>
    <w:rsid w:val="00E16C96"/>
    <w:rsid w:val="00E22737"/>
    <w:rsid w:val="00E24B32"/>
    <w:rsid w:val="00E578CF"/>
    <w:rsid w:val="00E63185"/>
    <w:rsid w:val="00E83C85"/>
    <w:rsid w:val="00E96340"/>
    <w:rsid w:val="00EA3224"/>
    <w:rsid w:val="00EA6A18"/>
    <w:rsid w:val="00EA78FF"/>
    <w:rsid w:val="00EB35A9"/>
    <w:rsid w:val="00EC2DD4"/>
    <w:rsid w:val="00EC42C1"/>
    <w:rsid w:val="00EC6674"/>
    <w:rsid w:val="00EE0E10"/>
    <w:rsid w:val="00EE30BF"/>
    <w:rsid w:val="00EE7AB6"/>
    <w:rsid w:val="00EF278A"/>
    <w:rsid w:val="00EF6348"/>
    <w:rsid w:val="00F008E2"/>
    <w:rsid w:val="00F16FD9"/>
    <w:rsid w:val="00F23545"/>
    <w:rsid w:val="00F30ADA"/>
    <w:rsid w:val="00F34A20"/>
    <w:rsid w:val="00F34A3C"/>
    <w:rsid w:val="00F53853"/>
    <w:rsid w:val="00F75092"/>
    <w:rsid w:val="00F977F0"/>
    <w:rsid w:val="00F97D16"/>
    <w:rsid w:val="00FB3CDF"/>
    <w:rsid w:val="00FB7BB9"/>
    <w:rsid w:val="00FD65D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9746D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21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193"/>
    <w:rPr>
      <w:color w:val="605E5C"/>
      <w:shd w:val="clear" w:color="auto" w:fill="E1DFDD"/>
    </w:rPr>
  </w:style>
  <w:style w:type="paragraph" w:customStyle="1" w:styleId="standard0">
    <w:name w:val="standard"/>
    <w:basedOn w:val="Normalny"/>
    <w:rsid w:val="00540574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1194-484B-4548-819C-FBCFEA92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12</cp:revision>
  <cp:lastPrinted>2024-02-05T13:30:00Z</cp:lastPrinted>
  <dcterms:created xsi:type="dcterms:W3CDTF">2024-02-05T12:06:00Z</dcterms:created>
  <dcterms:modified xsi:type="dcterms:W3CDTF">2024-05-27T09:26:00Z</dcterms:modified>
</cp:coreProperties>
</file>