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5357C8" w:rsidP="004A5308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4A5308">
              <w:rPr>
                <w:u w:val="single"/>
              </w:rPr>
              <w:t xml:space="preserve">produktów leczniczych </w:t>
            </w:r>
            <w:r w:rsidR="00AD5D12">
              <w:rPr>
                <w:u w:val="single"/>
              </w:rPr>
              <w:t>- dogrywka</w:t>
            </w:r>
            <w:r w:rsidRPr="00324736">
              <w:rPr>
                <w:u w:val="single"/>
              </w:rPr>
              <w:t>, z</w:t>
            </w:r>
            <w:r w:rsidR="00555A84">
              <w:rPr>
                <w:u w:val="single"/>
              </w:rPr>
              <w:t>nak sprawy: 4</w:t>
            </w:r>
            <w:r w:rsidR="004A5308">
              <w:rPr>
                <w:u w:val="single"/>
              </w:rPr>
              <w:t>WSzKzP.SZP.2612.</w:t>
            </w:r>
            <w:r w:rsidR="00AD5D12">
              <w:rPr>
                <w:u w:val="single"/>
              </w:rPr>
              <w:t>99</w:t>
            </w:r>
            <w:r w:rsidR="004A5308">
              <w:rPr>
                <w:u w:val="single"/>
              </w:rPr>
              <w:t>.2023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4A5308">
        <w:rPr>
          <w:b/>
        </w:rPr>
        <w:t>produktów leczniczych</w:t>
      </w:r>
      <w:r w:rsidR="00AD5D12">
        <w:rPr>
          <w:b/>
        </w:rPr>
        <w:t xml:space="preserve"> - dogrywka</w:t>
      </w:r>
      <w:r w:rsidRPr="003E126A">
        <w:rPr>
          <w:b/>
          <w:sz w:val="22"/>
          <w:szCs w:val="22"/>
        </w:rPr>
        <w:t>,</w:t>
      </w:r>
      <w:r w:rsidRPr="003E126A">
        <w:rPr>
          <w:b/>
          <w:color w:val="000000"/>
        </w:rPr>
        <w:t xml:space="preserve"> </w:t>
      </w:r>
      <w:r w:rsidR="003C6B16">
        <w:rPr>
          <w:b/>
        </w:rPr>
        <w:t>znak sprawy 4WSzKz</w:t>
      </w:r>
      <w:r w:rsidR="004A5308">
        <w:rPr>
          <w:b/>
        </w:rPr>
        <w:t>P.SZP.2612.</w:t>
      </w:r>
      <w:r w:rsidR="00AD5D12">
        <w:rPr>
          <w:b/>
        </w:rPr>
        <w:t>99</w:t>
      </w:r>
      <w:bookmarkStart w:id="0" w:name="_GoBack"/>
      <w:bookmarkEnd w:id="0"/>
      <w:r w:rsidR="004A5308">
        <w:rPr>
          <w:b/>
        </w:rPr>
        <w:t>.2023</w:t>
      </w:r>
      <w:r w:rsidRPr="003E126A">
        <w:rPr>
          <w:b/>
        </w:rPr>
        <w:t xml:space="preserve">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4A5308" w:rsidRDefault="004A5308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>tel. ……………    ……………….                    e-mail</w:t>
      </w:r>
      <w:r w:rsidR="004A5308">
        <w:rPr>
          <w:sz w:val="22"/>
          <w:szCs w:val="22"/>
        </w:rPr>
        <w:t xml:space="preserve"> </w:t>
      </w:r>
      <w:r w:rsidR="004A5308" w:rsidRPr="004A5308">
        <w:rPr>
          <w:sz w:val="22"/>
          <w:szCs w:val="22"/>
          <w:highlight w:val="yellow"/>
        </w:rPr>
        <w:t>do kontaktu w postępowaniu</w:t>
      </w:r>
      <w:r w:rsidR="004A5308">
        <w:rPr>
          <w:sz w:val="22"/>
          <w:szCs w:val="22"/>
        </w:rPr>
        <w:t>……………………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A05373">
      <w:pPr>
        <w:numPr>
          <w:ilvl w:val="0"/>
          <w:numId w:val="3"/>
        </w:numPr>
        <w:ind w:left="426"/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3C6B16">
        <w:rPr>
          <w:b/>
          <w:sz w:val="22"/>
          <w:szCs w:val="22"/>
        </w:rPr>
        <w:t xml:space="preserve">dostawę </w:t>
      </w:r>
      <w:r w:rsidR="00CD3FC7">
        <w:rPr>
          <w:b/>
          <w:sz w:val="22"/>
          <w:szCs w:val="22"/>
        </w:rPr>
        <w:t>produktów leczniczych</w:t>
      </w:r>
      <w:r w:rsidR="003C6B16">
        <w:rPr>
          <w:b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Default="005357C8" w:rsidP="00A05373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073BAB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lastRenderedPageBreak/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073BAB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lastRenderedPageBreak/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B80D9A">
        <w:rPr>
          <w:rFonts w:ascii="Times New Roman" w:hAnsi="Times New Roman"/>
          <w:b/>
          <w:lang w:val="pl-PL"/>
        </w:rPr>
        <w:t>t.j. Dz. U. z 2022r. poz. 1138</w:t>
      </w:r>
      <w:r w:rsidR="00DD5D72">
        <w:rPr>
          <w:rFonts w:ascii="Times New Roman" w:hAnsi="Times New Roman"/>
          <w:b/>
          <w:lang w:val="pl-PL"/>
        </w:rPr>
        <w:t xml:space="preserve"> </w:t>
      </w:r>
      <w:r w:rsidR="00073BAB">
        <w:rPr>
          <w:rFonts w:ascii="Times New Roman" w:hAnsi="Times New Roman"/>
          <w:b/>
          <w:lang w:val="pl-PL"/>
        </w:rPr>
        <w:br w:type="textWrapping" w:clear="all"/>
      </w:r>
      <w:r w:rsidR="00DD5D72">
        <w:rPr>
          <w:rFonts w:ascii="Times New Roman" w:hAnsi="Times New Roman"/>
          <w:b/>
          <w:lang w:val="pl-PL"/>
        </w:rPr>
        <w:t>ze zm.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532" w:rsidRDefault="006C5532" w:rsidP="003E126A">
      <w:r>
        <w:separator/>
      </w:r>
    </w:p>
  </w:endnote>
  <w:endnote w:type="continuationSeparator" w:id="0">
    <w:p w:rsidR="006C5532" w:rsidRDefault="006C5532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BAB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532" w:rsidRDefault="006C5532" w:rsidP="003E126A">
      <w:r>
        <w:separator/>
      </w:r>
    </w:p>
  </w:footnote>
  <w:footnote w:type="continuationSeparator" w:id="0">
    <w:p w:rsidR="006C5532" w:rsidRDefault="006C5532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614C2"/>
    <w:rsid w:val="00073BAB"/>
    <w:rsid w:val="00084E8B"/>
    <w:rsid w:val="000C3CE9"/>
    <w:rsid w:val="000E626F"/>
    <w:rsid w:val="001217B9"/>
    <w:rsid w:val="00140A53"/>
    <w:rsid w:val="00236BE0"/>
    <w:rsid w:val="002E19F3"/>
    <w:rsid w:val="002E731A"/>
    <w:rsid w:val="00322571"/>
    <w:rsid w:val="00322CAE"/>
    <w:rsid w:val="00335B13"/>
    <w:rsid w:val="003C6B16"/>
    <w:rsid w:val="003E126A"/>
    <w:rsid w:val="0045406B"/>
    <w:rsid w:val="0045655B"/>
    <w:rsid w:val="00483586"/>
    <w:rsid w:val="004A5308"/>
    <w:rsid w:val="004B4166"/>
    <w:rsid w:val="004B698E"/>
    <w:rsid w:val="005357C8"/>
    <w:rsid w:val="00555A84"/>
    <w:rsid w:val="00585211"/>
    <w:rsid w:val="005C641B"/>
    <w:rsid w:val="006041B3"/>
    <w:rsid w:val="00627A6C"/>
    <w:rsid w:val="00633BD1"/>
    <w:rsid w:val="006413F8"/>
    <w:rsid w:val="00641557"/>
    <w:rsid w:val="006418D5"/>
    <w:rsid w:val="00641A28"/>
    <w:rsid w:val="00644165"/>
    <w:rsid w:val="0065463A"/>
    <w:rsid w:val="006A30E7"/>
    <w:rsid w:val="006A63F2"/>
    <w:rsid w:val="006C5532"/>
    <w:rsid w:val="006D6A3A"/>
    <w:rsid w:val="00746A93"/>
    <w:rsid w:val="007E1D5D"/>
    <w:rsid w:val="00904AFA"/>
    <w:rsid w:val="00923B7E"/>
    <w:rsid w:val="009806C4"/>
    <w:rsid w:val="00996885"/>
    <w:rsid w:val="00A01946"/>
    <w:rsid w:val="00A05373"/>
    <w:rsid w:val="00A600BE"/>
    <w:rsid w:val="00AD5D12"/>
    <w:rsid w:val="00AD7948"/>
    <w:rsid w:val="00B372C7"/>
    <w:rsid w:val="00B80D9A"/>
    <w:rsid w:val="00BA7655"/>
    <w:rsid w:val="00BE5BAB"/>
    <w:rsid w:val="00C441B7"/>
    <w:rsid w:val="00C919D6"/>
    <w:rsid w:val="00CD3FC7"/>
    <w:rsid w:val="00CF7C24"/>
    <w:rsid w:val="00D77EE8"/>
    <w:rsid w:val="00DC03AA"/>
    <w:rsid w:val="00DD3EFC"/>
    <w:rsid w:val="00DD5D72"/>
    <w:rsid w:val="00E14EE6"/>
    <w:rsid w:val="00E15F3B"/>
    <w:rsid w:val="00ED29E2"/>
    <w:rsid w:val="00F8305C"/>
    <w:rsid w:val="00FD6D1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EFF7"/>
  <w15:docId w15:val="{130D859C-1534-44DA-B0DA-6FC25401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86DD-AD43-45F5-B519-FA2EFEE1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35</cp:revision>
  <cp:lastPrinted>2023-03-01T10:54:00Z</cp:lastPrinted>
  <dcterms:created xsi:type="dcterms:W3CDTF">2021-03-19T07:35:00Z</dcterms:created>
  <dcterms:modified xsi:type="dcterms:W3CDTF">2023-08-28T08:06:00Z</dcterms:modified>
</cp:coreProperties>
</file>