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0A" w:rsidRPr="00547A0A" w:rsidRDefault="003F2DB8" w:rsidP="003F2DB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</w:t>
      </w:r>
      <w:r w:rsidR="00D26FE3">
        <w:rPr>
          <w:rFonts w:ascii="Times New Roman" w:hAnsi="Times New Roman" w:cs="Times New Roman"/>
          <w:sz w:val="24"/>
          <w:szCs w:val="24"/>
        </w:rPr>
        <w:t>ormularz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6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ofertowego </w:t>
      </w:r>
    </w:p>
    <w:p w:rsidR="00547A0A" w:rsidRDefault="00547A0A" w:rsidP="00986F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FE3" w:rsidRPr="00D26FE3" w:rsidRDefault="00D26FE3" w:rsidP="00D26FE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26FE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</w:t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D26FE3" w:rsidRPr="00D26FE3" w:rsidRDefault="003F2DB8" w:rsidP="00D26F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(Nazwa</w:t>
      </w:r>
      <w:r w:rsidR="00D26FE3" w:rsidRPr="00D26FE3">
        <w:rPr>
          <w:rFonts w:ascii="Times New Roman" w:hAnsi="Times New Roman" w:cs="Times New Roman"/>
          <w:i/>
          <w:sz w:val="24"/>
          <w:szCs w:val="24"/>
        </w:rPr>
        <w:t xml:space="preserve"> Wykonawcy)</w:t>
      </w:r>
    </w:p>
    <w:p w:rsidR="00D26FE3" w:rsidRPr="00D26FE3" w:rsidRDefault="00D26FE3" w:rsidP="00D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NIP:         .......................................</w:t>
      </w:r>
    </w:p>
    <w:p w:rsidR="00D26FE3" w:rsidRPr="00D26FE3" w:rsidRDefault="00D26FE3" w:rsidP="00D26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E3">
        <w:rPr>
          <w:rFonts w:ascii="Times New Roman" w:hAnsi="Times New Roman" w:cs="Times New Roman"/>
          <w:sz w:val="24"/>
          <w:szCs w:val="24"/>
        </w:rPr>
        <w:t>REGON:  ......................................</w:t>
      </w:r>
      <w:r w:rsidRPr="00D26FE3">
        <w:rPr>
          <w:rFonts w:ascii="Times New Roman" w:hAnsi="Times New Roman" w:cs="Times New Roman"/>
          <w:b/>
          <w:sz w:val="28"/>
          <w:szCs w:val="28"/>
        </w:rPr>
        <w:tab/>
      </w:r>
    </w:p>
    <w:p w:rsidR="00986F13" w:rsidRDefault="00986F13" w:rsidP="00D26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CC5" w:rsidRDefault="00986F13" w:rsidP="00D2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13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26FE3" w:rsidRDefault="00D26FE3" w:rsidP="00D2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na:</w:t>
      </w:r>
    </w:p>
    <w:p w:rsidR="00D26FE3" w:rsidRDefault="00FF327C" w:rsidP="00D26FE3">
      <w:pPr>
        <w:pStyle w:val="western"/>
        <w:spacing w:before="0" w:after="0"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Sukcesywną dostawę</w:t>
      </w:r>
      <w:r w:rsidRPr="00FF327C">
        <w:rPr>
          <w:rFonts w:ascii="Times New Roman" w:hAnsi="Times New Roman"/>
          <w:b/>
          <w:bCs/>
          <w:color w:val="auto"/>
          <w:sz w:val="24"/>
          <w:szCs w:val="24"/>
        </w:rPr>
        <w:t xml:space="preserve"> materiałów biurowych oraz papierniczych dla Urzędu Miejskie</w:t>
      </w:r>
      <w:r w:rsidR="00441A90">
        <w:rPr>
          <w:rFonts w:ascii="Times New Roman" w:hAnsi="Times New Roman"/>
          <w:b/>
          <w:bCs/>
          <w:color w:val="auto"/>
          <w:sz w:val="24"/>
          <w:szCs w:val="24"/>
        </w:rPr>
        <w:t>go w Głogowie Małopolskim w 2022</w:t>
      </w:r>
      <w:r w:rsidRPr="00FF327C">
        <w:rPr>
          <w:rFonts w:ascii="Times New Roman" w:hAnsi="Times New Roman"/>
          <w:b/>
          <w:bCs/>
          <w:color w:val="auto"/>
          <w:sz w:val="24"/>
          <w:szCs w:val="24"/>
        </w:rPr>
        <w:t xml:space="preserve"> rok</w:t>
      </w:r>
      <w:r w:rsidR="00A62A79">
        <w:rPr>
          <w:rFonts w:ascii="Times New Roman" w:hAnsi="Times New Roman"/>
          <w:b/>
          <w:bCs/>
          <w:color w:val="auto"/>
          <w:sz w:val="24"/>
          <w:szCs w:val="24"/>
        </w:rPr>
        <w:t>u</w:t>
      </w:r>
      <w:r w:rsidR="00D26FE3" w:rsidRPr="00086B36">
        <w:rPr>
          <w:rFonts w:ascii="Times New Roman" w:hAnsi="Times New Roman"/>
          <w:b/>
          <w:bCs/>
          <w:color w:val="auto"/>
          <w:sz w:val="24"/>
          <w:szCs w:val="24"/>
        </w:rPr>
        <w:t xml:space="preserve">” </w:t>
      </w:r>
    </w:p>
    <w:p w:rsidR="00D26FE3" w:rsidRPr="00086B36" w:rsidRDefault="008F5E50" w:rsidP="00D26FE3">
      <w:pPr>
        <w:pStyle w:val="western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(znak sprawy: OR</w:t>
      </w:r>
      <w:r w:rsidR="00870A1E">
        <w:rPr>
          <w:rFonts w:ascii="Times New Roman" w:hAnsi="Times New Roman"/>
          <w:b/>
          <w:sz w:val="24"/>
          <w:szCs w:val="24"/>
        </w:rPr>
        <w:t>.261.1.2021</w:t>
      </w:r>
      <w:r w:rsidR="00D26FE3" w:rsidRPr="00086B36">
        <w:rPr>
          <w:rFonts w:ascii="Times New Roman" w:hAnsi="Times New Roman"/>
          <w:b/>
          <w:sz w:val="24"/>
          <w:szCs w:val="24"/>
        </w:rPr>
        <w:t>).</w:t>
      </w:r>
    </w:p>
    <w:p w:rsidR="00986F13" w:rsidRDefault="00986F13" w:rsidP="00986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13" w:rsidRPr="00261CBB" w:rsidRDefault="00986F13" w:rsidP="00D26FE3">
      <w:pPr>
        <w:pStyle w:val="Akapitzlist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………………………………………………………………….</w:t>
      </w:r>
    </w:p>
    <w:p w:rsid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………………………………………………………………………………….</w:t>
      </w:r>
    </w:p>
    <w:p w:rsidR="00986F13" w:rsidRDefault="00986F13" w:rsidP="00261CB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</w:t>
      </w:r>
    </w:p>
    <w:p w:rsidR="00986F13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……………………………………………………………………………….</w:t>
      </w:r>
    </w:p>
    <w:p w:rsidR="00986F13" w:rsidRPr="00986F13" w:rsidRDefault="00986F13" w:rsidP="00986F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D26FE3">
      <w:pPr>
        <w:pStyle w:val="Akapitzlist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Oferuję wykonanie przedmiotu zamówienia za :</w:t>
      </w:r>
    </w:p>
    <w:p w:rsidR="00986F13" w:rsidRPr="00D26FE3" w:rsidRDefault="00D26FE3" w:rsidP="00D26FE3">
      <w:pPr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Cenę brutt</w:t>
      </w:r>
      <w:r>
        <w:rPr>
          <w:rFonts w:ascii="Times New Roman" w:hAnsi="Times New Roman" w:cs="Times New Roman"/>
          <w:sz w:val="24"/>
          <w:szCs w:val="24"/>
        </w:rPr>
        <w:t>o …………………..zł ( słownie złotych</w:t>
      </w:r>
      <w:r w:rsidRPr="00D26FE3">
        <w:rPr>
          <w:rFonts w:ascii="Times New Roman" w:hAnsi="Times New Roman" w:cs="Times New Roman"/>
          <w:sz w:val="24"/>
          <w:szCs w:val="24"/>
        </w:rPr>
        <w:t>……………………………………………)</w:t>
      </w:r>
    </w:p>
    <w:p w:rsid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………………….. zł ( słownie złotych ……………………………………………)</w:t>
      </w:r>
    </w:p>
    <w:p w:rsidR="00986F13" w:rsidRP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………………..zł ( słownie złotych ……………………………………………)</w:t>
      </w:r>
    </w:p>
    <w:p w:rsid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</w:t>
      </w:r>
      <w:r w:rsidR="00D26FE3">
        <w:rPr>
          <w:rFonts w:ascii="Times New Roman" w:hAnsi="Times New Roman" w:cs="Times New Roman"/>
          <w:sz w:val="24"/>
          <w:szCs w:val="24"/>
        </w:rPr>
        <w:t>oną zgodnie z formularzem cenowym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4E9" w:rsidRPr="002C34E9" w:rsidRDefault="00261CBB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4E9">
        <w:rPr>
          <w:rFonts w:ascii="Times New Roman" w:hAnsi="Times New Roman" w:cs="Times New Roman"/>
          <w:sz w:val="24"/>
          <w:szCs w:val="24"/>
        </w:rPr>
        <w:t>Oświadczamy, że wynagrodzenie zadeklarowane w pkt 2 zawiera wszystkie koszty                 związane z wykonaniem przedmiotu zamówienia.</w:t>
      </w:r>
    </w:p>
    <w:p w:rsidR="002C34E9" w:rsidRPr="00D26FE3" w:rsidRDefault="00986F13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4E9"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i nie wnoszę do </w:t>
      </w:r>
      <w:r w:rsidRPr="00D26FE3">
        <w:rPr>
          <w:rFonts w:ascii="Times New Roman" w:hAnsi="Times New Roman" w:cs="Times New Roman"/>
          <w:sz w:val="24"/>
          <w:szCs w:val="24"/>
        </w:rPr>
        <w:t>niego zastrzeżeń.</w:t>
      </w:r>
    </w:p>
    <w:p w:rsidR="002C34E9" w:rsidRPr="00D26FE3" w:rsidRDefault="00986F13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Potwierdzam termin realizacji zamówienia</w:t>
      </w:r>
      <w:r w:rsidR="00261CBB" w:rsidRPr="00D26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podpisania umowy </w:t>
      </w:r>
      <w:r w:rsidR="00FF3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dnia  31.12.</w:t>
      </w:r>
      <w:r w:rsidR="00441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r w:rsidR="00261CBB" w:rsidRPr="00D26FE3">
        <w:rPr>
          <w:rFonts w:eastAsia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261CBB" w:rsidRPr="00D26FE3" w:rsidRDefault="00261CBB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 xml:space="preserve">Udzielamy </w:t>
      </w:r>
      <w:r w:rsidR="00986F13" w:rsidRPr="00D26FE3">
        <w:rPr>
          <w:rFonts w:ascii="Times New Roman" w:hAnsi="Times New Roman" w:cs="Times New Roman"/>
          <w:sz w:val="24"/>
          <w:szCs w:val="24"/>
        </w:rPr>
        <w:t>gwarancji</w:t>
      </w:r>
      <w:r w:rsidRPr="00D26FE3">
        <w:rPr>
          <w:rFonts w:ascii="Times New Roman" w:hAnsi="Times New Roman" w:cs="Times New Roman"/>
          <w:sz w:val="24"/>
          <w:szCs w:val="24"/>
        </w:rPr>
        <w:t xml:space="preserve"> jakości na przedmiot zamówienia</w:t>
      </w:r>
      <w:r w:rsidR="00986F13" w:rsidRPr="00D26FE3">
        <w:rPr>
          <w:rFonts w:ascii="Times New Roman" w:hAnsi="Times New Roman" w:cs="Times New Roman"/>
          <w:sz w:val="24"/>
          <w:szCs w:val="24"/>
        </w:rPr>
        <w:t xml:space="preserve"> </w:t>
      </w:r>
      <w:r w:rsidRPr="00D26FE3">
        <w:rPr>
          <w:rFonts w:ascii="Times New Roman" w:hAnsi="Times New Roman" w:cs="Times New Roman"/>
          <w:sz w:val="24"/>
          <w:szCs w:val="24"/>
        </w:rPr>
        <w:t>min</w:t>
      </w:r>
      <w:r w:rsidR="002C34E9" w:rsidRPr="00D26FE3">
        <w:rPr>
          <w:rFonts w:ascii="Times New Roman" w:hAnsi="Times New Roman" w:cs="Times New Roman"/>
          <w:sz w:val="24"/>
          <w:szCs w:val="24"/>
        </w:rPr>
        <w:t>.</w:t>
      </w:r>
      <w:r w:rsidRPr="00D26FE3">
        <w:rPr>
          <w:rFonts w:ascii="Times New Roman" w:hAnsi="Times New Roman" w:cs="Times New Roman"/>
          <w:sz w:val="24"/>
          <w:szCs w:val="24"/>
        </w:rPr>
        <w:t xml:space="preserve"> </w:t>
      </w:r>
      <w:r w:rsidRPr="00D26FE3">
        <w:rPr>
          <w:rFonts w:ascii="Times New Roman" w:hAnsi="Times New Roman" w:cs="Times New Roman"/>
          <w:b/>
          <w:bCs/>
          <w:sz w:val="24"/>
          <w:szCs w:val="24"/>
        </w:rPr>
        <w:t xml:space="preserve">12 miesięcy </w:t>
      </w:r>
      <w:r w:rsidRPr="00D26FE3">
        <w:rPr>
          <w:rFonts w:ascii="Times New Roman" w:hAnsi="Times New Roman" w:cs="Times New Roman"/>
          <w:sz w:val="24"/>
          <w:szCs w:val="24"/>
        </w:rPr>
        <w:t>od daty dostawy.</w:t>
      </w:r>
    </w:p>
    <w:p w:rsidR="002C34E9" w:rsidRPr="00D26FE3" w:rsidRDefault="002C34E9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Oświadczamy, że zapoznaliśmy się z miejscem dostaw i zdobyliśmy informacje niezbędne do właściwego wykonania zamówienia.</w:t>
      </w:r>
    </w:p>
    <w:p w:rsidR="002C34E9" w:rsidRPr="00D26FE3" w:rsidRDefault="002C34E9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rozeznaniu ofertowym, tj. 30 dni od daty wyznaczającej termin składania ofert.</w:t>
      </w:r>
    </w:p>
    <w:p w:rsidR="00986F13" w:rsidRPr="00D26FE3" w:rsidRDefault="00261CBB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 xml:space="preserve"> </w:t>
      </w:r>
      <w:r w:rsidR="00986F13" w:rsidRPr="00D26FE3"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:rsidR="00D26FE3" w:rsidRPr="00D26FE3" w:rsidRDefault="00D26FE3" w:rsidP="00D26FE3">
      <w:pPr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26FE3">
        <w:rPr>
          <w:rFonts w:ascii="Times New Roman" w:hAnsi="Times New Roman"/>
          <w:sz w:val="24"/>
          <w:szCs w:val="24"/>
        </w:rPr>
        <w:lastRenderedPageBreak/>
        <w:t xml:space="preserve">Załącznikami do niniejszej oferty są: </w:t>
      </w:r>
    </w:p>
    <w:p w:rsidR="00D26FE3" w:rsidRDefault="00D26FE3" w:rsidP="00D26FE3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26FE3" w:rsidRPr="002D4D1B" w:rsidRDefault="00D26FE3" w:rsidP="00D26FE3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</w:t>
      </w:r>
    </w:p>
    <w:p w:rsidR="00D26FE3" w:rsidRDefault="00D26FE3" w:rsidP="00D26FE3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2D4D1B">
        <w:rPr>
          <w:rFonts w:ascii="Times New Roman" w:hAnsi="Times New Roman"/>
          <w:szCs w:val="24"/>
        </w:rPr>
        <w:t>…………………………………</w:t>
      </w:r>
    </w:p>
    <w:p w:rsidR="00D26FE3" w:rsidRPr="002D4D1B" w:rsidRDefault="00D26FE3" w:rsidP="00D26FE3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2D4D1B">
        <w:rPr>
          <w:rFonts w:ascii="Times New Roman" w:hAnsi="Times New Roman"/>
          <w:szCs w:val="24"/>
        </w:rPr>
        <w:t>…………………………………</w:t>
      </w:r>
    </w:p>
    <w:p w:rsidR="008A388B" w:rsidRPr="00547A0A" w:rsidRDefault="008A388B" w:rsidP="00547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03E" w:rsidRPr="00C0203E" w:rsidRDefault="00C0203E" w:rsidP="00C020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203E">
        <w:rPr>
          <w:rFonts w:ascii="Times New Roman" w:hAnsi="Times New Roman" w:cs="Times New Roman"/>
          <w:b/>
          <w:bCs/>
          <w:sz w:val="26"/>
          <w:szCs w:val="26"/>
        </w:rPr>
        <w:t xml:space="preserve">Formularz cenowy do oferty </w:t>
      </w:r>
      <w:r w:rsidRPr="00C0203E">
        <w:rPr>
          <w:rFonts w:ascii="Times New Roman" w:hAnsi="Times New Roman" w:cs="Times New Roman"/>
          <w:b/>
          <w:sz w:val="26"/>
          <w:szCs w:val="26"/>
        </w:rPr>
        <w:t>na:</w:t>
      </w:r>
    </w:p>
    <w:p w:rsidR="00C0203E" w:rsidRPr="00C0203E" w:rsidRDefault="00C0203E" w:rsidP="00C0203E">
      <w:pPr>
        <w:pStyle w:val="western"/>
        <w:spacing w:before="0" w:after="0" w:line="276" w:lineRule="auto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0203E">
        <w:rPr>
          <w:rFonts w:ascii="Times New Roman" w:hAnsi="Times New Roman"/>
          <w:b/>
          <w:bCs/>
          <w:color w:val="auto"/>
          <w:sz w:val="26"/>
          <w:szCs w:val="26"/>
        </w:rPr>
        <w:t>Sukcesywną dostawę materiałów biurowych oraz papierniczych dla Urzędu Miejskie</w:t>
      </w:r>
      <w:r w:rsidR="00441A90">
        <w:rPr>
          <w:rFonts w:ascii="Times New Roman" w:hAnsi="Times New Roman"/>
          <w:b/>
          <w:bCs/>
          <w:color w:val="auto"/>
          <w:sz w:val="26"/>
          <w:szCs w:val="26"/>
        </w:rPr>
        <w:t>go w Głogowie Małopolskim w 2022</w:t>
      </w:r>
      <w:r w:rsidRPr="00C0203E">
        <w:rPr>
          <w:rFonts w:ascii="Times New Roman" w:hAnsi="Times New Roman"/>
          <w:b/>
          <w:bCs/>
          <w:color w:val="auto"/>
          <w:sz w:val="26"/>
          <w:szCs w:val="26"/>
        </w:rPr>
        <w:t xml:space="preserve"> rok</w:t>
      </w:r>
      <w:r w:rsidR="00A62A79">
        <w:rPr>
          <w:rFonts w:ascii="Times New Roman" w:hAnsi="Times New Roman"/>
          <w:b/>
          <w:bCs/>
          <w:color w:val="auto"/>
          <w:sz w:val="26"/>
          <w:szCs w:val="26"/>
        </w:rPr>
        <w:t>u</w:t>
      </w:r>
      <w:r w:rsidRPr="00C0203E">
        <w:rPr>
          <w:rFonts w:ascii="Times New Roman" w:hAnsi="Times New Roman"/>
          <w:b/>
          <w:bCs/>
          <w:color w:val="auto"/>
          <w:sz w:val="26"/>
          <w:szCs w:val="26"/>
        </w:rPr>
        <w:t xml:space="preserve">” </w:t>
      </w:r>
    </w:p>
    <w:p w:rsidR="00C0203E" w:rsidRPr="00C0203E" w:rsidRDefault="00441A90" w:rsidP="00C0203E">
      <w:pPr>
        <w:pStyle w:val="western"/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(znak sprawy: OR.261.1.2021</w:t>
      </w:r>
      <w:r w:rsidR="00C0203E" w:rsidRPr="00C0203E">
        <w:rPr>
          <w:rFonts w:ascii="Times New Roman" w:hAnsi="Times New Roman"/>
          <w:b/>
          <w:sz w:val="26"/>
          <w:szCs w:val="26"/>
        </w:rPr>
        <w:t>).</w:t>
      </w:r>
    </w:p>
    <w:p w:rsidR="00C0203E" w:rsidRDefault="00C0203E" w:rsidP="00C0203E">
      <w:pPr>
        <w:pStyle w:val="Standard"/>
      </w:pPr>
    </w:p>
    <w:tbl>
      <w:tblPr>
        <w:tblW w:w="99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258"/>
        <w:gridCol w:w="1200"/>
        <w:gridCol w:w="1355"/>
        <w:gridCol w:w="1508"/>
        <w:gridCol w:w="1860"/>
      </w:tblGrid>
      <w:tr w:rsidR="00C0203E" w:rsidRPr="00D177FD" w:rsidTr="00FD0188">
        <w:trPr>
          <w:trHeight w:val="825"/>
          <w:jc w:val="center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Lp.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Nazwa towaru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Jednostka miary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Szacowana ilość</w:t>
            </w:r>
          </w:p>
          <w:p w:rsidR="00C0203E" w:rsidRPr="00D177FD" w:rsidRDefault="00C0203E" w:rsidP="0069332C">
            <w:pPr>
              <w:pStyle w:val="TableContents"/>
              <w:rPr>
                <w:b/>
                <w:bCs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Cena jednostkowa brutto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Wartość brutto</w:t>
            </w:r>
          </w:p>
        </w:tc>
      </w:tr>
      <w:tr w:rsidR="00441A90" w:rsidRPr="00D177FD" w:rsidTr="00721C78">
        <w:trPr>
          <w:trHeight w:val="55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  <w:r w:rsidRPr="00D177FD">
              <w:t>Bloczki samoprzylepne Z - notes 76x76 mm 100 szt</w:t>
            </w:r>
            <w: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</w:tr>
      <w:tr w:rsidR="00441A90" w:rsidRPr="00D177FD" w:rsidTr="00721C7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D177FD">
              <w:t xml:space="preserve">Cienkopisy </w:t>
            </w:r>
            <w:proofErr w:type="spellStart"/>
            <w:r w:rsidRPr="00D177FD">
              <w:t>Stabilo</w:t>
            </w:r>
            <w:proofErr w:type="spellEnd"/>
            <w:r w:rsidRPr="00D177FD">
              <w:t xml:space="preserve"> Point 88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D177FD">
              <w:t xml:space="preserve">Datownik samotuszujący </w:t>
            </w:r>
            <w:proofErr w:type="spellStart"/>
            <w:r w:rsidRPr="00D177FD">
              <w:t>trodat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D177FD">
              <w:t>Datownik 5030/numerator 5558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D177FD">
              <w:t xml:space="preserve">Długopis </w:t>
            </w:r>
            <w:proofErr w:type="spellStart"/>
            <w:r w:rsidRPr="00D177FD">
              <w:t>InkJoy</w:t>
            </w:r>
            <w:proofErr w:type="spellEnd"/>
            <w:r w:rsidRPr="00D177FD">
              <w:t xml:space="preserve"> 100 grubość linii pisania 1,0m, Paper Mate kolor niebieski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500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Długopis na łańcuszku, samoprzylepna, obrotowa  podstawka</w:t>
            </w:r>
          </w:p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Kolor niebieski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109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Długopis </w:t>
            </w:r>
            <w:proofErr w:type="spellStart"/>
            <w:r w:rsidRPr="0069332C">
              <w:rPr>
                <w:rFonts w:cs="Times New Roman"/>
              </w:rPr>
              <w:t>Uni</w:t>
            </w:r>
            <w:proofErr w:type="spellEnd"/>
            <w:r w:rsidRPr="0069332C">
              <w:rPr>
                <w:rFonts w:cs="Times New Roman"/>
              </w:rPr>
              <w:t xml:space="preserve">-Ball </w:t>
            </w:r>
            <w:proofErr w:type="spellStart"/>
            <w:r w:rsidRPr="0069332C">
              <w:rPr>
                <w:rFonts w:cs="Times New Roman"/>
              </w:rPr>
              <w:t>eye</w:t>
            </w:r>
            <w:proofErr w:type="spellEnd"/>
            <w:r w:rsidRPr="0069332C">
              <w:rPr>
                <w:rFonts w:cs="Times New Roman"/>
              </w:rPr>
              <w:t xml:space="preserve"> micro UB-150 kolor niebieski, długość linii pisania ok. 0,3mm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Długopis żelowy automatyczny wymienny wkład K497 </w:t>
            </w:r>
            <w:proofErr w:type="spellStart"/>
            <w:r w:rsidRPr="0069332C">
              <w:rPr>
                <w:rFonts w:cs="Times New Roman"/>
              </w:rPr>
              <w:t>Pentel</w:t>
            </w:r>
            <w:proofErr w:type="spellEnd"/>
            <w:r w:rsidRPr="0069332C">
              <w:rPr>
                <w:rFonts w:cs="Times New Roman"/>
              </w:rPr>
              <w:t xml:space="preserve"> kolory według zapotrzebowania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Długopis czarny BALL PEN 294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  <w:r w:rsidRPr="00D177FD">
              <w:t xml:space="preserve">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Druki polecenia wyjazdu służbowego ( bloczek 50 stron)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bloczek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Zeszyt ewidencji nieobecności w godz. służbowych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Dziurkacz metalowy na dwie dziurki o pojemności do 30 kartek </w:t>
            </w:r>
            <w:proofErr w:type="spellStart"/>
            <w:r w:rsidRPr="0069332C">
              <w:rPr>
                <w:rFonts w:cs="Times New Roman"/>
              </w:rPr>
              <w:t>Leitz</w:t>
            </w:r>
            <w:proofErr w:type="spellEnd"/>
            <w:r w:rsidRPr="0069332C">
              <w:rPr>
                <w:rFonts w:cs="Times New Roman"/>
              </w:rPr>
              <w:t xml:space="preserve"> 5008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138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Etykieta uniwersalna do wszechstronnych zastosowań do drukarek atramentowych i laserowych A4 210x297mm A'100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o</w:t>
            </w:r>
            <w:r w:rsidRPr="00D177FD">
              <w:t>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Folia do bindowania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proofErr w:type="spellStart"/>
            <w:r w:rsidRPr="00D177FD">
              <w:t>op</w:t>
            </w:r>
            <w:proofErr w:type="spellEnd"/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 w:rsidRPr="0069332C">
              <w:rPr>
                <w:rFonts w:cs="Times New Roman"/>
              </w:rPr>
              <w:t>Foliopis</w:t>
            </w:r>
            <w:proofErr w:type="spellEnd"/>
            <w:r w:rsidRPr="0069332C">
              <w:rPr>
                <w:rFonts w:cs="Times New Roman"/>
              </w:rPr>
              <w:t xml:space="preserve"> permanentny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Grzbiety do bindowania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Gumka do </w:t>
            </w:r>
            <w:proofErr w:type="spellStart"/>
            <w:r w:rsidRPr="0069332C">
              <w:rPr>
                <w:rFonts w:cs="Times New Roman"/>
              </w:rPr>
              <w:t>pieczatki</w:t>
            </w:r>
            <w:proofErr w:type="spellEnd"/>
            <w:r w:rsidRPr="0069332C">
              <w:rPr>
                <w:rFonts w:cs="Times New Roman"/>
              </w:rPr>
              <w:t xml:space="preserve"> </w:t>
            </w:r>
            <w:proofErr w:type="spellStart"/>
            <w:r w:rsidRPr="0069332C">
              <w:rPr>
                <w:rFonts w:cs="Times New Roman"/>
              </w:rPr>
              <w:t>todat</w:t>
            </w:r>
            <w:proofErr w:type="spellEnd"/>
            <w:r w:rsidRPr="0069332C">
              <w:rPr>
                <w:rFonts w:cs="Times New Roman"/>
              </w:rPr>
              <w:t xml:space="preserve"> 4912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Gumka do pieczątki </w:t>
            </w:r>
            <w:proofErr w:type="spellStart"/>
            <w:r w:rsidRPr="0069332C">
              <w:rPr>
                <w:rFonts w:cs="Times New Roman"/>
              </w:rPr>
              <w:t>todat</w:t>
            </w:r>
            <w:proofErr w:type="spellEnd"/>
            <w:r w:rsidRPr="0069332C">
              <w:rPr>
                <w:rFonts w:cs="Times New Roman"/>
              </w:rPr>
              <w:t xml:space="preserve"> 4913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69332C">
              <w:rPr>
                <w:rFonts w:cs="Times New Roman"/>
              </w:rPr>
              <w:t>Gumka do pieczątki</w:t>
            </w:r>
            <w:r>
              <w:t xml:space="preserve"> </w:t>
            </w:r>
            <w:proofErr w:type="spellStart"/>
            <w:r>
              <w:t>trodat</w:t>
            </w:r>
            <w:proofErr w:type="spellEnd"/>
            <w:r>
              <w:t xml:space="preserve"> 5211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A97000" w:rsidP="00721C7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69332C">
              <w:rPr>
                <w:rFonts w:cs="Times New Roman"/>
              </w:rPr>
              <w:t>Gumka do pieczątki</w:t>
            </w:r>
            <w:r>
              <w:t xml:space="preserve"> </w:t>
            </w:r>
            <w:proofErr w:type="spellStart"/>
            <w:r>
              <w:t>trodat</w:t>
            </w:r>
            <w:proofErr w:type="spellEnd"/>
            <w:r>
              <w:t xml:space="preserve"> 4926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A97000" w:rsidP="00721C7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Gumka do ścierania ołówka </w:t>
            </w:r>
            <w:proofErr w:type="spellStart"/>
            <w:r w:rsidRPr="0069332C">
              <w:rPr>
                <w:rFonts w:cs="Times New Roman"/>
              </w:rPr>
              <w:t>Pentel</w:t>
            </w:r>
            <w:proofErr w:type="spellEnd"/>
            <w:r w:rsidRPr="0069332C">
              <w:rPr>
                <w:rFonts w:cs="Times New Roman"/>
              </w:rPr>
              <w:t xml:space="preserve"> ZEH 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Gumka recepturka  1000 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83.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Kalkulator </w:t>
            </w:r>
            <w:proofErr w:type="spellStart"/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Citizen</w:t>
            </w:r>
            <w:proofErr w:type="spellEnd"/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SDC-812BN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</w:tr>
      <w:tr w:rsidR="00441A90" w:rsidRPr="00D177FD" w:rsidTr="00721C7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Kalkulator z drukarką CX-123N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</w:tr>
      <w:tr w:rsidR="00441A90" w:rsidRPr="00D177FD" w:rsidTr="00721C7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Kalka ołówkowa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</w:tr>
      <w:tr w:rsidR="00441A90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Karteczki samoprzylepne nie pozostawiające śladów po odklejeniu, 100 </w:t>
            </w:r>
            <w:proofErr w:type="spellStart"/>
            <w:r w:rsidRPr="0069332C">
              <w:rPr>
                <w:rFonts w:cs="Times New Roman"/>
              </w:rPr>
              <w:t>szt</w:t>
            </w:r>
            <w:proofErr w:type="spellEnd"/>
            <w:r w:rsidRPr="0069332C">
              <w:rPr>
                <w:rFonts w:cs="Times New Roman"/>
              </w:rPr>
              <w:t xml:space="preserve"> w bloczku,</w:t>
            </w:r>
          </w:p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75 x 75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111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Karty gospodarstw nieruchomości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5051D1">
              <w:rPr>
                <w:rFonts w:cs="Times New Roman"/>
              </w:rPr>
              <w:t>Karta drogowa samochodu osobowego Sm z numeracją kart (bloczek 100 kartek)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41A90" w:rsidP="00441A90">
            <w:pPr>
              <w:pStyle w:val="TableContents"/>
              <w:jc w:val="center"/>
            </w:pPr>
            <w:r>
              <w:t>bloczek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Klej w sztyfcie bezbarwny, bezwonny do klejenia papieru tektury zdjęć 36 g  </w:t>
            </w:r>
            <w:proofErr w:type="spellStart"/>
            <w:r w:rsidRPr="0069332C">
              <w:rPr>
                <w:rFonts w:cs="Times New Roman"/>
              </w:rPr>
              <w:t>Prit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A90" w:rsidRDefault="00483B19" w:rsidP="00721C7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 na CD z dnem NK białe 90g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C4 229x324 mm samoprzylepne z paskiem A'250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C5  samoprzylepne biała z paskiem o wymiarach 162 x 229mm</w:t>
            </w:r>
          </w:p>
          <w:p w:rsidR="007B7033" w:rsidRPr="0069332C" w:rsidRDefault="007B7033" w:rsidP="007B7033">
            <w:pPr>
              <w:pStyle w:val="TableContents"/>
              <w:rPr>
                <w:rFonts w:cs="Times New Roman"/>
              </w:rPr>
            </w:pPr>
            <w:r w:rsidRPr="0069332C">
              <w:rPr>
                <w:rFonts w:cs="Times New Roman"/>
              </w:rPr>
              <w:t>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C6 samoprzylepna biała A'1000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C6 ze zwrotnym potwierdzeniem odbioru samokopiująca  A'1000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DL SK z okienkiem prawym 110x220, biała 75 gr/m ² A'50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dowodowa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ochronna powietrzna o wymiarach 290x370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ochronna powietrzna o wymiarach 350x240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szara z rozszerzanym dnem  E4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500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79.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Koperty bąbelkowe do wysyłki płyt CD i DVD wymiar zewnętrzny 200x175mm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Korektor w piórze cienka metalowa końcówka  4,2 ml ZL 103 </w:t>
            </w:r>
            <w:proofErr w:type="spellStart"/>
            <w:r w:rsidRPr="00D177FD">
              <w:t>Pentel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Korektor w taśmie 4,2 długość taśmy 12 m </w:t>
            </w:r>
            <w:proofErr w:type="spellStart"/>
            <w:r w:rsidRPr="00D177FD">
              <w:t>Pentel</w:t>
            </w:r>
            <w:proofErr w:type="spellEnd"/>
            <w:r w:rsidRPr="00D177FD">
              <w:t xml:space="preserve"> ZTT15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Kostka klejona biała 85mmx85mmx35mm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642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Koszulki krystaliczne A4 wykonane z folii PP BANTEX  100szt w opak.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78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Książka druków ścisłego zarachowania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78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Książka do podpisu skóropodobne tworzywo różne kolory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469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>
              <w:t>Książka kontroli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 xml:space="preserve"> 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Linijka metalowa 30 cm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>
              <w:t>Linijka plastikowa  z pojedynczą</w:t>
            </w:r>
            <w:r w:rsidRPr="00D177FD">
              <w:t xml:space="preserve"> skalą 30cm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Marker czarny do opisu płyt CD i DVD dwustronny TWIN Pilot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Markery czarny permanentny okrągła końcówka N850 </w:t>
            </w:r>
            <w:proofErr w:type="spellStart"/>
            <w:r w:rsidRPr="00D177FD">
              <w:t>Pentel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82.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 xml:space="preserve">Nabój atramentowy Parker </w:t>
            </w:r>
            <w:proofErr w:type="spellStart"/>
            <w:r w:rsidRPr="00D177FD">
              <w:t>Quink</w:t>
            </w:r>
            <w:proofErr w:type="spellEnd"/>
          </w:p>
          <w:p w:rsidR="007B7033" w:rsidRPr="00D177FD" w:rsidRDefault="007B7033" w:rsidP="007B7033">
            <w:pPr>
              <w:pStyle w:val="TableContents"/>
            </w:pPr>
            <w:r w:rsidRPr="00D177FD">
              <w:t xml:space="preserve">Kolor niebieski 5 </w:t>
            </w:r>
            <w:proofErr w:type="spellStart"/>
            <w:r w:rsidRPr="00D177FD">
              <w:t>szt</w:t>
            </w:r>
            <w:proofErr w:type="spellEnd"/>
            <w:r w:rsidRPr="00D177FD">
              <w:t xml:space="preserve"> w opakowaniu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o</w:t>
            </w:r>
            <w:r w:rsidRPr="00D177FD">
              <w:t>pak.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Nożyczki  ostrze ze stali nierdzewnej ergonomicznie wyprofilowana rękojeść wykonana z niełamliwego plastiku 25 cm  </w:t>
            </w:r>
            <w:proofErr w:type="spellStart"/>
            <w:r w:rsidRPr="00D177FD">
              <w:t>Laco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proofErr w:type="spellStart"/>
            <w:r w:rsidRPr="00D177FD">
              <w:t>Ofertówki</w:t>
            </w:r>
            <w:proofErr w:type="spellEnd"/>
            <w:r w:rsidRPr="00D177FD">
              <w:t xml:space="preserve"> A4 krystaliczne wykonane z przeźroczystej folii PCV otwierane u góry i z prawej strony, opakowanie 25 szt. w folii </w:t>
            </w:r>
            <w:proofErr w:type="spellStart"/>
            <w:r w:rsidRPr="00D177FD">
              <w:t>Biurfol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Okładka tylna kolorowy karton </w:t>
            </w:r>
            <w:proofErr w:type="spellStart"/>
            <w:r w:rsidRPr="00D177FD">
              <w:t>chromolux</w:t>
            </w:r>
            <w:proofErr w:type="spellEnd"/>
            <w:r w:rsidRPr="00D177FD">
              <w:t xml:space="preserve"> A'100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o</w:t>
            </w:r>
            <w:r w:rsidRPr="00D177FD">
              <w:t>pak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Ołówek odporny na złamanie mocne cedrowe drewno, twardość HB </w:t>
            </w:r>
            <w:proofErr w:type="spellStart"/>
            <w:r w:rsidRPr="00D177FD">
              <w:t>Noris</w:t>
            </w:r>
            <w:proofErr w:type="spellEnd"/>
            <w:r w:rsidRPr="00D177FD">
              <w:t xml:space="preserve"> z gumką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 do drukarek i kserokopiarek   o fotograficznej jakości przeznaczony do kolorowych drukarek laserowych sztywny A 4 100g/m²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 do drukarek i kserokopiarek o fotograficznej jakości przeznaczony do kolorowych drukarek laserowych sztywny A4 160g/m² 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do drukarek i kserokopiarek  A4  250g/m² A'250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do drukarek i kserokopiarek  o fotograficznej jakości przeznaczony do kolorowych drukarek laserowych sztywny A4 200g/m² 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  <w:r w:rsidRPr="00D177FD">
              <w:t>7</w:t>
            </w:r>
            <w:r w:rsidRPr="00D177FD">
              <w:lastRenderedPageBreak/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lastRenderedPageBreak/>
              <w:t xml:space="preserve">Papier do drukarek i </w:t>
            </w:r>
            <w:r w:rsidRPr="00D177FD">
              <w:lastRenderedPageBreak/>
              <w:t>kserokopiarek A3 80 g/m2 do druków wysokiej jakości dokumentów, 1 ryza 500 arkuszy białość  CIE 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lastRenderedPageBreak/>
              <w:t xml:space="preserve">    ryza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76.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>Papier do drukarek i kserokopiarek A4 80 g/m2 do druków wysokiej jakości dokumentów, 1 ryza 500 arkuszy białości CIE 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 xml:space="preserve">    ryza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700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 xml:space="preserve">                 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 xml:space="preserve">                 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 xml:space="preserve">                  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 xml:space="preserve">                      </w:t>
            </w: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do drukarek i kserokopiarek kredowy A4  200g/m² A'250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483B19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do drukarek i kserokopiarek o fotograficznej jakości przeznaczony do kolorowych drukarek laserowych sztywny A4 120g/m² 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kolorowy do drukarek i kserokopiarek kolory pastelowe A3 80g/m²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381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komputerowy bezdrzewny bezpyłowy i bez chlorowy samokopiujący A4 format 240x12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4-warstwowy 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38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satynowy do wydruku eleganckich certyfikatów, dyplomów itp. do drukarek laserowych i atramentowych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opakowanie 25 ark 170g/m²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Pieczątka </w:t>
            </w:r>
            <w:proofErr w:type="spellStart"/>
            <w:r w:rsidRPr="00D177FD">
              <w:t>trodat</w:t>
            </w:r>
            <w:proofErr w:type="spellEnd"/>
            <w:r w:rsidRPr="00D177FD">
              <w:t xml:space="preserve"> 4912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Pieczątka </w:t>
            </w:r>
            <w:proofErr w:type="spellStart"/>
            <w:r w:rsidRPr="00D177FD">
              <w:t>trodat</w:t>
            </w:r>
            <w:proofErr w:type="spellEnd"/>
            <w:r w:rsidRPr="00D177FD">
              <w:t xml:space="preserve"> 4913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>
              <w:t xml:space="preserve">Pieczątka </w:t>
            </w:r>
            <w:proofErr w:type="spellStart"/>
            <w:r>
              <w:t>trodat</w:t>
            </w:r>
            <w:proofErr w:type="spellEnd"/>
            <w:r>
              <w:t xml:space="preserve"> 5211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>
              <w:t xml:space="preserve">Pieczątka </w:t>
            </w:r>
            <w:proofErr w:type="spellStart"/>
            <w:r>
              <w:t>trodat</w:t>
            </w:r>
            <w:proofErr w:type="spellEnd"/>
            <w:r>
              <w:t xml:space="preserve"> 4926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Pinezki srebrne opakowanie 50szt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93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Pióro kulkowe  kolor niebieski  wymazywalne ergonomiczny uchwyt tusz </w:t>
            </w:r>
            <w:proofErr w:type="spellStart"/>
            <w:r w:rsidRPr="00D177FD">
              <w:t>Metamo</w:t>
            </w:r>
            <w:proofErr w:type="spellEnd"/>
            <w:r w:rsidRPr="00D177FD">
              <w:t xml:space="preserve"> tusz odporny na działania wody i światła szerokość grubość linii pisania 0,7 mm FRIXION BALL kolor niebieski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Płyta dwuwarstwowe DVD+R 8,5 GB 8x </w:t>
            </w:r>
            <w:proofErr w:type="spellStart"/>
            <w:r w:rsidRPr="00D177FD">
              <w:t>Verbatim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  <w:rPr>
                <w:lang w:val="en-US"/>
              </w:rPr>
            </w:pPr>
            <w:proofErr w:type="spellStart"/>
            <w:r w:rsidRPr="00D177FD">
              <w:rPr>
                <w:lang w:val="en-US"/>
              </w:rPr>
              <w:t>Płyty</w:t>
            </w:r>
            <w:proofErr w:type="spellEnd"/>
            <w:r w:rsidRPr="00D177FD">
              <w:rPr>
                <w:lang w:val="en-US"/>
              </w:rPr>
              <w:t xml:space="preserve"> CD-R 700 MB  Verbatim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Płyty DVD +R, DVD-R 4,7 GB </w:t>
            </w:r>
            <w:proofErr w:type="spellStart"/>
            <w:r w:rsidRPr="00D177FD">
              <w:t>Verbatim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Poduszka do pieczątki </w:t>
            </w:r>
            <w:proofErr w:type="spellStart"/>
            <w:r w:rsidRPr="00D177FD">
              <w:t>trodat</w:t>
            </w:r>
            <w:proofErr w:type="spellEnd"/>
            <w:r w:rsidRPr="00D177FD">
              <w:t xml:space="preserve"> 4912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Poduszka do pieczątki </w:t>
            </w:r>
            <w:proofErr w:type="spellStart"/>
            <w:r w:rsidRPr="00D177FD">
              <w:t>trodat</w:t>
            </w:r>
            <w:proofErr w:type="spellEnd"/>
            <w:r w:rsidRPr="00D177FD">
              <w:t xml:space="preserve"> 4913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Poduszka do pieczątki </w:t>
            </w:r>
            <w:proofErr w:type="spellStart"/>
            <w:r>
              <w:t>trodat</w:t>
            </w:r>
            <w:proofErr w:type="spellEnd"/>
            <w:r>
              <w:t xml:space="preserve"> 5211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Poduszka do pieczątki</w:t>
            </w:r>
            <w:r>
              <w:t xml:space="preserve"> </w:t>
            </w:r>
            <w:proofErr w:type="spellStart"/>
            <w:r>
              <w:t>trodat</w:t>
            </w:r>
            <w:proofErr w:type="spellEnd"/>
            <w:r>
              <w:t xml:space="preserve"> 4926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Pojemnik kartonowy na czasopisma pole opisywane na grzbiecie szerokość grzbietu 80mm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2C238A">
              <w:t>Polecenie księgowania PK(bloczek 60 kartek)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FD0188" w:rsidRDefault="007B7033" w:rsidP="007B7033">
            <w:pPr>
              <w:pStyle w:val="TableContents"/>
              <w:snapToGrid w:val="0"/>
            </w:pPr>
            <w:r w:rsidRPr="00FD0188">
              <w:t>Polecenie wyjazdu służbowego – zagranicznego (bloczek 50 kartek)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bloczek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FD0188" w:rsidRDefault="007B7033" w:rsidP="007B7033">
            <w:pPr>
              <w:pStyle w:val="TableContents"/>
              <w:snapToGrid w:val="0"/>
            </w:pPr>
            <w:r w:rsidRPr="00FD0188">
              <w:t>Polecenie wyjazdu służbowego (bloczek 50 kartek)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bloczek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38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78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>Półka biurowa wykonana z polistyrenu o wysokiej wytrzymałości, przeznaczone do dokumentów w formacie A4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721C78">
        <w:trPr>
          <w:trHeight w:val="165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Pudełka archiwizacyjne </w:t>
            </w:r>
            <w:proofErr w:type="spellStart"/>
            <w:r w:rsidRPr="00D177FD">
              <w:t>Boxy</w:t>
            </w:r>
            <w:proofErr w:type="spellEnd"/>
            <w:r w:rsidRPr="00D177FD">
              <w:t xml:space="preserve"> do przechowywania dokumentów wypiętych z segregatora pole opisywane na grzbiecie i bocznej ściance grzbiet 150mm pojemność 1500 kartek A4 wymiary 350x150x250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0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80.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 xml:space="preserve">Pudło z tektury litej bezkwasowe 350x260x110m, </w:t>
            </w:r>
            <w:proofErr w:type="spellStart"/>
            <w:r w:rsidRPr="00D177FD">
              <w:t>ph</w:t>
            </w:r>
            <w:proofErr w:type="spellEnd"/>
            <w:r w:rsidRPr="00D177FD">
              <w:t xml:space="preserve"> 8.0-9.5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gramatura 1300g/m</w:t>
            </w:r>
            <w:r w:rsidRPr="00D177FD">
              <w:rPr>
                <w:rFonts w:cs="Times New Roman"/>
              </w:rPr>
              <w:t>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721C78">
        <w:trPr>
          <w:trHeight w:val="111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lastRenderedPageBreak/>
              <w:t>81.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>Pudło z tektury litej bezkwasowe 450x320x110mph 8.0-9.5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Gramatura 1300g/m</w:t>
            </w:r>
            <w:r w:rsidRPr="00D177FD">
              <w:rPr>
                <w:rFonts w:cs="Times New Roman"/>
              </w:rPr>
              <w:t>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721C78">
        <w:trPr>
          <w:trHeight w:val="82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Rolka offsetowa (papierowa) 57mm x 25m 10 rolek w opakowaniu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Rozszywasz uniwersalny do wszystkich rodzajów zszywek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220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Samoprzylepne zakładki indeksujące Post - </w:t>
            </w:r>
            <w:proofErr w:type="spellStart"/>
            <w:r w:rsidRPr="00D177FD">
              <w:t>it</w:t>
            </w:r>
            <w:proofErr w:type="spellEnd"/>
            <w:r w:rsidRPr="00D177FD">
              <w:t xml:space="preserve">  z możliwością pisania po nich, z możliwością wielokrotnego przyklejania i odklejania, nie niszczące dokumentów 25mmx43mm, kolor do wyboru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222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Segregatory  A-4, dwu ringowy   oklejony folią PP na zewnątrz i wewnątrz , w kolorach do uzgodnienia, wymienna etykieta opisowa na grzbiecie, na dolnych krawędziach metalowe okucia szerokość grzbietu 50mm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2206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Segregatory A-4, dwu ringowy oklejony folią PP na zewnątrz i wewnątrz , w kolorach do uzgodnienia, wymienna etykieta opisowa na grzbiecie, na dolnych krawędziach metalowe okucia szerokość grzbietu 75mm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274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Skoroszyt na dokumenty  A-4 ze sztywnej kolorowej folii PCV z przeźroczystą przednią okładką standardową perforacją na grzbiecie umożliwiającą wpinanie do segregatora z wsuwaną kartonową listwą do opisu i metalowymi wąsami kolory według zapotrzebowania 20 w opak.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1000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Skoroszyt zwykły wykonany z kartonu o grubości 250g/m² kolor biały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23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Skorowidze  szyte w twardej wytrzymałej i lakierowanej oprawie wyposażone w tłoczony indeks kratka A4 192 kartki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Spinacz biurowy metalowy niklowany  50mm w opakowaniu tekturowym A'100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82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Spinacz biurowy metalowy niklowany okrągły 28 mm w opakowaniu tekturowym A'100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Sprężone powietrze pojemność  430ml </w:t>
            </w:r>
            <w:proofErr w:type="spellStart"/>
            <w:r w:rsidRPr="00D177FD">
              <w:t>Fellowes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Sznurek bawełniany  biały 0,5 kg 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Szpilki uniwersalne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o</w:t>
            </w:r>
            <w:r w:rsidRPr="00D177FD">
              <w:t>p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Taśma do kalkulatora </w:t>
            </w:r>
            <w:proofErr w:type="spellStart"/>
            <w:r w:rsidRPr="00D177FD">
              <w:t>Citizen</w:t>
            </w:r>
            <w:proofErr w:type="spellEnd"/>
            <w:r w:rsidRPr="00D177FD">
              <w:t xml:space="preserve"> CX-123N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Taśma dwustronna pokryta emulsyjnym klejem akrylowym 50mm x25mm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66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Taśma klejąca biurowa przeźroczysta w rolce, wykonana z polipropylenu pokryta emulsyjnym klejem akrylowym szer. min 18mmx30mm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65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Taśma pakowa kauczukowa , klej kauczuk syntetyczny do oklejania ciężkich kartonów i paczek możliwość klejenia w niskich temperaturach </w:t>
            </w:r>
            <w:proofErr w:type="spellStart"/>
            <w:r w:rsidRPr="00D177FD">
              <w:t>rozm</w:t>
            </w:r>
            <w:proofErr w:type="spellEnd"/>
            <w:r w:rsidRPr="00D177FD">
              <w:t>.  48mm/66mm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Taśma </w:t>
            </w:r>
            <w:proofErr w:type="spellStart"/>
            <w:r w:rsidRPr="00D177FD">
              <w:t>klejaca</w:t>
            </w:r>
            <w:proofErr w:type="spellEnd"/>
            <w:r w:rsidRPr="00D177FD">
              <w:t xml:space="preserve"> dwustronna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 wiązana tekturowa tzw. bezkwasowe grubość do 5 cm o długich klapkach, format A4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55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do podpisu w twardej okładce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skrzydłowa wykonana z wytrzymałej tektury  grubość 2mm oklejonej na zewnątrz folia PP a wewnątrz papierem zamykana na gumkę format A4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38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wiązana kartonowa tzw. bezkwasowe , wykonana z kartonu o grubości 250g/m²  na dokumenty formatu A4 kolor biały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2000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2221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z gumką wykonana z mocnego barwionego i lakierowanego z jednej strony kartonu o gramaturze 400g/m²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zamykany na gumkę 3 zakładki chroniące przed wypadaniem dokumentów formatu A4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40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Tem</w:t>
            </w:r>
            <w:r>
              <w:t>peró</w:t>
            </w:r>
            <w:r w:rsidRPr="00D177FD">
              <w:t>wka plastikowa z pojemnikiem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70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Tusz do stempli gumowych 110S NORIS wodny uniwersalny do stempli ręcznych i samotuszujących z gumową lub polimerową płytką stemplującą kolor według zapotrzebowania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53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  <w:r w:rsidRPr="00D177FD">
              <w:t>Tyły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Tyły do bindowania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Wkład </w:t>
            </w:r>
            <w:proofErr w:type="spellStart"/>
            <w:r w:rsidRPr="00D177FD">
              <w:t>Frixion</w:t>
            </w:r>
            <w:proofErr w:type="spellEnd"/>
            <w:r w:rsidRPr="00D177FD">
              <w:t xml:space="preserve"> do pióra kulkowego </w:t>
            </w:r>
            <w:proofErr w:type="spellStart"/>
            <w:r w:rsidRPr="00D177FD">
              <w:t>Frixion</w:t>
            </w:r>
            <w:proofErr w:type="spellEnd"/>
            <w:r w:rsidRPr="00D177FD">
              <w:t xml:space="preserve"> grubość linii pisania 0,7 mm kolor niebieski 3 </w:t>
            </w:r>
            <w:proofErr w:type="spellStart"/>
            <w:r w:rsidRPr="00D177FD">
              <w:t>szt</w:t>
            </w:r>
            <w:proofErr w:type="spellEnd"/>
            <w:r w:rsidRPr="00D177FD">
              <w:t xml:space="preserve"> w opakowaniu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80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  <w:r w:rsidRPr="00D177FD">
              <w:t>Wkłady 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Wkłady do kalkulatora </w:t>
            </w:r>
            <w:proofErr w:type="spellStart"/>
            <w:r w:rsidRPr="00D177FD">
              <w:t>Citizen</w:t>
            </w:r>
            <w:proofErr w:type="spellEnd"/>
            <w:r w:rsidRPr="00D177FD">
              <w:t xml:space="preserve"> CX-123N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48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Wodny tusz do pieczątek  różne kolory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Zakładki indeksujące w bloczku 4x50 kartek rozmiar 20x50 mm w czterech kolorach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Zakładki Post-</w:t>
            </w:r>
            <w:proofErr w:type="spellStart"/>
            <w:r w:rsidRPr="00D177FD">
              <w:t>it</w:t>
            </w:r>
            <w:proofErr w:type="spellEnd"/>
            <w:r w:rsidRPr="00D177FD">
              <w:t xml:space="preserve"> strzałki w różnych kolorach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65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proofErr w:type="spellStart"/>
            <w:r w:rsidRPr="00D177FD">
              <w:t>Zakreślacze</w:t>
            </w:r>
            <w:proofErr w:type="spellEnd"/>
            <w:r w:rsidRPr="00D177FD">
              <w:t xml:space="preserve"> atrament pigmentowany na bazie wody intensywny nieblaknące kolory do wszystkich rodzajów papieru końcówka ścięta 1-5 mm  STAEDTLER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>
              <w:t>s</w:t>
            </w:r>
            <w:r w:rsidR="007B7033"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313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Zeszyt A4 96 kartkowy w kratkę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Zeszyt A5 32 kartkowy w kratkę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Zeszyt A5 60 kartkowy w kratkę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82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Zeszyty oprawa twarda A4 96 kartkowy w kratkę INTERDRUK 90 g/m2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139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Zszywacz metalowy do zszywania plików min 40 kartek  5502 </w:t>
            </w:r>
            <w:proofErr w:type="spellStart"/>
            <w:r w:rsidRPr="00D177FD">
              <w:t>Leitz</w:t>
            </w:r>
            <w:proofErr w:type="spellEnd"/>
            <w:r w:rsidRPr="00D177FD">
              <w:t xml:space="preserve"> zastosowaniem zszywek 24/26  </w:t>
            </w:r>
            <w:proofErr w:type="spellStart"/>
            <w:r w:rsidRPr="00D177FD">
              <w:t>Leitz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82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Zszywki rozmiar 10,   stalowe galwanizowane, klejone w bloki </w:t>
            </w:r>
            <w:proofErr w:type="spellStart"/>
            <w:r w:rsidRPr="00D177FD">
              <w:t>Leitz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721C78">
        <w:trPr>
          <w:trHeight w:val="82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Zszywki rozmiar 24/6, stalowe galwanizowane, klejone w bloki po 100szt </w:t>
            </w:r>
            <w:proofErr w:type="spellStart"/>
            <w:r w:rsidRPr="00D177FD">
              <w:t>Leitz</w:t>
            </w:r>
            <w:proofErr w:type="spellEnd"/>
            <w:r w:rsidRPr="00D177FD">
              <w:t xml:space="preserve"> 30k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813D9">
        <w:trPr>
          <w:trHeight w:val="89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rPr>
                <w:rFonts w:eastAsia="Times New Roman" w:cs="Times New Roman"/>
                <w:bCs/>
                <w:kern w:val="36"/>
                <w:lang w:eastAsia="pl-PL" w:bidi="ar-SA"/>
              </w:rPr>
              <w:t>Zwrotne potwierdzenie odbioru / KPA - POSTĘPOWANIE (wzór - 2018)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177FD" w:rsidRDefault="00A97000" w:rsidP="00721C78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69332C">
        <w:trPr>
          <w:trHeight w:val="819"/>
          <w:jc w:val="center"/>
        </w:trPr>
        <w:tc>
          <w:tcPr>
            <w:tcW w:w="8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76E67" w:rsidRDefault="007B7033" w:rsidP="007B7033">
            <w:pPr>
              <w:pStyle w:val="TableContents"/>
              <w:jc w:val="right"/>
              <w:rPr>
                <w:sz w:val="28"/>
                <w:szCs w:val="28"/>
              </w:rPr>
            </w:pPr>
            <w:r w:rsidRPr="00D76E67">
              <w:rPr>
                <w:b/>
                <w:sz w:val="28"/>
                <w:szCs w:val="28"/>
              </w:rPr>
              <w:t xml:space="preserve">RAZEM </w:t>
            </w:r>
            <w:r>
              <w:rPr>
                <w:b/>
                <w:sz w:val="28"/>
                <w:szCs w:val="28"/>
              </w:rPr>
              <w:t xml:space="preserve">wartość </w:t>
            </w:r>
            <w:r w:rsidRPr="00D76E67">
              <w:rPr>
                <w:b/>
                <w:sz w:val="28"/>
                <w:szCs w:val="28"/>
              </w:rPr>
              <w:t>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</w:tbl>
    <w:p w:rsidR="00D26FE3" w:rsidRDefault="00D26FE3" w:rsidP="008A388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FE3" w:rsidRDefault="00D26FE3" w:rsidP="008A388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2F8" w:rsidRDefault="000172F8" w:rsidP="008A388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3D9" w:rsidRPr="00E64D6A" w:rsidRDefault="000172F8" w:rsidP="00F813D9">
      <w:pPr>
        <w:spacing w:line="276" w:lineRule="auto"/>
        <w:jc w:val="both"/>
        <w:rPr>
          <w:b/>
          <w:color w:val="000099"/>
        </w:rPr>
      </w:pPr>
      <w:r w:rsidRPr="00F813D9">
        <w:rPr>
          <w:rFonts w:cstheme="minorHAnsi"/>
          <w:b/>
          <w:color w:val="FF0000"/>
          <w:sz w:val="24"/>
          <w:szCs w:val="24"/>
          <w:u w:val="single"/>
        </w:rPr>
        <w:t>UWAGA</w:t>
      </w:r>
      <w:r w:rsidR="001C7907" w:rsidRPr="00F813D9">
        <w:rPr>
          <w:rFonts w:cstheme="minorHAnsi"/>
          <w:color w:val="FF0000"/>
          <w:sz w:val="24"/>
          <w:szCs w:val="24"/>
        </w:rPr>
        <w:t>: Ofertę należy opatrzyć podpisem</w:t>
      </w:r>
      <w:r w:rsidR="00F813D9" w:rsidRPr="00F813D9">
        <w:rPr>
          <w:rFonts w:cstheme="minorHAnsi"/>
          <w:color w:val="FF0000"/>
          <w:sz w:val="24"/>
          <w:szCs w:val="24"/>
        </w:rPr>
        <w:t xml:space="preserve"> zaufanym, </w:t>
      </w:r>
      <w:r w:rsidR="001C7907" w:rsidRPr="00F813D9">
        <w:rPr>
          <w:rFonts w:cstheme="minorHAnsi"/>
          <w:color w:val="FF0000"/>
          <w:sz w:val="24"/>
          <w:szCs w:val="24"/>
        </w:rPr>
        <w:t xml:space="preserve">osobistym lub </w:t>
      </w:r>
      <w:r w:rsidR="00F813D9" w:rsidRPr="00F813D9">
        <w:rPr>
          <w:rFonts w:cstheme="minorHAnsi"/>
          <w:color w:val="FF0000"/>
          <w:sz w:val="24"/>
          <w:szCs w:val="24"/>
        </w:rPr>
        <w:t xml:space="preserve">kwalifikowanym podpisem elektronicznym </w:t>
      </w:r>
      <w:r w:rsidR="00F813D9">
        <w:rPr>
          <w:rFonts w:cstheme="minorHAnsi"/>
          <w:color w:val="FF0000"/>
          <w:sz w:val="24"/>
          <w:szCs w:val="24"/>
        </w:rPr>
        <w:t>i przesłać</w:t>
      </w:r>
      <w:r w:rsidR="00F813D9" w:rsidRPr="00F813D9">
        <w:rPr>
          <w:rFonts w:cstheme="minorHAnsi"/>
          <w:color w:val="FF0000"/>
          <w:sz w:val="24"/>
          <w:szCs w:val="24"/>
        </w:rPr>
        <w:t xml:space="preserve"> za pośrednictwem platformy zakupowej</w:t>
      </w:r>
      <w:r w:rsidR="00F813D9">
        <w:rPr>
          <w:rFonts w:cstheme="minorHAnsi"/>
          <w:color w:val="FF0000"/>
          <w:sz w:val="24"/>
          <w:szCs w:val="24"/>
        </w:rPr>
        <w:t>,</w:t>
      </w:r>
      <w:r w:rsidR="00F813D9" w:rsidRPr="00F813D9">
        <w:rPr>
          <w:rFonts w:cstheme="minorHAnsi"/>
          <w:color w:val="FF0000"/>
          <w:sz w:val="24"/>
          <w:szCs w:val="24"/>
        </w:rPr>
        <w:t xml:space="preserve"> na której prowadzone jest niniejsze zapytanie ofertowe</w:t>
      </w:r>
      <w:r w:rsidR="000C256A">
        <w:rPr>
          <w:rFonts w:cstheme="minorHAnsi"/>
          <w:color w:val="FF0000"/>
          <w:sz w:val="24"/>
          <w:szCs w:val="24"/>
        </w:rPr>
        <w:t xml:space="preserve"> </w:t>
      </w:r>
      <w:bookmarkStart w:id="0" w:name="_GoBack"/>
      <w:bookmarkEnd w:id="0"/>
      <w:r w:rsidR="000C256A" w:rsidRPr="000C256A">
        <w:rPr>
          <w:color w:val="FF0000"/>
        </w:rPr>
        <w:t>dostępnej pod adresem internetowym</w:t>
      </w:r>
      <w:r w:rsidR="00F813D9" w:rsidRPr="000C256A">
        <w:rPr>
          <w:rFonts w:cstheme="minorHAnsi"/>
          <w:color w:val="FF0000"/>
          <w:sz w:val="24"/>
          <w:szCs w:val="24"/>
        </w:rPr>
        <w:t xml:space="preserve"> </w:t>
      </w:r>
      <w:r w:rsidR="00F813D9" w:rsidRPr="000C256A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7" w:history="1">
        <w:r w:rsidR="00F813D9" w:rsidRPr="00E64D6A">
          <w:rPr>
            <w:rStyle w:val="Hipercze"/>
            <w:b/>
            <w:color w:val="000099"/>
          </w:rPr>
          <w:t>https://platformazakupowa.pl/pn/glogow-mlp</w:t>
        </w:r>
      </w:hyperlink>
    </w:p>
    <w:p w:rsidR="008A388B" w:rsidRPr="001C7907" w:rsidRDefault="008A388B" w:rsidP="001C7907">
      <w:pPr>
        <w:rPr>
          <w:rFonts w:ascii="Times New Roman" w:hAnsi="Times New Roman"/>
          <w:sz w:val="24"/>
          <w:szCs w:val="24"/>
        </w:rPr>
      </w:pPr>
    </w:p>
    <w:sectPr w:rsidR="008A388B" w:rsidRPr="001C79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68" w:rsidRDefault="00D65D68" w:rsidP="00254AF0">
      <w:pPr>
        <w:spacing w:after="0" w:line="240" w:lineRule="auto"/>
      </w:pPr>
      <w:r>
        <w:separator/>
      </w:r>
    </w:p>
  </w:endnote>
  <w:endnote w:type="continuationSeparator" w:id="0">
    <w:p w:rsidR="00D65D68" w:rsidRDefault="00D65D68" w:rsidP="0025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1737773522"/>
      <w:docPartObj>
        <w:docPartGallery w:val="Page Numbers (Bottom of Page)"/>
        <w:docPartUnique/>
      </w:docPartObj>
    </w:sdtPr>
    <w:sdtEndPr/>
    <w:sdtContent>
      <w:p w:rsidR="00483B19" w:rsidRPr="00254AF0" w:rsidRDefault="00483B1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54AF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254AF0">
          <w:rPr>
            <w:rFonts w:eastAsiaTheme="minorEastAsia" w:cs="Times New Roman"/>
            <w:sz w:val="20"/>
            <w:szCs w:val="20"/>
          </w:rPr>
          <w:fldChar w:fldCharType="begin"/>
        </w:r>
        <w:r w:rsidRPr="00254AF0">
          <w:rPr>
            <w:sz w:val="20"/>
            <w:szCs w:val="20"/>
          </w:rPr>
          <w:instrText>PAGE    \* MERGEFORMAT</w:instrText>
        </w:r>
        <w:r w:rsidRPr="00254AF0">
          <w:rPr>
            <w:rFonts w:eastAsiaTheme="minorEastAsia" w:cs="Times New Roman"/>
            <w:sz w:val="20"/>
            <w:szCs w:val="20"/>
          </w:rPr>
          <w:fldChar w:fldCharType="separate"/>
        </w:r>
        <w:r w:rsidR="000C256A" w:rsidRPr="000C256A">
          <w:rPr>
            <w:rFonts w:asciiTheme="majorHAnsi" w:eastAsiaTheme="majorEastAsia" w:hAnsiTheme="majorHAnsi" w:cstheme="majorBidi"/>
            <w:noProof/>
            <w:sz w:val="20"/>
            <w:szCs w:val="20"/>
          </w:rPr>
          <w:t>10</w:t>
        </w:r>
        <w:r w:rsidRPr="00254AF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83B19" w:rsidRDefault="00483B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68" w:rsidRDefault="00D65D68" w:rsidP="00254AF0">
      <w:pPr>
        <w:spacing w:after="0" w:line="240" w:lineRule="auto"/>
      </w:pPr>
      <w:r>
        <w:separator/>
      </w:r>
    </w:p>
  </w:footnote>
  <w:footnote w:type="continuationSeparator" w:id="0">
    <w:p w:rsidR="00D65D68" w:rsidRDefault="00D65D68" w:rsidP="0025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FF3"/>
    <w:multiLevelType w:val="multilevel"/>
    <w:tmpl w:val="FECA5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12752F0"/>
    <w:multiLevelType w:val="multilevel"/>
    <w:tmpl w:val="165AE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6642EA3"/>
    <w:multiLevelType w:val="hybridMultilevel"/>
    <w:tmpl w:val="CC88F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5DDA"/>
    <w:multiLevelType w:val="hybridMultilevel"/>
    <w:tmpl w:val="F83A7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46858"/>
    <w:multiLevelType w:val="hybridMultilevel"/>
    <w:tmpl w:val="6BD2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19"/>
    <w:rsid w:val="000172F8"/>
    <w:rsid w:val="00075319"/>
    <w:rsid w:val="000C256A"/>
    <w:rsid w:val="001237B8"/>
    <w:rsid w:val="001C7907"/>
    <w:rsid w:val="001D4893"/>
    <w:rsid w:val="002219A3"/>
    <w:rsid w:val="00254AF0"/>
    <w:rsid w:val="00261CBB"/>
    <w:rsid w:val="002C238A"/>
    <w:rsid w:val="002C34E9"/>
    <w:rsid w:val="00374FC3"/>
    <w:rsid w:val="003F2DB8"/>
    <w:rsid w:val="00400A83"/>
    <w:rsid w:val="00414DBC"/>
    <w:rsid w:val="00441A90"/>
    <w:rsid w:val="0045341A"/>
    <w:rsid w:val="00483B19"/>
    <w:rsid w:val="005051D1"/>
    <w:rsid w:val="00514478"/>
    <w:rsid w:val="00547A0A"/>
    <w:rsid w:val="00560060"/>
    <w:rsid w:val="005736FF"/>
    <w:rsid w:val="0069332C"/>
    <w:rsid w:val="006B08B2"/>
    <w:rsid w:val="00721C78"/>
    <w:rsid w:val="00785882"/>
    <w:rsid w:val="007B7033"/>
    <w:rsid w:val="007C33F1"/>
    <w:rsid w:val="00870A1E"/>
    <w:rsid w:val="008A388B"/>
    <w:rsid w:val="008E6A2A"/>
    <w:rsid w:val="008F5E50"/>
    <w:rsid w:val="00923648"/>
    <w:rsid w:val="00986F13"/>
    <w:rsid w:val="00A62A79"/>
    <w:rsid w:val="00A97000"/>
    <w:rsid w:val="00B0372A"/>
    <w:rsid w:val="00B3107E"/>
    <w:rsid w:val="00BB3D2A"/>
    <w:rsid w:val="00C0203E"/>
    <w:rsid w:val="00D26FE3"/>
    <w:rsid w:val="00D65D68"/>
    <w:rsid w:val="00DC6FCE"/>
    <w:rsid w:val="00E84202"/>
    <w:rsid w:val="00E85CC5"/>
    <w:rsid w:val="00E95DC7"/>
    <w:rsid w:val="00F813D9"/>
    <w:rsid w:val="00FC41D9"/>
    <w:rsid w:val="00FD0188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0F79-9372-4795-96A9-019FC4D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F13"/>
    <w:pPr>
      <w:ind w:left="720"/>
      <w:contextualSpacing/>
    </w:pPr>
  </w:style>
  <w:style w:type="paragraph" w:customStyle="1" w:styleId="Standard">
    <w:name w:val="Standard"/>
    <w:rsid w:val="00261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D26FE3"/>
    <w:pPr>
      <w:suppressAutoHyphens/>
      <w:spacing w:before="280" w:after="119" w:line="252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TableContents">
    <w:name w:val="Table Contents"/>
    <w:basedOn w:val="Standard"/>
    <w:rsid w:val="00C0203E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unhideWhenUsed/>
    <w:rsid w:val="002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AF0"/>
  </w:style>
  <w:style w:type="paragraph" w:styleId="Stopka">
    <w:name w:val="footer"/>
    <w:basedOn w:val="Normalny"/>
    <w:link w:val="StopkaZnak"/>
    <w:uiPriority w:val="99"/>
    <w:unhideWhenUsed/>
    <w:rsid w:val="002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AF0"/>
  </w:style>
  <w:style w:type="character" w:styleId="Hipercze">
    <w:name w:val="Hyperlink"/>
    <w:basedOn w:val="Domylnaczcionkaakapitu"/>
    <w:uiPriority w:val="99"/>
    <w:rsid w:val="00F813D9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logow-m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1820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dpiasecka</dc:creator>
  <cp:keywords/>
  <dc:description/>
  <cp:lastModifiedBy>Piotr  Galas</cp:lastModifiedBy>
  <cp:revision>4</cp:revision>
  <dcterms:created xsi:type="dcterms:W3CDTF">2021-12-16T07:10:00Z</dcterms:created>
  <dcterms:modified xsi:type="dcterms:W3CDTF">2021-12-16T11:53:00Z</dcterms:modified>
</cp:coreProperties>
</file>