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3860" w:type="dxa"/>
        <w:tblLook w:val="04A0" w:firstRow="1" w:lastRow="0" w:firstColumn="1" w:lastColumn="0" w:noHBand="0" w:noVBand="1"/>
      </w:tblPr>
      <w:tblGrid>
        <w:gridCol w:w="3090"/>
        <w:gridCol w:w="3159"/>
        <w:gridCol w:w="1321"/>
        <w:gridCol w:w="1290"/>
        <w:gridCol w:w="1199"/>
        <w:gridCol w:w="990"/>
        <w:gridCol w:w="1395"/>
        <w:gridCol w:w="1416"/>
      </w:tblGrid>
      <w:tr w:rsidR="002D4766" w14:paraId="54E28E82" w14:textId="17D2CFD4" w:rsidTr="376038D7">
        <w:trPr>
          <w:trHeight w:val="1155"/>
        </w:trPr>
        <w:tc>
          <w:tcPr>
            <w:tcW w:w="3090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159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321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2489" w:type="dxa"/>
            <w:gridSpan w:val="2"/>
          </w:tcPr>
          <w:p w14:paraId="3C2AE8B0" w14:textId="02AD5B39" w:rsidR="004D7B0B" w:rsidRDefault="610B8039" w:rsidP="79B8E2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79B8E27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CENA JEDNOSTKOWA </w:t>
            </w:r>
          </w:p>
          <w:p w14:paraId="21AA8108" w14:textId="4DB6E698" w:rsidR="004D7B0B" w:rsidRDefault="610B8039" w:rsidP="79B8E2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79B8E27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(w PLN/szt.)</w:t>
            </w:r>
          </w:p>
        </w:tc>
        <w:tc>
          <w:tcPr>
            <w:tcW w:w="99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2811" w:type="dxa"/>
            <w:gridSpan w:val="2"/>
            <w:vAlign w:val="center"/>
          </w:tcPr>
          <w:p w14:paraId="2EF0DD1A" w14:textId="6E811445" w:rsidR="004D7B0B" w:rsidRDefault="6A48D789" w:rsidP="79B8E2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79B8E27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WARTOŚĆ  </w:t>
            </w:r>
          </w:p>
          <w:p w14:paraId="4AE4DA4B" w14:textId="5E1511E7" w:rsidR="004D7B0B" w:rsidRDefault="6A48D789" w:rsidP="79B8E27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79B8E275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376038D7">
        <w:trPr>
          <w:trHeight w:val="714"/>
        </w:trPr>
        <w:tc>
          <w:tcPr>
            <w:tcW w:w="3090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9" w:type="dxa"/>
            <w:vMerge/>
          </w:tcPr>
          <w:p w14:paraId="3AF42578" w14:textId="77777777" w:rsidR="002D4766" w:rsidRDefault="002D4766" w:rsidP="00A93D0A"/>
        </w:tc>
        <w:tc>
          <w:tcPr>
            <w:tcW w:w="1321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9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199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9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9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416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376038D7">
        <w:trPr>
          <w:trHeight w:val="415"/>
        </w:trPr>
        <w:tc>
          <w:tcPr>
            <w:tcW w:w="13860" w:type="dxa"/>
            <w:gridSpan w:val="8"/>
          </w:tcPr>
          <w:p w14:paraId="1F88856E" w14:textId="4AC15C37" w:rsidR="004D7B0B" w:rsidRPr="00DB744F" w:rsidRDefault="00DB744F">
            <w:pPr>
              <w:rPr>
                <w:b/>
                <w:bCs/>
                <w:sz w:val="28"/>
                <w:szCs w:val="28"/>
              </w:rPr>
            </w:pPr>
            <w:r w:rsidRPr="376038D7">
              <w:rPr>
                <w:b/>
                <w:bCs/>
                <w:sz w:val="28"/>
                <w:szCs w:val="28"/>
              </w:rPr>
              <w:t>Cz</w:t>
            </w:r>
            <w:r w:rsidR="1A5C41C6" w:rsidRPr="376038D7">
              <w:rPr>
                <w:b/>
                <w:bCs/>
                <w:sz w:val="28"/>
                <w:szCs w:val="28"/>
              </w:rPr>
              <w:t>ę</w:t>
            </w:r>
            <w:r w:rsidRPr="376038D7">
              <w:rPr>
                <w:b/>
                <w:bCs/>
                <w:sz w:val="28"/>
                <w:szCs w:val="28"/>
              </w:rPr>
              <w:t xml:space="preserve">ść 10 </w:t>
            </w:r>
          </w:p>
        </w:tc>
      </w:tr>
      <w:tr w:rsidR="002D4766" w14:paraId="4D5BEECD" w14:textId="3E756DE6" w:rsidTr="376038D7">
        <w:trPr>
          <w:trHeight w:val="975"/>
        </w:trPr>
        <w:tc>
          <w:tcPr>
            <w:tcW w:w="3090" w:type="dxa"/>
            <w:vAlign w:val="center"/>
          </w:tcPr>
          <w:p w14:paraId="1E060E75" w14:textId="3305A4E9" w:rsidR="003944D3" w:rsidRPr="0075154B" w:rsidRDefault="5C3E6CE9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3159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6EB20446" w14:textId="661D06E6" w:rsidR="002D4766" w:rsidRPr="00A67205" w:rsidRDefault="0075154B" w:rsidP="00A93D0A">
            <w:pPr>
              <w:jc w:val="center"/>
              <w:rPr>
                <w:highlight w:val="yellow"/>
              </w:rPr>
            </w:pPr>
            <w:r>
              <w:t>2 szt.</w:t>
            </w:r>
          </w:p>
        </w:tc>
        <w:tc>
          <w:tcPr>
            <w:tcW w:w="129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5F07D018" w14:textId="397D72E7" w:rsidR="21AA8108" w:rsidRDefault="21AA8108" w:rsidP="21AA81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7D9B09B8" w14:textId="0D53F171" w:rsidR="002D4766" w:rsidRDefault="002D4766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AA8B0F4" w14:textId="3B3F2135" w:rsidR="21AA8108" w:rsidRDefault="21AA8108" w:rsidP="21AA8108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6632BAF5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1715FEE1" w14:textId="6EFAD52E" w:rsidR="0075154B" w:rsidRPr="0075154B" w:rsidRDefault="466D324A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3159" w:type="dxa"/>
            <w:vAlign w:val="center"/>
          </w:tcPr>
          <w:p w14:paraId="41DFC35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4055FD5B" w14:textId="5EAD6C67" w:rsidR="0075154B" w:rsidRDefault="2F47E4DC" w:rsidP="79B8E275">
            <w:pPr>
              <w:jc w:val="center"/>
              <w:rPr>
                <w:highlight w:val="yellow"/>
              </w:rPr>
            </w:pPr>
            <w:r>
              <w:t>2 szt.</w:t>
            </w:r>
          </w:p>
        </w:tc>
        <w:tc>
          <w:tcPr>
            <w:tcW w:w="1290" w:type="dxa"/>
            <w:vAlign w:val="center"/>
          </w:tcPr>
          <w:p w14:paraId="3DE5659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24777AB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6ACB4E6" w14:textId="64363D10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AA4A84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19D8ABF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3BDCA37E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71B80829" w14:textId="34480463" w:rsidR="0075154B" w:rsidRPr="0075154B" w:rsidRDefault="015DA52C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3159" w:type="dxa"/>
            <w:vAlign w:val="center"/>
          </w:tcPr>
          <w:p w14:paraId="3C1E109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687063D3" w14:textId="28F6FEA2" w:rsidR="0075154B" w:rsidRDefault="335A7B85" w:rsidP="00A93D0A">
            <w:pPr>
              <w:jc w:val="center"/>
            </w:pPr>
            <w:r>
              <w:t>2</w:t>
            </w:r>
            <w:r w:rsidR="0075154B">
              <w:t xml:space="preserve"> szt.</w:t>
            </w:r>
          </w:p>
        </w:tc>
        <w:tc>
          <w:tcPr>
            <w:tcW w:w="1290" w:type="dxa"/>
            <w:vAlign w:val="center"/>
          </w:tcPr>
          <w:p w14:paraId="3AB27B1B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6C29926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1E239DC" w14:textId="681989D1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ED2687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8FF6CC2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289ED505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66BF2320" w14:textId="1038D93F" w:rsidR="0075154B" w:rsidRPr="0075154B" w:rsidRDefault="73A085C4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3159" w:type="dxa"/>
            <w:vAlign w:val="center"/>
          </w:tcPr>
          <w:p w14:paraId="4DB35FC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756D8D36" w14:textId="298E7236" w:rsidR="0075154B" w:rsidRDefault="0E3A95F2" w:rsidP="00A93D0A">
            <w:pPr>
              <w:jc w:val="center"/>
            </w:pPr>
            <w:r>
              <w:t>7</w:t>
            </w:r>
            <w:r w:rsidR="0075154B">
              <w:t xml:space="preserve"> szt.</w:t>
            </w:r>
          </w:p>
        </w:tc>
        <w:tc>
          <w:tcPr>
            <w:tcW w:w="1290" w:type="dxa"/>
            <w:vAlign w:val="center"/>
          </w:tcPr>
          <w:p w14:paraId="06CF3480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561DCAEC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4FFE90F5" w14:textId="1D05A0F8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40BDCF2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62816DF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3D781886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36E0005A" w14:textId="0F8E4AEA" w:rsidR="0075154B" w:rsidRPr="0075154B" w:rsidRDefault="6F92A781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283"/>
              <w:textAlignment w:val="baseline"/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3159" w:type="dxa"/>
            <w:vAlign w:val="center"/>
          </w:tcPr>
          <w:p w14:paraId="4A7A3B0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4E37A6E7" w14:textId="47EE2698" w:rsidR="0075154B" w:rsidRDefault="0075154B" w:rsidP="00A93D0A">
            <w:pPr>
              <w:jc w:val="center"/>
            </w:pPr>
            <w:r>
              <w:t>8 szt.</w:t>
            </w:r>
          </w:p>
        </w:tc>
        <w:tc>
          <w:tcPr>
            <w:tcW w:w="1290" w:type="dxa"/>
            <w:vAlign w:val="center"/>
          </w:tcPr>
          <w:p w14:paraId="480AD59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62AFF9DC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4115321" w14:textId="03C5A144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7AEC32B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68252F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5466BEEE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2AC7D93A" w14:textId="41B35FA7" w:rsidR="0075154B" w:rsidRPr="0075154B" w:rsidRDefault="4A853478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Stół warsztatowy</w:t>
            </w:r>
          </w:p>
        </w:tc>
        <w:tc>
          <w:tcPr>
            <w:tcW w:w="3159" w:type="dxa"/>
            <w:vAlign w:val="center"/>
          </w:tcPr>
          <w:p w14:paraId="4FE547E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2A0568B4" w14:textId="02EC902F" w:rsidR="0075154B" w:rsidRDefault="4E40708C" w:rsidP="00A93D0A">
            <w:pPr>
              <w:jc w:val="center"/>
            </w:pPr>
            <w:r>
              <w:t>1</w:t>
            </w:r>
            <w:r w:rsidR="0075154B">
              <w:t>3 szt.</w:t>
            </w:r>
          </w:p>
        </w:tc>
        <w:tc>
          <w:tcPr>
            <w:tcW w:w="1290" w:type="dxa"/>
            <w:vAlign w:val="center"/>
          </w:tcPr>
          <w:p w14:paraId="2C8E82C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723CE24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4C124D8" w14:textId="069BBD21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0AF39BA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7D46647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59C54E9B" w14:textId="77777777" w:rsidTr="376038D7">
        <w:trPr>
          <w:trHeight w:val="915"/>
        </w:trPr>
        <w:tc>
          <w:tcPr>
            <w:tcW w:w="3090" w:type="dxa"/>
            <w:vAlign w:val="center"/>
          </w:tcPr>
          <w:p w14:paraId="5EAF516F" w14:textId="333558C1" w:rsidR="0075154B" w:rsidRPr="0075154B" w:rsidRDefault="06FBC11E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Regał magazynowy</w:t>
            </w:r>
          </w:p>
        </w:tc>
        <w:tc>
          <w:tcPr>
            <w:tcW w:w="3159" w:type="dxa"/>
            <w:vAlign w:val="center"/>
          </w:tcPr>
          <w:p w14:paraId="06D3F64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0C9BCB4D" w14:textId="4309CD48" w:rsidR="0075154B" w:rsidRDefault="098187F5" w:rsidP="00A93D0A">
            <w:pPr>
              <w:jc w:val="center"/>
            </w:pPr>
            <w:r>
              <w:t>3</w:t>
            </w:r>
            <w:r w:rsidR="0075154B">
              <w:t xml:space="preserve"> szt.</w:t>
            </w:r>
          </w:p>
        </w:tc>
        <w:tc>
          <w:tcPr>
            <w:tcW w:w="1290" w:type="dxa"/>
            <w:vAlign w:val="center"/>
          </w:tcPr>
          <w:p w14:paraId="4FD303B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6D426CE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2858C990" w14:textId="4D9ADDFA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13965A9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41FE081E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617C3E5C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5135E8F2" w14:textId="1C3C5C0E" w:rsidR="0075154B" w:rsidRPr="0075154B" w:rsidRDefault="0075154B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2786FE66">
              <w:rPr>
                <w:rStyle w:val="normaltextrun"/>
                <w:rFonts w:ascii="Calibri" w:hAnsi="Calibri" w:cs="Calibri"/>
                <w:color w:val="000000" w:themeColor="text1"/>
              </w:rPr>
              <w:t xml:space="preserve"> </w:t>
            </w:r>
            <w:r w:rsidR="71C7B428"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Szafa na pojemniki</w:t>
            </w:r>
          </w:p>
        </w:tc>
        <w:tc>
          <w:tcPr>
            <w:tcW w:w="3159" w:type="dxa"/>
            <w:vAlign w:val="center"/>
          </w:tcPr>
          <w:p w14:paraId="1C366E1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6F29806D" w14:textId="270EBE8D" w:rsidR="0075154B" w:rsidRDefault="6C4B4268" w:rsidP="00A93D0A">
            <w:pPr>
              <w:jc w:val="center"/>
            </w:pPr>
            <w:r>
              <w:t>2</w:t>
            </w:r>
            <w:r w:rsidR="56F3B4DB">
              <w:t xml:space="preserve"> szt</w:t>
            </w:r>
            <w:r w:rsidR="1E38644A">
              <w:t>.</w:t>
            </w:r>
          </w:p>
        </w:tc>
        <w:tc>
          <w:tcPr>
            <w:tcW w:w="1290" w:type="dxa"/>
            <w:vAlign w:val="center"/>
          </w:tcPr>
          <w:p w14:paraId="2630D84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3AE5C6E1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1C0B6A3A" w14:textId="290CE1E6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7CF6E74B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2714193D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75154B" w14:paraId="1BDB162E" w14:textId="77777777" w:rsidTr="376038D7">
        <w:trPr>
          <w:trHeight w:val="924"/>
        </w:trPr>
        <w:tc>
          <w:tcPr>
            <w:tcW w:w="3090" w:type="dxa"/>
            <w:vAlign w:val="center"/>
          </w:tcPr>
          <w:p w14:paraId="2CDC4304" w14:textId="45EDEEA4" w:rsidR="0075154B" w:rsidRPr="005F4DD6" w:rsidRDefault="16756194" w:rsidP="2786FE66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2786FE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Szafa warsztatowa</w:t>
            </w:r>
          </w:p>
        </w:tc>
        <w:tc>
          <w:tcPr>
            <w:tcW w:w="3159" w:type="dxa"/>
            <w:vAlign w:val="center"/>
          </w:tcPr>
          <w:p w14:paraId="1903C713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40F8D67B" w14:textId="02AA9C9E" w:rsidR="0075154B" w:rsidRDefault="52C9117F" w:rsidP="00A93D0A">
            <w:pPr>
              <w:jc w:val="center"/>
            </w:pPr>
            <w:r>
              <w:t>3</w:t>
            </w:r>
            <w:r w:rsidR="005F4DD6">
              <w:t xml:space="preserve"> szt.</w:t>
            </w:r>
          </w:p>
        </w:tc>
        <w:tc>
          <w:tcPr>
            <w:tcW w:w="1290" w:type="dxa"/>
            <w:vAlign w:val="center"/>
          </w:tcPr>
          <w:p w14:paraId="2548F777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Align w:val="center"/>
          </w:tcPr>
          <w:p w14:paraId="7B4A4E58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14:paraId="6CAC760F" w14:textId="59A5F55E" w:rsidR="0075154B" w:rsidRDefault="0075154B" w:rsidP="79B8E275">
            <w:pPr>
              <w:jc w:val="center"/>
              <w:rPr>
                <w:rFonts w:ascii="Tahoma" w:eastAsia="Tahoma" w:hAnsi="Tahoma" w:cs="Tahoma"/>
                <w:color w:val="212529"/>
                <w:sz w:val="21"/>
                <w:szCs w:val="21"/>
              </w:rPr>
            </w:pPr>
          </w:p>
        </w:tc>
        <w:tc>
          <w:tcPr>
            <w:tcW w:w="1395" w:type="dxa"/>
            <w:vAlign w:val="center"/>
          </w:tcPr>
          <w:p w14:paraId="2F3A1376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62097300" w14:textId="77777777" w:rsidR="0075154B" w:rsidRDefault="0075154B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376038D7">
        <w:trPr>
          <w:trHeight w:val="546"/>
        </w:trPr>
        <w:tc>
          <w:tcPr>
            <w:tcW w:w="11049" w:type="dxa"/>
            <w:gridSpan w:val="6"/>
            <w:shd w:val="clear" w:color="auto" w:fill="D9D9D9" w:themeFill="background1" w:themeFillShade="D9"/>
            <w:vAlign w:val="center"/>
          </w:tcPr>
          <w:p w14:paraId="25DC8D35" w14:textId="655EAB71" w:rsidR="004D7B0B" w:rsidRDefault="6DC34389" w:rsidP="79B8E275">
            <w:pPr>
              <w:spacing w:line="259" w:lineRule="auto"/>
              <w:ind w:left="28"/>
              <w:jc w:val="right"/>
              <w:rPr>
                <w:rFonts w:ascii="Calibri" w:eastAsia="Calibri" w:hAnsi="Calibri" w:cs="Calibri"/>
              </w:rPr>
            </w:pPr>
            <w:r w:rsidRPr="79B8E275">
              <w:rPr>
                <w:rFonts w:ascii="Calibri" w:eastAsia="Calibri" w:hAnsi="Calibri" w:cs="Calibri"/>
                <w:b/>
                <w:bCs/>
                <w:color w:val="000000" w:themeColor="text1"/>
              </w:rPr>
              <w:t>SUMA</w:t>
            </w:r>
          </w:p>
        </w:tc>
        <w:tc>
          <w:tcPr>
            <w:tcW w:w="1395" w:type="dxa"/>
            <w:shd w:val="clear" w:color="auto" w:fill="D9D9D9" w:themeFill="background1" w:themeFillShade="D9"/>
            <w:vAlign w:val="center"/>
          </w:tcPr>
          <w:p w14:paraId="32049B17" w14:textId="533E3A5D" w:rsidR="333BAD08" w:rsidRDefault="333BAD08" w:rsidP="333BAD08">
            <w:pPr>
              <w:jc w:val="center"/>
            </w:pP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43DB93A2" w14:textId="2DCB912B" w:rsidR="333BAD08" w:rsidRDefault="333BAD08" w:rsidP="333BAD08">
            <w:pPr>
              <w:jc w:val="center"/>
            </w:pPr>
          </w:p>
        </w:tc>
      </w:tr>
    </w:tbl>
    <w:p w14:paraId="2CBDE17E" w14:textId="0CD3540B" w:rsidR="27A01EC9" w:rsidRDefault="140CC184" w:rsidP="129E4A1A">
      <w:pPr>
        <w:tabs>
          <w:tab w:val="left" w:pos="1005"/>
        </w:tabs>
        <w:spacing w:line="240" w:lineRule="auto"/>
        <w:contextualSpacing/>
        <w:rPr>
          <w:rFonts w:ascii="Calibri" w:eastAsia="Calibri" w:hAnsi="Calibri" w:cs="Calibri"/>
        </w:rPr>
      </w:pPr>
      <w:r w:rsidRPr="129E4A1A">
        <w:rPr>
          <w:rFonts w:ascii="Calibri" w:eastAsia="Calibri" w:hAnsi="Calibri" w:cs="Calibri"/>
        </w:rPr>
        <w:t xml:space="preserve">Wszystkie pozycje w tabeli należy wypełnić obowiązkowo </w:t>
      </w:r>
    </w:p>
    <w:p w14:paraId="1DE20D49" w14:textId="4CB47933" w:rsidR="27A01EC9" w:rsidRDefault="140CC184" w:rsidP="129E4A1A">
      <w:pPr>
        <w:spacing w:after="0" w:line="240" w:lineRule="auto"/>
        <w:contextualSpacing/>
        <w:rPr>
          <w:rFonts w:ascii="Calibri" w:eastAsia="Calibri" w:hAnsi="Calibri" w:cs="Calibri"/>
        </w:rPr>
      </w:pPr>
      <w:r w:rsidRPr="129E4A1A">
        <w:rPr>
          <w:rFonts w:ascii="Calibri" w:eastAsia="Calibri" w:hAnsi="Calibri" w:cs="Calibri"/>
        </w:rPr>
        <w:t>Wartość netto i brutto należy przenieść do formularza oferty w zakresie odpowiedniej części.</w:t>
      </w:r>
    </w:p>
    <w:p w14:paraId="55148AE6" w14:textId="72DD418A" w:rsidR="27A01EC9" w:rsidRDefault="27A01EC9" w:rsidP="129E4A1A">
      <w:pPr>
        <w:spacing w:after="0" w:line="240" w:lineRule="auto"/>
        <w:contextualSpacing/>
      </w:pPr>
    </w:p>
    <w:sectPr w:rsidR="27A01EC9" w:rsidSect="00755458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B178" w14:textId="77777777" w:rsidR="00CD4A07" w:rsidRDefault="00CD4A07" w:rsidP="00730604">
      <w:pPr>
        <w:spacing w:after="0" w:line="240" w:lineRule="auto"/>
      </w:pPr>
      <w:r>
        <w:separator/>
      </w:r>
    </w:p>
  </w:endnote>
  <w:endnote w:type="continuationSeparator" w:id="0">
    <w:p w14:paraId="45D217AE" w14:textId="77777777" w:rsidR="00CD4A07" w:rsidRDefault="00CD4A07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11AB0" w14:textId="77777777" w:rsidR="00CD4A07" w:rsidRDefault="00CD4A07" w:rsidP="00730604">
      <w:pPr>
        <w:spacing w:after="0" w:line="240" w:lineRule="auto"/>
      </w:pPr>
      <w:r>
        <w:separator/>
      </w:r>
    </w:p>
  </w:footnote>
  <w:footnote w:type="continuationSeparator" w:id="0">
    <w:p w14:paraId="3F58286A" w14:textId="77777777" w:rsidR="00CD4A07" w:rsidRDefault="00CD4A07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4E24961" w:rsidR="00730604" w:rsidRDefault="00730604" w:rsidP="0003061A">
    <w:pPr>
      <w:pStyle w:val="Nagwek"/>
      <w:jc w:val="right"/>
    </w:pPr>
    <w:r w:rsidRPr="00844BF3">
      <w:t>Załącznik nr</w:t>
    </w:r>
    <w:r w:rsidR="00844BF3">
      <w:t xml:space="preserve"> </w:t>
    </w:r>
    <w:r w:rsidR="00DB744F">
      <w:t>10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3F4A93"/>
    <w:rsid w:val="00473145"/>
    <w:rsid w:val="00474347"/>
    <w:rsid w:val="004D7B0B"/>
    <w:rsid w:val="005244C1"/>
    <w:rsid w:val="0053771D"/>
    <w:rsid w:val="00591D05"/>
    <w:rsid w:val="005A0914"/>
    <w:rsid w:val="005A31FA"/>
    <w:rsid w:val="005E031F"/>
    <w:rsid w:val="005F4DD6"/>
    <w:rsid w:val="0061526E"/>
    <w:rsid w:val="00652DAC"/>
    <w:rsid w:val="00661FBB"/>
    <w:rsid w:val="006A436D"/>
    <w:rsid w:val="006C20A8"/>
    <w:rsid w:val="006D218D"/>
    <w:rsid w:val="00717591"/>
    <w:rsid w:val="00730604"/>
    <w:rsid w:val="0075154B"/>
    <w:rsid w:val="007539AE"/>
    <w:rsid w:val="00755458"/>
    <w:rsid w:val="00790FDE"/>
    <w:rsid w:val="007A638C"/>
    <w:rsid w:val="0080314C"/>
    <w:rsid w:val="0084091D"/>
    <w:rsid w:val="00844BF3"/>
    <w:rsid w:val="00880921"/>
    <w:rsid w:val="00884FF7"/>
    <w:rsid w:val="008E3B27"/>
    <w:rsid w:val="008F0EED"/>
    <w:rsid w:val="008F4F0A"/>
    <w:rsid w:val="0093025D"/>
    <w:rsid w:val="00967ED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38D6"/>
    <w:rsid w:val="00BB6482"/>
    <w:rsid w:val="00BC5D40"/>
    <w:rsid w:val="00C3476A"/>
    <w:rsid w:val="00C47F96"/>
    <w:rsid w:val="00C65479"/>
    <w:rsid w:val="00C676C0"/>
    <w:rsid w:val="00C77472"/>
    <w:rsid w:val="00CD4A07"/>
    <w:rsid w:val="00CF1959"/>
    <w:rsid w:val="00D1391A"/>
    <w:rsid w:val="00D33B4F"/>
    <w:rsid w:val="00D8587C"/>
    <w:rsid w:val="00DA76F0"/>
    <w:rsid w:val="00DB744F"/>
    <w:rsid w:val="00DD58BB"/>
    <w:rsid w:val="00E147A0"/>
    <w:rsid w:val="00E24A67"/>
    <w:rsid w:val="00E31B27"/>
    <w:rsid w:val="00E31DF6"/>
    <w:rsid w:val="00E969BF"/>
    <w:rsid w:val="00EB589E"/>
    <w:rsid w:val="00EB7672"/>
    <w:rsid w:val="00EF54DE"/>
    <w:rsid w:val="00F45EB3"/>
    <w:rsid w:val="00F72B5F"/>
    <w:rsid w:val="00FB655C"/>
    <w:rsid w:val="00FC570B"/>
    <w:rsid w:val="011FDB4C"/>
    <w:rsid w:val="015DA52C"/>
    <w:rsid w:val="01714984"/>
    <w:rsid w:val="02115B3D"/>
    <w:rsid w:val="02447810"/>
    <w:rsid w:val="0247D82E"/>
    <w:rsid w:val="02B9BAED"/>
    <w:rsid w:val="0307EC1F"/>
    <w:rsid w:val="035E4E30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6768F51"/>
    <w:rsid w:val="06FBC11E"/>
    <w:rsid w:val="0705CB8B"/>
    <w:rsid w:val="078066E4"/>
    <w:rsid w:val="07AF3C4E"/>
    <w:rsid w:val="080ECFBA"/>
    <w:rsid w:val="0859484B"/>
    <w:rsid w:val="094C72D0"/>
    <w:rsid w:val="098187F5"/>
    <w:rsid w:val="09861A3D"/>
    <w:rsid w:val="09886FFA"/>
    <w:rsid w:val="099962A3"/>
    <w:rsid w:val="0AA8E15F"/>
    <w:rsid w:val="0AD2A047"/>
    <w:rsid w:val="0B0B4929"/>
    <w:rsid w:val="0B9FE9AD"/>
    <w:rsid w:val="0BDC8252"/>
    <w:rsid w:val="0C5AFD6D"/>
    <w:rsid w:val="0CCDDDF9"/>
    <w:rsid w:val="0E3A95F2"/>
    <w:rsid w:val="0EFFD7C4"/>
    <w:rsid w:val="1046C9C5"/>
    <w:rsid w:val="106EBA96"/>
    <w:rsid w:val="10C5F075"/>
    <w:rsid w:val="111AA366"/>
    <w:rsid w:val="129E4A1A"/>
    <w:rsid w:val="12EF5BA8"/>
    <w:rsid w:val="13029897"/>
    <w:rsid w:val="130A7575"/>
    <w:rsid w:val="13353670"/>
    <w:rsid w:val="13C3A1AA"/>
    <w:rsid w:val="13D4FF5F"/>
    <w:rsid w:val="140CC184"/>
    <w:rsid w:val="14BFC781"/>
    <w:rsid w:val="15166905"/>
    <w:rsid w:val="155F720B"/>
    <w:rsid w:val="163714AD"/>
    <w:rsid w:val="16756194"/>
    <w:rsid w:val="16D6F75E"/>
    <w:rsid w:val="16F27EE2"/>
    <w:rsid w:val="174D8887"/>
    <w:rsid w:val="17AEFC06"/>
    <w:rsid w:val="17C38614"/>
    <w:rsid w:val="190C3E5C"/>
    <w:rsid w:val="1A433398"/>
    <w:rsid w:val="1A5C41C6"/>
    <w:rsid w:val="1AE5D061"/>
    <w:rsid w:val="1B20B1D4"/>
    <w:rsid w:val="1BA90B20"/>
    <w:rsid w:val="1C3ABED4"/>
    <w:rsid w:val="1CA47C12"/>
    <w:rsid w:val="1CBD28A2"/>
    <w:rsid w:val="1DBF3EAB"/>
    <w:rsid w:val="1DF804C7"/>
    <w:rsid w:val="1E38644A"/>
    <w:rsid w:val="1E5A7B87"/>
    <w:rsid w:val="1F60DA17"/>
    <w:rsid w:val="1F8C7F6E"/>
    <w:rsid w:val="1F94A45E"/>
    <w:rsid w:val="1FB94184"/>
    <w:rsid w:val="2004601A"/>
    <w:rsid w:val="20B9B975"/>
    <w:rsid w:val="20D863CA"/>
    <w:rsid w:val="20E363F9"/>
    <w:rsid w:val="2102210A"/>
    <w:rsid w:val="2150B082"/>
    <w:rsid w:val="218E1CFD"/>
    <w:rsid w:val="219099C5"/>
    <w:rsid w:val="21AA8108"/>
    <w:rsid w:val="21C9C0BA"/>
    <w:rsid w:val="21E0E033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86FE66"/>
    <w:rsid w:val="27A01EC9"/>
    <w:rsid w:val="27B9BD58"/>
    <w:rsid w:val="2806DB8E"/>
    <w:rsid w:val="2871346E"/>
    <w:rsid w:val="28E375AF"/>
    <w:rsid w:val="28F39E3C"/>
    <w:rsid w:val="2983BBAE"/>
    <w:rsid w:val="2B45B1CC"/>
    <w:rsid w:val="2B5E59A5"/>
    <w:rsid w:val="2BCC61D2"/>
    <w:rsid w:val="2C122B53"/>
    <w:rsid w:val="2CD0CC6F"/>
    <w:rsid w:val="2D9DBE75"/>
    <w:rsid w:val="2DA330A0"/>
    <w:rsid w:val="2E1C554A"/>
    <w:rsid w:val="2F398ED6"/>
    <w:rsid w:val="2F47E4DC"/>
    <w:rsid w:val="2F8D5D29"/>
    <w:rsid w:val="305B5062"/>
    <w:rsid w:val="30CC7419"/>
    <w:rsid w:val="317D67A0"/>
    <w:rsid w:val="3197053C"/>
    <w:rsid w:val="31A3337C"/>
    <w:rsid w:val="31D20164"/>
    <w:rsid w:val="32469CAC"/>
    <w:rsid w:val="3268447A"/>
    <w:rsid w:val="32FA6C44"/>
    <w:rsid w:val="3314E938"/>
    <w:rsid w:val="3325EFE9"/>
    <w:rsid w:val="33314F45"/>
    <w:rsid w:val="333BAD08"/>
    <w:rsid w:val="335A7B85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038D7"/>
    <w:rsid w:val="37CB676B"/>
    <w:rsid w:val="383863AE"/>
    <w:rsid w:val="392F87FB"/>
    <w:rsid w:val="3940E017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AB2ABE"/>
    <w:rsid w:val="3DE50436"/>
    <w:rsid w:val="3DEAE866"/>
    <w:rsid w:val="3E579BDF"/>
    <w:rsid w:val="3F91D6C4"/>
    <w:rsid w:val="3FC9915A"/>
    <w:rsid w:val="40332C70"/>
    <w:rsid w:val="4033A75B"/>
    <w:rsid w:val="403A0CD5"/>
    <w:rsid w:val="406E1C58"/>
    <w:rsid w:val="40BBA57D"/>
    <w:rsid w:val="40E22147"/>
    <w:rsid w:val="42335961"/>
    <w:rsid w:val="43440139"/>
    <w:rsid w:val="434B2BD1"/>
    <w:rsid w:val="4440F73A"/>
    <w:rsid w:val="453E018A"/>
    <w:rsid w:val="458B986B"/>
    <w:rsid w:val="45C6E1AA"/>
    <w:rsid w:val="45EF25BC"/>
    <w:rsid w:val="45F91DDF"/>
    <w:rsid w:val="462197EB"/>
    <w:rsid w:val="46306DC3"/>
    <w:rsid w:val="466D324A"/>
    <w:rsid w:val="467AE465"/>
    <w:rsid w:val="467BA1FB"/>
    <w:rsid w:val="46E469B2"/>
    <w:rsid w:val="4762B20B"/>
    <w:rsid w:val="493B06F7"/>
    <w:rsid w:val="49680E85"/>
    <w:rsid w:val="4981A383"/>
    <w:rsid w:val="4A230800"/>
    <w:rsid w:val="4A853478"/>
    <w:rsid w:val="4AF97728"/>
    <w:rsid w:val="4B998E4D"/>
    <w:rsid w:val="4C0006F4"/>
    <w:rsid w:val="4CBA9B5C"/>
    <w:rsid w:val="4CC22C2B"/>
    <w:rsid w:val="4D4F9982"/>
    <w:rsid w:val="4DC90871"/>
    <w:rsid w:val="4DE43CE2"/>
    <w:rsid w:val="4E010C30"/>
    <w:rsid w:val="4E40708C"/>
    <w:rsid w:val="4E57FCA9"/>
    <w:rsid w:val="4F6646A4"/>
    <w:rsid w:val="50675FAD"/>
    <w:rsid w:val="51545D8F"/>
    <w:rsid w:val="51562652"/>
    <w:rsid w:val="51D76896"/>
    <w:rsid w:val="521E5601"/>
    <w:rsid w:val="523E81C0"/>
    <w:rsid w:val="5276EB70"/>
    <w:rsid w:val="52C9117F"/>
    <w:rsid w:val="52EB60B0"/>
    <w:rsid w:val="53D4DA3E"/>
    <w:rsid w:val="53DB68C0"/>
    <w:rsid w:val="53E7D8B5"/>
    <w:rsid w:val="5404C518"/>
    <w:rsid w:val="541BCB62"/>
    <w:rsid w:val="54AED366"/>
    <w:rsid w:val="550A43DF"/>
    <w:rsid w:val="5567B076"/>
    <w:rsid w:val="55BC0D32"/>
    <w:rsid w:val="5691945D"/>
    <w:rsid w:val="56F3B4DB"/>
    <w:rsid w:val="578EC619"/>
    <w:rsid w:val="57B52088"/>
    <w:rsid w:val="57CB26E3"/>
    <w:rsid w:val="57F97EB9"/>
    <w:rsid w:val="589F5138"/>
    <w:rsid w:val="58CCD64C"/>
    <w:rsid w:val="58D61428"/>
    <w:rsid w:val="59915AF7"/>
    <w:rsid w:val="5A613200"/>
    <w:rsid w:val="5AD22B1B"/>
    <w:rsid w:val="5B351238"/>
    <w:rsid w:val="5BD6F1FA"/>
    <w:rsid w:val="5C0DB4EA"/>
    <w:rsid w:val="5C3E6CE9"/>
    <w:rsid w:val="5C8721E8"/>
    <w:rsid w:val="5CB36B25"/>
    <w:rsid w:val="5D591DC3"/>
    <w:rsid w:val="5DE09A0D"/>
    <w:rsid w:val="5F82B8F7"/>
    <w:rsid w:val="603030BE"/>
    <w:rsid w:val="60457953"/>
    <w:rsid w:val="60C2A29F"/>
    <w:rsid w:val="6109C6F4"/>
    <w:rsid w:val="610B8039"/>
    <w:rsid w:val="61E12A54"/>
    <w:rsid w:val="6203BF65"/>
    <w:rsid w:val="62182C02"/>
    <w:rsid w:val="62240EEA"/>
    <w:rsid w:val="6297AD7C"/>
    <w:rsid w:val="63174A15"/>
    <w:rsid w:val="639B81C1"/>
    <w:rsid w:val="63C53BB3"/>
    <w:rsid w:val="652A7627"/>
    <w:rsid w:val="65421C00"/>
    <w:rsid w:val="664CFCBA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A48D789"/>
    <w:rsid w:val="6A8FF5D9"/>
    <w:rsid w:val="6BA94D69"/>
    <w:rsid w:val="6BDC79BE"/>
    <w:rsid w:val="6BE9F0AB"/>
    <w:rsid w:val="6BF5034A"/>
    <w:rsid w:val="6C069CA5"/>
    <w:rsid w:val="6C3487D0"/>
    <w:rsid w:val="6C4B4268"/>
    <w:rsid w:val="6C6F093C"/>
    <w:rsid w:val="6C764D95"/>
    <w:rsid w:val="6CC7B05A"/>
    <w:rsid w:val="6CF1C00D"/>
    <w:rsid w:val="6D35880C"/>
    <w:rsid w:val="6DC34389"/>
    <w:rsid w:val="6E121DF6"/>
    <w:rsid w:val="6E40F0D8"/>
    <w:rsid w:val="6E51D68C"/>
    <w:rsid w:val="6E83CA7D"/>
    <w:rsid w:val="6EE40390"/>
    <w:rsid w:val="6F92A781"/>
    <w:rsid w:val="6FEDA6ED"/>
    <w:rsid w:val="7086512B"/>
    <w:rsid w:val="70ABAC41"/>
    <w:rsid w:val="70EE84D4"/>
    <w:rsid w:val="713A001A"/>
    <w:rsid w:val="713C984D"/>
    <w:rsid w:val="716F9900"/>
    <w:rsid w:val="71C7B428"/>
    <w:rsid w:val="71EECA1B"/>
    <w:rsid w:val="72FB399E"/>
    <w:rsid w:val="73578292"/>
    <w:rsid w:val="738A66FE"/>
    <w:rsid w:val="7391802D"/>
    <w:rsid w:val="73A085C4"/>
    <w:rsid w:val="73D61068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9A82C3"/>
    <w:rsid w:val="76F08618"/>
    <w:rsid w:val="77366DEC"/>
    <w:rsid w:val="78D23E4D"/>
    <w:rsid w:val="790DD315"/>
    <w:rsid w:val="79B8E275"/>
    <w:rsid w:val="7A140B14"/>
    <w:rsid w:val="7A7749F9"/>
    <w:rsid w:val="7A86FBA4"/>
    <w:rsid w:val="7B3E63F4"/>
    <w:rsid w:val="7B706296"/>
    <w:rsid w:val="7B7C5086"/>
    <w:rsid w:val="7BAA71C2"/>
    <w:rsid w:val="7C4573D7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9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>Magdalena Chrobaczyńska | MCN Cogiteon</DisplayName>
        <AccountId>58</AccountId>
        <AccountType/>
      </UserInfo>
      <UserInfo>
        <DisplayName>Martyna Bubiak | MCN Cogiteon</DisplayName>
        <AccountId>209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06A933-BF1D-406C-99C5-34ACB0F86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558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56</cp:revision>
  <dcterms:created xsi:type="dcterms:W3CDTF">2023-03-09T08:21:00Z</dcterms:created>
  <dcterms:modified xsi:type="dcterms:W3CDTF">2023-08-03T09:04:00Z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612600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