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A92D" w14:textId="77777777" w:rsidR="00442525" w:rsidRDefault="00442525" w:rsidP="00442525">
      <w:pPr>
        <w:rPr>
          <w:rFonts w:ascii="Arial" w:eastAsia="Times New Roman" w:hAnsi="Arial" w:cs="Arial"/>
          <w:sz w:val="24"/>
          <w:szCs w:val="24"/>
        </w:rPr>
      </w:pPr>
      <w:bookmarkStart w:id="0" w:name="_Hlk53651252"/>
    </w:p>
    <w:p w14:paraId="7115F504" w14:textId="61556926" w:rsidR="00442525" w:rsidRPr="00B43095" w:rsidRDefault="00442525" w:rsidP="00442525">
      <w:pPr>
        <w:jc w:val="right"/>
        <w:rPr>
          <w:rFonts w:ascii="Calibri" w:eastAsia="Times New Roman" w:hAnsi="Calibri" w:cs="Times New Roman"/>
          <w:sz w:val="18"/>
        </w:rPr>
      </w:pPr>
      <w:r w:rsidRPr="00B43095">
        <w:rPr>
          <w:rFonts w:ascii="Arial" w:eastAsia="Times New Roman" w:hAnsi="Arial" w:cs="Arial"/>
          <w:sz w:val="24"/>
          <w:szCs w:val="24"/>
        </w:rPr>
        <w:t xml:space="preserve">Kołbaskowo, </w:t>
      </w:r>
      <w:r w:rsidRPr="006F1042">
        <w:rPr>
          <w:rFonts w:ascii="Arial" w:eastAsia="Times New Roman" w:hAnsi="Arial" w:cs="Arial"/>
          <w:sz w:val="24"/>
          <w:szCs w:val="24"/>
        </w:rPr>
        <w:t xml:space="preserve">dn. </w:t>
      </w:r>
      <w:r>
        <w:rPr>
          <w:rFonts w:ascii="Arial" w:eastAsia="Times New Roman" w:hAnsi="Arial" w:cs="Arial"/>
          <w:sz w:val="24"/>
          <w:szCs w:val="24"/>
        </w:rPr>
        <w:t>24</w:t>
      </w:r>
      <w:r w:rsidRPr="006F1042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6F1042">
        <w:rPr>
          <w:rFonts w:ascii="Arial" w:eastAsia="Times New Roman" w:hAnsi="Arial" w:cs="Arial"/>
          <w:sz w:val="24"/>
          <w:szCs w:val="24"/>
        </w:rPr>
        <w:t>.2021 r.</w:t>
      </w:r>
    </w:p>
    <w:p w14:paraId="72659A34" w14:textId="77777777" w:rsidR="00442525" w:rsidRDefault="00442525" w:rsidP="00442525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ED9B18E" w14:textId="77777777" w:rsidR="00442525" w:rsidRPr="00D354CC" w:rsidRDefault="00442525" w:rsidP="0044252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4CC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407D6762" w14:textId="77777777" w:rsidR="00442525" w:rsidRPr="00D354CC" w:rsidRDefault="00442525" w:rsidP="0044252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4CC">
        <w:rPr>
          <w:rFonts w:ascii="Arial" w:eastAsia="Times New Roman" w:hAnsi="Arial" w:cs="Arial"/>
          <w:b/>
          <w:bCs/>
          <w:sz w:val="24"/>
          <w:szCs w:val="24"/>
        </w:rPr>
        <w:t>Gmina Kołbaskowo</w:t>
      </w:r>
    </w:p>
    <w:p w14:paraId="25F3E96E" w14:textId="77777777" w:rsidR="00442525" w:rsidRPr="00D354CC" w:rsidRDefault="00442525" w:rsidP="0044252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4CC">
        <w:rPr>
          <w:rFonts w:ascii="Arial" w:eastAsia="Times New Roman" w:hAnsi="Arial" w:cs="Arial"/>
          <w:b/>
          <w:bCs/>
          <w:sz w:val="24"/>
          <w:szCs w:val="24"/>
        </w:rPr>
        <w:t>Kołbaskowo 106</w:t>
      </w:r>
    </w:p>
    <w:p w14:paraId="194ED7BC" w14:textId="77777777" w:rsidR="00442525" w:rsidRDefault="00442525" w:rsidP="0044252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4CC">
        <w:rPr>
          <w:rFonts w:ascii="Arial" w:eastAsia="Times New Roman" w:hAnsi="Arial" w:cs="Arial"/>
          <w:b/>
          <w:bCs/>
          <w:sz w:val="24"/>
          <w:szCs w:val="24"/>
        </w:rPr>
        <w:t>72-001 Kołbaskowo</w:t>
      </w:r>
    </w:p>
    <w:p w14:paraId="00B718AC" w14:textId="77777777" w:rsidR="00442525" w:rsidRPr="00B43095" w:rsidRDefault="00442525" w:rsidP="00442525">
      <w:pPr>
        <w:rPr>
          <w:rFonts w:ascii="Arial" w:eastAsia="Times New Roman" w:hAnsi="Arial" w:cs="Arial"/>
        </w:rPr>
      </w:pPr>
    </w:p>
    <w:p w14:paraId="0B3A3C01" w14:textId="2135F5B0" w:rsidR="00442525" w:rsidRPr="002D576E" w:rsidRDefault="00442525" w:rsidP="00442525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2D576E">
        <w:rPr>
          <w:rFonts w:ascii="Arial" w:eastAsia="Times New Roman" w:hAnsi="Arial" w:cs="Arial"/>
          <w:sz w:val="20"/>
          <w:szCs w:val="20"/>
          <w:lang w:eastAsia="pl-PL"/>
        </w:rPr>
        <w:t xml:space="preserve">dot: postępowania prowadzonego w trybie podstawowym z fakultatywnymi negocjacjami na </w:t>
      </w:r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sz w:val="20"/>
          <w:szCs w:val="20"/>
          <w:lang w:eastAsia="pl-PL"/>
        </w:rPr>
        <w:t>Rewitalizację nieczynnego cmentarza w miejscowości Pargowo</w:t>
      </w:r>
      <w:r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541CAAB6" w14:textId="77777777" w:rsidR="00442525" w:rsidRDefault="00442525" w:rsidP="00442525">
      <w:pPr>
        <w:jc w:val="both"/>
        <w:rPr>
          <w:rFonts w:ascii="Arial" w:eastAsia="Times New Roman" w:hAnsi="Arial" w:cs="Arial"/>
          <w:b/>
          <w:lang w:eastAsia="pl-PL"/>
        </w:rPr>
      </w:pPr>
    </w:p>
    <w:p w14:paraId="6ACDDDDF" w14:textId="77777777" w:rsidR="00442525" w:rsidRPr="00011961" w:rsidRDefault="00442525" w:rsidP="00442525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(Dz. U. z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>, poz. 2019, z późn. zm.)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>Zamawiający informuje o wyborze najkorzystniejszej oferty w postępowaniu prowadzonym w trybie podstawowym (art.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 xml:space="preserve">275 pkt </w:t>
      </w:r>
      <w:r>
        <w:rPr>
          <w:rFonts w:ascii="Arial" w:hAnsi="Arial" w:cs="Arial"/>
          <w:sz w:val="24"/>
          <w:szCs w:val="24"/>
        </w:rPr>
        <w:t>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ofertę:</w:t>
      </w:r>
    </w:p>
    <w:p w14:paraId="76C59CC2" w14:textId="7E38C04F" w:rsidR="00442525" w:rsidRPr="006F1042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F1042">
        <w:rPr>
          <w:rFonts w:ascii="Arial" w:eastAsia="Times New Roman" w:hAnsi="Arial" w:cs="Arial"/>
          <w:b/>
          <w:sz w:val="24"/>
          <w:szCs w:val="24"/>
        </w:rPr>
        <w:t xml:space="preserve">Ofertę nr 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6F1042">
        <w:rPr>
          <w:rFonts w:ascii="Arial" w:eastAsia="Times New Roman" w:hAnsi="Arial" w:cs="Arial"/>
          <w:b/>
          <w:sz w:val="24"/>
          <w:szCs w:val="24"/>
        </w:rPr>
        <w:t>:</w:t>
      </w:r>
    </w:p>
    <w:p w14:paraId="161BBC49" w14:textId="68248826" w:rsidR="00442525" w:rsidRPr="006F1042" w:rsidRDefault="00442525" w:rsidP="0044252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F1042">
        <w:rPr>
          <w:rFonts w:ascii="Arial" w:eastAsia="Times New Roman" w:hAnsi="Arial" w:cs="Arial"/>
          <w:sz w:val="24"/>
          <w:szCs w:val="24"/>
        </w:rPr>
        <w:t>Nazwa (firma):</w:t>
      </w:r>
      <w:r w:rsidRPr="006F1042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Wiesław Furtak Usługi Budowlane</w:t>
      </w:r>
    </w:p>
    <w:p w14:paraId="4112EF19" w14:textId="15B2855D" w:rsidR="00442525" w:rsidRPr="006F1042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F1042">
        <w:rPr>
          <w:rFonts w:ascii="Arial" w:eastAsia="Times New Roman" w:hAnsi="Arial" w:cs="Arial"/>
          <w:sz w:val="24"/>
          <w:szCs w:val="24"/>
        </w:rPr>
        <w:t>Siedziba i adres:</w:t>
      </w:r>
      <w:r w:rsidRPr="006F1042">
        <w:rPr>
          <w:rFonts w:ascii="Arial" w:eastAsia="Times New Roman" w:hAnsi="Arial" w:cs="Arial"/>
          <w:sz w:val="24"/>
          <w:szCs w:val="24"/>
        </w:rPr>
        <w:tab/>
      </w:r>
      <w:r w:rsidRPr="006F1042">
        <w:rPr>
          <w:rFonts w:ascii="Arial" w:eastAsia="Times New Roman" w:hAnsi="Arial" w:cs="Arial"/>
          <w:b/>
          <w:sz w:val="24"/>
          <w:szCs w:val="24"/>
        </w:rPr>
        <w:t xml:space="preserve">ul. </w:t>
      </w:r>
      <w:r>
        <w:rPr>
          <w:rFonts w:ascii="Arial" w:eastAsia="Times New Roman" w:hAnsi="Arial" w:cs="Arial"/>
          <w:b/>
          <w:sz w:val="24"/>
          <w:szCs w:val="24"/>
        </w:rPr>
        <w:t>Przyjaciół Żołnierza 51/10</w:t>
      </w:r>
      <w:r w:rsidR="001F5FDB">
        <w:rPr>
          <w:rFonts w:ascii="Arial" w:eastAsia="Times New Roman" w:hAnsi="Arial" w:cs="Arial"/>
          <w:b/>
          <w:sz w:val="24"/>
          <w:szCs w:val="24"/>
        </w:rPr>
        <w:t>, 71-670 Szczecin</w:t>
      </w:r>
    </w:p>
    <w:p w14:paraId="0E6B5CDD" w14:textId="080ED83E" w:rsidR="00442525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F1042">
        <w:rPr>
          <w:rFonts w:ascii="Arial" w:eastAsia="Times New Roman" w:hAnsi="Arial" w:cs="Arial"/>
          <w:b/>
          <w:sz w:val="24"/>
          <w:szCs w:val="24"/>
        </w:rPr>
        <w:t xml:space="preserve">Cena ofertowa brutto: </w:t>
      </w:r>
      <w:r>
        <w:rPr>
          <w:rFonts w:ascii="Arial" w:eastAsia="Times New Roman" w:hAnsi="Arial" w:cs="Arial"/>
          <w:b/>
          <w:sz w:val="24"/>
          <w:szCs w:val="24"/>
        </w:rPr>
        <w:t>286.948,07</w:t>
      </w:r>
      <w:r w:rsidRPr="006F1042">
        <w:rPr>
          <w:rFonts w:ascii="Arial" w:eastAsia="Times New Roman" w:hAnsi="Arial" w:cs="Arial"/>
          <w:b/>
          <w:sz w:val="24"/>
          <w:szCs w:val="24"/>
        </w:rPr>
        <w:t xml:space="preserve"> zł (netto: </w:t>
      </w:r>
      <w:r w:rsidR="00D9248F">
        <w:rPr>
          <w:rFonts w:ascii="Arial" w:eastAsia="Times New Roman" w:hAnsi="Arial" w:cs="Arial"/>
          <w:b/>
          <w:sz w:val="24"/>
          <w:szCs w:val="24"/>
        </w:rPr>
        <w:t>233.291,11</w:t>
      </w:r>
      <w:r w:rsidRPr="006F1042">
        <w:rPr>
          <w:rFonts w:ascii="Arial" w:eastAsia="Times New Roman" w:hAnsi="Arial" w:cs="Arial"/>
          <w:b/>
          <w:sz w:val="24"/>
          <w:szCs w:val="24"/>
        </w:rPr>
        <w:t xml:space="preserve"> zł)</w:t>
      </w:r>
    </w:p>
    <w:p w14:paraId="47D64867" w14:textId="77777777" w:rsidR="00442525" w:rsidRPr="006F1042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2A46127" w14:textId="133F209A" w:rsidR="00442525" w:rsidRDefault="00442525" w:rsidP="0044252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uzyskała najwyższą liczbę </w:t>
      </w:r>
      <w:r>
        <w:rPr>
          <w:rFonts w:ascii="Arial" w:eastAsia="Times New Roman" w:hAnsi="Arial" w:cs="Arial"/>
          <w:sz w:val="24"/>
          <w:szCs w:val="24"/>
        </w:rPr>
        <w:t xml:space="preserve">100 </w:t>
      </w:r>
      <w:r w:rsidRPr="00D354CC">
        <w:rPr>
          <w:rFonts w:ascii="Arial" w:eastAsia="Times New Roman" w:hAnsi="Arial" w:cs="Arial"/>
          <w:sz w:val="24"/>
          <w:szCs w:val="24"/>
        </w:rPr>
        <w:t xml:space="preserve">punktów zgodnie z kryteriami określonymi w swz. </w:t>
      </w:r>
      <w:r w:rsidR="00F1169D">
        <w:rPr>
          <w:rFonts w:ascii="Arial" w:eastAsia="Times New Roman" w:hAnsi="Arial" w:cs="Arial"/>
          <w:sz w:val="24"/>
          <w:szCs w:val="24"/>
        </w:rPr>
        <w:t>Pozostałe oferty przedstawiają się następująco:</w:t>
      </w:r>
    </w:p>
    <w:p w14:paraId="772FBE73" w14:textId="77777777" w:rsidR="00442525" w:rsidRPr="0077113F" w:rsidRDefault="00442525" w:rsidP="00442525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60"/>
        <w:gridCol w:w="1701"/>
        <w:gridCol w:w="1276"/>
        <w:gridCol w:w="1116"/>
        <w:gridCol w:w="2144"/>
      </w:tblGrid>
      <w:tr w:rsidR="001C341B" w:rsidRPr="003006BD" w14:paraId="21DB29D4" w14:textId="77777777" w:rsidTr="001C341B">
        <w:trPr>
          <w:trHeight w:val="726"/>
        </w:trPr>
        <w:tc>
          <w:tcPr>
            <w:tcW w:w="540" w:type="dxa"/>
            <w:vAlign w:val="center"/>
          </w:tcPr>
          <w:p w14:paraId="4BA98717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B05B51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1860" w:type="dxa"/>
            <w:vAlign w:val="center"/>
          </w:tcPr>
          <w:p w14:paraId="25AC03BA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17AD1E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1701" w:type="dxa"/>
            <w:vAlign w:val="center"/>
          </w:tcPr>
          <w:p w14:paraId="4E593ABA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2EE1D0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1276" w:type="dxa"/>
            <w:vAlign w:val="center"/>
          </w:tcPr>
          <w:p w14:paraId="3199C626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Termin realizacji zamówienia</w:t>
            </w:r>
          </w:p>
        </w:tc>
        <w:tc>
          <w:tcPr>
            <w:tcW w:w="1116" w:type="dxa"/>
            <w:vAlign w:val="center"/>
          </w:tcPr>
          <w:p w14:paraId="7353749F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Termin gwarancji i rękojmi</w:t>
            </w:r>
          </w:p>
        </w:tc>
        <w:tc>
          <w:tcPr>
            <w:tcW w:w="2144" w:type="dxa"/>
            <w:vAlign w:val="center"/>
          </w:tcPr>
          <w:p w14:paraId="63ADE947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Łączna punktacja</w:t>
            </w:r>
          </w:p>
        </w:tc>
      </w:tr>
      <w:tr w:rsidR="001C341B" w:rsidRPr="003006BD" w14:paraId="301BB2AF" w14:textId="77777777" w:rsidTr="001C341B">
        <w:trPr>
          <w:trHeight w:val="817"/>
        </w:trPr>
        <w:tc>
          <w:tcPr>
            <w:tcW w:w="540" w:type="dxa"/>
            <w:vAlign w:val="center"/>
          </w:tcPr>
          <w:p w14:paraId="6FE0661B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860" w:type="dxa"/>
            <w:vAlign w:val="center"/>
          </w:tcPr>
          <w:p w14:paraId="0EBA0D93" w14:textId="77777777" w:rsidR="001C341B" w:rsidRPr="009E6C47" w:rsidRDefault="001C341B" w:rsidP="001A10E6">
            <w:pPr>
              <w:rPr>
                <w:rFonts w:ascii="Arial" w:hAnsi="Arial" w:cs="Arial"/>
                <w:sz w:val="20"/>
                <w:szCs w:val="20"/>
              </w:rPr>
            </w:pPr>
            <w:r w:rsidRPr="009E6C47">
              <w:rPr>
                <w:rFonts w:ascii="Arial" w:hAnsi="Arial" w:cs="Arial"/>
                <w:sz w:val="20"/>
                <w:szCs w:val="20"/>
              </w:rPr>
              <w:t>Z/Atelier Alicja Zadvorny</w:t>
            </w:r>
            <w:r w:rsidRPr="009E6C47">
              <w:rPr>
                <w:rFonts w:ascii="Arial" w:hAnsi="Arial" w:cs="Arial"/>
                <w:sz w:val="20"/>
                <w:szCs w:val="20"/>
              </w:rPr>
              <w:br/>
              <w:t>05-140 Gąsiorowo, ul. Zamknięta 4</w:t>
            </w:r>
          </w:p>
        </w:tc>
        <w:tc>
          <w:tcPr>
            <w:tcW w:w="1701" w:type="dxa"/>
            <w:vAlign w:val="center"/>
          </w:tcPr>
          <w:p w14:paraId="12A78C4F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281.900,55</w:t>
            </w:r>
          </w:p>
        </w:tc>
        <w:tc>
          <w:tcPr>
            <w:tcW w:w="1276" w:type="dxa"/>
            <w:vAlign w:val="center"/>
          </w:tcPr>
          <w:p w14:paraId="40BE6640" w14:textId="77777777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 xml:space="preserve">90 dni </w:t>
            </w:r>
          </w:p>
        </w:tc>
        <w:tc>
          <w:tcPr>
            <w:tcW w:w="1116" w:type="dxa"/>
            <w:vAlign w:val="center"/>
          </w:tcPr>
          <w:p w14:paraId="63657DE3" w14:textId="77777777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  <w:tc>
          <w:tcPr>
            <w:tcW w:w="2144" w:type="dxa"/>
            <w:vAlign w:val="center"/>
          </w:tcPr>
          <w:p w14:paraId="479B6919" w14:textId="471AC7F1" w:rsidR="001C341B" w:rsidRPr="001C341B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E5F0C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Oferta odrzucona na podst. art. 226 ust. 1  pkt. 2 lit. c</w:t>
            </w:r>
          </w:p>
        </w:tc>
      </w:tr>
      <w:tr w:rsidR="001C341B" w:rsidRPr="003006BD" w14:paraId="22A34EC4" w14:textId="77777777" w:rsidTr="001C341B">
        <w:trPr>
          <w:trHeight w:val="817"/>
        </w:trPr>
        <w:tc>
          <w:tcPr>
            <w:tcW w:w="540" w:type="dxa"/>
            <w:vAlign w:val="center"/>
          </w:tcPr>
          <w:p w14:paraId="31A2ABCE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14:paraId="48A5DB92" w14:textId="77777777" w:rsidR="001C341B" w:rsidRPr="009E6C47" w:rsidRDefault="001C341B" w:rsidP="001A10E6">
            <w:pPr>
              <w:rPr>
                <w:rFonts w:ascii="Arial" w:hAnsi="Arial" w:cs="Arial"/>
                <w:sz w:val="20"/>
                <w:szCs w:val="20"/>
              </w:rPr>
            </w:pPr>
            <w:r w:rsidRPr="009E6C47">
              <w:rPr>
                <w:rFonts w:ascii="Arial" w:hAnsi="Arial" w:cs="Arial"/>
                <w:sz w:val="20"/>
                <w:szCs w:val="20"/>
              </w:rPr>
              <w:t>Kreston Krzysztof Jędrzejewski</w:t>
            </w:r>
            <w:r w:rsidRPr="009E6C47">
              <w:rPr>
                <w:rFonts w:ascii="Arial" w:hAnsi="Arial" w:cs="Arial"/>
                <w:sz w:val="20"/>
                <w:szCs w:val="20"/>
              </w:rPr>
              <w:br/>
              <w:t>73-110 Stargard, ul. Czesława Witoszyńskiego 11</w:t>
            </w:r>
          </w:p>
        </w:tc>
        <w:tc>
          <w:tcPr>
            <w:tcW w:w="1701" w:type="dxa"/>
            <w:vAlign w:val="center"/>
          </w:tcPr>
          <w:p w14:paraId="1DE552CC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434.031,89</w:t>
            </w:r>
          </w:p>
        </w:tc>
        <w:tc>
          <w:tcPr>
            <w:tcW w:w="1276" w:type="dxa"/>
            <w:vAlign w:val="center"/>
          </w:tcPr>
          <w:p w14:paraId="01A61F06" w14:textId="77777777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90 dni</w:t>
            </w:r>
          </w:p>
        </w:tc>
        <w:tc>
          <w:tcPr>
            <w:tcW w:w="1116" w:type="dxa"/>
            <w:vAlign w:val="center"/>
          </w:tcPr>
          <w:p w14:paraId="5D00E485" w14:textId="77777777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  <w:tc>
          <w:tcPr>
            <w:tcW w:w="2144" w:type="dxa"/>
            <w:vAlign w:val="center"/>
          </w:tcPr>
          <w:p w14:paraId="064BBD21" w14:textId="7AB7E855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71,33 pkt</w:t>
            </w:r>
          </w:p>
        </w:tc>
      </w:tr>
      <w:tr w:rsidR="001C341B" w:rsidRPr="003006BD" w14:paraId="5B321F1A" w14:textId="77777777" w:rsidTr="001C341B">
        <w:trPr>
          <w:trHeight w:val="817"/>
        </w:trPr>
        <w:tc>
          <w:tcPr>
            <w:tcW w:w="540" w:type="dxa"/>
            <w:vAlign w:val="center"/>
          </w:tcPr>
          <w:p w14:paraId="6E117C62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14:paraId="2FDDAADF" w14:textId="77777777" w:rsidR="001C341B" w:rsidRPr="009E6C47" w:rsidRDefault="001C341B" w:rsidP="001A10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6C47">
              <w:rPr>
                <w:rFonts w:ascii="Arial" w:hAnsi="Arial" w:cs="Arial"/>
                <w:sz w:val="20"/>
                <w:szCs w:val="20"/>
              </w:rPr>
              <w:t>Usługi Budowlane Wiesław Furtak</w:t>
            </w:r>
          </w:p>
          <w:p w14:paraId="65F0FCCF" w14:textId="77777777" w:rsidR="001C341B" w:rsidRPr="009E6C47" w:rsidRDefault="001C341B" w:rsidP="001A10E6">
            <w:pPr>
              <w:rPr>
                <w:rFonts w:ascii="Arial" w:hAnsi="Arial" w:cs="Arial"/>
                <w:sz w:val="20"/>
                <w:szCs w:val="20"/>
              </w:rPr>
            </w:pPr>
            <w:r w:rsidRPr="009E6C47">
              <w:rPr>
                <w:rFonts w:ascii="Arial" w:hAnsi="Arial" w:cs="Arial"/>
                <w:sz w:val="20"/>
                <w:szCs w:val="20"/>
              </w:rPr>
              <w:t>71-670 Szczecin, ul. Przyjaciół Żołnierza 51/10,</w:t>
            </w:r>
          </w:p>
        </w:tc>
        <w:tc>
          <w:tcPr>
            <w:tcW w:w="1701" w:type="dxa"/>
            <w:vAlign w:val="center"/>
          </w:tcPr>
          <w:p w14:paraId="691F7C32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286.948,07</w:t>
            </w:r>
          </w:p>
        </w:tc>
        <w:tc>
          <w:tcPr>
            <w:tcW w:w="1276" w:type="dxa"/>
            <w:vAlign w:val="center"/>
          </w:tcPr>
          <w:p w14:paraId="77EC72B0" w14:textId="77777777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2 m-ce</w:t>
            </w:r>
          </w:p>
        </w:tc>
        <w:tc>
          <w:tcPr>
            <w:tcW w:w="1116" w:type="dxa"/>
            <w:vAlign w:val="center"/>
          </w:tcPr>
          <w:p w14:paraId="44F8B2B0" w14:textId="77777777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  <w:tc>
          <w:tcPr>
            <w:tcW w:w="2144" w:type="dxa"/>
            <w:vAlign w:val="center"/>
          </w:tcPr>
          <w:p w14:paraId="13EBE162" w14:textId="4295AA0A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pkt</w:t>
            </w:r>
          </w:p>
        </w:tc>
      </w:tr>
      <w:tr w:rsidR="001C341B" w:rsidRPr="003006BD" w14:paraId="17B406D5" w14:textId="77777777" w:rsidTr="001C341B">
        <w:trPr>
          <w:trHeight w:val="817"/>
        </w:trPr>
        <w:tc>
          <w:tcPr>
            <w:tcW w:w="540" w:type="dxa"/>
            <w:vAlign w:val="center"/>
          </w:tcPr>
          <w:p w14:paraId="2CE0129F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14:paraId="2B372000" w14:textId="77777777" w:rsidR="001C341B" w:rsidRPr="009E6C47" w:rsidRDefault="001C341B" w:rsidP="001A10E6">
            <w:pPr>
              <w:rPr>
                <w:rFonts w:ascii="Arial" w:hAnsi="Arial" w:cs="Arial"/>
                <w:sz w:val="20"/>
                <w:szCs w:val="20"/>
              </w:rPr>
            </w:pPr>
            <w:r w:rsidRPr="009E6C47">
              <w:rPr>
                <w:rFonts w:ascii="Arial" w:hAnsi="Arial" w:cs="Arial"/>
                <w:sz w:val="20"/>
                <w:szCs w:val="20"/>
              </w:rPr>
              <w:t xml:space="preserve">SORTED Sp. z o.o. Chyliczki, ul. </w:t>
            </w:r>
            <w:r w:rsidRPr="009E6C47">
              <w:rPr>
                <w:rFonts w:ascii="Arial" w:hAnsi="Arial" w:cs="Arial"/>
                <w:sz w:val="20"/>
                <w:szCs w:val="20"/>
              </w:rPr>
              <w:lastRenderedPageBreak/>
              <w:t>Wschodnia 27B, 05-500 Piaseczno</w:t>
            </w:r>
          </w:p>
        </w:tc>
        <w:tc>
          <w:tcPr>
            <w:tcW w:w="1701" w:type="dxa"/>
            <w:vAlign w:val="center"/>
          </w:tcPr>
          <w:p w14:paraId="7CD3695A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676.920,73</w:t>
            </w:r>
          </w:p>
        </w:tc>
        <w:tc>
          <w:tcPr>
            <w:tcW w:w="1276" w:type="dxa"/>
            <w:vAlign w:val="center"/>
          </w:tcPr>
          <w:p w14:paraId="557D9B3A" w14:textId="77777777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2 m-ce</w:t>
            </w:r>
          </w:p>
        </w:tc>
        <w:tc>
          <w:tcPr>
            <w:tcW w:w="1116" w:type="dxa"/>
            <w:vAlign w:val="center"/>
          </w:tcPr>
          <w:p w14:paraId="4EB8F1E3" w14:textId="77777777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60 m-cy</w:t>
            </w:r>
          </w:p>
        </w:tc>
        <w:tc>
          <w:tcPr>
            <w:tcW w:w="2144" w:type="dxa"/>
            <w:vAlign w:val="center"/>
          </w:tcPr>
          <w:p w14:paraId="282467EF" w14:textId="23C1B20A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65,43</w:t>
            </w:r>
            <w:r w:rsidR="00F1169D">
              <w:rPr>
                <w:rFonts w:ascii="Arial" w:eastAsia="Times New Roman" w:hAnsi="Arial" w:cs="Arial"/>
                <w:sz w:val="20"/>
                <w:szCs w:val="20"/>
              </w:rPr>
              <w:t xml:space="preserve"> pkt</w:t>
            </w:r>
          </w:p>
        </w:tc>
      </w:tr>
    </w:tbl>
    <w:p w14:paraId="4E7EFFCF" w14:textId="77D26AA4" w:rsidR="00442525" w:rsidRDefault="00442525" w:rsidP="00442525">
      <w:pPr>
        <w:spacing w:after="0"/>
      </w:pPr>
    </w:p>
    <w:p w14:paraId="5E520658" w14:textId="77777777" w:rsidR="00F1169D" w:rsidRPr="00D354CC" w:rsidRDefault="00F1169D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7928907F" w14:textId="77777777" w:rsidR="00442525" w:rsidRPr="00D354CC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243C5259" w14:textId="106CFBD0" w:rsidR="00442525" w:rsidRDefault="00442525" w:rsidP="0044252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253 ust. 1 za najkorzystniejszą ofertę wybrano ofertę złożoną przez </w:t>
      </w:r>
      <w:r w:rsidR="00F1169D">
        <w:rPr>
          <w:rFonts w:ascii="Arial" w:eastAsia="Times New Roman" w:hAnsi="Arial" w:cs="Arial"/>
          <w:sz w:val="24"/>
          <w:szCs w:val="24"/>
        </w:rPr>
        <w:t>Pana Wiesława Furtaka prowadzącego działalność gospod</w:t>
      </w:r>
      <w:r w:rsidR="00392204">
        <w:rPr>
          <w:rFonts w:ascii="Arial" w:eastAsia="Times New Roman" w:hAnsi="Arial" w:cs="Arial"/>
          <w:sz w:val="24"/>
          <w:szCs w:val="24"/>
        </w:rPr>
        <w:t>arczą pn. Usługi Budowlane Wiesław Furtak z siedzibą ul. Przyjaciół Żołnierza 51/10, 71-670 Szczecin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D354CC">
        <w:rPr>
          <w:rFonts w:ascii="Arial" w:eastAsia="Times New Roman" w:hAnsi="Arial" w:cs="Arial"/>
          <w:sz w:val="24"/>
          <w:szCs w:val="24"/>
        </w:rPr>
        <w:t xml:space="preserve">Wybrana oferta spełnia wszystkie wymagania określone przez Zmawiającego w treści SWZ i ogłoszenia o </w:t>
      </w:r>
      <w:r>
        <w:rPr>
          <w:rFonts w:ascii="Arial" w:eastAsia="Times New Roman" w:hAnsi="Arial" w:cs="Arial"/>
          <w:sz w:val="24"/>
          <w:szCs w:val="24"/>
        </w:rPr>
        <w:t>zamówieniu, a także uzyskała najwyższą liczbę punktów</w:t>
      </w:r>
      <w:r w:rsidR="00392204">
        <w:rPr>
          <w:rFonts w:ascii="Arial" w:eastAsia="Times New Roman" w:hAnsi="Arial" w:cs="Arial"/>
          <w:sz w:val="24"/>
          <w:szCs w:val="24"/>
        </w:rPr>
        <w:t xml:space="preserve"> spośród ofert nieodrzuconych</w:t>
      </w:r>
      <w:r w:rsidRPr="00D354C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005019A" w14:textId="2679969B" w:rsidR="00392204" w:rsidRPr="00D354CC" w:rsidRDefault="00392204" w:rsidP="003B0497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postępowaniu </w:t>
      </w:r>
      <w:r w:rsidR="00F56DFF">
        <w:rPr>
          <w:rFonts w:ascii="Arial" w:eastAsia="Times New Roman" w:hAnsi="Arial" w:cs="Arial"/>
          <w:sz w:val="24"/>
          <w:szCs w:val="24"/>
        </w:rPr>
        <w:t xml:space="preserve">złożono 4 oferty. Oferta nr 1 złożona przez Panią Alicję Zadvorny prowadzącą działalność gospodarczą pn. Z/Atelier dr Alicja Zadvorny z siedzibą ul. Zamknięta 4, 05-140 Gąsiorowo, w pierwszej ocenie ofert uzyskała najwyższą liczbę punktów, stąd została wezwana do złożenia podmiotowych środków dowodowych w pierwszej kolejności. </w:t>
      </w:r>
      <w:r w:rsidR="003175C1">
        <w:rPr>
          <w:rFonts w:ascii="Arial" w:eastAsia="Times New Roman" w:hAnsi="Arial" w:cs="Arial"/>
          <w:sz w:val="24"/>
          <w:szCs w:val="24"/>
        </w:rPr>
        <w:t>Termin złożenia dokumentów został wyznaczony na dzień 21.06.2021 r.; w podanej dacie Wykonawca nie złożyła przedmiotowych dokumentów, stąd odrzucono jej ofertę</w:t>
      </w:r>
      <w:r w:rsidR="003B0497">
        <w:rPr>
          <w:rFonts w:ascii="Arial" w:eastAsia="Times New Roman" w:hAnsi="Arial" w:cs="Arial"/>
          <w:sz w:val="24"/>
          <w:szCs w:val="24"/>
        </w:rPr>
        <w:t>. Dokonano oceny oferty kolejnej w rankingu i wezwano wykonawcę Pana Wiesława Furtaka do złożenia podmiotowych środków dowodowych. Po ocenie dokumentów, dokonano wyboru oferty Pana Wiesława Furtaka jako oferty najkorzystniejszej.</w:t>
      </w:r>
    </w:p>
    <w:bookmarkEnd w:id="0"/>
    <w:p w14:paraId="7C58ECCC" w14:textId="154EF67D" w:rsidR="00442525" w:rsidRDefault="00442525" w:rsidP="00442525"/>
    <w:p w14:paraId="1152D4C2" w14:textId="77777777" w:rsidR="00AE5F0C" w:rsidRDefault="00AE5F0C" w:rsidP="00442525"/>
    <w:p w14:paraId="33DD7B91" w14:textId="52DA3474" w:rsidR="00AE5F0C" w:rsidRDefault="00AE5F0C" w:rsidP="00442525"/>
    <w:p w14:paraId="181B2A9F" w14:textId="251442AF" w:rsidR="00AE5F0C" w:rsidRDefault="00AE5F0C" w:rsidP="00AE5F0C">
      <w:pPr>
        <w:jc w:val="right"/>
      </w:pPr>
      <w:r>
        <w:t>…………………………………………………………………….</w:t>
      </w:r>
    </w:p>
    <w:p w14:paraId="7A8146F7" w14:textId="77777777" w:rsidR="00442525" w:rsidRDefault="00442525" w:rsidP="00442525"/>
    <w:p w14:paraId="4C8C717C" w14:textId="77777777" w:rsidR="00442525" w:rsidRDefault="00442525" w:rsidP="00442525"/>
    <w:p w14:paraId="42EA7059" w14:textId="77777777" w:rsidR="00442525" w:rsidRDefault="00442525" w:rsidP="00442525"/>
    <w:p w14:paraId="626777B6" w14:textId="77777777" w:rsidR="0096521C" w:rsidRDefault="0096521C"/>
    <w:sectPr w:rsidR="0096521C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88F8" w14:textId="77777777" w:rsidR="009E3DC0" w:rsidRDefault="009E3DC0" w:rsidP="00442525">
      <w:pPr>
        <w:spacing w:after="0" w:line="240" w:lineRule="auto"/>
      </w:pPr>
      <w:r>
        <w:separator/>
      </w:r>
    </w:p>
  </w:endnote>
  <w:endnote w:type="continuationSeparator" w:id="0">
    <w:p w14:paraId="12A2DEAC" w14:textId="77777777" w:rsidR="009E3DC0" w:rsidRDefault="009E3DC0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589450"/>
      <w:docPartObj>
        <w:docPartGallery w:val="Page Numbers (Bottom of Page)"/>
        <w:docPartUnique/>
      </w:docPartObj>
    </w:sdtPr>
    <w:sdtEndPr/>
    <w:sdtContent>
      <w:p w14:paraId="19BBBFCF" w14:textId="77777777" w:rsidR="007A17AF" w:rsidRDefault="009E3D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A3932" w14:textId="77777777" w:rsidR="007A17AF" w:rsidRDefault="009E3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1E89" w14:textId="77777777" w:rsidR="009E3DC0" w:rsidRDefault="009E3DC0" w:rsidP="00442525">
      <w:pPr>
        <w:spacing w:after="0" w:line="240" w:lineRule="auto"/>
      </w:pPr>
      <w:r>
        <w:separator/>
      </w:r>
    </w:p>
  </w:footnote>
  <w:footnote w:type="continuationSeparator" w:id="0">
    <w:p w14:paraId="25A88E79" w14:textId="77777777" w:rsidR="009E3DC0" w:rsidRDefault="009E3DC0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D90E" w14:textId="30242A1C" w:rsidR="00AC4906" w:rsidRDefault="009E3DC0">
    <w:pPr>
      <w:pStyle w:val="Nagwek"/>
    </w:pPr>
    <w:r>
      <w:t>ZP.271.</w:t>
    </w:r>
    <w:r w:rsidR="00442525">
      <w:t>10</w:t>
    </w:r>
    <w:r>
      <w:t>.2021.AS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5"/>
    <w:rsid w:val="001C341B"/>
    <w:rsid w:val="001F5FDB"/>
    <w:rsid w:val="00264DDE"/>
    <w:rsid w:val="003175C1"/>
    <w:rsid w:val="00392204"/>
    <w:rsid w:val="003B0497"/>
    <w:rsid w:val="00442525"/>
    <w:rsid w:val="0096521C"/>
    <w:rsid w:val="009E3DC0"/>
    <w:rsid w:val="00AE5F0C"/>
    <w:rsid w:val="00D9248F"/>
    <w:rsid w:val="00F1169D"/>
    <w:rsid w:val="00F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6967"/>
  <w15:chartTrackingRefBased/>
  <w15:docId w15:val="{493CDE50-1005-4785-B0CD-021019C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2021-06-24T09:28:00Z</cp:lastPrinted>
  <dcterms:created xsi:type="dcterms:W3CDTF">2021-06-24T07:36:00Z</dcterms:created>
  <dcterms:modified xsi:type="dcterms:W3CDTF">2021-06-24T09:33:00Z</dcterms:modified>
</cp:coreProperties>
</file>