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478B" w14:textId="1177E16B" w:rsidR="00C175B6" w:rsidRPr="00695418" w:rsidRDefault="00572B62" w:rsidP="00C175B6">
      <w:pPr>
        <w:tabs>
          <w:tab w:val="left" w:pos="6663"/>
        </w:tabs>
        <w:spacing w:line="276" w:lineRule="auto"/>
        <w:jc w:val="right"/>
        <w:rPr>
          <w:rFonts w:cs="Arial"/>
          <w:bCs/>
          <w:sz w:val="22"/>
          <w:szCs w:val="22"/>
        </w:rPr>
      </w:pPr>
      <w:r w:rsidRPr="00695418">
        <w:rPr>
          <w:rFonts w:cs="Arial"/>
          <w:b/>
          <w:noProof/>
        </w:rPr>
        <mc:AlternateContent>
          <mc:Choice Requires="wps">
            <w:drawing>
              <wp:anchor distT="0" distB="0" distL="114300" distR="114300" simplePos="0" relativeHeight="251660288" behindDoc="0" locked="0" layoutInCell="1" allowOverlap="1" wp14:anchorId="6D12EFF5" wp14:editId="6630F7D6">
                <wp:simplePos x="0" y="0"/>
                <wp:positionH relativeFrom="margin">
                  <wp:posOffset>4785995</wp:posOffset>
                </wp:positionH>
                <wp:positionV relativeFrom="paragraph">
                  <wp:posOffset>-767080</wp:posOffset>
                </wp:positionV>
                <wp:extent cx="1143000" cy="106680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143000" cy="1066800"/>
                        </a:xfrm>
                        <a:prstGeom prst="rect">
                          <a:avLst/>
                        </a:prstGeom>
                        <a:noFill/>
                        <a:ln w="6350">
                          <a:noFill/>
                        </a:ln>
                      </wps:spPr>
                      <wps:txbx>
                        <w:txbxContent>
                          <w:p w14:paraId="5405311C" w14:textId="54E4CEC6" w:rsidR="008A4FFD" w:rsidRDefault="00572B62" w:rsidP="008A4FFD">
                            <w:r w:rsidRPr="00A72D66">
                              <w:rPr>
                                <w:rFonts w:ascii="Helv" w:eastAsia="Calibri" w:hAnsi="Helv" w:cs="Helv"/>
                                <w:noProof/>
                                <w:color w:val="008080"/>
                                <w:sz w:val="20"/>
                              </w:rPr>
                              <w:drawing>
                                <wp:inline distT="0" distB="0" distL="0" distR="0" wp14:anchorId="68DD613C" wp14:editId="0016B28C">
                                  <wp:extent cx="828675" cy="923638"/>
                                  <wp:effectExtent l="0" t="0" r="0" b="0"/>
                                  <wp:docPr id="607708247" name="Obraz 607708247" descr="Obraz zawierający Czcionka, symbol,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8247" name="Obraz 607708247" descr="Obraz zawierający Czcionka, symbol, Grafika, projekt graficzny&#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258" cy="9276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2EFF5" id="_x0000_t202" coordsize="21600,21600" o:spt="202" path="m,l,21600r21600,l21600,xe">
                <v:stroke joinstyle="miter"/>
                <v:path gradientshapeok="t" o:connecttype="rect"/>
              </v:shapetype>
              <v:shape id="Pole tekstowe 3" o:spid="_x0000_s1026" type="#_x0000_t202" style="position:absolute;left:0;text-align:left;margin-left:376.85pt;margin-top:-60.4pt;width:90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" filled="f" stroked="f" strokeweight=".5pt">
                <v:textbox>
                  <w:txbxContent>
                    <w:p w14:paraId="5405311C" w14:textId="54E4CEC6" w:rsidR="008A4FFD" w:rsidRDefault="00572B62" w:rsidP="008A4FFD">
                      <w:r w:rsidRPr="00A72D66">
                        <w:rPr>
                          <w:rFonts w:ascii="Helv" w:eastAsia="Calibri" w:hAnsi="Helv" w:cs="Helv"/>
                          <w:noProof/>
                          <w:color w:val="008080"/>
                          <w:sz w:val="20"/>
                        </w:rPr>
                        <w:drawing>
                          <wp:inline distT="0" distB="0" distL="0" distR="0" wp14:anchorId="68DD613C" wp14:editId="0016B28C">
                            <wp:extent cx="828675" cy="923638"/>
                            <wp:effectExtent l="0" t="0" r="0" b="0"/>
                            <wp:docPr id="607708247" name="Obraz 607708247" descr="Obraz zawierający Czcionka, symbol,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8247" name="Obraz 607708247" descr="Obraz zawierający Czcionka, symbol, Grafika, projekt graficzny&#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258" cy="927632"/>
                                    </a:xfrm>
                                    <a:prstGeom prst="rect">
                                      <a:avLst/>
                                    </a:prstGeom>
                                    <a:noFill/>
                                    <a:ln>
                                      <a:noFill/>
                                    </a:ln>
                                  </pic:spPr>
                                </pic:pic>
                              </a:graphicData>
                            </a:graphic>
                          </wp:inline>
                        </w:drawing>
                      </w:r>
                    </w:p>
                  </w:txbxContent>
                </v:textbox>
                <w10:wrap anchorx="margin"/>
              </v:shape>
            </w:pict>
          </mc:Fallback>
        </mc:AlternateContent>
      </w:r>
      <w:r w:rsidR="00202937" w:rsidRPr="00695418">
        <w:rPr>
          <w:rFonts w:cs="Arial"/>
          <w:b/>
          <w:noProof/>
        </w:rPr>
        <mc:AlternateContent>
          <mc:Choice Requires="wps">
            <w:drawing>
              <wp:anchor distT="0" distB="0" distL="114300" distR="114300" simplePos="0" relativeHeight="251661312" behindDoc="0" locked="0" layoutInCell="1" allowOverlap="1" wp14:anchorId="4B566979" wp14:editId="128D2BDF">
                <wp:simplePos x="0" y="0"/>
                <wp:positionH relativeFrom="column">
                  <wp:posOffset>776605</wp:posOffset>
                </wp:positionH>
                <wp:positionV relativeFrom="paragraph">
                  <wp:posOffset>-185420</wp:posOffset>
                </wp:positionV>
                <wp:extent cx="971550" cy="5524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971550" cy="552450"/>
                        </a:xfrm>
                        <a:prstGeom prst="rect">
                          <a:avLst/>
                        </a:prstGeom>
                        <a:noFill/>
                        <a:ln w="6350">
                          <a:noFill/>
                        </a:ln>
                      </wps:spPr>
                      <wps:txbx>
                        <w:txbxContent>
                          <w:p w14:paraId="5A6459F6" w14:textId="0AE32173" w:rsidR="00202937" w:rsidRDefault="00202937">
                            <w:r>
                              <w:rPr>
                                <w:rFonts w:eastAsia="Calibri" w:cs="Arial"/>
                                <w:noProof/>
                                <w:color w:val="FF0000"/>
                                <w:sz w:val="22"/>
                                <w:szCs w:val="22"/>
                              </w:rPr>
                              <w:drawing>
                                <wp:inline distT="0" distB="0" distL="0" distR="0" wp14:anchorId="4686F671" wp14:editId="42A939B2">
                                  <wp:extent cx="597010" cy="479740"/>
                                  <wp:effectExtent l="0" t="0" r="0" b="0"/>
                                  <wp:docPr id="1" name="Obraz 1" descr="Obraz zawierający szkic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zkicowanie&#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307" cy="48480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66979" id="Pole tekstowe 2" o:spid="_x0000_s1027" type="#_x0000_t202" style="position:absolute;left:0;text-align:left;margin-left:61.15pt;margin-top:-14.6pt;width:76.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" filled="f" stroked="f" strokeweight=".5pt">
                <v:textbox>
                  <w:txbxContent>
                    <w:p w14:paraId="5A6459F6" w14:textId="0AE32173" w:rsidR="00202937" w:rsidRDefault="00202937">
                      <w:r>
                        <w:rPr>
                          <w:rFonts w:eastAsia="Calibri" w:cs="Arial"/>
                          <w:noProof/>
                          <w:color w:val="FF0000"/>
                          <w:sz w:val="22"/>
                          <w:szCs w:val="22"/>
                        </w:rPr>
                        <w:drawing>
                          <wp:inline distT="0" distB="0" distL="0" distR="0" wp14:anchorId="4686F671" wp14:editId="42A939B2">
                            <wp:extent cx="597010" cy="479740"/>
                            <wp:effectExtent l="0" t="0" r="0" b="0"/>
                            <wp:docPr id="1" name="Obraz 1" descr="Obraz zawierający szkic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zkicowanie&#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307" cy="484800"/>
                                    </a:xfrm>
                                    <a:prstGeom prst="rect">
                                      <a:avLst/>
                                    </a:prstGeom>
                                    <a:solidFill>
                                      <a:srgbClr val="FFFFFF"/>
                                    </a:solidFill>
                                    <a:ln>
                                      <a:noFill/>
                                    </a:ln>
                                  </pic:spPr>
                                </pic:pic>
                              </a:graphicData>
                            </a:graphic>
                          </wp:inline>
                        </w:drawing>
                      </w:r>
                    </w:p>
                  </w:txbxContent>
                </v:textbox>
              </v:shape>
            </w:pict>
          </mc:Fallback>
        </mc:AlternateContent>
      </w:r>
    </w:p>
    <w:p w14:paraId="6CB7F4B4" w14:textId="77777777" w:rsidR="00C175B6" w:rsidRPr="00695418" w:rsidRDefault="00C175B6" w:rsidP="00C175B6">
      <w:pPr>
        <w:tabs>
          <w:tab w:val="left" w:pos="6663"/>
        </w:tabs>
        <w:spacing w:line="276" w:lineRule="auto"/>
        <w:jc w:val="right"/>
        <w:rPr>
          <w:rFonts w:cs="Arial"/>
          <w:bCs/>
          <w:sz w:val="22"/>
          <w:szCs w:val="22"/>
        </w:rPr>
      </w:pPr>
    </w:p>
    <w:p w14:paraId="08D6DCB2" w14:textId="1432D2D5" w:rsidR="00C175B6" w:rsidRPr="00695418" w:rsidRDefault="0070182B" w:rsidP="00572B62">
      <w:pPr>
        <w:tabs>
          <w:tab w:val="left" w:pos="6663"/>
        </w:tabs>
        <w:rPr>
          <w:rFonts w:cs="Arial"/>
          <w:b/>
          <w:sz w:val="22"/>
          <w:szCs w:val="22"/>
        </w:rPr>
      </w:pPr>
      <w:r w:rsidRPr="00695418">
        <w:rPr>
          <w:rFonts w:eastAsia="Calibri" w:cs="Arial"/>
          <w:b/>
          <w:color w:val="000000"/>
          <w:sz w:val="21"/>
          <w:szCs w:val="21"/>
          <w:lang w:eastAsia="en-US"/>
        </w:rPr>
        <w:t>CENTRUM ZASOBÓW CYBERPRZESTRZENI</w:t>
      </w:r>
      <w:r w:rsidRPr="00695418">
        <w:rPr>
          <w:rFonts w:cs="Arial"/>
          <w:bCs/>
          <w:sz w:val="22"/>
          <w:szCs w:val="22"/>
        </w:rPr>
        <w:t xml:space="preserve">                             </w:t>
      </w:r>
      <w:r w:rsidR="00C175B6" w:rsidRPr="00695418">
        <w:rPr>
          <w:rFonts w:cs="Arial"/>
          <w:bCs/>
          <w:sz w:val="22"/>
          <w:szCs w:val="22"/>
        </w:rPr>
        <w:t xml:space="preserve">Warszawa, dn. </w:t>
      </w:r>
      <w:r w:rsidR="00326C80">
        <w:rPr>
          <w:rFonts w:cs="Arial"/>
          <w:bCs/>
          <w:sz w:val="22"/>
          <w:szCs w:val="22"/>
        </w:rPr>
        <w:t>11</w:t>
      </w:r>
      <w:r w:rsidR="00C175B6" w:rsidRPr="00695418">
        <w:rPr>
          <w:rFonts w:cs="Arial"/>
          <w:bCs/>
          <w:sz w:val="22"/>
          <w:szCs w:val="22"/>
        </w:rPr>
        <w:t>.0</w:t>
      </w:r>
      <w:r w:rsidR="001F3AE1">
        <w:rPr>
          <w:rFonts w:cs="Arial"/>
          <w:bCs/>
          <w:sz w:val="22"/>
          <w:szCs w:val="22"/>
        </w:rPr>
        <w:t>9</w:t>
      </w:r>
      <w:r w:rsidR="00C175B6" w:rsidRPr="00695418">
        <w:rPr>
          <w:rFonts w:cs="Arial"/>
          <w:bCs/>
          <w:sz w:val="22"/>
          <w:szCs w:val="22"/>
        </w:rPr>
        <w:t>.202</w:t>
      </w:r>
      <w:r w:rsidR="00572B62" w:rsidRPr="00695418">
        <w:rPr>
          <w:rFonts w:cs="Arial"/>
          <w:bCs/>
          <w:sz w:val="22"/>
          <w:szCs w:val="22"/>
        </w:rPr>
        <w:t>4</w:t>
      </w:r>
      <w:r w:rsidR="00C175B6" w:rsidRPr="00695418">
        <w:rPr>
          <w:rFonts w:cs="Arial"/>
          <w:bCs/>
          <w:sz w:val="22"/>
          <w:szCs w:val="22"/>
        </w:rPr>
        <w:t xml:space="preserve"> r.</w:t>
      </w:r>
    </w:p>
    <w:p w14:paraId="3712E9FE" w14:textId="5A6BC9B0" w:rsidR="0036120B" w:rsidRPr="00695418" w:rsidRDefault="008F036C" w:rsidP="00572B62">
      <w:pPr>
        <w:tabs>
          <w:tab w:val="left" w:pos="6663"/>
        </w:tabs>
        <w:rPr>
          <w:rFonts w:cs="Arial"/>
          <w:b/>
          <w:bCs/>
          <w:sz w:val="22"/>
          <w:szCs w:val="22"/>
        </w:rPr>
      </w:pPr>
      <w:r w:rsidRPr="00695418">
        <w:rPr>
          <w:rFonts w:cs="Arial"/>
          <w:b/>
          <w:bCs/>
          <w:sz w:val="22"/>
          <w:szCs w:val="22"/>
        </w:rPr>
        <w:t xml:space="preserve">                 SIŁ ZBROJNYCH</w:t>
      </w:r>
    </w:p>
    <w:p w14:paraId="28279DB7" w14:textId="34E2CE05" w:rsidR="00B748AC" w:rsidRPr="00695418" w:rsidRDefault="008F036C" w:rsidP="00572B62">
      <w:pPr>
        <w:tabs>
          <w:tab w:val="left" w:pos="6663"/>
        </w:tabs>
        <w:rPr>
          <w:rFonts w:cs="Arial"/>
          <w:sz w:val="22"/>
          <w:szCs w:val="22"/>
        </w:rPr>
      </w:pPr>
      <w:r w:rsidRPr="00695418">
        <w:rPr>
          <w:rFonts w:cs="Arial"/>
          <w:sz w:val="22"/>
          <w:szCs w:val="22"/>
        </w:rPr>
        <w:t xml:space="preserve">          im. Mariana Rejewskiego</w:t>
      </w:r>
    </w:p>
    <w:p w14:paraId="63413ADF" w14:textId="03113BFF" w:rsidR="00572B62" w:rsidRPr="00695418" w:rsidRDefault="00572B62" w:rsidP="00572B62">
      <w:pPr>
        <w:tabs>
          <w:tab w:val="center" w:pos="284"/>
        </w:tabs>
        <w:ind w:firstLine="397"/>
        <w:rPr>
          <w:rFonts w:cs="Arial"/>
          <w:sz w:val="22"/>
          <w:szCs w:val="22"/>
        </w:rPr>
      </w:pPr>
      <w:r w:rsidRPr="00695418">
        <w:rPr>
          <w:rFonts w:cs="Arial"/>
          <w:sz w:val="22"/>
          <w:szCs w:val="22"/>
        </w:rPr>
        <w:t xml:space="preserve">     ul. Żwirki i Wigury 9/13</w:t>
      </w:r>
    </w:p>
    <w:p w14:paraId="587C622A" w14:textId="77514526" w:rsidR="00572B62" w:rsidRPr="00695418" w:rsidRDefault="00572B62" w:rsidP="00572B62">
      <w:pPr>
        <w:tabs>
          <w:tab w:val="center" w:pos="284"/>
        </w:tabs>
        <w:ind w:firstLine="397"/>
        <w:rPr>
          <w:rFonts w:cs="Arial"/>
          <w:sz w:val="22"/>
          <w:szCs w:val="22"/>
        </w:rPr>
      </w:pPr>
      <w:r w:rsidRPr="00695418">
        <w:rPr>
          <w:rFonts w:cs="Arial"/>
          <w:sz w:val="22"/>
          <w:szCs w:val="22"/>
        </w:rPr>
        <w:t xml:space="preserve">        00-909 Warszawa</w:t>
      </w:r>
      <w:r w:rsidRPr="00695418">
        <w:rPr>
          <w:rFonts w:cs="Arial"/>
          <w:b/>
          <w:sz w:val="22"/>
          <w:szCs w:val="22"/>
        </w:rPr>
        <w:t xml:space="preserve">                                                                     </w:t>
      </w:r>
    </w:p>
    <w:p w14:paraId="6885775E" w14:textId="77777777" w:rsidR="00572B62" w:rsidRPr="00695418" w:rsidRDefault="00572B62" w:rsidP="008F036C">
      <w:pPr>
        <w:tabs>
          <w:tab w:val="left" w:pos="6663"/>
        </w:tabs>
        <w:spacing w:line="276" w:lineRule="auto"/>
        <w:rPr>
          <w:rFonts w:cs="Arial"/>
          <w:sz w:val="22"/>
          <w:szCs w:val="22"/>
        </w:rPr>
      </w:pPr>
    </w:p>
    <w:p w14:paraId="5C278E33" w14:textId="5F463973" w:rsidR="00B748AC" w:rsidRPr="00695418" w:rsidRDefault="00B748AC" w:rsidP="0036120B">
      <w:pPr>
        <w:tabs>
          <w:tab w:val="left" w:pos="6663"/>
        </w:tabs>
        <w:spacing w:line="276" w:lineRule="auto"/>
        <w:jc w:val="right"/>
        <w:rPr>
          <w:rFonts w:cs="Arial"/>
          <w:sz w:val="22"/>
          <w:szCs w:val="22"/>
        </w:rPr>
      </w:pPr>
    </w:p>
    <w:p w14:paraId="755B79F7" w14:textId="23B615B3" w:rsidR="00DB076A" w:rsidRPr="00695418" w:rsidRDefault="00572B62" w:rsidP="00DB076A">
      <w:pPr>
        <w:pStyle w:val="Default"/>
        <w:ind w:left="993" w:hanging="993"/>
        <w:jc w:val="both"/>
        <w:rPr>
          <w:i/>
          <w:iCs/>
          <w:sz w:val="21"/>
          <w:szCs w:val="21"/>
        </w:rPr>
      </w:pPr>
      <w:r w:rsidRPr="00695418">
        <w:rPr>
          <w:b/>
          <w:bCs/>
          <w:i/>
          <w:iCs/>
          <w:sz w:val="21"/>
          <w:szCs w:val="21"/>
        </w:rPr>
        <w:t>D</w:t>
      </w:r>
      <w:r w:rsidR="00DB076A" w:rsidRPr="00695418">
        <w:rPr>
          <w:b/>
          <w:bCs/>
          <w:i/>
          <w:iCs/>
          <w:sz w:val="21"/>
          <w:szCs w:val="21"/>
        </w:rPr>
        <w:t>otyczy:</w:t>
      </w:r>
      <w:r w:rsidR="00DB076A" w:rsidRPr="00695418">
        <w:rPr>
          <w:i/>
          <w:iCs/>
          <w:sz w:val="21"/>
          <w:szCs w:val="21"/>
        </w:rPr>
        <w:t xml:space="preserve"> postępowania na </w:t>
      </w:r>
      <w:bookmarkStart w:id="0" w:name="_Hlk164765621"/>
      <w:r w:rsidR="00DB076A" w:rsidRPr="00695418">
        <w:rPr>
          <w:i/>
          <w:iCs/>
          <w:sz w:val="21"/>
          <w:szCs w:val="21"/>
        </w:rPr>
        <w:t xml:space="preserve">dostawę </w:t>
      </w:r>
      <w:bookmarkEnd w:id="0"/>
      <w:r w:rsidR="001F3AE1">
        <w:rPr>
          <w:i/>
          <w:iCs/>
          <w:sz w:val="21"/>
          <w:szCs w:val="21"/>
        </w:rPr>
        <w:t>plotera na potrzeby</w:t>
      </w:r>
      <w:r w:rsidR="000E60D1" w:rsidRPr="00695418">
        <w:rPr>
          <w:i/>
          <w:iCs/>
          <w:sz w:val="21"/>
          <w:szCs w:val="21"/>
        </w:rPr>
        <w:t xml:space="preserve"> - nr sprawy 2615.</w:t>
      </w:r>
      <w:r w:rsidR="00F12D3B">
        <w:rPr>
          <w:i/>
          <w:iCs/>
          <w:sz w:val="21"/>
          <w:szCs w:val="21"/>
        </w:rPr>
        <w:t>13</w:t>
      </w:r>
      <w:r w:rsidR="000E60D1" w:rsidRPr="00695418">
        <w:rPr>
          <w:i/>
          <w:iCs/>
          <w:sz w:val="21"/>
          <w:szCs w:val="21"/>
        </w:rPr>
        <w:t>.202</w:t>
      </w:r>
      <w:r w:rsidRPr="00695418">
        <w:rPr>
          <w:i/>
          <w:iCs/>
          <w:sz w:val="21"/>
          <w:szCs w:val="21"/>
        </w:rPr>
        <w:t>4</w:t>
      </w:r>
      <w:r w:rsidR="000E60D1" w:rsidRPr="00695418">
        <w:rPr>
          <w:i/>
          <w:iCs/>
          <w:sz w:val="21"/>
          <w:szCs w:val="21"/>
        </w:rPr>
        <w:t>.</w:t>
      </w:r>
      <w:r w:rsidR="00F12D3B">
        <w:rPr>
          <w:i/>
          <w:iCs/>
          <w:sz w:val="21"/>
          <w:szCs w:val="21"/>
        </w:rPr>
        <w:t>KD</w:t>
      </w:r>
    </w:p>
    <w:p w14:paraId="4EFD8E26" w14:textId="093E5751" w:rsidR="007861CE" w:rsidRPr="00695418" w:rsidRDefault="007861CE" w:rsidP="0036120B">
      <w:pPr>
        <w:tabs>
          <w:tab w:val="left" w:pos="6663"/>
        </w:tabs>
        <w:spacing w:line="276" w:lineRule="auto"/>
        <w:jc w:val="right"/>
        <w:rPr>
          <w:rFonts w:cs="Arial"/>
          <w:sz w:val="22"/>
          <w:szCs w:val="22"/>
        </w:rPr>
      </w:pPr>
    </w:p>
    <w:p w14:paraId="37A8749A" w14:textId="77777777" w:rsidR="000E60D1" w:rsidRPr="00695418" w:rsidRDefault="000E60D1" w:rsidP="0036120B">
      <w:pPr>
        <w:tabs>
          <w:tab w:val="left" w:pos="6663"/>
        </w:tabs>
        <w:spacing w:line="276" w:lineRule="auto"/>
        <w:jc w:val="right"/>
        <w:rPr>
          <w:rFonts w:cs="Arial"/>
          <w:sz w:val="22"/>
          <w:szCs w:val="22"/>
        </w:rPr>
      </w:pPr>
    </w:p>
    <w:p w14:paraId="6BA778EE" w14:textId="77777777" w:rsidR="0036120B" w:rsidRPr="00695418" w:rsidRDefault="0036120B" w:rsidP="0036120B">
      <w:pPr>
        <w:spacing w:line="360" w:lineRule="auto"/>
        <w:jc w:val="center"/>
        <w:rPr>
          <w:rFonts w:cs="Arial"/>
          <w:b/>
          <w:bCs/>
          <w:sz w:val="22"/>
          <w:szCs w:val="22"/>
        </w:rPr>
      </w:pPr>
      <w:r w:rsidRPr="00695418">
        <w:rPr>
          <w:rFonts w:cs="Arial"/>
          <w:b/>
          <w:bCs/>
          <w:sz w:val="22"/>
          <w:szCs w:val="22"/>
        </w:rPr>
        <w:t>ZAPROSZENIE DO SKŁADANIA OFERT</w:t>
      </w:r>
    </w:p>
    <w:p w14:paraId="12D7437E" w14:textId="2E434DD9" w:rsidR="0036120B" w:rsidRPr="00695418" w:rsidRDefault="0036120B" w:rsidP="0036120B">
      <w:pPr>
        <w:spacing w:line="360" w:lineRule="auto"/>
        <w:jc w:val="center"/>
        <w:rPr>
          <w:rFonts w:cs="Arial"/>
          <w:b/>
          <w:bCs/>
          <w:sz w:val="22"/>
          <w:szCs w:val="22"/>
        </w:rPr>
      </w:pPr>
      <w:r w:rsidRPr="00695418">
        <w:rPr>
          <w:rFonts w:cs="Arial"/>
          <w:b/>
          <w:bCs/>
          <w:sz w:val="22"/>
          <w:szCs w:val="22"/>
        </w:rPr>
        <w:t xml:space="preserve">Nr sprawy </w:t>
      </w:r>
      <w:r w:rsidR="00DB076A" w:rsidRPr="00695418">
        <w:rPr>
          <w:rFonts w:cs="Arial"/>
          <w:b/>
          <w:bCs/>
          <w:sz w:val="22"/>
          <w:szCs w:val="22"/>
        </w:rPr>
        <w:t>2615.</w:t>
      </w:r>
      <w:r w:rsidR="00C43434">
        <w:rPr>
          <w:rFonts w:cs="Arial"/>
          <w:b/>
          <w:bCs/>
          <w:sz w:val="22"/>
          <w:szCs w:val="22"/>
        </w:rPr>
        <w:t>13</w:t>
      </w:r>
      <w:r w:rsidR="00DB076A" w:rsidRPr="00695418">
        <w:rPr>
          <w:rFonts w:cs="Arial"/>
          <w:b/>
          <w:bCs/>
          <w:sz w:val="22"/>
          <w:szCs w:val="22"/>
        </w:rPr>
        <w:t>.202</w:t>
      </w:r>
      <w:r w:rsidR="008F789C" w:rsidRPr="00695418">
        <w:rPr>
          <w:rFonts w:cs="Arial"/>
          <w:b/>
          <w:bCs/>
          <w:sz w:val="22"/>
          <w:szCs w:val="22"/>
        </w:rPr>
        <w:t>4</w:t>
      </w:r>
      <w:r w:rsidR="00DB076A" w:rsidRPr="00695418">
        <w:rPr>
          <w:rFonts w:cs="Arial"/>
          <w:b/>
          <w:bCs/>
          <w:sz w:val="22"/>
          <w:szCs w:val="22"/>
        </w:rPr>
        <w:t>.</w:t>
      </w:r>
      <w:r w:rsidR="00C43434">
        <w:rPr>
          <w:rFonts w:cs="Arial"/>
          <w:b/>
          <w:bCs/>
          <w:sz w:val="22"/>
          <w:szCs w:val="22"/>
        </w:rPr>
        <w:t>KD</w:t>
      </w:r>
    </w:p>
    <w:p w14:paraId="656D6A4F" w14:textId="77777777" w:rsidR="000E60D1" w:rsidRPr="00695418" w:rsidRDefault="000E60D1" w:rsidP="0036120B">
      <w:pPr>
        <w:spacing w:line="360" w:lineRule="auto"/>
        <w:jc w:val="center"/>
        <w:rPr>
          <w:rFonts w:cs="Arial"/>
          <w:b/>
          <w:bCs/>
          <w:sz w:val="22"/>
          <w:szCs w:val="22"/>
        </w:rPr>
      </w:pPr>
    </w:p>
    <w:p w14:paraId="6744E428" w14:textId="77777777" w:rsidR="0036120B" w:rsidRPr="00695418" w:rsidRDefault="0036120B" w:rsidP="00D879D7">
      <w:pPr>
        <w:numPr>
          <w:ilvl w:val="0"/>
          <w:numId w:val="3"/>
        </w:numPr>
        <w:spacing w:after="120"/>
        <w:jc w:val="both"/>
        <w:rPr>
          <w:rFonts w:cs="Arial"/>
          <w:sz w:val="22"/>
          <w:szCs w:val="22"/>
        </w:rPr>
      </w:pPr>
      <w:r w:rsidRPr="00695418">
        <w:rPr>
          <w:rFonts w:cs="Arial"/>
          <w:sz w:val="22"/>
          <w:szCs w:val="22"/>
        </w:rPr>
        <w:t>Nazwa i adres Zamawiającego:</w:t>
      </w:r>
    </w:p>
    <w:p w14:paraId="114B7686" w14:textId="77777777" w:rsidR="002C3043" w:rsidRPr="00695418" w:rsidRDefault="0036120B" w:rsidP="00D879D7">
      <w:pPr>
        <w:pStyle w:val="Akapitzlist"/>
        <w:keepNext/>
        <w:autoSpaceDE w:val="0"/>
        <w:autoSpaceDN w:val="0"/>
        <w:adjustRightInd w:val="0"/>
        <w:ind w:left="403"/>
        <w:jc w:val="both"/>
        <w:outlineLvl w:val="2"/>
        <w:rPr>
          <w:rFonts w:ascii="Arial" w:hAnsi="Arial" w:cs="Arial"/>
          <w:b/>
          <w:bCs/>
          <w:spacing w:val="-4"/>
          <w:sz w:val="22"/>
          <w:szCs w:val="22"/>
        </w:rPr>
      </w:pPr>
      <w:r w:rsidRPr="00695418">
        <w:rPr>
          <w:rFonts w:ascii="Arial" w:hAnsi="Arial" w:cs="Arial"/>
          <w:b/>
          <w:bCs/>
          <w:spacing w:val="-4"/>
          <w:sz w:val="22"/>
          <w:szCs w:val="22"/>
        </w:rPr>
        <w:t>CENTRUM ZASOBÓW CYBERPRZESTRZENI SIŁ ZBROJNYCH</w:t>
      </w:r>
      <w:r w:rsidR="00EE43D4" w:rsidRPr="00695418">
        <w:rPr>
          <w:rFonts w:ascii="Arial" w:hAnsi="Arial" w:cs="Arial"/>
          <w:b/>
          <w:bCs/>
          <w:spacing w:val="-4"/>
          <w:sz w:val="22"/>
          <w:szCs w:val="22"/>
        </w:rPr>
        <w:t xml:space="preserve"> im. Mariana</w:t>
      </w:r>
    </w:p>
    <w:p w14:paraId="58F1B2E3" w14:textId="7E9ABCD7" w:rsidR="0036120B" w:rsidRPr="00695418" w:rsidRDefault="00EE43D4" w:rsidP="00D879D7">
      <w:pPr>
        <w:pStyle w:val="Akapitzlist"/>
        <w:keepNext/>
        <w:autoSpaceDE w:val="0"/>
        <w:autoSpaceDN w:val="0"/>
        <w:adjustRightInd w:val="0"/>
        <w:ind w:left="403"/>
        <w:jc w:val="both"/>
        <w:outlineLvl w:val="2"/>
        <w:rPr>
          <w:rFonts w:ascii="Arial" w:hAnsi="Arial" w:cs="Arial"/>
          <w:b/>
          <w:bCs/>
          <w:spacing w:val="-4"/>
          <w:sz w:val="22"/>
          <w:szCs w:val="22"/>
        </w:rPr>
      </w:pPr>
      <w:r w:rsidRPr="00695418">
        <w:rPr>
          <w:rFonts w:ascii="Arial" w:hAnsi="Arial" w:cs="Arial"/>
          <w:b/>
          <w:bCs/>
          <w:spacing w:val="-4"/>
          <w:sz w:val="22"/>
          <w:szCs w:val="22"/>
        </w:rPr>
        <w:t>Rejewskiego</w:t>
      </w:r>
    </w:p>
    <w:p w14:paraId="4B689EEF" w14:textId="77777777" w:rsidR="0036120B" w:rsidRPr="00695418" w:rsidRDefault="0036120B" w:rsidP="00D879D7">
      <w:pPr>
        <w:pStyle w:val="Akapitzlist"/>
        <w:keepNext/>
        <w:autoSpaceDE w:val="0"/>
        <w:autoSpaceDN w:val="0"/>
        <w:adjustRightInd w:val="0"/>
        <w:ind w:left="403"/>
        <w:jc w:val="both"/>
        <w:outlineLvl w:val="2"/>
        <w:rPr>
          <w:rFonts w:ascii="Arial" w:hAnsi="Arial" w:cs="Arial"/>
          <w:b/>
          <w:bCs/>
          <w:sz w:val="22"/>
          <w:szCs w:val="22"/>
        </w:rPr>
      </w:pPr>
      <w:r w:rsidRPr="00695418">
        <w:rPr>
          <w:rFonts w:ascii="Arial" w:hAnsi="Arial" w:cs="Arial"/>
          <w:b/>
          <w:bCs/>
          <w:sz w:val="22"/>
          <w:szCs w:val="22"/>
        </w:rPr>
        <w:t>ul. Żwirki i Wigury 9/13</w:t>
      </w:r>
    </w:p>
    <w:p w14:paraId="07A602F5" w14:textId="77777777" w:rsidR="0036120B" w:rsidRPr="00695418" w:rsidRDefault="0036120B" w:rsidP="00D879D7">
      <w:pPr>
        <w:pStyle w:val="Akapitzlist"/>
        <w:spacing w:after="120"/>
        <w:ind w:left="403"/>
        <w:jc w:val="both"/>
        <w:rPr>
          <w:rFonts w:ascii="Arial" w:hAnsi="Arial" w:cs="Arial"/>
          <w:b/>
          <w:bCs/>
          <w:sz w:val="22"/>
          <w:szCs w:val="22"/>
        </w:rPr>
      </w:pPr>
      <w:r w:rsidRPr="00695418">
        <w:rPr>
          <w:rFonts w:ascii="Arial" w:hAnsi="Arial" w:cs="Arial"/>
          <w:b/>
          <w:bCs/>
          <w:sz w:val="22"/>
          <w:szCs w:val="22"/>
        </w:rPr>
        <w:t>00-909 Warszawa</w:t>
      </w:r>
    </w:p>
    <w:p w14:paraId="06CC131A" w14:textId="77777777" w:rsidR="0036120B" w:rsidRPr="00695418" w:rsidRDefault="0036120B" w:rsidP="00D879D7">
      <w:pPr>
        <w:pStyle w:val="Akapitzlist"/>
        <w:spacing w:after="120"/>
        <w:ind w:left="403"/>
        <w:jc w:val="both"/>
        <w:rPr>
          <w:rFonts w:ascii="Arial" w:hAnsi="Arial" w:cs="Arial"/>
          <w:bCs/>
          <w:sz w:val="22"/>
          <w:szCs w:val="22"/>
        </w:rPr>
      </w:pPr>
      <w:r w:rsidRPr="00695418">
        <w:rPr>
          <w:rFonts w:ascii="Arial" w:hAnsi="Arial" w:cs="Arial"/>
          <w:bCs/>
          <w:sz w:val="22"/>
          <w:szCs w:val="22"/>
          <w:u w:val="single"/>
        </w:rPr>
        <w:t>Dane kontaktowe</w:t>
      </w:r>
      <w:r w:rsidRPr="00695418">
        <w:rPr>
          <w:rFonts w:ascii="Arial" w:hAnsi="Arial" w:cs="Arial"/>
          <w:bCs/>
          <w:sz w:val="22"/>
          <w:szCs w:val="22"/>
        </w:rPr>
        <w:t xml:space="preserve">: </w:t>
      </w:r>
    </w:p>
    <w:p w14:paraId="5E05725C" w14:textId="63B22A02" w:rsidR="0036120B" w:rsidRPr="00695418" w:rsidRDefault="0036120B" w:rsidP="00D879D7">
      <w:pPr>
        <w:pStyle w:val="Akapitzlist"/>
        <w:spacing w:after="120"/>
        <w:ind w:left="403"/>
        <w:jc w:val="both"/>
        <w:rPr>
          <w:rFonts w:ascii="Arial" w:hAnsi="Arial" w:cs="Arial"/>
          <w:bCs/>
          <w:sz w:val="22"/>
          <w:szCs w:val="22"/>
        </w:rPr>
      </w:pPr>
      <w:r w:rsidRPr="00695418">
        <w:rPr>
          <w:rFonts w:ascii="Arial" w:hAnsi="Arial" w:cs="Arial"/>
          <w:bCs/>
          <w:sz w:val="22"/>
          <w:szCs w:val="22"/>
        </w:rPr>
        <w:t xml:space="preserve">Osoba uprawniona do komunikowania się z Wykonawcami: </w:t>
      </w:r>
      <w:r w:rsidR="00DB076A" w:rsidRPr="00695418">
        <w:rPr>
          <w:rFonts w:ascii="Arial" w:hAnsi="Arial" w:cs="Arial"/>
          <w:bCs/>
          <w:sz w:val="22"/>
          <w:szCs w:val="22"/>
        </w:rPr>
        <w:t xml:space="preserve">p. </w:t>
      </w:r>
      <w:r w:rsidR="00C43434">
        <w:rPr>
          <w:rFonts w:ascii="Arial" w:hAnsi="Arial" w:cs="Arial"/>
          <w:bCs/>
          <w:sz w:val="22"/>
          <w:szCs w:val="22"/>
        </w:rPr>
        <w:t>Karolina Durlik</w:t>
      </w:r>
    </w:p>
    <w:p w14:paraId="120109D1" w14:textId="44F556E8" w:rsidR="0036120B" w:rsidRDefault="0036120B" w:rsidP="00D879D7">
      <w:pPr>
        <w:spacing w:after="120"/>
        <w:ind w:left="426"/>
        <w:jc w:val="both"/>
        <w:rPr>
          <w:rFonts w:cs="Arial"/>
          <w:sz w:val="22"/>
          <w:szCs w:val="22"/>
        </w:rPr>
      </w:pPr>
      <w:r w:rsidRPr="00695418">
        <w:rPr>
          <w:rFonts w:cs="Arial"/>
          <w:sz w:val="22"/>
          <w:szCs w:val="22"/>
        </w:rPr>
        <w:t xml:space="preserve">Adres poczty elektronicznej: </w:t>
      </w:r>
      <w:hyperlink r:id="rId14" w:history="1">
        <w:r w:rsidR="008F789C" w:rsidRPr="00695418">
          <w:rPr>
            <w:rStyle w:val="Hipercze"/>
            <w:rFonts w:cs="Arial"/>
            <w:sz w:val="22"/>
            <w:szCs w:val="22"/>
          </w:rPr>
          <w:t>czcsz.zamowienia@mon.gov.pl</w:t>
        </w:r>
      </w:hyperlink>
      <w:r w:rsidR="008F789C" w:rsidRPr="00695418">
        <w:rPr>
          <w:rFonts w:cs="Arial"/>
          <w:sz w:val="22"/>
          <w:szCs w:val="22"/>
        </w:rPr>
        <w:t xml:space="preserve"> </w:t>
      </w:r>
    </w:p>
    <w:p w14:paraId="6E0B05D3" w14:textId="3901F235" w:rsidR="00EA0325" w:rsidRPr="00695418" w:rsidRDefault="00EA0325" w:rsidP="00EA0325">
      <w:pPr>
        <w:spacing w:after="120"/>
        <w:ind w:left="426"/>
        <w:rPr>
          <w:rFonts w:cs="Arial"/>
          <w:b/>
          <w:bCs/>
          <w:sz w:val="22"/>
          <w:szCs w:val="22"/>
        </w:rPr>
      </w:pPr>
      <w:r w:rsidRPr="00EA0325">
        <w:rPr>
          <w:rFonts w:cs="Arial"/>
          <w:sz w:val="22"/>
          <w:szCs w:val="22"/>
        </w:rPr>
        <w:t>Postępowanie prowadzone jest w języku polskim w formie elektronicznej za</w:t>
      </w:r>
      <w:r>
        <w:rPr>
          <w:rFonts w:cs="Arial"/>
          <w:sz w:val="22"/>
          <w:szCs w:val="22"/>
        </w:rPr>
        <w:t xml:space="preserve"> </w:t>
      </w:r>
      <w:r w:rsidRPr="00EA0325">
        <w:rPr>
          <w:rFonts w:cs="Arial"/>
          <w:sz w:val="22"/>
          <w:szCs w:val="22"/>
        </w:rPr>
        <w:t xml:space="preserve">pośrednictwem platformazakupowa.pl pod adresem: </w:t>
      </w:r>
      <w:r w:rsidRPr="00EA0325">
        <w:rPr>
          <w:rFonts w:cs="Arial"/>
          <w:b/>
          <w:bCs/>
          <w:sz w:val="22"/>
          <w:szCs w:val="22"/>
        </w:rPr>
        <w:t>https://www.platformazakupowa.pl/transakcja/980830</w:t>
      </w:r>
      <w:r>
        <w:rPr>
          <w:rFonts w:cs="Arial"/>
          <w:b/>
          <w:bCs/>
          <w:sz w:val="22"/>
          <w:szCs w:val="22"/>
        </w:rPr>
        <w:t xml:space="preserve"> </w:t>
      </w:r>
    </w:p>
    <w:p w14:paraId="4CE25AF6" w14:textId="77777777" w:rsidR="0036120B" w:rsidRPr="00695418" w:rsidRDefault="0036120B" w:rsidP="00D879D7">
      <w:pPr>
        <w:numPr>
          <w:ilvl w:val="0"/>
          <w:numId w:val="3"/>
        </w:numPr>
        <w:spacing w:after="120"/>
        <w:jc w:val="both"/>
        <w:rPr>
          <w:rFonts w:cs="Arial"/>
          <w:sz w:val="22"/>
          <w:szCs w:val="22"/>
        </w:rPr>
      </w:pPr>
      <w:r w:rsidRPr="00695418">
        <w:rPr>
          <w:rFonts w:cs="Arial"/>
          <w:sz w:val="22"/>
          <w:szCs w:val="22"/>
        </w:rPr>
        <w:t xml:space="preserve">Przedmiot zamówienia: </w:t>
      </w:r>
    </w:p>
    <w:p w14:paraId="4C9CD0AC" w14:textId="495D90D4" w:rsidR="005B4630" w:rsidRPr="00695418" w:rsidRDefault="005B4630" w:rsidP="00D879D7">
      <w:pPr>
        <w:numPr>
          <w:ilvl w:val="0"/>
          <w:numId w:val="5"/>
        </w:numPr>
        <w:spacing w:after="120"/>
        <w:jc w:val="both"/>
        <w:rPr>
          <w:rFonts w:cs="Arial"/>
          <w:sz w:val="22"/>
          <w:szCs w:val="22"/>
        </w:rPr>
      </w:pPr>
      <w:r w:rsidRPr="00695418">
        <w:rPr>
          <w:rFonts w:cs="Arial"/>
          <w:sz w:val="22"/>
          <w:szCs w:val="22"/>
        </w:rPr>
        <w:t xml:space="preserve">Dostawa </w:t>
      </w:r>
      <w:r w:rsidR="00C43434">
        <w:rPr>
          <w:rFonts w:cs="Arial"/>
          <w:sz w:val="22"/>
          <w:szCs w:val="22"/>
        </w:rPr>
        <w:t>plotera na potrzeby geoprzestrzenne</w:t>
      </w:r>
      <w:r w:rsidR="008F789C" w:rsidRPr="00695418">
        <w:rPr>
          <w:rFonts w:cs="Arial"/>
          <w:sz w:val="22"/>
          <w:szCs w:val="22"/>
        </w:rPr>
        <w:t>.</w:t>
      </w:r>
    </w:p>
    <w:p w14:paraId="7D116C94" w14:textId="1FB078E8" w:rsidR="0036120B" w:rsidRPr="00695418" w:rsidRDefault="005B4630" w:rsidP="00D879D7">
      <w:pPr>
        <w:numPr>
          <w:ilvl w:val="0"/>
          <w:numId w:val="5"/>
        </w:numPr>
        <w:spacing w:after="120"/>
        <w:jc w:val="both"/>
        <w:rPr>
          <w:rFonts w:cs="Arial"/>
          <w:sz w:val="22"/>
          <w:szCs w:val="22"/>
        </w:rPr>
      </w:pPr>
      <w:r w:rsidRPr="00695418">
        <w:rPr>
          <w:rFonts w:cs="Arial"/>
          <w:sz w:val="22"/>
          <w:szCs w:val="22"/>
        </w:rPr>
        <w:t>O</w:t>
      </w:r>
      <w:r w:rsidR="0036120B" w:rsidRPr="00695418">
        <w:rPr>
          <w:rFonts w:cs="Arial"/>
          <w:sz w:val="22"/>
          <w:szCs w:val="22"/>
        </w:rPr>
        <w:t xml:space="preserve">pis zamówienia </w:t>
      </w:r>
      <w:r w:rsidR="0036120B" w:rsidRPr="00494285">
        <w:rPr>
          <w:rFonts w:cs="Arial"/>
          <w:sz w:val="22"/>
          <w:szCs w:val="22"/>
        </w:rPr>
        <w:t>stanowi Załącznik nr</w:t>
      </w:r>
      <w:r w:rsidR="00662BAC" w:rsidRPr="00494285">
        <w:rPr>
          <w:rFonts w:cs="Arial"/>
          <w:sz w:val="22"/>
          <w:szCs w:val="22"/>
        </w:rPr>
        <w:t xml:space="preserve"> 1</w:t>
      </w:r>
      <w:r w:rsidR="0036120B" w:rsidRPr="00494285">
        <w:rPr>
          <w:rFonts w:cs="Arial"/>
          <w:sz w:val="22"/>
          <w:szCs w:val="22"/>
        </w:rPr>
        <w:t xml:space="preserve"> do Zaproszenia</w:t>
      </w:r>
      <w:r w:rsidR="0036120B" w:rsidRPr="00695418">
        <w:rPr>
          <w:rFonts w:cs="Arial"/>
          <w:sz w:val="22"/>
          <w:szCs w:val="22"/>
        </w:rPr>
        <w:t xml:space="preserve"> do składania ofert.</w:t>
      </w:r>
    </w:p>
    <w:p w14:paraId="207F646D" w14:textId="77777777" w:rsidR="0036120B" w:rsidRPr="00695418" w:rsidRDefault="0036120B" w:rsidP="00D879D7">
      <w:pPr>
        <w:numPr>
          <w:ilvl w:val="0"/>
          <w:numId w:val="3"/>
        </w:numPr>
        <w:spacing w:after="120"/>
        <w:jc w:val="both"/>
        <w:rPr>
          <w:rFonts w:cs="Arial"/>
          <w:sz w:val="22"/>
          <w:szCs w:val="22"/>
        </w:rPr>
      </w:pPr>
      <w:r w:rsidRPr="00695418">
        <w:rPr>
          <w:rFonts w:cs="Arial"/>
          <w:sz w:val="22"/>
          <w:szCs w:val="22"/>
        </w:rPr>
        <w:t xml:space="preserve">Istotne elementy oferty: </w:t>
      </w:r>
    </w:p>
    <w:p w14:paraId="523C6A69" w14:textId="7CCEDF1C" w:rsidR="0036120B" w:rsidRPr="00695418" w:rsidRDefault="0036120B" w:rsidP="00D879D7">
      <w:pPr>
        <w:numPr>
          <w:ilvl w:val="0"/>
          <w:numId w:val="4"/>
        </w:numPr>
        <w:spacing w:after="120"/>
        <w:jc w:val="both"/>
        <w:rPr>
          <w:rFonts w:cs="Arial"/>
          <w:sz w:val="22"/>
          <w:szCs w:val="22"/>
        </w:rPr>
      </w:pPr>
      <w:r w:rsidRPr="00695418">
        <w:rPr>
          <w:rFonts w:cs="Arial"/>
          <w:sz w:val="22"/>
          <w:szCs w:val="22"/>
        </w:rPr>
        <w:t>termin realizacji zamówienia:</w:t>
      </w:r>
      <w:r w:rsidR="00EF2AE8" w:rsidRPr="00695418">
        <w:rPr>
          <w:rFonts w:cs="Arial"/>
          <w:b/>
          <w:bCs/>
          <w:color w:val="000000" w:themeColor="text1"/>
          <w:sz w:val="22"/>
          <w:szCs w:val="22"/>
        </w:rPr>
        <w:t xml:space="preserve"> </w:t>
      </w:r>
      <w:r w:rsidR="008F789C" w:rsidRPr="00695418">
        <w:rPr>
          <w:rFonts w:cs="Arial"/>
          <w:b/>
          <w:bCs/>
          <w:sz w:val="22"/>
          <w:szCs w:val="22"/>
        </w:rPr>
        <w:t xml:space="preserve">do </w:t>
      </w:r>
      <w:r w:rsidR="00C43434">
        <w:rPr>
          <w:rFonts w:cs="Arial"/>
          <w:b/>
          <w:bCs/>
          <w:sz w:val="22"/>
          <w:szCs w:val="22"/>
        </w:rPr>
        <w:t>9</w:t>
      </w:r>
      <w:r w:rsidR="008F789C" w:rsidRPr="00695418">
        <w:rPr>
          <w:rFonts w:cs="Arial"/>
          <w:b/>
          <w:bCs/>
          <w:sz w:val="22"/>
          <w:szCs w:val="22"/>
        </w:rPr>
        <w:t>0</w:t>
      </w:r>
      <w:r w:rsidR="00EF2AE8" w:rsidRPr="00695418">
        <w:rPr>
          <w:rFonts w:cs="Arial"/>
          <w:b/>
          <w:bCs/>
          <w:sz w:val="22"/>
          <w:szCs w:val="22"/>
        </w:rPr>
        <w:t xml:space="preserve"> dni</w:t>
      </w:r>
      <w:r w:rsidR="00EF2AE8" w:rsidRPr="00695418">
        <w:rPr>
          <w:rFonts w:cs="Arial"/>
          <w:sz w:val="22"/>
          <w:szCs w:val="22"/>
        </w:rPr>
        <w:t xml:space="preserve"> od dnia podpisania umowy</w:t>
      </w:r>
      <w:r w:rsidR="00326C80">
        <w:rPr>
          <w:rFonts w:cs="Arial"/>
          <w:sz w:val="22"/>
          <w:szCs w:val="22"/>
        </w:rPr>
        <w:t>;</w:t>
      </w:r>
    </w:p>
    <w:p w14:paraId="72CB1C8D" w14:textId="3902A2D8" w:rsidR="0036120B" w:rsidRPr="00695418" w:rsidRDefault="0036120B" w:rsidP="00D879D7">
      <w:pPr>
        <w:numPr>
          <w:ilvl w:val="0"/>
          <w:numId w:val="4"/>
        </w:numPr>
        <w:spacing w:after="120"/>
        <w:jc w:val="both"/>
        <w:rPr>
          <w:rFonts w:cs="Arial"/>
          <w:sz w:val="22"/>
          <w:szCs w:val="22"/>
        </w:rPr>
      </w:pPr>
      <w:r w:rsidRPr="00695418">
        <w:rPr>
          <w:rFonts w:cs="Arial"/>
          <w:sz w:val="22"/>
          <w:szCs w:val="22"/>
        </w:rPr>
        <w:t xml:space="preserve">okres gwarancji: </w:t>
      </w:r>
      <w:r w:rsidR="00920CAA">
        <w:rPr>
          <w:rFonts w:cs="Arial"/>
          <w:sz w:val="22"/>
          <w:szCs w:val="22"/>
        </w:rPr>
        <w:t xml:space="preserve">zgodnie z formularzem ofertowym, </w:t>
      </w:r>
      <w:r w:rsidR="00326C80">
        <w:rPr>
          <w:rFonts w:cs="Arial"/>
          <w:sz w:val="22"/>
          <w:szCs w:val="22"/>
        </w:rPr>
        <w:t xml:space="preserve">wymagana minimalna gwarancja: </w:t>
      </w:r>
      <w:r w:rsidR="00326C80" w:rsidRPr="00326C80">
        <w:rPr>
          <w:rFonts w:cs="Arial"/>
          <w:b/>
          <w:bCs/>
          <w:sz w:val="22"/>
          <w:szCs w:val="22"/>
        </w:rPr>
        <w:t>36 miesięcy</w:t>
      </w:r>
      <w:r w:rsidR="00326C80">
        <w:rPr>
          <w:rFonts w:cs="Arial"/>
          <w:sz w:val="22"/>
          <w:szCs w:val="22"/>
        </w:rPr>
        <w:t>;</w:t>
      </w:r>
    </w:p>
    <w:p w14:paraId="75134854" w14:textId="2A6F3D53" w:rsidR="0036120B" w:rsidRPr="00695418" w:rsidRDefault="0036120B" w:rsidP="00D879D7">
      <w:pPr>
        <w:numPr>
          <w:ilvl w:val="0"/>
          <w:numId w:val="4"/>
        </w:numPr>
        <w:spacing w:after="120"/>
        <w:jc w:val="both"/>
        <w:rPr>
          <w:rFonts w:cs="Arial"/>
          <w:sz w:val="22"/>
          <w:szCs w:val="22"/>
        </w:rPr>
      </w:pPr>
      <w:r w:rsidRPr="00695418">
        <w:rPr>
          <w:rFonts w:cs="Arial"/>
          <w:sz w:val="22"/>
          <w:szCs w:val="22"/>
        </w:rPr>
        <w:t xml:space="preserve">warunki płatności: </w:t>
      </w:r>
      <w:r w:rsidR="000573AE" w:rsidRPr="00695418">
        <w:rPr>
          <w:rFonts w:cs="Arial"/>
          <w:sz w:val="22"/>
          <w:szCs w:val="22"/>
        </w:rPr>
        <w:t>30 dni od daty otrzymania prawidłowo wystawionej faktury VAT</w:t>
      </w:r>
    </w:p>
    <w:p w14:paraId="7FCAA923" w14:textId="7EFB30B7" w:rsidR="0036120B" w:rsidRPr="00695418" w:rsidRDefault="0036120B" w:rsidP="00D879D7">
      <w:pPr>
        <w:numPr>
          <w:ilvl w:val="0"/>
          <w:numId w:val="4"/>
        </w:numPr>
        <w:spacing w:after="120"/>
        <w:jc w:val="both"/>
        <w:rPr>
          <w:rFonts w:cs="Arial"/>
          <w:sz w:val="22"/>
          <w:szCs w:val="22"/>
        </w:rPr>
      </w:pPr>
      <w:r w:rsidRPr="00695418">
        <w:rPr>
          <w:rFonts w:cs="Arial"/>
          <w:sz w:val="22"/>
          <w:szCs w:val="22"/>
        </w:rPr>
        <w:t xml:space="preserve">termin związania ofertą: Wykonawca jest związany ofertą przez okres </w:t>
      </w:r>
      <w:r w:rsidR="000573AE" w:rsidRPr="00695418">
        <w:rPr>
          <w:rFonts w:cs="Arial"/>
          <w:sz w:val="22"/>
          <w:szCs w:val="22"/>
        </w:rPr>
        <w:t>30</w:t>
      </w:r>
      <w:r w:rsidRPr="00695418">
        <w:rPr>
          <w:rFonts w:cs="Arial"/>
          <w:sz w:val="22"/>
          <w:szCs w:val="22"/>
        </w:rPr>
        <w:t xml:space="preserve"> dni od dnia upływu terminu składania ofert.</w:t>
      </w:r>
    </w:p>
    <w:p w14:paraId="1CC78FD7" w14:textId="307B3F47" w:rsidR="0036120B" w:rsidRPr="00695418" w:rsidRDefault="0036120B" w:rsidP="00D879D7">
      <w:pPr>
        <w:numPr>
          <w:ilvl w:val="0"/>
          <w:numId w:val="4"/>
        </w:numPr>
        <w:spacing w:after="120"/>
        <w:jc w:val="both"/>
        <w:rPr>
          <w:rFonts w:cs="Arial"/>
          <w:sz w:val="22"/>
          <w:szCs w:val="22"/>
        </w:rPr>
      </w:pPr>
      <w:r w:rsidRPr="00695418">
        <w:rPr>
          <w:rFonts w:cs="Arial"/>
          <w:sz w:val="22"/>
          <w:szCs w:val="22"/>
        </w:rPr>
        <w:t>inne wymagania Zamawiającego:</w:t>
      </w:r>
    </w:p>
    <w:p w14:paraId="51E2A31C" w14:textId="5CB18E56" w:rsidR="006969DC" w:rsidRPr="00695418" w:rsidRDefault="006969DC">
      <w:pPr>
        <w:pStyle w:val="Akapitzlist"/>
        <w:numPr>
          <w:ilvl w:val="0"/>
          <w:numId w:val="15"/>
        </w:numPr>
        <w:spacing w:after="120"/>
        <w:jc w:val="both"/>
        <w:rPr>
          <w:rFonts w:ascii="Arial" w:hAnsi="Arial" w:cs="Arial"/>
          <w:sz w:val="22"/>
          <w:szCs w:val="22"/>
          <w:lang w:eastAsia="en-US"/>
        </w:rPr>
      </w:pPr>
      <w:r w:rsidRPr="00695418">
        <w:rPr>
          <w:rFonts w:ascii="Arial" w:hAnsi="Arial" w:cs="Arial"/>
          <w:sz w:val="22"/>
          <w:szCs w:val="22"/>
          <w:lang w:eastAsia="en-US"/>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EA0325">
        <w:rPr>
          <w:rFonts w:ascii="Arial" w:hAnsi="Arial" w:cs="Arial"/>
          <w:sz w:val="22"/>
          <w:szCs w:val="22"/>
          <w:lang w:eastAsia="en-US"/>
        </w:rPr>
        <w:t>3</w:t>
      </w:r>
      <w:r w:rsidRPr="00695418">
        <w:rPr>
          <w:rFonts w:ascii="Arial" w:hAnsi="Arial" w:cs="Arial"/>
          <w:sz w:val="22"/>
          <w:szCs w:val="22"/>
          <w:lang w:eastAsia="en-US"/>
        </w:rPr>
        <w:t xml:space="preserve"> r. poz. 1</w:t>
      </w:r>
      <w:r w:rsidR="00EA0325">
        <w:rPr>
          <w:rFonts w:ascii="Arial" w:hAnsi="Arial" w:cs="Arial"/>
          <w:sz w:val="22"/>
          <w:szCs w:val="22"/>
          <w:lang w:eastAsia="en-US"/>
        </w:rPr>
        <w:t>5</w:t>
      </w:r>
      <w:r w:rsidRPr="00695418">
        <w:rPr>
          <w:rFonts w:ascii="Arial" w:hAnsi="Arial" w:cs="Arial"/>
          <w:sz w:val="22"/>
          <w:szCs w:val="22"/>
          <w:lang w:eastAsia="en-US"/>
        </w:rPr>
        <w:t>0</w:t>
      </w:r>
      <w:r w:rsidR="00EA0325">
        <w:rPr>
          <w:rFonts w:ascii="Arial" w:hAnsi="Arial" w:cs="Arial"/>
          <w:sz w:val="22"/>
          <w:szCs w:val="22"/>
          <w:lang w:eastAsia="en-US"/>
        </w:rPr>
        <w:t>7</w:t>
      </w:r>
      <w:r w:rsidRPr="00695418">
        <w:rPr>
          <w:rFonts w:ascii="Arial" w:hAnsi="Arial" w:cs="Arial"/>
          <w:sz w:val="22"/>
          <w:szCs w:val="22"/>
          <w:lang w:eastAsia="en-US"/>
        </w:rPr>
        <w:t xml:space="preserve">, z późn. zm.), zwanej dalej „ustawą Pzp”. </w:t>
      </w:r>
    </w:p>
    <w:p w14:paraId="7E984E52" w14:textId="77777777" w:rsidR="006969DC" w:rsidRPr="00695418" w:rsidRDefault="006969DC">
      <w:pPr>
        <w:pStyle w:val="Akapitzlist"/>
        <w:numPr>
          <w:ilvl w:val="0"/>
          <w:numId w:val="15"/>
        </w:numPr>
        <w:spacing w:after="120"/>
        <w:jc w:val="both"/>
        <w:rPr>
          <w:rFonts w:ascii="Arial" w:hAnsi="Arial" w:cs="Arial"/>
          <w:sz w:val="22"/>
          <w:szCs w:val="22"/>
          <w:lang w:eastAsia="en-US"/>
        </w:rPr>
      </w:pPr>
      <w:r w:rsidRPr="00695418">
        <w:rPr>
          <w:rFonts w:ascii="Arial" w:hAnsi="Arial" w:cs="Arial"/>
          <w:sz w:val="22"/>
          <w:szCs w:val="22"/>
          <w:lang w:eastAsia="en-US"/>
        </w:rPr>
        <w:lastRenderedPageBreak/>
        <w:t xml:space="preserve">Na podstawie art. 7 ust. 1 ustawy z postępowania o udzielenie zamówienia publicznego lub konkursu prowadzonego na podstawie ustawy Pzp </w:t>
      </w:r>
      <w:r w:rsidRPr="00695418">
        <w:rPr>
          <w:rFonts w:ascii="Arial" w:hAnsi="Arial" w:cs="Arial"/>
          <w:sz w:val="22"/>
          <w:szCs w:val="22"/>
          <w:u w:val="single"/>
          <w:lang w:eastAsia="en-US"/>
        </w:rPr>
        <w:t>wyklucza się</w:t>
      </w:r>
      <w:r w:rsidRPr="00695418">
        <w:rPr>
          <w:rFonts w:ascii="Arial" w:hAnsi="Arial" w:cs="Arial"/>
          <w:sz w:val="22"/>
          <w:szCs w:val="22"/>
          <w:lang w:eastAsia="en-US"/>
        </w:rPr>
        <w:t xml:space="preserve">: </w:t>
      </w:r>
    </w:p>
    <w:p w14:paraId="3401A83C" w14:textId="77777777" w:rsidR="006969DC" w:rsidRPr="00695418" w:rsidRDefault="006969DC">
      <w:pPr>
        <w:pStyle w:val="Akapitzlist"/>
        <w:numPr>
          <w:ilvl w:val="0"/>
          <w:numId w:val="16"/>
        </w:numPr>
        <w:spacing w:after="120"/>
        <w:ind w:left="1418"/>
        <w:jc w:val="both"/>
        <w:rPr>
          <w:rFonts w:ascii="Arial" w:hAnsi="Arial" w:cs="Arial"/>
          <w:sz w:val="22"/>
          <w:szCs w:val="22"/>
          <w:lang w:eastAsia="en-US"/>
        </w:rPr>
      </w:pPr>
      <w:r w:rsidRPr="00695418">
        <w:rPr>
          <w:rFonts w:ascii="Arial" w:hAnsi="Arial" w:cs="Arial"/>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9FD6CB" w14:textId="77777777" w:rsidR="006969DC" w:rsidRPr="00695418" w:rsidRDefault="006969DC">
      <w:pPr>
        <w:pStyle w:val="Akapitzlist"/>
        <w:numPr>
          <w:ilvl w:val="0"/>
          <w:numId w:val="16"/>
        </w:numPr>
        <w:spacing w:after="120"/>
        <w:ind w:left="1418"/>
        <w:jc w:val="both"/>
        <w:rPr>
          <w:rFonts w:ascii="Arial" w:hAnsi="Arial" w:cs="Arial"/>
          <w:sz w:val="22"/>
          <w:szCs w:val="22"/>
          <w:lang w:eastAsia="en-US"/>
        </w:rPr>
      </w:pPr>
      <w:r w:rsidRPr="00695418">
        <w:rPr>
          <w:rFonts w:ascii="Arial" w:hAnsi="Arial" w:cs="Arial"/>
          <w:sz w:val="22"/>
          <w:szCs w:val="22"/>
          <w:lang w:eastAsia="en-US"/>
        </w:rPr>
        <w:t xml:space="preserve">wykonawcę oraz uczestnika konkursu, którego beneficjentem rzeczywistym </w:t>
      </w:r>
      <w:r w:rsidRPr="00695418">
        <w:rPr>
          <w:rFonts w:ascii="Arial" w:hAnsi="Arial" w:cs="Arial"/>
          <w:sz w:val="22"/>
          <w:szCs w:val="22"/>
          <w:lang w:eastAsia="en-US"/>
        </w:rPr>
        <w:b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5001126" w14:textId="77777777" w:rsidR="006969DC" w:rsidRPr="00695418" w:rsidRDefault="006969DC">
      <w:pPr>
        <w:pStyle w:val="Akapitzlist"/>
        <w:numPr>
          <w:ilvl w:val="0"/>
          <w:numId w:val="16"/>
        </w:numPr>
        <w:spacing w:after="120"/>
        <w:ind w:left="1418"/>
        <w:jc w:val="both"/>
        <w:rPr>
          <w:rFonts w:ascii="Arial" w:hAnsi="Arial" w:cs="Arial"/>
          <w:sz w:val="22"/>
          <w:szCs w:val="22"/>
          <w:lang w:eastAsia="en-US"/>
        </w:rPr>
      </w:pPr>
      <w:r w:rsidRPr="00695418">
        <w:rPr>
          <w:rFonts w:ascii="Arial" w:hAnsi="Arial" w:cs="Arial"/>
          <w:sz w:val="22"/>
          <w:szCs w:val="22"/>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E5E2C7" w14:textId="77777777" w:rsidR="0036120B" w:rsidRPr="00695418" w:rsidRDefault="0036120B" w:rsidP="009F0953">
      <w:pPr>
        <w:numPr>
          <w:ilvl w:val="0"/>
          <w:numId w:val="3"/>
        </w:numPr>
        <w:spacing w:after="120"/>
        <w:jc w:val="both"/>
        <w:rPr>
          <w:rFonts w:cs="Arial"/>
          <w:sz w:val="22"/>
          <w:szCs w:val="22"/>
        </w:rPr>
      </w:pPr>
      <w:r w:rsidRPr="00695418">
        <w:rPr>
          <w:rFonts w:cs="Arial"/>
          <w:sz w:val="22"/>
          <w:szCs w:val="22"/>
        </w:rPr>
        <w:t>Opis sposobu obliczania ceny.</w:t>
      </w:r>
    </w:p>
    <w:p w14:paraId="4439C48F" w14:textId="649FBEF6" w:rsidR="0036120B" w:rsidRPr="00494285" w:rsidRDefault="0036120B" w:rsidP="009F0953">
      <w:pPr>
        <w:pStyle w:val="Default"/>
        <w:numPr>
          <w:ilvl w:val="0"/>
          <w:numId w:val="6"/>
        </w:numPr>
        <w:spacing w:after="120"/>
        <w:jc w:val="both"/>
        <w:rPr>
          <w:rFonts w:eastAsia="Times New Roman"/>
          <w:color w:val="auto"/>
          <w:sz w:val="22"/>
          <w:szCs w:val="22"/>
        </w:rPr>
      </w:pPr>
      <w:r w:rsidRPr="00695418">
        <w:rPr>
          <w:rFonts w:eastAsia="Times New Roman"/>
          <w:color w:val="auto"/>
          <w:sz w:val="22"/>
          <w:szCs w:val="22"/>
        </w:rPr>
        <w:t xml:space="preserve">Wykonawca w formularzu oferty stanowiącym </w:t>
      </w:r>
      <w:r w:rsidRPr="00494285">
        <w:rPr>
          <w:rFonts w:eastAsia="Times New Roman"/>
          <w:color w:val="auto"/>
          <w:sz w:val="22"/>
          <w:szCs w:val="22"/>
        </w:rPr>
        <w:t xml:space="preserve">Załącznik nr </w:t>
      </w:r>
      <w:r w:rsidR="006969DC" w:rsidRPr="00494285">
        <w:rPr>
          <w:rFonts w:eastAsia="Times New Roman"/>
          <w:color w:val="auto"/>
          <w:sz w:val="22"/>
          <w:szCs w:val="22"/>
        </w:rPr>
        <w:t>2</w:t>
      </w:r>
      <w:r w:rsidRPr="00494285">
        <w:rPr>
          <w:rFonts w:eastAsia="Times New Roman"/>
          <w:color w:val="auto"/>
          <w:sz w:val="22"/>
          <w:szCs w:val="22"/>
        </w:rPr>
        <w:t xml:space="preserve"> do Zaproszenia do składania ofert poda cenę brutto, wraz z należnym podatkiem VAT,</w:t>
      </w:r>
    </w:p>
    <w:p w14:paraId="5F6DDF5F" w14:textId="2B7B5A4D" w:rsidR="00763CF3" w:rsidRPr="00494285" w:rsidRDefault="00763CF3" w:rsidP="009F0953">
      <w:pPr>
        <w:pStyle w:val="Default"/>
        <w:numPr>
          <w:ilvl w:val="0"/>
          <w:numId w:val="6"/>
        </w:numPr>
        <w:spacing w:after="120"/>
        <w:jc w:val="both"/>
        <w:rPr>
          <w:rFonts w:eastAsia="Times New Roman"/>
          <w:color w:val="auto"/>
          <w:sz w:val="22"/>
          <w:szCs w:val="22"/>
        </w:rPr>
      </w:pPr>
      <w:r w:rsidRPr="00494285">
        <w:rPr>
          <w:rFonts w:eastAsia="Times New Roman"/>
          <w:color w:val="auto"/>
          <w:sz w:val="22"/>
          <w:szCs w:val="22"/>
        </w:rPr>
        <w:t>Wykonawca w formularzu cenowym stanowiącym Załącznik nr 3 do Zaproszenia do składania ofert poda cenę brutto, wraz z należnym podatkiem VAT,</w:t>
      </w:r>
    </w:p>
    <w:p w14:paraId="77367ABC" w14:textId="77777777" w:rsidR="0036120B" w:rsidRPr="00695418" w:rsidRDefault="0036120B" w:rsidP="009F0953">
      <w:pPr>
        <w:pStyle w:val="Default"/>
        <w:numPr>
          <w:ilvl w:val="0"/>
          <w:numId w:val="6"/>
        </w:numPr>
        <w:spacing w:after="120"/>
        <w:jc w:val="both"/>
        <w:rPr>
          <w:rFonts w:eastAsia="Times New Roman"/>
          <w:color w:val="auto"/>
          <w:sz w:val="22"/>
          <w:szCs w:val="22"/>
        </w:rPr>
      </w:pPr>
      <w:r w:rsidRPr="00695418">
        <w:rPr>
          <w:rFonts w:eastAsia="Times New Roman"/>
          <w:color w:val="auto"/>
          <w:sz w:val="22"/>
          <w:szCs w:val="22"/>
        </w:rPr>
        <w:t xml:space="preserve">stawka podatku VAT powinna być określona zgodnie z przepisami o podatku od towarów i usług, </w:t>
      </w:r>
    </w:p>
    <w:p w14:paraId="000F87DF" w14:textId="77777777" w:rsidR="0036120B" w:rsidRPr="00695418" w:rsidRDefault="0036120B" w:rsidP="009F0953">
      <w:pPr>
        <w:pStyle w:val="Default"/>
        <w:numPr>
          <w:ilvl w:val="0"/>
          <w:numId w:val="6"/>
        </w:numPr>
        <w:spacing w:after="120"/>
        <w:jc w:val="both"/>
        <w:rPr>
          <w:rFonts w:eastAsia="Times New Roman"/>
          <w:color w:val="auto"/>
          <w:sz w:val="22"/>
          <w:szCs w:val="22"/>
        </w:rPr>
      </w:pPr>
      <w:r w:rsidRPr="00695418">
        <w:rPr>
          <w:rFonts w:eastAsia="Times New Roman"/>
          <w:color w:val="auto"/>
          <w:sz w:val="22"/>
          <w:szCs w:val="22"/>
        </w:rPr>
        <w:t>wszystkie kwoty powinny być podane w złotych polskich. Cena oferty powinna być wyrażona cyfrowo i słownie oraz podana z dokładnością do dwóch miejsc po przecinku,</w:t>
      </w:r>
    </w:p>
    <w:p w14:paraId="6EDC1601" w14:textId="77777777" w:rsidR="0036120B" w:rsidRPr="00695418" w:rsidRDefault="0036120B" w:rsidP="009F0953">
      <w:pPr>
        <w:pStyle w:val="Default"/>
        <w:numPr>
          <w:ilvl w:val="0"/>
          <w:numId w:val="6"/>
        </w:numPr>
        <w:spacing w:after="120"/>
        <w:jc w:val="both"/>
        <w:rPr>
          <w:rFonts w:eastAsia="Times New Roman"/>
          <w:color w:val="auto"/>
          <w:sz w:val="22"/>
          <w:szCs w:val="22"/>
        </w:rPr>
      </w:pPr>
      <w:r w:rsidRPr="00695418">
        <w:rPr>
          <w:rFonts w:eastAsia="Times New Roman"/>
          <w:color w:val="auto"/>
          <w:sz w:val="22"/>
          <w:szCs w:val="22"/>
        </w:rPr>
        <w:t>cena podana w ofercie powinna zawierać wszystkie koszty Wykonawcy związane z realizacją przedmiotu zamówienia, niezbędne dla prawidłowego i pełnego jego wykonania oraz uwzględniać wszelkie opłaty, a także podatki wynikające z realizacji zamówienia, jak również ewentualne upusty i rabaty skalkulowane przez Wykonawcę.</w:t>
      </w:r>
    </w:p>
    <w:p w14:paraId="0C4513B6" w14:textId="77777777" w:rsidR="0036120B" w:rsidRPr="00695418" w:rsidRDefault="0036120B" w:rsidP="009F0953">
      <w:pPr>
        <w:numPr>
          <w:ilvl w:val="0"/>
          <w:numId w:val="3"/>
        </w:numPr>
        <w:spacing w:after="120"/>
        <w:jc w:val="both"/>
        <w:rPr>
          <w:rFonts w:cs="Arial"/>
          <w:sz w:val="22"/>
          <w:szCs w:val="22"/>
        </w:rPr>
      </w:pPr>
      <w:r w:rsidRPr="00695418">
        <w:rPr>
          <w:rFonts w:cs="Arial"/>
          <w:sz w:val="22"/>
          <w:szCs w:val="22"/>
        </w:rPr>
        <w:t xml:space="preserve">Kryteria oceny ofert ich waga oraz sposób przyznawania punktacji. </w:t>
      </w:r>
    </w:p>
    <w:tbl>
      <w:tblPr>
        <w:tblW w:w="7730" w:type="dxa"/>
        <w:tblInd w:w="80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516"/>
        <w:gridCol w:w="3184"/>
        <w:gridCol w:w="1904"/>
        <w:gridCol w:w="2126"/>
      </w:tblGrid>
      <w:tr w:rsidR="007F3921" w:rsidRPr="00695418" w14:paraId="7499DB5C" w14:textId="77777777" w:rsidTr="007F3921">
        <w:trPr>
          <w:cantSplit/>
          <w:trHeight w:val="198"/>
        </w:trPr>
        <w:tc>
          <w:tcPr>
            <w:tcW w:w="470" w:type="dxa"/>
            <w:shd w:val="clear" w:color="auto" w:fill="F2F2F2" w:themeFill="background1" w:themeFillShade="F2"/>
          </w:tcPr>
          <w:p w14:paraId="2452AD07" w14:textId="014D4C43" w:rsidR="007F3921" w:rsidRPr="00695418" w:rsidRDefault="007F3921" w:rsidP="009F0953">
            <w:pPr>
              <w:tabs>
                <w:tab w:val="num" w:pos="0"/>
              </w:tabs>
              <w:jc w:val="both"/>
              <w:rPr>
                <w:rFonts w:cs="Arial"/>
                <w:b/>
                <w:sz w:val="20"/>
              </w:rPr>
            </w:pPr>
            <w:r w:rsidRPr="00695418">
              <w:rPr>
                <w:rFonts w:cs="Arial"/>
                <w:b/>
                <w:sz w:val="20"/>
              </w:rPr>
              <w:t>Lp.</w:t>
            </w:r>
          </w:p>
        </w:tc>
        <w:tc>
          <w:tcPr>
            <w:tcW w:w="3206" w:type="dxa"/>
            <w:shd w:val="clear" w:color="auto" w:fill="F2F2F2" w:themeFill="background1" w:themeFillShade="F2"/>
            <w:vAlign w:val="center"/>
          </w:tcPr>
          <w:p w14:paraId="3E8DDCB3" w14:textId="443D98D8" w:rsidR="007F3921" w:rsidRPr="00695418" w:rsidRDefault="007F3921" w:rsidP="009F0953">
            <w:pPr>
              <w:tabs>
                <w:tab w:val="num" w:pos="0"/>
              </w:tabs>
              <w:jc w:val="both"/>
              <w:rPr>
                <w:rFonts w:cs="Arial"/>
                <w:b/>
                <w:sz w:val="20"/>
              </w:rPr>
            </w:pPr>
            <w:r w:rsidRPr="00695418">
              <w:rPr>
                <w:rFonts w:cs="Arial"/>
                <w:b/>
                <w:sz w:val="20"/>
              </w:rPr>
              <w:t>Kryterium</w:t>
            </w:r>
          </w:p>
        </w:tc>
        <w:tc>
          <w:tcPr>
            <w:tcW w:w="1916" w:type="dxa"/>
            <w:shd w:val="clear" w:color="auto" w:fill="F2F2F2" w:themeFill="background1" w:themeFillShade="F2"/>
            <w:vAlign w:val="center"/>
            <w:hideMark/>
          </w:tcPr>
          <w:p w14:paraId="377A2687" w14:textId="69A9F34F" w:rsidR="007F3921" w:rsidRPr="00695418" w:rsidRDefault="007F3921" w:rsidP="009F0953">
            <w:pPr>
              <w:tabs>
                <w:tab w:val="num" w:pos="0"/>
              </w:tabs>
              <w:jc w:val="both"/>
              <w:rPr>
                <w:rFonts w:cs="Arial"/>
                <w:b/>
                <w:sz w:val="20"/>
              </w:rPr>
            </w:pPr>
            <w:r w:rsidRPr="00695418">
              <w:rPr>
                <w:rFonts w:cs="Arial"/>
                <w:b/>
                <w:sz w:val="20"/>
              </w:rPr>
              <w:t>Waga [%]</w:t>
            </w:r>
          </w:p>
        </w:tc>
        <w:tc>
          <w:tcPr>
            <w:tcW w:w="2138" w:type="dxa"/>
            <w:shd w:val="clear" w:color="auto" w:fill="F2F2F2" w:themeFill="background1" w:themeFillShade="F2"/>
            <w:vAlign w:val="center"/>
            <w:hideMark/>
          </w:tcPr>
          <w:p w14:paraId="6424D8B1" w14:textId="77777777" w:rsidR="007F3921" w:rsidRPr="00695418" w:rsidRDefault="007F3921" w:rsidP="009F0953">
            <w:pPr>
              <w:tabs>
                <w:tab w:val="num" w:pos="0"/>
              </w:tabs>
              <w:jc w:val="both"/>
              <w:rPr>
                <w:rFonts w:cs="Arial"/>
                <w:b/>
                <w:sz w:val="20"/>
              </w:rPr>
            </w:pPr>
            <w:r w:rsidRPr="00695418">
              <w:rPr>
                <w:rFonts w:cs="Arial"/>
                <w:b/>
                <w:sz w:val="20"/>
              </w:rPr>
              <w:t>Liczba punktów</w:t>
            </w:r>
          </w:p>
        </w:tc>
      </w:tr>
      <w:tr w:rsidR="007F3921" w:rsidRPr="00695418" w14:paraId="39AED6D9" w14:textId="77777777" w:rsidTr="007F3921">
        <w:trPr>
          <w:cantSplit/>
          <w:trHeight w:val="369"/>
        </w:trPr>
        <w:tc>
          <w:tcPr>
            <w:tcW w:w="470" w:type="dxa"/>
            <w:vAlign w:val="center"/>
          </w:tcPr>
          <w:p w14:paraId="4E09EBB6" w14:textId="59B1254F" w:rsidR="007F3921" w:rsidRPr="00695418" w:rsidRDefault="007F3921" w:rsidP="009F0953">
            <w:pPr>
              <w:tabs>
                <w:tab w:val="num" w:pos="0"/>
              </w:tabs>
              <w:jc w:val="both"/>
              <w:rPr>
                <w:rFonts w:cs="Arial"/>
                <w:sz w:val="22"/>
                <w:szCs w:val="22"/>
              </w:rPr>
            </w:pPr>
            <w:r w:rsidRPr="00695418">
              <w:rPr>
                <w:rFonts w:cs="Arial"/>
                <w:sz w:val="22"/>
                <w:szCs w:val="22"/>
              </w:rPr>
              <w:t>1.</w:t>
            </w:r>
          </w:p>
        </w:tc>
        <w:tc>
          <w:tcPr>
            <w:tcW w:w="3206" w:type="dxa"/>
            <w:vAlign w:val="center"/>
          </w:tcPr>
          <w:p w14:paraId="669017C0" w14:textId="0A1D77BB" w:rsidR="007F3921" w:rsidRPr="00695418" w:rsidRDefault="007F3921" w:rsidP="009F0953">
            <w:pPr>
              <w:tabs>
                <w:tab w:val="num" w:pos="0"/>
              </w:tabs>
              <w:jc w:val="both"/>
              <w:rPr>
                <w:rFonts w:cs="Arial"/>
                <w:sz w:val="22"/>
                <w:szCs w:val="22"/>
              </w:rPr>
            </w:pPr>
            <w:r w:rsidRPr="00695418">
              <w:rPr>
                <w:rFonts w:cs="Arial"/>
                <w:sz w:val="22"/>
                <w:szCs w:val="22"/>
              </w:rPr>
              <w:t>Cena</w:t>
            </w:r>
          </w:p>
        </w:tc>
        <w:tc>
          <w:tcPr>
            <w:tcW w:w="1916" w:type="dxa"/>
            <w:vAlign w:val="center"/>
          </w:tcPr>
          <w:p w14:paraId="73E19E83" w14:textId="1FF9130C" w:rsidR="007F3921" w:rsidRPr="00695418" w:rsidRDefault="007F3921" w:rsidP="009F0953">
            <w:pPr>
              <w:tabs>
                <w:tab w:val="num" w:pos="0"/>
              </w:tabs>
              <w:jc w:val="both"/>
              <w:rPr>
                <w:rFonts w:cs="Arial"/>
                <w:sz w:val="22"/>
                <w:szCs w:val="22"/>
              </w:rPr>
            </w:pPr>
            <w:r w:rsidRPr="00695418">
              <w:rPr>
                <w:rFonts w:cs="Arial"/>
                <w:sz w:val="22"/>
                <w:szCs w:val="22"/>
              </w:rPr>
              <w:t>60%</w:t>
            </w:r>
          </w:p>
        </w:tc>
        <w:tc>
          <w:tcPr>
            <w:tcW w:w="2138" w:type="dxa"/>
            <w:vAlign w:val="center"/>
          </w:tcPr>
          <w:p w14:paraId="318AECE5" w14:textId="0125D034" w:rsidR="007F3921" w:rsidRPr="00695418" w:rsidRDefault="007F3921" w:rsidP="009F0953">
            <w:pPr>
              <w:tabs>
                <w:tab w:val="num" w:pos="0"/>
              </w:tabs>
              <w:jc w:val="both"/>
              <w:rPr>
                <w:rFonts w:cs="Arial"/>
                <w:sz w:val="22"/>
                <w:szCs w:val="22"/>
              </w:rPr>
            </w:pPr>
            <w:r w:rsidRPr="00695418">
              <w:rPr>
                <w:rFonts w:cs="Arial"/>
                <w:sz w:val="22"/>
                <w:szCs w:val="22"/>
              </w:rPr>
              <w:t>60</w:t>
            </w:r>
          </w:p>
        </w:tc>
      </w:tr>
      <w:tr w:rsidR="007F3921" w:rsidRPr="00695418" w14:paraId="13F84E1F" w14:textId="77777777" w:rsidTr="007F3921">
        <w:trPr>
          <w:cantSplit/>
          <w:trHeight w:val="417"/>
        </w:trPr>
        <w:tc>
          <w:tcPr>
            <w:tcW w:w="470" w:type="dxa"/>
            <w:vAlign w:val="center"/>
          </w:tcPr>
          <w:p w14:paraId="6B43BA83" w14:textId="286C316F" w:rsidR="007F3921" w:rsidRPr="00695418" w:rsidRDefault="007F3921" w:rsidP="009F0953">
            <w:pPr>
              <w:tabs>
                <w:tab w:val="num" w:pos="0"/>
              </w:tabs>
              <w:jc w:val="both"/>
              <w:rPr>
                <w:rFonts w:cs="Arial"/>
                <w:sz w:val="22"/>
                <w:szCs w:val="22"/>
              </w:rPr>
            </w:pPr>
            <w:r w:rsidRPr="00695418">
              <w:rPr>
                <w:rFonts w:cs="Arial"/>
                <w:sz w:val="22"/>
                <w:szCs w:val="22"/>
              </w:rPr>
              <w:t>2.</w:t>
            </w:r>
          </w:p>
        </w:tc>
        <w:tc>
          <w:tcPr>
            <w:tcW w:w="3206" w:type="dxa"/>
            <w:vAlign w:val="center"/>
          </w:tcPr>
          <w:p w14:paraId="3327E99F" w14:textId="2786EB92" w:rsidR="007F3921" w:rsidRPr="00695418" w:rsidRDefault="007F3921" w:rsidP="009F0953">
            <w:pPr>
              <w:tabs>
                <w:tab w:val="num" w:pos="0"/>
              </w:tabs>
              <w:jc w:val="both"/>
              <w:rPr>
                <w:rFonts w:cs="Arial"/>
                <w:sz w:val="22"/>
                <w:szCs w:val="22"/>
              </w:rPr>
            </w:pPr>
            <w:r w:rsidRPr="00695418">
              <w:rPr>
                <w:rFonts w:cs="Arial"/>
                <w:sz w:val="23"/>
                <w:szCs w:val="23"/>
              </w:rPr>
              <w:t>Termin gwarancji</w:t>
            </w:r>
          </w:p>
        </w:tc>
        <w:tc>
          <w:tcPr>
            <w:tcW w:w="1916" w:type="dxa"/>
            <w:vAlign w:val="center"/>
          </w:tcPr>
          <w:p w14:paraId="10736123" w14:textId="46612241" w:rsidR="007F3921" w:rsidRPr="00695418" w:rsidRDefault="00C43434" w:rsidP="009F0953">
            <w:pPr>
              <w:tabs>
                <w:tab w:val="num" w:pos="0"/>
              </w:tabs>
              <w:jc w:val="both"/>
              <w:rPr>
                <w:rFonts w:cs="Arial"/>
                <w:sz w:val="22"/>
                <w:szCs w:val="22"/>
              </w:rPr>
            </w:pPr>
            <w:r>
              <w:rPr>
                <w:rFonts w:cs="Arial"/>
                <w:sz w:val="22"/>
                <w:szCs w:val="22"/>
              </w:rPr>
              <w:t>2</w:t>
            </w:r>
            <w:r w:rsidR="007F3921" w:rsidRPr="00695418">
              <w:rPr>
                <w:rFonts w:cs="Arial"/>
                <w:sz w:val="22"/>
                <w:szCs w:val="22"/>
              </w:rPr>
              <w:t>4%</w:t>
            </w:r>
          </w:p>
        </w:tc>
        <w:tc>
          <w:tcPr>
            <w:tcW w:w="2138" w:type="dxa"/>
            <w:vAlign w:val="center"/>
          </w:tcPr>
          <w:p w14:paraId="35623782" w14:textId="23B5F9D5" w:rsidR="007F3921" w:rsidRPr="00695418" w:rsidRDefault="00C43434" w:rsidP="009F0953">
            <w:pPr>
              <w:tabs>
                <w:tab w:val="num" w:pos="0"/>
              </w:tabs>
              <w:jc w:val="both"/>
              <w:rPr>
                <w:rFonts w:cs="Arial"/>
                <w:sz w:val="22"/>
                <w:szCs w:val="22"/>
              </w:rPr>
            </w:pPr>
            <w:r>
              <w:rPr>
                <w:rFonts w:cs="Arial"/>
                <w:sz w:val="22"/>
                <w:szCs w:val="22"/>
              </w:rPr>
              <w:t>2</w:t>
            </w:r>
            <w:r w:rsidR="007F3921" w:rsidRPr="00695418">
              <w:rPr>
                <w:rFonts w:cs="Arial"/>
                <w:sz w:val="22"/>
                <w:szCs w:val="22"/>
              </w:rPr>
              <w:t>4</w:t>
            </w:r>
          </w:p>
        </w:tc>
      </w:tr>
      <w:tr w:rsidR="00C43434" w:rsidRPr="00695418" w14:paraId="56D87B2F" w14:textId="77777777" w:rsidTr="007F3921">
        <w:trPr>
          <w:cantSplit/>
          <w:trHeight w:val="417"/>
        </w:trPr>
        <w:tc>
          <w:tcPr>
            <w:tcW w:w="470" w:type="dxa"/>
            <w:vAlign w:val="center"/>
          </w:tcPr>
          <w:p w14:paraId="12BDBE00" w14:textId="302585DC" w:rsidR="00C43434" w:rsidRPr="00695418" w:rsidRDefault="00C43434" w:rsidP="009F0953">
            <w:pPr>
              <w:tabs>
                <w:tab w:val="num" w:pos="0"/>
              </w:tabs>
              <w:jc w:val="both"/>
              <w:rPr>
                <w:rFonts w:cs="Arial"/>
                <w:sz w:val="22"/>
                <w:szCs w:val="22"/>
              </w:rPr>
            </w:pPr>
            <w:r>
              <w:rPr>
                <w:rFonts w:cs="Arial"/>
                <w:sz w:val="22"/>
                <w:szCs w:val="22"/>
              </w:rPr>
              <w:t>3.</w:t>
            </w:r>
          </w:p>
        </w:tc>
        <w:tc>
          <w:tcPr>
            <w:tcW w:w="3206" w:type="dxa"/>
            <w:vAlign w:val="center"/>
          </w:tcPr>
          <w:p w14:paraId="142EB98E" w14:textId="226E79B0" w:rsidR="00C43434" w:rsidRPr="00695418" w:rsidRDefault="00C43434" w:rsidP="009F0953">
            <w:pPr>
              <w:tabs>
                <w:tab w:val="num" w:pos="0"/>
              </w:tabs>
              <w:jc w:val="both"/>
              <w:rPr>
                <w:rFonts w:cs="Arial"/>
                <w:sz w:val="23"/>
                <w:szCs w:val="23"/>
              </w:rPr>
            </w:pPr>
            <w:r>
              <w:rPr>
                <w:rFonts w:cs="Arial"/>
                <w:sz w:val="23"/>
                <w:szCs w:val="23"/>
              </w:rPr>
              <w:t>Termin dostawy</w:t>
            </w:r>
          </w:p>
        </w:tc>
        <w:tc>
          <w:tcPr>
            <w:tcW w:w="1916" w:type="dxa"/>
            <w:vAlign w:val="center"/>
          </w:tcPr>
          <w:p w14:paraId="5F912EDC" w14:textId="7B260D83" w:rsidR="00C43434" w:rsidRPr="00695418" w:rsidRDefault="00C43434" w:rsidP="009F0953">
            <w:pPr>
              <w:tabs>
                <w:tab w:val="num" w:pos="0"/>
              </w:tabs>
              <w:jc w:val="both"/>
              <w:rPr>
                <w:rFonts w:cs="Arial"/>
                <w:sz w:val="22"/>
                <w:szCs w:val="22"/>
              </w:rPr>
            </w:pPr>
            <w:r>
              <w:rPr>
                <w:rFonts w:cs="Arial"/>
                <w:sz w:val="22"/>
                <w:szCs w:val="22"/>
              </w:rPr>
              <w:t>16%</w:t>
            </w:r>
          </w:p>
        </w:tc>
        <w:tc>
          <w:tcPr>
            <w:tcW w:w="2138" w:type="dxa"/>
            <w:vAlign w:val="center"/>
          </w:tcPr>
          <w:p w14:paraId="5FBFA98D" w14:textId="44A07DD1" w:rsidR="00C43434" w:rsidRPr="00695418" w:rsidRDefault="00C43434" w:rsidP="009F0953">
            <w:pPr>
              <w:tabs>
                <w:tab w:val="num" w:pos="0"/>
              </w:tabs>
              <w:jc w:val="both"/>
              <w:rPr>
                <w:rFonts w:cs="Arial"/>
                <w:sz w:val="22"/>
                <w:szCs w:val="22"/>
              </w:rPr>
            </w:pPr>
            <w:r>
              <w:rPr>
                <w:rFonts w:cs="Arial"/>
                <w:sz w:val="22"/>
                <w:szCs w:val="22"/>
              </w:rPr>
              <w:t>16</w:t>
            </w:r>
          </w:p>
        </w:tc>
      </w:tr>
      <w:tr w:rsidR="00C43434" w:rsidRPr="00695418" w14:paraId="54D7A059" w14:textId="77777777" w:rsidTr="007F3921">
        <w:trPr>
          <w:cantSplit/>
          <w:trHeight w:val="417"/>
        </w:trPr>
        <w:tc>
          <w:tcPr>
            <w:tcW w:w="470" w:type="dxa"/>
            <w:vAlign w:val="center"/>
          </w:tcPr>
          <w:p w14:paraId="5D93F776" w14:textId="77777777" w:rsidR="00C43434" w:rsidRDefault="00C43434" w:rsidP="009F0953">
            <w:pPr>
              <w:tabs>
                <w:tab w:val="num" w:pos="0"/>
              </w:tabs>
              <w:jc w:val="both"/>
              <w:rPr>
                <w:rFonts w:cs="Arial"/>
                <w:sz w:val="22"/>
                <w:szCs w:val="22"/>
              </w:rPr>
            </w:pPr>
          </w:p>
        </w:tc>
        <w:tc>
          <w:tcPr>
            <w:tcW w:w="3206" w:type="dxa"/>
            <w:vAlign w:val="center"/>
          </w:tcPr>
          <w:p w14:paraId="10894775" w14:textId="133D9FF3" w:rsidR="00C43434" w:rsidRDefault="00C43434" w:rsidP="009F0953">
            <w:pPr>
              <w:tabs>
                <w:tab w:val="num" w:pos="0"/>
              </w:tabs>
              <w:jc w:val="both"/>
              <w:rPr>
                <w:rFonts w:cs="Arial"/>
                <w:sz w:val="23"/>
                <w:szCs w:val="23"/>
              </w:rPr>
            </w:pPr>
            <w:r>
              <w:rPr>
                <w:rFonts w:cs="Arial"/>
                <w:sz w:val="23"/>
                <w:szCs w:val="23"/>
              </w:rPr>
              <w:t>RAZEM</w:t>
            </w:r>
          </w:p>
        </w:tc>
        <w:tc>
          <w:tcPr>
            <w:tcW w:w="1916" w:type="dxa"/>
            <w:vAlign w:val="center"/>
          </w:tcPr>
          <w:p w14:paraId="7D8701F5" w14:textId="3B57FFE6" w:rsidR="00C43434" w:rsidRDefault="00C43434" w:rsidP="009F0953">
            <w:pPr>
              <w:tabs>
                <w:tab w:val="num" w:pos="0"/>
              </w:tabs>
              <w:jc w:val="both"/>
              <w:rPr>
                <w:rFonts w:cs="Arial"/>
                <w:sz w:val="22"/>
                <w:szCs w:val="22"/>
              </w:rPr>
            </w:pPr>
            <w:r>
              <w:rPr>
                <w:rFonts w:cs="Arial"/>
                <w:sz w:val="22"/>
                <w:szCs w:val="22"/>
              </w:rPr>
              <w:t>100%</w:t>
            </w:r>
          </w:p>
        </w:tc>
        <w:tc>
          <w:tcPr>
            <w:tcW w:w="2138" w:type="dxa"/>
            <w:vAlign w:val="center"/>
          </w:tcPr>
          <w:p w14:paraId="3F630585" w14:textId="0F40883B" w:rsidR="00C43434" w:rsidRDefault="00C43434" w:rsidP="009F0953">
            <w:pPr>
              <w:tabs>
                <w:tab w:val="num" w:pos="0"/>
              </w:tabs>
              <w:jc w:val="both"/>
              <w:rPr>
                <w:rFonts w:cs="Arial"/>
                <w:sz w:val="22"/>
                <w:szCs w:val="22"/>
              </w:rPr>
            </w:pPr>
            <w:r>
              <w:rPr>
                <w:rFonts w:cs="Arial"/>
                <w:sz w:val="22"/>
                <w:szCs w:val="22"/>
              </w:rPr>
              <w:t>100</w:t>
            </w:r>
          </w:p>
        </w:tc>
      </w:tr>
    </w:tbl>
    <w:p w14:paraId="03750B84" w14:textId="77777777" w:rsidR="0036120B" w:rsidRPr="00695418" w:rsidRDefault="0036120B" w:rsidP="009F0953">
      <w:pPr>
        <w:ind w:left="405"/>
        <w:jc w:val="both"/>
        <w:rPr>
          <w:rFonts w:cs="Arial"/>
          <w:sz w:val="22"/>
          <w:szCs w:val="22"/>
        </w:rPr>
      </w:pPr>
    </w:p>
    <w:p w14:paraId="0222B1AB" w14:textId="77777777" w:rsidR="007F3921" w:rsidRPr="00920CAA" w:rsidRDefault="007F3921" w:rsidP="009F0953">
      <w:pPr>
        <w:tabs>
          <w:tab w:val="left" w:pos="426"/>
        </w:tabs>
        <w:spacing w:after="120"/>
        <w:ind w:left="426"/>
        <w:jc w:val="both"/>
        <w:rPr>
          <w:rFonts w:cs="Arial"/>
          <w:sz w:val="22"/>
          <w:szCs w:val="22"/>
        </w:rPr>
      </w:pPr>
      <w:r w:rsidRPr="00920CAA">
        <w:rPr>
          <w:rFonts w:cs="Arial"/>
          <w:sz w:val="22"/>
          <w:szCs w:val="22"/>
        </w:rPr>
        <w:t>Oferty zostaną ocenione za pomocą systemu punktowego zgodnie z poniższymi zasadami:</w:t>
      </w:r>
    </w:p>
    <w:p w14:paraId="3407EE2A" w14:textId="77777777" w:rsidR="00C43434" w:rsidRPr="00C43434" w:rsidRDefault="00C43434" w:rsidP="009F0953">
      <w:pPr>
        <w:ind w:left="1134" w:hanging="708"/>
        <w:jc w:val="both"/>
        <w:rPr>
          <w:rFonts w:cs="Arial"/>
          <w:sz w:val="22"/>
          <w:szCs w:val="22"/>
        </w:rPr>
      </w:pPr>
      <w:r w:rsidRPr="00C43434">
        <w:rPr>
          <w:rFonts w:cs="Arial"/>
          <w:sz w:val="22"/>
          <w:szCs w:val="22"/>
        </w:rPr>
        <w:t>Do oceny ofert należy przyjąć poniższe zasady:</w:t>
      </w:r>
    </w:p>
    <w:p w14:paraId="2F488E23" w14:textId="77777777" w:rsidR="00C43434" w:rsidRPr="00C43434" w:rsidRDefault="00C43434" w:rsidP="009F0953">
      <w:pPr>
        <w:numPr>
          <w:ilvl w:val="2"/>
          <w:numId w:val="118"/>
        </w:numPr>
        <w:ind w:hanging="318"/>
        <w:jc w:val="both"/>
        <w:rPr>
          <w:rFonts w:cs="Arial"/>
          <w:sz w:val="22"/>
          <w:szCs w:val="22"/>
        </w:rPr>
      </w:pPr>
      <w:r w:rsidRPr="00C43434">
        <w:rPr>
          <w:rFonts w:cs="Arial"/>
          <w:sz w:val="22"/>
          <w:szCs w:val="22"/>
        </w:rPr>
        <w:lastRenderedPageBreak/>
        <w:t>Punkty przyznane za kryterium „</w:t>
      </w:r>
      <w:r w:rsidRPr="00C43434">
        <w:rPr>
          <w:rFonts w:cs="Arial"/>
          <w:b/>
          <w:bCs/>
          <w:i/>
          <w:iCs/>
          <w:sz w:val="22"/>
          <w:szCs w:val="22"/>
        </w:rPr>
        <w:t>CENA</w:t>
      </w:r>
      <w:r w:rsidRPr="00C43434">
        <w:rPr>
          <w:rFonts w:cs="Arial"/>
          <w:sz w:val="22"/>
          <w:szCs w:val="22"/>
        </w:rPr>
        <w:t>” liczone będą według następującego wzoru:</w:t>
      </w:r>
    </w:p>
    <w:p w14:paraId="0D819621" w14:textId="77777777" w:rsidR="00C43434" w:rsidRPr="00C43434" w:rsidRDefault="00C43434" w:rsidP="009F0953">
      <w:pPr>
        <w:ind w:left="405" w:firstLine="446"/>
        <w:jc w:val="both"/>
        <w:rPr>
          <w:rFonts w:cs="Arial"/>
          <w:b/>
          <w:bCs/>
          <w:sz w:val="22"/>
          <w:szCs w:val="22"/>
        </w:rPr>
      </w:pPr>
      <w:r w:rsidRPr="00C43434">
        <w:rPr>
          <w:rFonts w:cs="Arial"/>
          <w:b/>
          <w:bCs/>
          <w:sz w:val="22"/>
          <w:szCs w:val="22"/>
        </w:rPr>
        <w:t>P</w:t>
      </w:r>
      <w:r w:rsidRPr="00C43434">
        <w:rPr>
          <w:rFonts w:cs="Arial"/>
          <w:b/>
          <w:bCs/>
          <w:sz w:val="22"/>
          <w:szCs w:val="22"/>
          <w:vertAlign w:val="subscript"/>
        </w:rPr>
        <w:t xml:space="preserve">cx </w:t>
      </w:r>
      <w:r w:rsidRPr="00C43434">
        <w:rPr>
          <w:rFonts w:cs="Arial"/>
          <w:b/>
          <w:bCs/>
          <w:sz w:val="22"/>
          <w:szCs w:val="22"/>
        </w:rPr>
        <w:t>= (C</w:t>
      </w:r>
      <w:r w:rsidRPr="00C43434">
        <w:rPr>
          <w:rFonts w:cs="Arial"/>
          <w:b/>
          <w:bCs/>
          <w:sz w:val="22"/>
          <w:szCs w:val="22"/>
          <w:vertAlign w:val="subscript"/>
        </w:rPr>
        <w:t>min</w:t>
      </w:r>
      <w:r w:rsidRPr="00C43434">
        <w:rPr>
          <w:rFonts w:cs="Arial"/>
          <w:b/>
          <w:bCs/>
          <w:sz w:val="22"/>
          <w:szCs w:val="22"/>
        </w:rPr>
        <w:t xml:space="preserve"> : C</w:t>
      </w:r>
      <w:r w:rsidRPr="00C43434">
        <w:rPr>
          <w:rFonts w:cs="Arial"/>
          <w:b/>
          <w:bCs/>
          <w:sz w:val="22"/>
          <w:szCs w:val="22"/>
          <w:vertAlign w:val="subscript"/>
        </w:rPr>
        <w:t>x</w:t>
      </w:r>
      <w:r w:rsidRPr="00C43434">
        <w:rPr>
          <w:rFonts w:cs="Arial"/>
          <w:b/>
          <w:bCs/>
          <w:sz w:val="22"/>
          <w:szCs w:val="22"/>
        </w:rPr>
        <w:t>) × 60</w:t>
      </w:r>
    </w:p>
    <w:p w14:paraId="3F69396B" w14:textId="77777777" w:rsidR="00C43434" w:rsidRPr="00C43434" w:rsidRDefault="00C43434" w:rsidP="009F0953">
      <w:pPr>
        <w:ind w:left="405" w:firstLine="446"/>
        <w:jc w:val="both"/>
        <w:rPr>
          <w:rFonts w:cs="Arial"/>
          <w:sz w:val="22"/>
          <w:szCs w:val="22"/>
        </w:rPr>
      </w:pPr>
      <w:r w:rsidRPr="00C43434">
        <w:rPr>
          <w:rFonts w:cs="Arial"/>
          <w:sz w:val="22"/>
          <w:szCs w:val="22"/>
        </w:rPr>
        <w:t>gdzie:</w:t>
      </w:r>
    </w:p>
    <w:p w14:paraId="42CC9803" w14:textId="77777777" w:rsidR="00C43434" w:rsidRPr="00C43434" w:rsidRDefault="00C43434" w:rsidP="009F0953">
      <w:pPr>
        <w:ind w:left="851"/>
        <w:jc w:val="both"/>
        <w:rPr>
          <w:rFonts w:cs="Arial"/>
          <w:sz w:val="22"/>
          <w:szCs w:val="22"/>
        </w:rPr>
      </w:pPr>
      <w:r w:rsidRPr="00C43434">
        <w:rPr>
          <w:rFonts w:cs="Arial"/>
          <w:sz w:val="22"/>
          <w:szCs w:val="22"/>
        </w:rPr>
        <w:t>P</w:t>
      </w:r>
      <w:r w:rsidRPr="00C43434">
        <w:rPr>
          <w:rFonts w:cs="Arial"/>
          <w:sz w:val="22"/>
          <w:szCs w:val="22"/>
          <w:vertAlign w:val="subscript"/>
        </w:rPr>
        <w:t xml:space="preserve">cx </w:t>
      </w:r>
      <w:r w:rsidRPr="00C43434">
        <w:rPr>
          <w:rFonts w:cs="Arial"/>
          <w:sz w:val="22"/>
          <w:szCs w:val="22"/>
        </w:rPr>
        <w:t>- ilość punktów, jakie uzyskała dana oferta za cenę,</w:t>
      </w:r>
    </w:p>
    <w:p w14:paraId="3DF07246" w14:textId="77777777" w:rsidR="00C43434" w:rsidRPr="00C43434" w:rsidRDefault="00C43434" w:rsidP="009F0953">
      <w:pPr>
        <w:ind w:left="851"/>
        <w:jc w:val="both"/>
        <w:rPr>
          <w:rFonts w:cs="Arial"/>
          <w:sz w:val="22"/>
          <w:szCs w:val="22"/>
        </w:rPr>
      </w:pPr>
      <w:r w:rsidRPr="00C43434">
        <w:rPr>
          <w:rFonts w:cs="Arial"/>
          <w:sz w:val="22"/>
          <w:szCs w:val="22"/>
        </w:rPr>
        <w:t>C</w:t>
      </w:r>
      <w:r w:rsidRPr="00C43434">
        <w:rPr>
          <w:rFonts w:cs="Arial"/>
          <w:sz w:val="22"/>
          <w:szCs w:val="22"/>
          <w:vertAlign w:val="subscript"/>
        </w:rPr>
        <w:t>min</w:t>
      </w:r>
      <w:r w:rsidRPr="00C43434">
        <w:rPr>
          <w:rFonts w:cs="Arial"/>
          <w:sz w:val="22"/>
          <w:szCs w:val="22"/>
        </w:rPr>
        <w:t xml:space="preserve"> - cena minimalna zaoferowana w danej części,</w:t>
      </w:r>
    </w:p>
    <w:p w14:paraId="4C5CB056" w14:textId="77777777" w:rsidR="00C43434" w:rsidRPr="00C43434" w:rsidRDefault="00C43434" w:rsidP="009F0953">
      <w:pPr>
        <w:ind w:left="851"/>
        <w:jc w:val="both"/>
        <w:rPr>
          <w:rFonts w:cs="Arial"/>
          <w:sz w:val="22"/>
          <w:szCs w:val="22"/>
        </w:rPr>
      </w:pPr>
      <w:r w:rsidRPr="00C43434">
        <w:rPr>
          <w:rFonts w:cs="Arial"/>
          <w:sz w:val="22"/>
          <w:szCs w:val="22"/>
        </w:rPr>
        <w:t>C</w:t>
      </w:r>
      <w:r w:rsidRPr="00C43434">
        <w:rPr>
          <w:rFonts w:cs="Arial"/>
          <w:sz w:val="22"/>
          <w:szCs w:val="22"/>
          <w:vertAlign w:val="subscript"/>
        </w:rPr>
        <w:t xml:space="preserve">x </w:t>
      </w:r>
      <w:r w:rsidRPr="00C43434">
        <w:rPr>
          <w:rFonts w:cs="Arial"/>
          <w:sz w:val="22"/>
          <w:szCs w:val="22"/>
        </w:rPr>
        <w:t>- cena oferty badanej.</w:t>
      </w:r>
    </w:p>
    <w:p w14:paraId="1AE5A2F8" w14:textId="77777777" w:rsidR="00C43434" w:rsidRPr="00C43434" w:rsidRDefault="00C43434" w:rsidP="009F0953">
      <w:pPr>
        <w:numPr>
          <w:ilvl w:val="2"/>
          <w:numId w:val="118"/>
        </w:numPr>
        <w:ind w:left="851" w:hanging="284"/>
        <w:jc w:val="both"/>
        <w:rPr>
          <w:rFonts w:cs="Arial"/>
          <w:sz w:val="22"/>
          <w:szCs w:val="22"/>
        </w:rPr>
      </w:pPr>
      <w:r w:rsidRPr="00C43434">
        <w:rPr>
          <w:rFonts w:cs="Arial"/>
          <w:sz w:val="22"/>
          <w:szCs w:val="22"/>
        </w:rPr>
        <w:t xml:space="preserve">Punkty przyznane za kryterium </w:t>
      </w:r>
      <w:r w:rsidRPr="00C43434">
        <w:rPr>
          <w:rFonts w:cs="Arial"/>
          <w:b/>
          <w:bCs/>
          <w:i/>
          <w:iCs/>
          <w:sz w:val="22"/>
          <w:szCs w:val="22"/>
        </w:rPr>
        <w:t>„Termin Gwarancji (T)”</w:t>
      </w:r>
      <w:r w:rsidRPr="00C43434">
        <w:rPr>
          <w:rFonts w:cs="Arial"/>
          <w:sz w:val="22"/>
          <w:szCs w:val="22"/>
        </w:rPr>
        <w:t xml:space="preserve"> doliczane będą za zaproponowanie </w:t>
      </w:r>
      <w:r w:rsidRPr="00C43434">
        <w:rPr>
          <w:rFonts w:cs="Arial"/>
          <w:sz w:val="22"/>
          <w:szCs w:val="22"/>
          <w:u w:val="single"/>
        </w:rPr>
        <w:t>dodatkowych miesięcy gwarancji</w:t>
      </w:r>
      <w:r w:rsidRPr="00C43434">
        <w:rPr>
          <w:rFonts w:cs="Arial"/>
          <w:sz w:val="22"/>
          <w:szCs w:val="22"/>
        </w:rPr>
        <w:t xml:space="preserve"> powyżej minimalnego okresu gwarancji określonego w OPZ dla każdego typu urządzenia (liczonych w pełnych miesiącach kalendarzowych) w następujący sposób:</w:t>
      </w:r>
    </w:p>
    <w:p w14:paraId="76A9C1C2" w14:textId="77777777" w:rsidR="00C43434" w:rsidRPr="00C43434" w:rsidRDefault="00C43434" w:rsidP="009F0953">
      <w:pPr>
        <w:ind w:left="851"/>
        <w:jc w:val="both"/>
        <w:rPr>
          <w:rFonts w:cs="Arial"/>
          <w:sz w:val="22"/>
          <w:szCs w:val="22"/>
        </w:rPr>
      </w:pPr>
      <w:r w:rsidRPr="00C43434">
        <w:rPr>
          <w:rFonts w:cs="Arial"/>
          <w:sz w:val="22"/>
          <w:szCs w:val="22"/>
        </w:rPr>
        <w:t>Minimalna gwarancja wynosi 36 miesięcy - jeżeli nie określono inaczej w SWZ (kryterium nie dotyczy baterii do notebooków, dla których Zamawiający wymaga minimum 12 miesięcy gwarancji).</w:t>
      </w:r>
    </w:p>
    <w:p w14:paraId="697B1C1F" w14:textId="77777777" w:rsidR="00C43434" w:rsidRPr="00C43434" w:rsidRDefault="00C43434" w:rsidP="009F0953">
      <w:pPr>
        <w:ind w:left="851"/>
        <w:jc w:val="both"/>
        <w:rPr>
          <w:rFonts w:cs="Arial"/>
          <w:sz w:val="22"/>
          <w:szCs w:val="22"/>
        </w:rPr>
      </w:pPr>
      <w:r w:rsidRPr="00C43434">
        <w:rPr>
          <w:rFonts w:cs="Arial"/>
          <w:sz w:val="22"/>
          <w:szCs w:val="22"/>
        </w:rPr>
        <w:t>Wykonawca za każdy dodatkowy miesiąc terminu gwarancji, ponad 36 miesięcy, otrzyma:</w:t>
      </w:r>
    </w:p>
    <w:p w14:paraId="32F2B9CA" w14:textId="77777777" w:rsidR="00C43434" w:rsidRPr="00C43434" w:rsidRDefault="00C43434" w:rsidP="009F0953">
      <w:pPr>
        <w:numPr>
          <w:ilvl w:val="0"/>
          <w:numId w:val="124"/>
        </w:numPr>
        <w:jc w:val="both"/>
        <w:rPr>
          <w:rFonts w:cs="Arial"/>
          <w:sz w:val="22"/>
          <w:szCs w:val="22"/>
        </w:rPr>
      </w:pPr>
      <w:r w:rsidRPr="00C43434">
        <w:rPr>
          <w:rFonts w:cs="Arial"/>
          <w:sz w:val="22"/>
          <w:szCs w:val="22"/>
        </w:rPr>
        <w:t xml:space="preserve">0 pkt za zaoferowanie 0 miesięcy gwarancji do minimalnie wymaganej </w:t>
      </w:r>
    </w:p>
    <w:p w14:paraId="24CE3CC5" w14:textId="77777777" w:rsidR="00C43434" w:rsidRPr="00C43434" w:rsidRDefault="00C43434" w:rsidP="009F0953">
      <w:pPr>
        <w:numPr>
          <w:ilvl w:val="0"/>
          <w:numId w:val="122"/>
        </w:numPr>
        <w:jc w:val="both"/>
        <w:rPr>
          <w:rFonts w:cs="Arial"/>
          <w:sz w:val="22"/>
          <w:szCs w:val="22"/>
        </w:rPr>
      </w:pPr>
      <w:r w:rsidRPr="00C43434">
        <w:rPr>
          <w:rFonts w:cs="Arial"/>
          <w:sz w:val="22"/>
          <w:szCs w:val="22"/>
        </w:rPr>
        <w:t>1 miesiąc gwarancji do minimalnie wymaganej   –  2 pkt</w:t>
      </w:r>
    </w:p>
    <w:p w14:paraId="16FE28DC" w14:textId="77777777" w:rsidR="00C43434" w:rsidRPr="00C43434" w:rsidRDefault="00C43434" w:rsidP="009F0953">
      <w:pPr>
        <w:numPr>
          <w:ilvl w:val="0"/>
          <w:numId w:val="123"/>
        </w:numPr>
        <w:jc w:val="both"/>
        <w:rPr>
          <w:rFonts w:cs="Arial"/>
          <w:sz w:val="22"/>
          <w:szCs w:val="22"/>
        </w:rPr>
      </w:pPr>
      <w:r w:rsidRPr="00C43434">
        <w:rPr>
          <w:rFonts w:cs="Arial"/>
          <w:sz w:val="22"/>
          <w:szCs w:val="22"/>
        </w:rPr>
        <w:t>2 miesiące gwarancji do minimalnie wymaganej –  4 pkt</w:t>
      </w:r>
    </w:p>
    <w:p w14:paraId="2F724ADA" w14:textId="77777777" w:rsidR="00C43434" w:rsidRPr="00C43434" w:rsidRDefault="00C43434" w:rsidP="009F0953">
      <w:pPr>
        <w:numPr>
          <w:ilvl w:val="0"/>
          <w:numId w:val="123"/>
        </w:numPr>
        <w:jc w:val="both"/>
        <w:rPr>
          <w:rFonts w:cs="Arial"/>
          <w:sz w:val="22"/>
          <w:szCs w:val="22"/>
        </w:rPr>
      </w:pPr>
      <w:r w:rsidRPr="00C43434">
        <w:rPr>
          <w:rFonts w:cs="Arial"/>
          <w:sz w:val="22"/>
          <w:szCs w:val="22"/>
        </w:rPr>
        <w:t>3 miesiące gwarancji do minimalnie wymaganej –  6 pkt</w:t>
      </w:r>
    </w:p>
    <w:p w14:paraId="4EAE593F"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miesiące gwarancji do minimalnie wymaganej –  8 pkt</w:t>
      </w:r>
    </w:p>
    <w:p w14:paraId="11A2ADBE"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10 pkt</w:t>
      </w:r>
    </w:p>
    <w:p w14:paraId="28EFFC0F"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12 pkt</w:t>
      </w:r>
    </w:p>
    <w:p w14:paraId="19A5A178"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14 pkt</w:t>
      </w:r>
    </w:p>
    <w:p w14:paraId="02304028"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16 pkt</w:t>
      </w:r>
    </w:p>
    <w:p w14:paraId="1019DD8E"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18 pkt</w:t>
      </w:r>
    </w:p>
    <w:p w14:paraId="4B554BB5"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20 pkt</w:t>
      </w:r>
    </w:p>
    <w:p w14:paraId="2246354C" w14:textId="77777777" w:rsidR="00C43434" w:rsidRPr="00C43434" w:rsidRDefault="00C43434" w:rsidP="009F0953">
      <w:pPr>
        <w:numPr>
          <w:ilvl w:val="0"/>
          <w:numId w:val="123"/>
        </w:numPr>
        <w:jc w:val="both"/>
        <w:rPr>
          <w:rFonts w:cs="Arial"/>
          <w:sz w:val="22"/>
          <w:szCs w:val="22"/>
        </w:rPr>
      </w:pPr>
      <w:r w:rsidRPr="00C43434">
        <w:rPr>
          <w:rFonts w:cs="Arial"/>
          <w:sz w:val="22"/>
          <w:szCs w:val="22"/>
        </w:rPr>
        <w:t>miesięcy gwarancji do minimalnie wymaganej –  22 pkt</w:t>
      </w:r>
    </w:p>
    <w:p w14:paraId="7A777694" w14:textId="77777777" w:rsidR="00C43434" w:rsidRPr="00C43434" w:rsidRDefault="00C43434" w:rsidP="009F0953">
      <w:pPr>
        <w:numPr>
          <w:ilvl w:val="0"/>
          <w:numId w:val="123"/>
        </w:numPr>
        <w:jc w:val="both"/>
        <w:rPr>
          <w:rFonts w:cs="Arial"/>
          <w:sz w:val="22"/>
          <w:szCs w:val="22"/>
        </w:rPr>
      </w:pPr>
      <w:r w:rsidRPr="00C43434">
        <w:rPr>
          <w:rFonts w:cs="Arial"/>
          <w:sz w:val="22"/>
          <w:szCs w:val="22"/>
        </w:rPr>
        <w:t>12 miesięcy gwarancji do minimalnie wymaganej –  24 pkt</w:t>
      </w:r>
    </w:p>
    <w:p w14:paraId="540D0107" w14:textId="77777777" w:rsidR="00C43434" w:rsidRPr="00C43434" w:rsidRDefault="00C43434" w:rsidP="009F0953">
      <w:pPr>
        <w:numPr>
          <w:ilvl w:val="0"/>
          <w:numId w:val="121"/>
        </w:numPr>
        <w:ind w:left="851" w:firstLine="0"/>
        <w:jc w:val="both"/>
        <w:rPr>
          <w:rFonts w:cs="Arial"/>
          <w:sz w:val="22"/>
          <w:szCs w:val="22"/>
        </w:rPr>
      </w:pPr>
      <w:r w:rsidRPr="00C43434">
        <w:rPr>
          <w:rFonts w:cs="Arial"/>
          <w:sz w:val="22"/>
          <w:szCs w:val="22"/>
        </w:rPr>
        <w:t>W przypadku niezadeklarowania przez Wykonawcę w Formularzu ofertowym parametru „Termin gwarancji”, Zamawiający uznaje, że Wykonawca zadeklarował najkrótszy termin, tj. 36 miesięcy od dnia zawarcia umowy. Oferta Wykonawcy nie będzie podlegała odrzuceniu.</w:t>
      </w:r>
    </w:p>
    <w:p w14:paraId="11ED4DBA" w14:textId="77777777" w:rsidR="00C43434" w:rsidRPr="00C43434" w:rsidRDefault="00C43434" w:rsidP="009F0953">
      <w:pPr>
        <w:numPr>
          <w:ilvl w:val="0"/>
          <w:numId w:val="121"/>
        </w:numPr>
        <w:ind w:left="851" w:firstLine="0"/>
        <w:jc w:val="both"/>
        <w:rPr>
          <w:rFonts w:cs="Arial"/>
          <w:sz w:val="22"/>
          <w:szCs w:val="22"/>
        </w:rPr>
      </w:pPr>
      <w:r w:rsidRPr="00C43434">
        <w:rPr>
          <w:rFonts w:cs="Arial"/>
          <w:sz w:val="22"/>
          <w:szCs w:val="22"/>
        </w:rPr>
        <w:t>W przypadku zadeklarowania przez Wykonawcę w Formularzu ofertowym terminu gwarancji dłuższego niż 48 miesięcy od dnia zawarcia umowy, punktacja będzie liczona jak dla terminu 48 miesięcznego. Oferta Wykonawcy nie będzie podlegała odrzuceniu jednak w umowie zostanie zawarta liczba miesięcy określona przez Wykonawcę.</w:t>
      </w:r>
    </w:p>
    <w:p w14:paraId="57CB866D" w14:textId="7DFA2616" w:rsidR="00C43434" w:rsidRPr="00C43434" w:rsidRDefault="000B1229" w:rsidP="009F0953">
      <w:pPr>
        <w:ind w:left="426" w:hanging="177"/>
        <w:jc w:val="both"/>
        <w:rPr>
          <w:rFonts w:cs="Arial"/>
          <w:sz w:val="22"/>
          <w:szCs w:val="22"/>
        </w:rPr>
      </w:pPr>
      <w:r>
        <w:rPr>
          <w:rFonts w:cs="Arial"/>
          <w:sz w:val="22"/>
          <w:szCs w:val="22"/>
        </w:rPr>
        <w:t xml:space="preserve">3) </w:t>
      </w:r>
      <w:r w:rsidR="00C43434" w:rsidRPr="00C43434">
        <w:rPr>
          <w:rFonts w:cs="Arial"/>
          <w:sz w:val="22"/>
          <w:szCs w:val="22"/>
        </w:rPr>
        <w:t xml:space="preserve">Punkty przyznane za kryterium </w:t>
      </w:r>
      <w:r w:rsidR="00C43434" w:rsidRPr="00C43434">
        <w:rPr>
          <w:rFonts w:cs="Arial"/>
          <w:b/>
          <w:bCs/>
          <w:i/>
          <w:iCs/>
          <w:sz w:val="22"/>
          <w:szCs w:val="22"/>
        </w:rPr>
        <w:t>„TERMIN DOSTAWY”</w:t>
      </w:r>
      <w:r w:rsidR="00C43434" w:rsidRPr="00C43434">
        <w:rPr>
          <w:rFonts w:cs="Arial"/>
          <w:sz w:val="22"/>
          <w:szCs w:val="22"/>
        </w:rPr>
        <w:t xml:space="preserve"> będą doliczane zgodnie </w:t>
      </w:r>
      <w:r w:rsidR="00C43434" w:rsidRPr="00C43434">
        <w:rPr>
          <w:rFonts w:cs="Arial"/>
          <w:sz w:val="22"/>
          <w:szCs w:val="22"/>
        </w:rPr>
        <w:br/>
        <w:t>z deklaracją Wykonawcy określoną w formularzu ofertowym. Wykonawca jest zobowiązany podać konkretną liczbę dni.</w:t>
      </w:r>
    </w:p>
    <w:p w14:paraId="35F0E3BB" w14:textId="656BFA93" w:rsidR="00C43434" w:rsidRPr="00C43434" w:rsidRDefault="00C43434" w:rsidP="009F0953">
      <w:pPr>
        <w:ind w:left="426"/>
        <w:jc w:val="both"/>
        <w:rPr>
          <w:rFonts w:cs="Arial"/>
          <w:sz w:val="22"/>
          <w:szCs w:val="22"/>
        </w:rPr>
      </w:pPr>
      <w:r w:rsidRPr="00C43434">
        <w:rPr>
          <w:rFonts w:cs="Arial"/>
          <w:sz w:val="22"/>
          <w:szCs w:val="22"/>
        </w:rPr>
        <w:t xml:space="preserve">Poprzez to kryterium Zamawiający rozumie termin dostawy podany w dniach, który </w:t>
      </w:r>
      <w:r w:rsidR="000B1229">
        <w:rPr>
          <w:rFonts w:cs="Arial"/>
          <w:sz w:val="22"/>
          <w:szCs w:val="22"/>
        </w:rPr>
        <w:t xml:space="preserve"> </w:t>
      </w:r>
      <w:r w:rsidRPr="00C43434">
        <w:rPr>
          <w:rFonts w:cs="Arial"/>
          <w:sz w:val="22"/>
          <w:szCs w:val="22"/>
        </w:rPr>
        <w:t>nie może być dłuższy niż 90 dni kalendarzowych liczonych od dnia podpisania umowy.</w:t>
      </w:r>
    </w:p>
    <w:p w14:paraId="755D587E" w14:textId="77777777" w:rsidR="00C43434" w:rsidRPr="00C43434" w:rsidRDefault="00C43434" w:rsidP="009F0953">
      <w:pPr>
        <w:ind w:left="567" w:firstLine="284"/>
        <w:jc w:val="both"/>
        <w:rPr>
          <w:rFonts w:cs="Arial"/>
          <w:b/>
          <w:bCs/>
          <w:sz w:val="22"/>
          <w:szCs w:val="22"/>
        </w:rPr>
      </w:pPr>
      <w:r w:rsidRPr="00C43434">
        <w:rPr>
          <w:rFonts w:cs="Arial"/>
          <w:b/>
          <w:bCs/>
          <w:sz w:val="22"/>
          <w:szCs w:val="22"/>
        </w:rPr>
        <w:t>D = D</w:t>
      </w:r>
      <w:r w:rsidRPr="00C43434">
        <w:rPr>
          <w:rFonts w:cs="Arial"/>
          <w:b/>
          <w:bCs/>
          <w:sz w:val="22"/>
          <w:szCs w:val="22"/>
          <w:vertAlign w:val="subscript"/>
        </w:rPr>
        <w:t>N</w:t>
      </w:r>
      <w:r w:rsidRPr="00C43434">
        <w:rPr>
          <w:rFonts w:cs="Arial"/>
          <w:b/>
          <w:bCs/>
          <w:sz w:val="22"/>
          <w:szCs w:val="22"/>
        </w:rPr>
        <w:t>/D</w:t>
      </w:r>
      <w:r w:rsidRPr="00C43434">
        <w:rPr>
          <w:rFonts w:cs="Arial"/>
          <w:b/>
          <w:bCs/>
          <w:sz w:val="22"/>
          <w:szCs w:val="22"/>
          <w:vertAlign w:val="subscript"/>
        </w:rPr>
        <w:t>S</w:t>
      </w:r>
      <w:r w:rsidRPr="00C43434">
        <w:rPr>
          <w:rFonts w:cs="Arial"/>
          <w:b/>
          <w:bCs/>
          <w:sz w:val="22"/>
          <w:szCs w:val="22"/>
        </w:rPr>
        <w:t xml:space="preserve"> x 16</w:t>
      </w:r>
    </w:p>
    <w:p w14:paraId="742E3127" w14:textId="77777777" w:rsidR="009F0953" w:rsidRDefault="00C43434" w:rsidP="009F0953">
      <w:pPr>
        <w:ind w:left="851"/>
        <w:jc w:val="both"/>
        <w:rPr>
          <w:rFonts w:cs="Arial"/>
          <w:sz w:val="22"/>
          <w:szCs w:val="22"/>
        </w:rPr>
      </w:pPr>
      <w:r w:rsidRPr="00C43434">
        <w:rPr>
          <w:rFonts w:cs="Arial"/>
          <w:sz w:val="22"/>
          <w:szCs w:val="22"/>
        </w:rPr>
        <w:t>gdzie:</w:t>
      </w:r>
      <w:r w:rsidRPr="00C43434">
        <w:rPr>
          <w:rFonts w:cs="Arial"/>
          <w:sz w:val="22"/>
          <w:szCs w:val="22"/>
        </w:rPr>
        <w:br/>
        <w:t>D – liczba punktów w kryterium „Termin dostawy”</w:t>
      </w:r>
    </w:p>
    <w:p w14:paraId="1918D8A1" w14:textId="51DF0777" w:rsidR="00C43434" w:rsidRPr="00C43434" w:rsidRDefault="00C43434" w:rsidP="009F0953">
      <w:pPr>
        <w:ind w:left="851"/>
        <w:jc w:val="both"/>
        <w:rPr>
          <w:rFonts w:cs="Arial"/>
          <w:sz w:val="22"/>
          <w:szCs w:val="22"/>
        </w:rPr>
      </w:pPr>
      <w:r w:rsidRPr="00C43434">
        <w:rPr>
          <w:rFonts w:cs="Arial"/>
          <w:sz w:val="22"/>
          <w:szCs w:val="22"/>
        </w:rPr>
        <w:t>D</w:t>
      </w:r>
      <w:r w:rsidRPr="00C43434">
        <w:rPr>
          <w:rFonts w:cs="Arial"/>
          <w:sz w:val="22"/>
          <w:szCs w:val="22"/>
          <w:vertAlign w:val="subscript"/>
        </w:rPr>
        <w:t>N</w:t>
      </w:r>
      <w:r w:rsidRPr="00C43434">
        <w:rPr>
          <w:rFonts w:cs="Arial"/>
          <w:sz w:val="22"/>
          <w:szCs w:val="22"/>
        </w:rPr>
        <w:t xml:space="preserve"> – najkrótszy termin dostawy w dniach spośród ofert niepodlegających odrzuceniu;</w:t>
      </w:r>
      <w:r w:rsidRPr="00C43434">
        <w:rPr>
          <w:rFonts w:cs="Arial"/>
          <w:sz w:val="22"/>
          <w:szCs w:val="22"/>
        </w:rPr>
        <w:br/>
        <w:t>D</w:t>
      </w:r>
      <w:r w:rsidRPr="00C43434">
        <w:rPr>
          <w:rFonts w:cs="Arial"/>
          <w:sz w:val="22"/>
          <w:szCs w:val="22"/>
          <w:vertAlign w:val="subscript"/>
        </w:rPr>
        <w:t>S</w:t>
      </w:r>
      <w:r w:rsidRPr="00C43434">
        <w:rPr>
          <w:rFonts w:cs="Arial"/>
          <w:sz w:val="22"/>
          <w:szCs w:val="22"/>
        </w:rPr>
        <w:t xml:space="preserve"> – termin dostawy zadeklarowany w badanej ofercie wyrażony w dniach.</w:t>
      </w:r>
    </w:p>
    <w:p w14:paraId="693B5FE5" w14:textId="77777777" w:rsidR="00C43434" w:rsidRPr="00C43434" w:rsidRDefault="00C43434" w:rsidP="009F0953">
      <w:pPr>
        <w:numPr>
          <w:ilvl w:val="0"/>
          <w:numId w:val="120"/>
        </w:numPr>
        <w:jc w:val="both"/>
        <w:rPr>
          <w:rFonts w:cs="Arial"/>
          <w:sz w:val="22"/>
          <w:szCs w:val="22"/>
        </w:rPr>
      </w:pPr>
      <w:r w:rsidRPr="00C43434">
        <w:rPr>
          <w:rFonts w:cs="Arial"/>
          <w:sz w:val="22"/>
          <w:szCs w:val="22"/>
        </w:rPr>
        <w:t>W przypadku niezadeklarowania przez Wykonawcę w formularzu ofertowym parametru „Termin dostawy”. Zamawiający uznaje, że wykonawca zadeklarował najdłuższy termin, tj. 90 dni kalendarzowych od dnia zawarcia umowy. Oferta Wykonawcy nie będzie podlegała odrzuceniu;</w:t>
      </w:r>
    </w:p>
    <w:p w14:paraId="25DAB201" w14:textId="77777777" w:rsidR="00C43434" w:rsidRPr="00C43434" w:rsidRDefault="00C43434" w:rsidP="009F0953">
      <w:pPr>
        <w:numPr>
          <w:ilvl w:val="0"/>
          <w:numId w:val="120"/>
        </w:numPr>
        <w:jc w:val="both"/>
        <w:rPr>
          <w:rFonts w:cs="Arial"/>
          <w:sz w:val="22"/>
          <w:szCs w:val="22"/>
        </w:rPr>
      </w:pPr>
      <w:r w:rsidRPr="00C43434">
        <w:rPr>
          <w:rFonts w:cs="Arial"/>
          <w:sz w:val="22"/>
          <w:szCs w:val="22"/>
        </w:rPr>
        <w:t xml:space="preserve">W przypadku zadeklarowania przez Wykonawcę w formularzu ofertowym dłuższego „terminu dostawy” niż 90 dni kalendarzowych od dnia zawarcia umowy, oferta zostanie odrzucona. </w:t>
      </w:r>
    </w:p>
    <w:p w14:paraId="51EB93B9" w14:textId="77777777" w:rsidR="00C43434" w:rsidRPr="00C43434" w:rsidRDefault="00C43434" w:rsidP="009F0953">
      <w:pPr>
        <w:numPr>
          <w:ilvl w:val="0"/>
          <w:numId w:val="120"/>
        </w:numPr>
        <w:jc w:val="both"/>
        <w:rPr>
          <w:rFonts w:cs="Arial"/>
          <w:sz w:val="22"/>
          <w:szCs w:val="22"/>
        </w:rPr>
      </w:pPr>
      <w:r w:rsidRPr="00C43434">
        <w:rPr>
          <w:rFonts w:cs="Arial"/>
          <w:sz w:val="22"/>
          <w:szCs w:val="22"/>
        </w:rPr>
        <w:lastRenderedPageBreak/>
        <w:t>W przypadku zadeklarowania przez Wykonawcę w formularzu ofertowym „terminu dostawy” krótszego niż 70 dni kalendarzowych od dnia zawarcia umowy, punktacja będzie liczona jak dla terminu 70-dniowego. Oferta Wykonawcy nie będzie podlegała odrzuceniu, jednak w umowie zostanie zawarta ilość dni zadeklarowana przez Wykonawcę w formularzu ofertowym.</w:t>
      </w:r>
    </w:p>
    <w:p w14:paraId="558F055C" w14:textId="77777777" w:rsidR="00C43434" w:rsidRPr="00C43434" w:rsidRDefault="00C43434" w:rsidP="009F0953">
      <w:pPr>
        <w:numPr>
          <w:ilvl w:val="0"/>
          <w:numId w:val="120"/>
        </w:numPr>
        <w:jc w:val="both"/>
        <w:rPr>
          <w:rFonts w:cs="Arial"/>
          <w:sz w:val="22"/>
          <w:szCs w:val="22"/>
        </w:rPr>
      </w:pPr>
      <w:r w:rsidRPr="00C43434">
        <w:rPr>
          <w:rFonts w:cs="Arial"/>
          <w:sz w:val="22"/>
          <w:szCs w:val="22"/>
        </w:rPr>
        <w:t xml:space="preserve">Punkty przyznane każdej ofercie będą zaokrąglane do dwóch miejsc po przecinku, zgodnie </w:t>
      </w:r>
      <w:r w:rsidRPr="00C43434">
        <w:rPr>
          <w:rFonts w:cs="Arial"/>
          <w:sz w:val="22"/>
          <w:szCs w:val="22"/>
        </w:rPr>
        <w:br/>
        <w:t>z zasadami arytmetyki.</w:t>
      </w:r>
    </w:p>
    <w:p w14:paraId="6ACD7C80" w14:textId="77777777" w:rsidR="00C43434" w:rsidRPr="00C43434" w:rsidRDefault="00C43434" w:rsidP="009F0953">
      <w:pPr>
        <w:numPr>
          <w:ilvl w:val="0"/>
          <w:numId w:val="120"/>
        </w:numPr>
        <w:tabs>
          <w:tab w:val="num" w:pos="1701"/>
        </w:tabs>
        <w:jc w:val="both"/>
        <w:rPr>
          <w:rFonts w:cs="Arial"/>
          <w:sz w:val="22"/>
          <w:szCs w:val="22"/>
        </w:rPr>
      </w:pPr>
      <w:r w:rsidRPr="00C43434">
        <w:rPr>
          <w:rFonts w:cs="Arial"/>
          <w:sz w:val="22"/>
          <w:szCs w:val="22"/>
        </w:rPr>
        <w:t>Ofertami zakwalifikowanymi do oceny wg kryteriów oceny ofert będą tylko te, które odpowiadają treści SWZ.</w:t>
      </w:r>
    </w:p>
    <w:p w14:paraId="682E31C9" w14:textId="77777777" w:rsidR="00C43434" w:rsidRPr="00C43434" w:rsidRDefault="00C43434" w:rsidP="009F0953">
      <w:pPr>
        <w:numPr>
          <w:ilvl w:val="0"/>
          <w:numId w:val="120"/>
        </w:numPr>
        <w:tabs>
          <w:tab w:val="num" w:pos="1701"/>
        </w:tabs>
        <w:jc w:val="both"/>
        <w:rPr>
          <w:rFonts w:cs="Arial"/>
          <w:sz w:val="22"/>
          <w:szCs w:val="22"/>
        </w:rPr>
      </w:pPr>
      <w:r w:rsidRPr="00C43434">
        <w:rPr>
          <w:rFonts w:cs="Arial"/>
          <w:sz w:val="22"/>
          <w:szCs w:val="22"/>
        </w:rPr>
        <w:t>Zamawiający zsumuje punkty za poszczególne kryteria.</w:t>
      </w:r>
    </w:p>
    <w:p w14:paraId="4F38CC74" w14:textId="77777777" w:rsidR="00C43434" w:rsidRPr="00C43434" w:rsidRDefault="00C43434" w:rsidP="009F0953">
      <w:pPr>
        <w:numPr>
          <w:ilvl w:val="0"/>
          <w:numId w:val="120"/>
        </w:numPr>
        <w:tabs>
          <w:tab w:val="num" w:pos="1701"/>
        </w:tabs>
        <w:jc w:val="both"/>
        <w:rPr>
          <w:rFonts w:cs="Arial"/>
          <w:sz w:val="22"/>
          <w:szCs w:val="22"/>
        </w:rPr>
      </w:pPr>
      <w:r w:rsidRPr="00C43434">
        <w:rPr>
          <w:rFonts w:cs="Arial"/>
          <w:sz w:val="22"/>
          <w:szCs w:val="22"/>
        </w:rPr>
        <w:t xml:space="preserve">Zamawiający dokona wyboru najkorzystniejszej oferty z ofert niepodlegających odrzuceniu. </w:t>
      </w:r>
    </w:p>
    <w:p w14:paraId="51084F36" w14:textId="77777777" w:rsidR="00C43434" w:rsidRPr="00C43434" w:rsidRDefault="00C43434" w:rsidP="009F0953">
      <w:pPr>
        <w:numPr>
          <w:ilvl w:val="0"/>
          <w:numId w:val="120"/>
        </w:numPr>
        <w:tabs>
          <w:tab w:val="num" w:pos="1701"/>
        </w:tabs>
        <w:jc w:val="both"/>
        <w:rPr>
          <w:rFonts w:cs="Arial"/>
          <w:sz w:val="22"/>
          <w:szCs w:val="22"/>
        </w:rPr>
      </w:pPr>
      <w:r w:rsidRPr="00C43434">
        <w:rPr>
          <w:rFonts w:cs="Arial"/>
          <w:sz w:val="22"/>
          <w:szCs w:val="22"/>
        </w:rPr>
        <w:t>W toku badania i oceny ofert Zamawiający może żądać od Wykonawcy wyjaśnień dotyczących treści złożonej oferty, w tym zaoferowanej ceny.</w:t>
      </w:r>
    </w:p>
    <w:p w14:paraId="063B40C8" w14:textId="77777777" w:rsidR="007F3921" w:rsidRPr="00695418" w:rsidRDefault="007F3921" w:rsidP="00D879D7">
      <w:pPr>
        <w:ind w:left="405"/>
        <w:jc w:val="both"/>
        <w:rPr>
          <w:rFonts w:cs="Arial"/>
          <w:sz w:val="22"/>
          <w:szCs w:val="22"/>
        </w:rPr>
      </w:pPr>
    </w:p>
    <w:p w14:paraId="3C509A34" w14:textId="50541EF9" w:rsidR="00D023FE" w:rsidRPr="008C6F25" w:rsidRDefault="0036120B" w:rsidP="00D879D7">
      <w:pPr>
        <w:numPr>
          <w:ilvl w:val="0"/>
          <w:numId w:val="3"/>
        </w:numPr>
        <w:spacing w:after="120"/>
        <w:jc w:val="both"/>
        <w:rPr>
          <w:rFonts w:cs="Arial"/>
          <w:sz w:val="22"/>
          <w:szCs w:val="22"/>
          <w:u w:val="single"/>
        </w:rPr>
      </w:pPr>
      <w:r w:rsidRPr="008C6F25">
        <w:rPr>
          <w:rFonts w:cs="Arial"/>
          <w:sz w:val="22"/>
          <w:szCs w:val="22"/>
        </w:rPr>
        <w:t>Warunki udziału w postępowaniu, które winien spełniać Wykonawca</w:t>
      </w:r>
      <w:r w:rsidR="00C04057" w:rsidRPr="008C6F25">
        <w:rPr>
          <w:rFonts w:cs="Arial"/>
          <w:sz w:val="22"/>
          <w:szCs w:val="22"/>
        </w:rPr>
        <w:t xml:space="preserve">: </w:t>
      </w:r>
    </w:p>
    <w:p w14:paraId="7D4BEA68" w14:textId="6417DB60" w:rsidR="009F0953" w:rsidRDefault="009F0953" w:rsidP="009F0953">
      <w:pPr>
        <w:pStyle w:val="Akapitzlist"/>
        <w:numPr>
          <w:ilvl w:val="0"/>
          <w:numId w:val="125"/>
        </w:numPr>
        <w:spacing w:after="120"/>
        <w:jc w:val="both"/>
        <w:rPr>
          <w:rFonts w:ascii="Arial" w:hAnsi="Arial" w:cs="Arial"/>
          <w:sz w:val="22"/>
          <w:szCs w:val="22"/>
        </w:rPr>
      </w:pPr>
      <w:r w:rsidRPr="008C6F25">
        <w:rPr>
          <w:rFonts w:ascii="Arial" w:hAnsi="Arial" w:cs="Arial"/>
          <w:sz w:val="22"/>
          <w:szCs w:val="22"/>
        </w:rPr>
        <w:t>Wykonawca spełni warunek jeżeli wykaże, że w okresie ostatnich 3 lat przed terminem składania ofert, a jeżeli okres prowadzonej działalności jest krótszy – w tym okresie zrealizował dostawę plotera (zgodnie z OPZ) na rzecz jednego Wykonawcy na kwotę min. 70</w:t>
      </w:r>
      <w:r w:rsidR="008C6F25" w:rsidRPr="008C6F25">
        <w:rPr>
          <w:rFonts w:ascii="Arial" w:hAnsi="Arial" w:cs="Arial"/>
          <w:sz w:val="22"/>
          <w:szCs w:val="22"/>
        </w:rPr>
        <w:t> </w:t>
      </w:r>
      <w:r w:rsidRPr="008C6F25">
        <w:rPr>
          <w:rFonts w:ascii="Arial" w:hAnsi="Arial" w:cs="Arial"/>
          <w:sz w:val="22"/>
          <w:szCs w:val="22"/>
        </w:rPr>
        <w:t>000</w:t>
      </w:r>
      <w:r w:rsidR="008C6F25" w:rsidRPr="008C6F25">
        <w:rPr>
          <w:rFonts w:ascii="Arial" w:hAnsi="Arial" w:cs="Arial"/>
          <w:sz w:val="22"/>
          <w:szCs w:val="22"/>
        </w:rPr>
        <w:t>,00 zł brutto.</w:t>
      </w:r>
    </w:p>
    <w:p w14:paraId="017AE5EF" w14:textId="792F9A5F" w:rsidR="008C6F25" w:rsidRPr="004E361C" w:rsidRDefault="008C6F25" w:rsidP="008C6F25">
      <w:pPr>
        <w:pStyle w:val="Akapitzlist"/>
        <w:numPr>
          <w:ilvl w:val="0"/>
          <w:numId w:val="126"/>
        </w:numPr>
        <w:spacing w:after="120" w:line="276" w:lineRule="auto"/>
        <w:ind w:left="1134" w:hanging="283"/>
        <w:jc w:val="both"/>
        <w:rPr>
          <w:rStyle w:val="eop"/>
          <w:rFonts w:ascii="Arial" w:eastAsiaTheme="majorEastAsia" w:hAnsi="Arial" w:cs="Arial"/>
          <w:sz w:val="22"/>
          <w:szCs w:val="22"/>
        </w:rPr>
      </w:pPr>
      <w:r w:rsidRPr="004E361C">
        <w:rPr>
          <w:rStyle w:val="normaltextrun"/>
          <w:rFonts w:ascii="Arial" w:hAnsi="Arial" w:cs="Arial"/>
          <w:i/>
          <w:iCs/>
          <w:sz w:val="22"/>
          <w:szCs w:val="22"/>
        </w:rPr>
        <w:t>Dla potrzeb oceny spełniania warunku określonego w punkcie 6.1,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sidRPr="004E361C">
        <w:rPr>
          <w:rStyle w:val="normaltextrun"/>
          <w:rFonts w:ascii="Arial" w:hAnsi="Arial" w:cs="Arial"/>
          <w:sz w:val="22"/>
          <w:szCs w:val="22"/>
        </w:rPr>
        <w:t> </w:t>
      </w:r>
      <w:r w:rsidRPr="004E361C">
        <w:rPr>
          <w:rStyle w:val="eop"/>
          <w:rFonts w:ascii="Arial" w:eastAsiaTheme="majorEastAsia" w:hAnsi="Arial" w:cs="Arial"/>
          <w:sz w:val="22"/>
          <w:szCs w:val="22"/>
        </w:rPr>
        <w:t> </w:t>
      </w:r>
      <w:r w:rsidRPr="004E361C">
        <w:rPr>
          <w:rStyle w:val="normaltextrun"/>
          <w:rFonts w:ascii="Arial" w:hAnsi="Arial" w:cs="Arial"/>
          <w:i/>
          <w:iCs/>
          <w:sz w:val="22"/>
          <w:szCs w:val="22"/>
        </w:rPr>
        <w:t>Jeżeli w dniu publikacji ogłoszenia o zamówieniu w Dzienniku Urzędowym Unii Europejskiej, Narodowy Bank Polski nie publikuje średniego kursu danej waluty, </w:t>
      </w:r>
      <w:r w:rsidRPr="004E361C">
        <w:rPr>
          <w:rStyle w:val="contextualspellingandgrammarerror"/>
          <w:rFonts w:ascii="Arial" w:hAnsi="Arial" w:cs="Arial"/>
          <w:i/>
          <w:iCs/>
          <w:sz w:val="22"/>
          <w:szCs w:val="22"/>
        </w:rPr>
        <w:t>za podstawę</w:t>
      </w:r>
      <w:r w:rsidRPr="004E361C">
        <w:rPr>
          <w:rStyle w:val="normaltextrun"/>
          <w:rFonts w:ascii="Arial" w:hAnsi="Arial" w:cs="Arial"/>
          <w:i/>
          <w:iCs/>
          <w:sz w:val="22"/>
          <w:szCs w:val="22"/>
        </w:rPr>
        <w:t xml:space="preserve"> przeliczenia przyjmuje się średni kurs waluty publikowany pierwszego dnia, po dniu publikacji ogłoszenia o zamówieniu w Dzienniku Urzędowym Unii Europejskiej, w którym zostanie on opublikowany. </w:t>
      </w:r>
    </w:p>
    <w:p w14:paraId="62D3B18D" w14:textId="77777777" w:rsidR="008C6F25" w:rsidRPr="004E361C" w:rsidRDefault="008C6F25" w:rsidP="008C6F25">
      <w:pPr>
        <w:pStyle w:val="Akapitzlist"/>
        <w:numPr>
          <w:ilvl w:val="0"/>
          <w:numId w:val="126"/>
        </w:numPr>
        <w:spacing w:after="120" w:line="276" w:lineRule="auto"/>
        <w:ind w:left="1134" w:hanging="283"/>
        <w:jc w:val="both"/>
        <w:rPr>
          <w:rStyle w:val="eop"/>
          <w:rFonts w:ascii="Arial" w:hAnsi="Arial" w:cs="Arial"/>
          <w:sz w:val="22"/>
          <w:szCs w:val="22"/>
        </w:rPr>
      </w:pPr>
      <w:r w:rsidRPr="004E361C">
        <w:rPr>
          <w:rStyle w:val="normaltextrun"/>
          <w:rFonts w:ascii="Arial" w:hAnsi="Arial" w:cs="Arial"/>
          <w:i/>
          <w:iCs/>
          <w:sz w:val="22"/>
          <w:szCs w:val="22"/>
        </w:rPr>
        <w:t>Zamawiający zastrzega weryfikację potwierdzenia należytego wykonania dostaw bezpośrednio u podmiotu, na rzecz którego były wykonane.</w:t>
      </w:r>
      <w:r w:rsidRPr="004E361C">
        <w:rPr>
          <w:rStyle w:val="normaltextrun"/>
          <w:rFonts w:ascii="Arial" w:hAnsi="Arial" w:cs="Arial"/>
          <w:sz w:val="22"/>
          <w:szCs w:val="22"/>
        </w:rPr>
        <w:t> </w:t>
      </w:r>
      <w:r w:rsidRPr="004E361C">
        <w:rPr>
          <w:rStyle w:val="eop"/>
          <w:rFonts w:ascii="Arial" w:hAnsi="Arial" w:cs="Arial"/>
          <w:sz w:val="22"/>
          <w:szCs w:val="22"/>
        </w:rPr>
        <w:t> </w:t>
      </w:r>
    </w:p>
    <w:p w14:paraId="6E4F631C" w14:textId="77777777" w:rsidR="008C6F25" w:rsidRPr="004E361C" w:rsidRDefault="008C6F25" w:rsidP="008C6F25">
      <w:pPr>
        <w:pStyle w:val="Akapitzlist"/>
        <w:numPr>
          <w:ilvl w:val="0"/>
          <w:numId w:val="126"/>
        </w:numPr>
        <w:spacing w:after="120" w:line="276" w:lineRule="auto"/>
        <w:ind w:left="1134" w:hanging="283"/>
        <w:jc w:val="both"/>
        <w:rPr>
          <w:rFonts w:ascii="Arial" w:hAnsi="Arial" w:cs="Arial"/>
          <w:i/>
          <w:iCs/>
          <w:sz w:val="22"/>
          <w:szCs w:val="22"/>
        </w:rPr>
      </w:pPr>
      <w:r w:rsidRPr="004E361C">
        <w:rPr>
          <w:rFonts w:ascii="Arial" w:hAnsi="Arial" w:cs="Arial"/>
          <w:i/>
          <w:iCs/>
          <w:sz w:val="22"/>
          <w:szCs w:val="22"/>
        </w:rPr>
        <w:t>W przypadku gdy Wykonawca wykonywał w ramach jednego kontraktu/ umowy większy zakres dostaw, dla potrzeb zamówienia powinien wyodrębnić i podać zakres i wartość każdego zamówienia, o którym mowa powyżej.</w:t>
      </w:r>
    </w:p>
    <w:p w14:paraId="769A1C42" w14:textId="77777777" w:rsidR="008C6F25" w:rsidRPr="004E361C" w:rsidRDefault="008C6F25" w:rsidP="008C6F25">
      <w:pPr>
        <w:pStyle w:val="Akapitzlist"/>
        <w:numPr>
          <w:ilvl w:val="0"/>
          <w:numId w:val="126"/>
        </w:numPr>
        <w:spacing w:after="120" w:line="276" w:lineRule="auto"/>
        <w:ind w:left="1134" w:hanging="283"/>
        <w:jc w:val="both"/>
        <w:rPr>
          <w:rFonts w:ascii="Arial" w:hAnsi="Arial" w:cs="Arial"/>
          <w:i/>
          <w:iCs/>
          <w:sz w:val="22"/>
          <w:szCs w:val="22"/>
        </w:rPr>
      </w:pPr>
      <w:r w:rsidRPr="004E361C">
        <w:rPr>
          <w:rFonts w:ascii="Arial" w:hAnsi="Arial" w:cs="Arial"/>
          <w:i/>
          <w:iCs/>
          <w:sz w:val="22"/>
          <w:szCs w:val="22"/>
        </w:rPr>
        <w:t xml:space="preserve">Zamawiający zastrzega możliwość zwrócenia się do wykonawcy o wyjaśnienia </w:t>
      </w:r>
      <w:r w:rsidRPr="004E361C">
        <w:rPr>
          <w:rFonts w:ascii="Arial" w:hAnsi="Arial" w:cs="Arial"/>
          <w:i/>
          <w:iCs/>
          <w:sz w:val="22"/>
          <w:szCs w:val="22"/>
        </w:rPr>
        <w:br/>
        <w:t>w zakresie faktycznie i konkretnie wykonywanego zakresu prac oraz przedstawienia stosownych dowodów np. umowy konsorcjum, z której wynika zakres obowiązków czy wystawionych przez wykonawcę faktur.</w:t>
      </w:r>
    </w:p>
    <w:p w14:paraId="7C5877BB" w14:textId="2B4F2E23" w:rsidR="008C6F25" w:rsidRPr="00421CFC" w:rsidRDefault="00C44B27" w:rsidP="008C6F25">
      <w:pPr>
        <w:pStyle w:val="Akapitzlist"/>
        <w:spacing w:after="120"/>
        <w:ind w:left="765"/>
        <w:jc w:val="both"/>
        <w:rPr>
          <w:rFonts w:ascii="Arial" w:hAnsi="Arial" w:cs="Arial"/>
          <w:sz w:val="22"/>
          <w:szCs w:val="22"/>
        </w:rPr>
      </w:pPr>
      <w:r w:rsidRPr="00421CFC">
        <w:rPr>
          <w:rFonts w:ascii="Arial" w:hAnsi="Arial" w:cs="Arial"/>
          <w:sz w:val="22"/>
          <w:szCs w:val="22"/>
        </w:rPr>
        <w:t xml:space="preserve">Wykaz dostaw stanowi Załącznik nr </w:t>
      </w:r>
      <w:r w:rsidR="00421CFC" w:rsidRPr="00421CFC">
        <w:rPr>
          <w:rFonts w:ascii="Arial" w:hAnsi="Arial" w:cs="Arial"/>
          <w:sz w:val="22"/>
          <w:szCs w:val="22"/>
        </w:rPr>
        <w:t>5</w:t>
      </w:r>
      <w:r w:rsidRPr="00421CFC">
        <w:rPr>
          <w:rFonts w:ascii="Arial" w:hAnsi="Arial" w:cs="Arial"/>
          <w:sz w:val="22"/>
          <w:szCs w:val="22"/>
        </w:rPr>
        <w:t xml:space="preserve"> do Zaproszenia do składania ofert.</w:t>
      </w:r>
    </w:p>
    <w:p w14:paraId="1E4A52F6" w14:textId="074D5207" w:rsidR="0036120B" w:rsidRPr="00695418" w:rsidRDefault="00D023FE" w:rsidP="00D879D7">
      <w:pPr>
        <w:numPr>
          <w:ilvl w:val="0"/>
          <w:numId w:val="3"/>
        </w:numPr>
        <w:spacing w:after="120"/>
        <w:jc w:val="both"/>
        <w:rPr>
          <w:rFonts w:cs="Arial"/>
          <w:sz w:val="22"/>
          <w:szCs w:val="22"/>
        </w:rPr>
      </w:pPr>
      <w:r w:rsidRPr="00695418">
        <w:rPr>
          <w:rFonts w:cs="Arial"/>
          <w:sz w:val="22"/>
          <w:szCs w:val="22"/>
        </w:rPr>
        <w:t>W</w:t>
      </w:r>
      <w:r w:rsidR="0036120B" w:rsidRPr="00695418">
        <w:rPr>
          <w:rFonts w:cs="Arial"/>
          <w:sz w:val="22"/>
          <w:szCs w:val="22"/>
        </w:rPr>
        <w:t>ymagania dotyczące wadium, jeżeli Zamawiający żąda wniesienia wadium</w:t>
      </w:r>
      <w:r w:rsidR="00C04057" w:rsidRPr="00695418">
        <w:rPr>
          <w:rFonts w:cs="Arial"/>
          <w:sz w:val="22"/>
          <w:szCs w:val="22"/>
        </w:rPr>
        <w:t xml:space="preserve">: </w:t>
      </w:r>
      <w:r w:rsidR="00C04057" w:rsidRPr="007B1CF5">
        <w:rPr>
          <w:rFonts w:cs="Arial"/>
          <w:sz w:val="22"/>
          <w:szCs w:val="22"/>
          <w:u w:val="single"/>
        </w:rPr>
        <w:t>nie dotyczy</w:t>
      </w:r>
      <w:r w:rsidR="00C04057" w:rsidRPr="00695418">
        <w:rPr>
          <w:rFonts w:cs="Arial"/>
          <w:sz w:val="22"/>
          <w:szCs w:val="22"/>
        </w:rPr>
        <w:t>.</w:t>
      </w:r>
    </w:p>
    <w:p w14:paraId="245D6C87" w14:textId="375372B4" w:rsidR="0036120B" w:rsidRPr="007B1CF5" w:rsidRDefault="0036120B" w:rsidP="00D879D7">
      <w:pPr>
        <w:numPr>
          <w:ilvl w:val="0"/>
          <w:numId w:val="3"/>
        </w:numPr>
        <w:spacing w:after="120"/>
        <w:jc w:val="both"/>
        <w:rPr>
          <w:rFonts w:cs="Arial"/>
          <w:sz w:val="22"/>
          <w:szCs w:val="22"/>
          <w:u w:val="single"/>
        </w:rPr>
      </w:pPr>
      <w:r w:rsidRPr="00695418">
        <w:rPr>
          <w:rFonts w:cs="Arial"/>
          <w:sz w:val="22"/>
          <w:szCs w:val="22"/>
        </w:rPr>
        <w:t>Wymagania dotyczące zabezpieczenia należytego wykonania umowy</w:t>
      </w:r>
      <w:r w:rsidR="00C04057" w:rsidRPr="00695418">
        <w:rPr>
          <w:rFonts w:cs="Arial"/>
          <w:sz w:val="22"/>
          <w:szCs w:val="22"/>
        </w:rPr>
        <w:t xml:space="preserve">: </w:t>
      </w:r>
      <w:r w:rsidR="00C04057" w:rsidRPr="007B1CF5">
        <w:rPr>
          <w:rFonts w:cs="Arial"/>
          <w:sz w:val="22"/>
          <w:szCs w:val="22"/>
          <w:u w:val="single"/>
        </w:rPr>
        <w:t>nie dotyczy.</w:t>
      </w:r>
    </w:p>
    <w:p w14:paraId="2F19439F" w14:textId="29F01E33" w:rsidR="0036120B" w:rsidRPr="00695418" w:rsidRDefault="0036120B" w:rsidP="00D879D7">
      <w:pPr>
        <w:numPr>
          <w:ilvl w:val="0"/>
          <w:numId w:val="3"/>
        </w:numPr>
        <w:spacing w:after="120"/>
        <w:jc w:val="both"/>
        <w:rPr>
          <w:rFonts w:cs="Arial"/>
          <w:sz w:val="22"/>
          <w:szCs w:val="22"/>
        </w:rPr>
      </w:pPr>
      <w:r w:rsidRPr="00695418">
        <w:rPr>
          <w:rFonts w:cs="Arial"/>
          <w:sz w:val="22"/>
          <w:szCs w:val="22"/>
        </w:rPr>
        <w:t xml:space="preserve">Wzór umowy lub projektowane postanowienia umowy (jeżeli jest wymagana forma </w:t>
      </w:r>
      <w:r w:rsidRPr="00421CFC">
        <w:rPr>
          <w:rFonts w:cs="Arial"/>
          <w:sz w:val="22"/>
          <w:szCs w:val="22"/>
        </w:rPr>
        <w:t xml:space="preserve">pisemna umowy na podstawie odrębnych przepisów Zamawiającego) stanowi </w:t>
      </w:r>
      <w:r w:rsidRPr="00421CFC">
        <w:rPr>
          <w:rFonts w:cs="Arial"/>
          <w:b/>
          <w:bCs/>
          <w:sz w:val="22"/>
          <w:szCs w:val="22"/>
        </w:rPr>
        <w:t>załącznik nr</w:t>
      </w:r>
      <w:r w:rsidR="00D615B6" w:rsidRPr="00421CFC">
        <w:rPr>
          <w:rFonts w:cs="Arial"/>
          <w:b/>
          <w:bCs/>
          <w:sz w:val="22"/>
          <w:szCs w:val="22"/>
        </w:rPr>
        <w:t xml:space="preserve"> </w:t>
      </w:r>
      <w:r w:rsidR="00421CFC" w:rsidRPr="00421CFC">
        <w:rPr>
          <w:rFonts w:cs="Arial"/>
          <w:b/>
          <w:bCs/>
          <w:sz w:val="22"/>
          <w:szCs w:val="22"/>
        </w:rPr>
        <w:t>6</w:t>
      </w:r>
      <w:r w:rsidRPr="00421CFC">
        <w:rPr>
          <w:rFonts w:cs="Arial"/>
          <w:sz w:val="22"/>
          <w:szCs w:val="22"/>
        </w:rPr>
        <w:t xml:space="preserve"> </w:t>
      </w:r>
      <w:r w:rsidRPr="005C2E4A">
        <w:rPr>
          <w:rFonts w:cs="Arial"/>
          <w:sz w:val="22"/>
          <w:szCs w:val="22"/>
        </w:rPr>
        <w:t>do Zaproszenia do składania ofert.</w:t>
      </w:r>
    </w:p>
    <w:p w14:paraId="7743F6A9" w14:textId="76DD7C3F" w:rsidR="0036120B" w:rsidRPr="00695418" w:rsidRDefault="0036120B" w:rsidP="00D879D7">
      <w:pPr>
        <w:numPr>
          <w:ilvl w:val="0"/>
          <w:numId w:val="3"/>
        </w:numPr>
        <w:spacing w:after="120"/>
        <w:jc w:val="both"/>
        <w:rPr>
          <w:rFonts w:cs="Arial"/>
          <w:sz w:val="22"/>
          <w:szCs w:val="22"/>
        </w:rPr>
      </w:pPr>
      <w:r w:rsidRPr="00695418">
        <w:rPr>
          <w:rFonts w:cs="Arial"/>
          <w:sz w:val="22"/>
          <w:szCs w:val="22"/>
        </w:rPr>
        <w:lastRenderedPageBreak/>
        <w:t xml:space="preserve">Wykonawca może złożyć wniosek o wyjaśnienie treści zaproszenia do składania ofert </w:t>
      </w:r>
      <w:r w:rsidRPr="00695418">
        <w:rPr>
          <w:rFonts w:cs="Arial"/>
          <w:b/>
          <w:bCs/>
          <w:sz w:val="22"/>
          <w:szCs w:val="22"/>
        </w:rPr>
        <w:t>nie później niż na</w:t>
      </w:r>
      <w:r w:rsidR="00C34F4D" w:rsidRPr="00695418">
        <w:rPr>
          <w:rFonts w:cs="Arial"/>
          <w:b/>
          <w:bCs/>
          <w:sz w:val="22"/>
          <w:szCs w:val="22"/>
        </w:rPr>
        <w:t xml:space="preserve"> </w:t>
      </w:r>
      <w:r w:rsidR="00462FEC" w:rsidRPr="00695418">
        <w:rPr>
          <w:rFonts w:cs="Arial"/>
          <w:b/>
          <w:bCs/>
          <w:sz w:val="22"/>
          <w:szCs w:val="22"/>
        </w:rPr>
        <w:t>4</w:t>
      </w:r>
      <w:r w:rsidRPr="00695418">
        <w:rPr>
          <w:rFonts w:cs="Arial"/>
          <w:b/>
          <w:bCs/>
          <w:sz w:val="22"/>
          <w:szCs w:val="22"/>
        </w:rPr>
        <w:t xml:space="preserve"> dni</w:t>
      </w:r>
      <w:r w:rsidRPr="00695418">
        <w:rPr>
          <w:rFonts w:cs="Arial"/>
          <w:sz w:val="22"/>
          <w:szCs w:val="22"/>
        </w:rPr>
        <w:t xml:space="preserve"> przed upływem terminu składania ofert z zastrzeżeniem, iż Zamawiający ma prawo do nieodpowiadania na pytania Wykonawców złożone po wyznaczonym terminie.</w:t>
      </w:r>
    </w:p>
    <w:p w14:paraId="055AB1AD" w14:textId="4DA12B4A" w:rsidR="0036120B" w:rsidRPr="00695418" w:rsidRDefault="0036120B" w:rsidP="00D879D7">
      <w:pPr>
        <w:pStyle w:val="Akapitzlist"/>
        <w:numPr>
          <w:ilvl w:val="0"/>
          <w:numId w:val="3"/>
        </w:numPr>
        <w:spacing w:after="120"/>
        <w:jc w:val="both"/>
        <w:rPr>
          <w:rFonts w:ascii="Arial" w:hAnsi="Arial" w:cs="Arial"/>
          <w:sz w:val="22"/>
          <w:szCs w:val="22"/>
          <w:lang w:eastAsia="x-none"/>
        </w:rPr>
      </w:pPr>
      <w:r w:rsidRPr="00695418">
        <w:rPr>
          <w:rFonts w:ascii="Arial" w:hAnsi="Arial" w:cs="Arial"/>
          <w:sz w:val="22"/>
          <w:szCs w:val="22"/>
        </w:rPr>
        <w:t xml:space="preserve">Ofertę należy złożyć na formularzu ofertowym </w:t>
      </w:r>
      <w:r w:rsidRPr="005C2E4A">
        <w:rPr>
          <w:rFonts w:ascii="Arial" w:hAnsi="Arial" w:cs="Arial"/>
          <w:sz w:val="22"/>
          <w:szCs w:val="22"/>
        </w:rPr>
        <w:t xml:space="preserve">stanowiącym Załącznik nr </w:t>
      </w:r>
      <w:r w:rsidR="00920670" w:rsidRPr="005C2E4A">
        <w:rPr>
          <w:rFonts w:ascii="Arial" w:hAnsi="Arial" w:cs="Arial"/>
          <w:sz w:val="22"/>
          <w:szCs w:val="22"/>
        </w:rPr>
        <w:t>2</w:t>
      </w:r>
      <w:r w:rsidR="005D0189" w:rsidRPr="005C2E4A">
        <w:rPr>
          <w:rFonts w:ascii="Arial" w:hAnsi="Arial" w:cs="Arial"/>
          <w:sz w:val="22"/>
          <w:szCs w:val="22"/>
        </w:rPr>
        <w:t xml:space="preserve"> </w:t>
      </w:r>
      <w:r w:rsidRPr="005C2E4A">
        <w:rPr>
          <w:rFonts w:ascii="Arial" w:hAnsi="Arial" w:cs="Arial"/>
          <w:sz w:val="22"/>
          <w:szCs w:val="22"/>
        </w:rPr>
        <w:t>do Zaproszenia</w:t>
      </w:r>
      <w:r w:rsidRPr="00695418">
        <w:rPr>
          <w:rFonts w:ascii="Arial" w:hAnsi="Arial" w:cs="Arial"/>
          <w:sz w:val="22"/>
          <w:szCs w:val="22"/>
        </w:rPr>
        <w:t xml:space="preserve"> do składania ofert</w:t>
      </w:r>
      <w:r w:rsidR="00373342" w:rsidRPr="00695418">
        <w:rPr>
          <w:rFonts w:ascii="Arial" w:hAnsi="Arial" w:cs="Arial"/>
          <w:sz w:val="22"/>
          <w:szCs w:val="22"/>
        </w:rPr>
        <w:t>.</w:t>
      </w:r>
    </w:p>
    <w:p w14:paraId="6A84E3D5" w14:textId="77777777" w:rsidR="004E361C" w:rsidRDefault="005C14E8" w:rsidP="004E361C">
      <w:pPr>
        <w:pStyle w:val="Default"/>
        <w:numPr>
          <w:ilvl w:val="0"/>
          <w:numId w:val="3"/>
        </w:numPr>
        <w:spacing w:after="120" w:line="276" w:lineRule="auto"/>
        <w:jc w:val="both"/>
        <w:rPr>
          <w:rFonts w:eastAsia="Times New Roman"/>
          <w:color w:val="auto"/>
          <w:sz w:val="22"/>
          <w:szCs w:val="22"/>
        </w:rPr>
      </w:pPr>
      <w:r w:rsidRPr="005C2E4A">
        <w:rPr>
          <w:rFonts w:eastAsia="Times New Roman"/>
          <w:color w:val="auto"/>
          <w:sz w:val="22"/>
          <w:szCs w:val="22"/>
        </w:rPr>
        <w:t>Ofertę należy złożyć na formularzu cenowym stanowiącym Załącznik nr 3 do</w:t>
      </w:r>
      <w:r w:rsidRPr="00695418">
        <w:rPr>
          <w:rFonts w:eastAsia="Times New Roman"/>
          <w:color w:val="auto"/>
          <w:sz w:val="22"/>
          <w:szCs w:val="22"/>
        </w:rPr>
        <w:t xml:space="preserve"> Zaproszenia do składania ofert</w:t>
      </w:r>
      <w:r w:rsidR="00373342" w:rsidRPr="00695418">
        <w:rPr>
          <w:rFonts w:eastAsia="Times New Roman"/>
          <w:color w:val="auto"/>
          <w:sz w:val="22"/>
          <w:szCs w:val="22"/>
        </w:rPr>
        <w:t>.</w:t>
      </w:r>
    </w:p>
    <w:p w14:paraId="035EEC21" w14:textId="25FCB3A7" w:rsidR="0036120B" w:rsidRPr="004E361C" w:rsidRDefault="0036120B" w:rsidP="004E361C">
      <w:pPr>
        <w:pStyle w:val="Default"/>
        <w:numPr>
          <w:ilvl w:val="0"/>
          <w:numId w:val="3"/>
        </w:numPr>
        <w:spacing w:after="120" w:line="276" w:lineRule="auto"/>
        <w:jc w:val="both"/>
        <w:rPr>
          <w:rFonts w:eastAsia="Times New Roman"/>
          <w:color w:val="auto"/>
          <w:sz w:val="22"/>
          <w:szCs w:val="22"/>
        </w:rPr>
      </w:pPr>
      <w:r w:rsidRPr="004E361C">
        <w:rPr>
          <w:color w:val="auto"/>
          <w:sz w:val="22"/>
          <w:szCs w:val="22"/>
        </w:rPr>
        <w:t>Miejsce i termin składania ofert.</w:t>
      </w:r>
      <w:r w:rsidR="00D91010" w:rsidRPr="004E361C">
        <w:rPr>
          <w:color w:val="auto"/>
          <w:sz w:val="22"/>
          <w:szCs w:val="22"/>
        </w:rPr>
        <w:t xml:space="preserve"> </w:t>
      </w:r>
    </w:p>
    <w:p w14:paraId="6B955CE4" w14:textId="7F6B0F3A" w:rsidR="0036120B" w:rsidRPr="004E361C" w:rsidRDefault="005849BD" w:rsidP="004E361C">
      <w:pPr>
        <w:pStyle w:val="Default"/>
        <w:numPr>
          <w:ilvl w:val="0"/>
          <w:numId w:val="3"/>
        </w:numPr>
        <w:spacing w:after="120" w:line="276" w:lineRule="auto"/>
        <w:jc w:val="both"/>
        <w:rPr>
          <w:rFonts w:eastAsia="Times New Roman"/>
          <w:color w:val="auto"/>
          <w:sz w:val="22"/>
          <w:szCs w:val="22"/>
        </w:rPr>
      </w:pPr>
      <w:r w:rsidRPr="004E361C">
        <w:rPr>
          <w:color w:val="auto"/>
          <w:sz w:val="22"/>
          <w:szCs w:val="22"/>
        </w:rPr>
        <w:t xml:space="preserve">Ofertę należy złożyć w postaci elektronicznej poprzez stronę internetową prowadzonego postępowania: </w:t>
      </w:r>
      <w:hyperlink r:id="rId15" w:history="1">
        <w:r w:rsidR="004E361C" w:rsidRPr="004E361C">
          <w:rPr>
            <w:rStyle w:val="Hipercze"/>
            <w:rFonts w:eastAsia="Times New Roman"/>
            <w:color w:val="auto"/>
            <w:sz w:val="22"/>
            <w:szCs w:val="22"/>
          </w:rPr>
          <w:t>https://www.platformazakupowa.pl/transakcja/980830</w:t>
        </w:r>
      </w:hyperlink>
      <w:r w:rsidR="004E361C" w:rsidRPr="004E361C">
        <w:rPr>
          <w:rFonts w:eastAsia="Times New Roman"/>
          <w:color w:val="auto"/>
          <w:sz w:val="22"/>
          <w:szCs w:val="22"/>
        </w:rPr>
        <w:t xml:space="preserve"> </w:t>
      </w:r>
      <w:r w:rsidRPr="004E361C">
        <w:rPr>
          <w:color w:val="auto"/>
          <w:sz w:val="22"/>
          <w:szCs w:val="22"/>
        </w:rPr>
        <w:t>w terminie</w:t>
      </w:r>
      <w:r w:rsidR="0036120B" w:rsidRPr="004E361C">
        <w:rPr>
          <w:color w:val="auto"/>
          <w:sz w:val="22"/>
          <w:szCs w:val="22"/>
        </w:rPr>
        <w:t xml:space="preserve">: </w:t>
      </w:r>
    </w:p>
    <w:tbl>
      <w:tblPr>
        <w:tblStyle w:val="Tabela-Siatka"/>
        <w:tblW w:w="0" w:type="auto"/>
        <w:jc w:val="center"/>
        <w:shd w:val="clear" w:color="auto" w:fill="F2F2F2" w:themeFill="background1" w:themeFillShade="F2"/>
        <w:tblLook w:val="04A0" w:firstRow="1" w:lastRow="0" w:firstColumn="1" w:lastColumn="0" w:noHBand="0" w:noVBand="1"/>
      </w:tblPr>
      <w:tblGrid>
        <w:gridCol w:w="1413"/>
        <w:gridCol w:w="2410"/>
        <w:gridCol w:w="1559"/>
        <w:gridCol w:w="2693"/>
      </w:tblGrid>
      <w:tr w:rsidR="0036120B" w:rsidRPr="00695418" w14:paraId="630AF315" w14:textId="77777777" w:rsidTr="007F0E50">
        <w:trPr>
          <w:trHeight w:val="502"/>
          <w:jc w:val="center"/>
        </w:trPr>
        <w:tc>
          <w:tcPr>
            <w:tcW w:w="1413" w:type="dxa"/>
            <w:shd w:val="clear" w:color="auto" w:fill="F2F2F2" w:themeFill="background1" w:themeFillShade="F2"/>
            <w:vAlign w:val="center"/>
          </w:tcPr>
          <w:p w14:paraId="5C198BCA" w14:textId="77777777" w:rsidR="0036120B" w:rsidRPr="00695418" w:rsidRDefault="0036120B" w:rsidP="00D879D7">
            <w:pPr>
              <w:pStyle w:val="Akapitzlist"/>
              <w:ind w:left="0"/>
              <w:jc w:val="center"/>
              <w:rPr>
                <w:rFonts w:ascii="Arial" w:hAnsi="Arial" w:cs="Arial"/>
                <w:b/>
                <w:bCs/>
                <w:sz w:val="22"/>
                <w:szCs w:val="22"/>
              </w:rPr>
            </w:pPr>
            <w:r w:rsidRPr="00695418">
              <w:rPr>
                <w:rFonts w:ascii="Arial" w:hAnsi="Arial" w:cs="Arial"/>
                <w:b/>
                <w:bCs/>
                <w:sz w:val="22"/>
                <w:szCs w:val="22"/>
              </w:rPr>
              <w:t>do dnia</w:t>
            </w:r>
          </w:p>
        </w:tc>
        <w:tc>
          <w:tcPr>
            <w:tcW w:w="2410" w:type="dxa"/>
            <w:shd w:val="clear" w:color="auto" w:fill="F2F2F2" w:themeFill="background1" w:themeFillShade="F2"/>
            <w:vAlign w:val="center"/>
          </w:tcPr>
          <w:p w14:paraId="5B14B30D" w14:textId="19E95D74" w:rsidR="0036120B" w:rsidRPr="00695418" w:rsidRDefault="004E361C" w:rsidP="00D879D7">
            <w:pPr>
              <w:pStyle w:val="Akapitzlist"/>
              <w:ind w:left="0"/>
              <w:jc w:val="center"/>
              <w:rPr>
                <w:rFonts w:ascii="Arial" w:hAnsi="Arial" w:cs="Arial"/>
                <w:b/>
                <w:bCs/>
                <w:sz w:val="22"/>
                <w:szCs w:val="22"/>
              </w:rPr>
            </w:pPr>
            <w:r>
              <w:rPr>
                <w:rFonts w:ascii="Arial" w:hAnsi="Arial" w:cs="Arial"/>
                <w:b/>
                <w:bCs/>
                <w:sz w:val="22"/>
                <w:szCs w:val="22"/>
              </w:rPr>
              <w:t>19</w:t>
            </w:r>
            <w:r w:rsidR="00763CF3" w:rsidRPr="00695418">
              <w:rPr>
                <w:rFonts w:ascii="Arial" w:hAnsi="Arial" w:cs="Arial"/>
                <w:b/>
                <w:bCs/>
                <w:sz w:val="22"/>
                <w:szCs w:val="22"/>
              </w:rPr>
              <w:t>.0</w:t>
            </w:r>
            <w:r>
              <w:rPr>
                <w:rFonts w:ascii="Arial" w:hAnsi="Arial" w:cs="Arial"/>
                <w:b/>
                <w:bCs/>
                <w:sz w:val="22"/>
                <w:szCs w:val="22"/>
              </w:rPr>
              <w:t>9</w:t>
            </w:r>
            <w:r w:rsidR="00763CF3" w:rsidRPr="00695418">
              <w:rPr>
                <w:rFonts w:ascii="Arial" w:hAnsi="Arial" w:cs="Arial"/>
                <w:b/>
                <w:bCs/>
                <w:sz w:val="22"/>
                <w:szCs w:val="22"/>
              </w:rPr>
              <w:t>.202</w:t>
            </w:r>
            <w:r w:rsidR="0015352C" w:rsidRPr="00695418">
              <w:rPr>
                <w:rFonts w:ascii="Arial" w:hAnsi="Arial" w:cs="Arial"/>
                <w:b/>
                <w:bCs/>
                <w:sz w:val="22"/>
                <w:szCs w:val="22"/>
              </w:rPr>
              <w:t>4</w:t>
            </w:r>
            <w:r w:rsidR="00763CF3" w:rsidRPr="00695418">
              <w:rPr>
                <w:rFonts w:ascii="Arial" w:hAnsi="Arial" w:cs="Arial"/>
                <w:b/>
                <w:bCs/>
                <w:sz w:val="22"/>
                <w:szCs w:val="22"/>
              </w:rPr>
              <w:t xml:space="preserve"> r.</w:t>
            </w:r>
          </w:p>
        </w:tc>
        <w:tc>
          <w:tcPr>
            <w:tcW w:w="1559" w:type="dxa"/>
            <w:shd w:val="clear" w:color="auto" w:fill="F2F2F2" w:themeFill="background1" w:themeFillShade="F2"/>
            <w:vAlign w:val="center"/>
          </w:tcPr>
          <w:p w14:paraId="4425DE6D" w14:textId="77777777" w:rsidR="0036120B" w:rsidRPr="00695418" w:rsidRDefault="0036120B" w:rsidP="00D879D7">
            <w:pPr>
              <w:pStyle w:val="Akapitzlist"/>
              <w:ind w:left="0"/>
              <w:jc w:val="center"/>
              <w:rPr>
                <w:rFonts w:ascii="Arial" w:hAnsi="Arial" w:cs="Arial"/>
                <w:b/>
                <w:bCs/>
                <w:sz w:val="22"/>
                <w:szCs w:val="22"/>
              </w:rPr>
            </w:pPr>
            <w:r w:rsidRPr="00695418">
              <w:rPr>
                <w:rFonts w:ascii="Arial" w:hAnsi="Arial" w:cs="Arial"/>
                <w:b/>
                <w:bCs/>
                <w:sz w:val="22"/>
                <w:szCs w:val="22"/>
              </w:rPr>
              <w:t>do godziny</w:t>
            </w:r>
          </w:p>
        </w:tc>
        <w:tc>
          <w:tcPr>
            <w:tcW w:w="2693" w:type="dxa"/>
            <w:shd w:val="clear" w:color="auto" w:fill="F2F2F2" w:themeFill="background1" w:themeFillShade="F2"/>
            <w:vAlign w:val="center"/>
          </w:tcPr>
          <w:p w14:paraId="7BD2DA3B" w14:textId="1E4922A4" w:rsidR="0036120B" w:rsidRPr="00695418" w:rsidRDefault="004E361C" w:rsidP="00D879D7">
            <w:pPr>
              <w:pStyle w:val="Akapitzlist"/>
              <w:ind w:left="0"/>
              <w:jc w:val="center"/>
              <w:rPr>
                <w:rFonts w:ascii="Arial" w:hAnsi="Arial" w:cs="Arial"/>
                <w:b/>
                <w:bCs/>
                <w:sz w:val="22"/>
                <w:szCs w:val="22"/>
              </w:rPr>
            </w:pPr>
            <w:r>
              <w:rPr>
                <w:rFonts w:ascii="Arial" w:hAnsi="Arial" w:cs="Arial"/>
                <w:b/>
                <w:bCs/>
                <w:sz w:val="22"/>
                <w:szCs w:val="22"/>
              </w:rPr>
              <w:t>09</w:t>
            </w:r>
            <w:r w:rsidR="001F403F" w:rsidRPr="00695418">
              <w:rPr>
                <w:rFonts w:ascii="Arial" w:hAnsi="Arial" w:cs="Arial"/>
                <w:b/>
                <w:bCs/>
                <w:sz w:val="22"/>
                <w:szCs w:val="22"/>
              </w:rPr>
              <w:t>:00</w:t>
            </w:r>
          </w:p>
        </w:tc>
      </w:tr>
    </w:tbl>
    <w:p w14:paraId="361C4AF7" w14:textId="77777777" w:rsidR="0036120B" w:rsidRPr="00695418" w:rsidRDefault="0036120B" w:rsidP="00D879D7">
      <w:pPr>
        <w:rPr>
          <w:rFonts w:cs="Arial"/>
          <w:sz w:val="22"/>
          <w:szCs w:val="22"/>
        </w:rPr>
      </w:pPr>
    </w:p>
    <w:p w14:paraId="7674B381" w14:textId="77777777" w:rsidR="0036120B" w:rsidRPr="00695418" w:rsidRDefault="0036120B" w:rsidP="00D879D7">
      <w:pPr>
        <w:numPr>
          <w:ilvl w:val="0"/>
          <w:numId w:val="3"/>
        </w:numPr>
        <w:spacing w:after="120"/>
        <w:jc w:val="both"/>
        <w:rPr>
          <w:rFonts w:cs="Arial"/>
          <w:iCs/>
          <w:sz w:val="22"/>
          <w:szCs w:val="22"/>
        </w:rPr>
      </w:pPr>
      <w:r w:rsidRPr="00695418">
        <w:rPr>
          <w:rFonts w:cs="Arial"/>
          <w:sz w:val="22"/>
          <w:szCs w:val="22"/>
          <w:u w:val="single"/>
        </w:rPr>
        <w:t>Oferty otrzymane po terminie składania ofert nie będą rozpatrywane</w:t>
      </w:r>
      <w:r w:rsidRPr="00695418">
        <w:rPr>
          <w:rFonts w:cs="Arial"/>
          <w:sz w:val="22"/>
          <w:szCs w:val="22"/>
        </w:rPr>
        <w:t xml:space="preserve">. </w:t>
      </w:r>
    </w:p>
    <w:p w14:paraId="76174A88" w14:textId="77777777" w:rsidR="0036120B" w:rsidRPr="00695418" w:rsidRDefault="0036120B" w:rsidP="00D879D7">
      <w:pPr>
        <w:numPr>
          <w:ilvl w:val="0"/>
          <w:numId w:val="3"/>
        </w:numPr>
        <w:spacing w:after="120"/>
        <w:jc w:val="both"/>
        <w:rPr>
          <w:rFonts w:cs="Arial"/>
          <w:iCs/>
          <w:sz w:val="22"/>
          <w:szCs w:val="22"/>
        </w:rPr>
      </w:pPr>
      <w:r w:rsidRPr="00695418">
        <w:rPr>
          <w:rFonts w:cs="Arial"/>
          <w:iCs/>
          <w:sz w:val="22"/>
          <w:szCs w:val="22"/>
        </w:rPr>
        <w:t>Do oferty muszą być dołączone następujące dokumenty:</w:t>
      </w:r>
    </w:p>
    <w:p w14:paraId="7693282F" w14:textId="1623BFCD" w:rsidR="0036120B" w:rsidRPr="00695418" w:rsidRDefault="0036120B" w:rsidP="00D879D7">
      <w:pPr>
        <w:numPr>
          <w:ilvl w:val="0"/>
          <w:numId w:val="2"/>
        </w:numPr>
        <w:tabs>
          <w:tab w:val="num" w:pos="765"/>
        </w:tabs>
        <w:suppressAutoHyphens/>
        <w:spacing w:after="120"/>
        <w:ind w:left="765"/>
        <w:jc w:val="both"/>
        <w:rPr>
          <w:rFonts w:cs="Arial"/>
          <w:sz w:val="22"/>
          <w:szCs w:val="22"/>
        </w:rPr>
      </w:pPr>
      <w:r w:rsidRPr="00695418">
        <w:rPr>
          <w:rFonts w:cs="Arial"/>
          <w:iCs/>
          <w:sz w:val="22"/>
          <w:szCs w:val="22"/>
        </w:rPr>
        <w:t>wypełniony i p</w:t>
      </w:r>
      <w:r w:rsidRPr="00695418">
        <w:rPr>
          <w:rFonts w:cs="Arial"/>
          <w:sz w:val="22"/>
          <w:szCs w:val="22"/>
        </w:rPr>
        <w:t>odpisany formularz ofertowy;</w:t>
      </w:r>
    </w:p>
    <w:p w14:paraId="7481D743" w14:textId="52A095E4" w:rsidR="00C854CD" w:rsidRPr="00695418" w:rsidRDefault="00C854CD" w:rsidP="00D879D7">
      <w:pPr>
        <w:numPr>
          <w:ilvl w:val="0"/>
          <w:numId w:val="2"/>
        </w:numPr>
        <w:tabs>
          <w:tab w:val="num" w:pos="765"/>
        </w:tabs>
        <w:suppressAutoHyphens/>
        <w:spacing w:after="120"/>
        <w:ind w:left="765"/>
        <w:jc w:val="both"/>
        <w:rPr>
          <w:rFonts w:cs="Arial"/>
          <w:sz w:val="22"/>
          <w:szCs w:val="22"/>
        </w:rPr>
      </w:pPr>
      <w:r w:rsidRPr="00695418">
        <w:rPr>
          <w:rFonts w:cs="Arial"/>
          <w:iCs/>
          <w:sz w:val="22"/>
          <w:szCs w:val="22"/>
        </w:rPr>
        <w:t>wypełniony i p</w:t>
      </w:r>
      <w:r w:rsidRPr="00695418">
        <w:rPr>
          <w:rFonts w:cs="Arial"/>
          <w:sz w:val="22"/>
          <w:szCs w:val="22"/>
        </w:rPr>
        <w:t>odpisany formularz cenowy;</w:t>
      </w:r>
    </w:p>
    <w:p w14:paraId="067978C1" w14:textId="77777777" w:rsidR="0036120B" w:rsidRPr="00695418" w:rsidRDefault="0036120B" w:rsidP="00D879D7">
      <w:pPr>
        <w:numPr>
          <w:ilvl w:val="0"/>
          <w:numId w:val="2"/>
        </w:numPr>
        <w:tabs>
          <w:tab w:val="num" w:pos="765"/>
        </w:tabs>
        <w:suppressAutoHyphens/>
        <w:spacing w:after="120"/>
        <w:ind w:left="765"/>
        <w:jc w:val="both"/>
        <w:rPr>
          <w:rFonts w:cs="Arial"/>
          <w:sz w:val="22"/>
          <w:szCs w:val="22"/>
        </w:rPr>
      </w:pPr>
      <w:r w:rsidRPr="00695418">
        <w:rPr>
          <w:rFonts w:cs="Arial"/>
          <w:sz w:val="22"/>
          <w:szCs w:val="22"/>
        </w:rPr>
        <w:t xml:space="preserve">pełnomocnictwo, z którego wynika prawo do podpisania oferty oraz do podpisania innych dokumentów składanych wraz z ofertą (jeżeli umocowanie osoby wskazanej w ofercie nie wynika z dokumentów rejestrowych KRS/CEIDG); </w:t>
      </w:r>
    </w:p>
    <w:p w14:paraId="2006C563" w14:textId="72DD3E5A" w:rsidR="00146D44" w:rsidRDefault="00146D44" w:rsidP="00D879D7">
      <w:pPr>
        <w:numPr>
          <w:ilvl w:val="0"/>
          <w:numId w:val="2"/>
        </w:numPr>
        <w:tabs>
          <w:tab w:val="num" w:pos="765"/>
        </w:tabs>
        <w:suppressAutoHyphens/>
        <w:spacing w:after="120"/>
        <w:ind w:left="765"/>
        <w:jc w:val="both"/>
        <w:rPr>
          <w:rFonts w:cs="Arial"/>
          <w:bCs/>
          <w:sz w:val="22"/>
          <w:szCs w:val="22"/>
        </w:rPr>
      </w:pPr>
      <w:bookmarkStart w:id="1" w:name="_Hlk102738119"/>
      <w:r w:rsidRPr="00695418">
        <w:rPr>
          <w:rFonts w:cs="Arial"/>
          <w:bCs/>
          <w:sz w:val="22"/>
          <w:szCs w:val="22"/>
        </w:rPr>
        <w:t xml:space="preserve">oświadczenie wykonawcy o niepodleganiu/ podleganiu wykluczeniu na podstawie art. 7 ust. 1 ustawy z dnia 13 kwietnia 2022 r. o szczególnych rozwiązaniach w zakresie przeciwdziałania wspieraniu agresji na Ukrainę oraz służących ochronie </w:t>
      </w:r>
      <w:r w:rsidRPr="005C2E4A">
        <w:rPr>
          <w:rFonts w:cs="Arial"/>
          <w:bCs/>
          <w:sz w:val="22"/>
          <w:szCs w:val="22"/>
        </w:rPr>
        <w:t>bezpieczeństwa narodowego (dz. u. z 202</w:t>
      </w:r>
      <w:r w:rsidR="004E361C">
        <w:rPr>
          <w:rFonts w:cs="Arial"/>
          <w:bCs/>
          <w:sz w:val="22"/>
          <w:szCs w:val="22"/>
        </w:rPr>
        <w:t>3</w:t>
      </w:r>
      <w:r w:rsidRPr="005C2E4A">
        <w:rPr>
          <w:rFonts w:cs="Arial"/>
          <w:bCs/>
          <w:sz w:val="22"/>
          <w:szCs w:val="22"/>
        </w:rPr>
        <w:t xml:space="preserve"> r., poz. </w:t>
      </w:r>
      <w:r w:rsidR="004E361C">
        <w:rPr>
          <w:rFonts w:cs="Arial"/>
          <w:bCs/>
          <w:sz w:val="22"/>
          <w:szCs w:val="22"/>
        </w:rPr>
        <w:t>1497</w:t>
      </w:r>
      <w:r w:rsidRPr="005C2E4A">
        <w:rPr>
          <w:rFonts w:cs="Arial"/>
          <w:bCs/>
          <w:sz w:val="22"/>
          <w:szCs w:val="22"/>
        </w:rPr>
        <w:t>)</w:t>
      </w:r>
      <w:r w:rsidRPr="005C2E4A">
        <w:rPr>
          <w:rFonts w:cs="Arial"/>
          <w:bCs/>
          <w:color w:val="C00000"/>
          <w:sz w:val="22"/>
          <w:szCs w:val="22"/>
        </w:rPr>
        <w:t xml:space="preserve"> </w:t>
      </w:r>
      <w:r w:rsidRPr="005C2E4A">
        <w:rPr>
          <w:rFonts w:cs="Arial"/>
          <w:bCs/>
          <w:sz w:val="22"/>
          <w:szCs w:val="22"/>
        </w:rPr>
        <w:t xml:space="preserve">(według załączonego wzoru </w:t>
      </w:r>
      <w:r w:rsidRPr="00421CFC">
        <w:rPr>
          <w:rFonts w:cs="Arial"/>
          <w:b/>
          <w:sz w:val="22"/>
          <w:szCs w:val="22"/>
        </w:rPr>
        <w:t xml:space="preserve">– Załącznik nr </w:t>
      </w:r>
      <w:r w:rsidR="00421CFC" w:rsidRPr="00421CFC">
        <w:rPr>
          <w:rFonts w:cs="Arial"/>
          <w:b/>
          <w:sz w:val="22"/>
          <w:szCs w:val="22"/>
        </w:rPr>
        <w:t>4</w:t>
      </w:r>
      <w:r w:rsidRPr="00421CFC">
        <w:rPr>
          <w:rFonts w:cs="Arial"/>
          <w:bCs/>
          <w:sz w:val="22"/>
          <w:szCs w:val="22"/>
        </w:rPr>
        <w:t xml:space="preserve"> </w:t>
      </w:r>
      <w:r w:rsidRPr="005C2E4A">
        <w:rPr>
          <w:rFonts w:cs="Arial"/>
          <w:bCs/>
          <w:sz w:val="22"/>
          <w:szCs w:val="22"/>
        </w:rPr>
        <w:t>do zaproszenia</w:t>
      </w:r>
      <w:r w:rsidRPr="00695418">
        <w:rPr>
          <w:rFonts w:cs="Arial"/>
          <w:bCs/>
          <w:sz w:val="22"/>
          <w:szCs w:val="22"/>
        </w:rPr>
        <w:t xml:space="preserve"> do składania ofert).</w:t>
      </w:r>
    </w:p>
    <w:p w14:paraId="2B69FB07" w14:textId="0FB5C37E" w:rsidR="00421CFC" w:rsidRPr="00695418" w:rsidRDefault="00421CFC" w:rsidP="00D879D7">
      <w:pPr>
        <w:numPr>
          <w:ilvl w:val="0"/>
          <w:numId w:val="2"/>
        </w:numPr>
        <w:tabs>
          <w:tab w:val="num" w:pos="765"/>
        </w:tabs>
        <w:suppressAutoHyphens/>
        <w:spacing w:after="120"/>
        <w:ind w:left="765"/>
        <w:jc w:val="both"/>
        <w:rPr>
          <w:rFonts w:cs="Arial"/>
          <w:bCs/>
          <w:sz w:val="22"/>
          <w:szCs w:val="22"/>
        </w:rPr>
      </w:pPr>
      <w:r>
        <w:rPr>
          <w:rFonts w:cs="Arial"/>
          <w:bCs/>
          <w:sz w:val="22"/>
          <w:szCs w:val="22"/>
        </w:rPr>
        <w:t>Wykaz dostaw stanowiący załącznik nr 5 do zaproszenia do składania ofert.</w:t>
      </w:r>
    </w:p>
    <w:bookmarkEnd w:id="1"/>
    <w:p w14:paraId="74A20D31" w14:textId="77777777" w:rsidR="0036120B" w:rsidRPr="00695418" w:rsidRDefault="0036120B" w:rsidP="00AA1CAA">
      <w:pPr>
        <w:numPr>
          <w:ilvl w:val="0"/>
          <w:numId w:val="77"/>
        </w:numPr>
        <w:spacing w:after="120"/>
        <w:jc w:val="both"/>
        <w:rPr>
          <w:rFonts w:cs="Arial"/>
          <w:sz w:val="22"/>
          <w:szCs w:val="22"/>
        </w:rPr>
      </w:pPr>
      <w:r w:rsidRPr="00695418">
        <w:rPr>
          <w:rFonts w:cs="Arial"/>
          <w:sz w:val="22"/>
          <w:szCs w:val="22"/>
        </w:rPr>
        <w:t xml:space="preserve">Oferty, które nie spełnią wymogów dotyczących przedmiotu zamówienia będą odrzucone. </w:t>
      </w:r>
    </w:p>
    <w:p w14:paraId="07E1161A" w14:textId="77777777" w:rsidR="0036120B" w:rsidRPr="00695418" w:rsidRDefault="0036120B" w:rsidP="00AA1CAA">
      <w:pPr>
        <w:numPr>
          <w:ilvl w:val="0"/>
          <w:numId w:val="77"/>
        </w:numPr>
        <w:spacing w:after="120"/>
        <w:jc w:val="both"/>
        <w:rPr>
          <w:rFonts w:cs="Arial"/>
          <w:sz w:val="22"/>
          <w:szCs w:val="22"/>
        </w:rPr>
      </w:pPr>
      <w:r w:rsidRPr="00695418">
        <w:rPr>
          <w:rFonts w:cs="Arial"/>
          <w:sz w:val="22"/>
          <w:szCs w:val="22"/>
        </w:rPr>
        <w:t>Oferty, które nie spełnią wymogów postawionych Wykonawcom w zakresie podmiotowym, nie będą uwzględniane, chyba że Zamawiający wezwie do uzupełnienia wymaganych dokumentów w zakresie podmiotowym.</w:t>
      </w:r>
    </w:p>
    <w:p w14:paraId="61199C50" w14:textId="77777777" w:rsidR="0036120B" w:rsidRPr="00695418" w:rsidRDefault="0036120B" w:rsidP="00AA1CAA">
      <w:pPr>
        <w:numPr>
          <w:ilvl w:val="0"/>
          <w:numId w:val="77"/>
        </w:numPr>
        <w:tabs>
          <w:tab w:val="left" w:pos="426"/>
        </w:tabs>
        <w:spacing w:after="120"/>
        <w:jc w:val="both"/>
        <w:rPr>
          <w:rFonts w:cs="Arial"/>
          <w:sz w:val="22"/>
          <w:szCs w:val="22"/>
        </w:rPr>
      </w:pPr>
      <w:r w:rsidRPr="00695418">
        <w:rPr>
          <w:rFonts w:cs="Arial"/>
          <w:sz w:val="22"/>
          <w:szCs w:val="22"/>
        </w:rPr>
        <w:t>Warunki niniejszego postępowania mogą być przez Zamawiającego w każdym czasie przed terminem składania ofert zmienione, o czym Zamawiający niezwłocznie powiadomi Wykonawców.</w:t>
      </w:r>
    </w:p>
    <w:p w14:paraId="2E8EA419" w14:textId="77777777" w:rsidR="0036120B" w:rsidRPr="00695418" w:rsidRDefault="0036120B" w:rsidP="00AA1CAA">
      <w:pPr>
        <w:numPr>
          <w:ilvl w:val="0"/>
          <w:numId w:val="77"/>
        </w:numPr>
        <w:tabs>
          <w:tab w:val="left" w:pos="426"/>
        </w:tabs>
        <w:spacing w:after="120"/>
        <w:jc w:val="both"/>
        <w:rPr>
          <w:rFonts w:cs="Arial"/>
          <w:sz w:val="22"/>
          <w:szCs w:val="22"/>
        </w:rPr>
      </w:pPr>
      <w:r w:rsidRPr="00695418">
        <w:rPr>
          <w:rFonts w:cs="Arial"/>
          <w:sz w:val="22"/>
          <w:szCs w:val="22"/>
        </w:rPr>
        <w:t>Postępowanie może być z ważnych powodów unieważnione lub odwołane w każdym czasie, o czym Zamawiający niezwłocznie powiadomi Wykonawców.</w:t>
      </w:r>
    </w:p>
    <w:p w14:paraId="313A104D" w14:textId="77777777" w:rsidR="0036120B" w:rsidRPr="00695418" w:rsidRDefault="0036120B" w:rsidP="00AA1CAA">
      <w:pPr>
        <w:numPr>
          <w:ilvl w:val="0"/>
          <w:numId w:val="77"/>
        </w:numPr>
        <w:tabs>
          <w:tab w:val="left" w:pos="426"/>
        </w:tabs>
        <w:spacing w:after="120"/>
        <w:jc w:val="both"/>
        <w:rPr>
          <w:rFonts w:cs="Arial"/>
          <w:sz w:val="22"/>
          <w:szCs w:val="22"/>
        </w:rPr>
      </w:pPr>
      <w:r w:rsidRPr="00695418">
        <w:rPr>
          <w:rFonts w:cs="Arial"/>
          <w:sz w:val="22"/>
          <w:szCs w:val="22"/>
        </w:rPr>
        <w:t>W toku badania ofert Zamawiający może żądać od Wykonawcy wyjaśnień dotyczących treści złożonych ofert. Niedopuszczalne jest prowadzenie między Zamawiającym a Wykonawcą negocjacji dotyczących złożonej oferty, oraz dokonywanie jakichkolwiek zmian w jej treści z zastrzeżeniem ust. 20.</w:t>
      </w:r>
    </w:p>
    <w:p w14:paraId="1B901CD0" w14:textId="77777777" w:rsidR="0036120B" w:rsidRPr="00695418" w:rsidRDefault="0036120B" w:rsidP="00AA1CAA">
      <w:pPr>
        <w:numPr>
          <w:ilvl w:val="0"/>
          <w:numId w:val="77"/>
        </w:numPr>
        <w:spacing w:after="120"/>
        <w:jc w:val="both"/>
        <w:rPr>
          <w:rFonts w:cs="Arial"/>
          <w:sz w:val="22"/>
          <w:szCs w:val="22"/>
        </w:rPr>
      </w:pPr>
      <w:r w:rsidRPr="00695418">
        <w:rPr>
          <w:rFonts w:cs="Arial"/>
          <w:sz w:val="22"/>
          <w:szCs w:val="22"/>
        </w:rPr>
        <w:t>Zamawiający może poprawić w ofercie:</w:t>
      </w:r>
    </w:p>
    <w:p w14:paraId="02AE0BF1" w14:textId="77777777" w:rsidR="0036120B" w:rsidRPr="00695418" w:rsidRDefault="0036120B" w:rsidP="00D879D7">
      <w:pPr>
        <w:numPr>
          <w:ilvl w:val="0"/>
          <w:numId w:val="7"/>
        </w:numPr>
        <w:spacing w:after="120"/>
        <w:jc w:val="both"/>
        <w:rPr>
          <w:rFonts w:cs="Arial"/>
          <w:sz w:val="22"/>
          <w:szCs w:val="22"/>
        </w:rPr>
      </w:pPr>
      <w:r w:rsidRPr="00695418">
        <w:rPr>
          <w:rFonts w:cs="Arial"/>
          <w:sz w:val="22"/>
          <w:szCs w:val="22"/>
        </w:rPr>
        <w:t>oczywiste omyłki pisarskie,</w:t>
      </w:r>
    </w:p>
    <w:p w14:paraId="6A0CCEC0" w14:textId="77777777" w:rsidR="0036120B" w:rsidRPr="00695418" w:rsidRDefault="0036120B" w:rsidP="00D879D7">
      <w:pPr>
        <w:numPr>
          <w:ilvl w:val="0"/>
          <w:numId w:val="7"/>
        </w:numPr>
        <w:spacing w:after="120"/>
        <w:jc w:val="both"/>
        <w:rPr>
          <w:rFonts w:cs="Arial"/>
          <w:sz w:val="22"/>
          <w:szCs w:val="22"/>
        </w:rPr>
      </w:pPr>
      <w:r w:rsidRPr="00695418">
        <w:rPr>
          <w:rFonts w:cs="Arial"/>
          <w:sz w:val="22"/>
          <w:szCs w:val="22"/>
        </w:rPr>
        <w:t>oczywiste omyłki rachunkowe, z uwzględnieniem konsekwencji rachunkowych dokonanych poprawek,</w:t>
      </w:r>
    </w:p>
    <w:p w14:paraId="0864906B" w14:textId="77777777" w:rsidR="0036120B" w:rsidRPr="00695418" w:rsidRDefault="0036120B" w:rsidP="00D879D7">
      <w:pPr>
        <w:numPr>
          <w:ilvl w:val="0"/>
          <w:numId w:val="7"/>
        </w:numPr>
        <w:spacing w:after="120"/>
        <w:jc w:val="both"/>
        <w:rPr>
          <w:rFonts w:cs="Arial"/>
          <w:sz w:val="22"/>
          <w:szCs w:val="22"/>
        </w:rPr>
      </w:pPr>
      <w:r w:rsidRPr="00695418">
        <w:rPr>
          <w:rFonts w:cs="Arial"/>
          <w:sz w:val="22"/>
          <w:szCs w:val="22"/>
        </w:rPr>
        <w:lastRenderedPageBreak/>
        <w:t>inne omyłki polegające na niezgodności oferty z Opisem Przedmiotu Zamówienia, niepowodujące istotnych zmian w treści ofert.</w:t>
      </w:r>
    </w:p>
    <w:p w14:paraId="4BB34B47" w14:textId="77777777" w:rsidR="00F67071" w:rsidRPr="00695418" w:rsidRDefault="0036120B" w:rsidP="00F67071">
      <w:pPr>
        <w:spacing w:after="120"/>
        <w:ind w:left="405"/>
        <w:jc w:val="both"/>
        <w:rPr>
          <w:rFonts w:cs="Arial"/>
          <w:sz w:val="22"/>
          <w:szCs w:val="22"/>
        </w:rPr>
      </w:pPr>
      <w:r w:rsidRPr="00695418">
        <w:rPr>
          <w:rFonts w:cs="Arial"/>
          <w:sz w:val="22"/>
          <w:szCs w:val="22"/>
        </w:rPr>
        <w:t>O fakcie dokonania poprawki Zamawiający niezwłocznie zawiadamia Wykonawcę, którego oferta została poprawiona.</w:t>
      </w:r>
    </w:p>
    <w:p w14:paraId="5F2DAFD7" w14:textId="18889B1C" w:rsidR="00F67071" w:rsidRPr="00695418" w:rsidRDefault="00F67071" w:rsidP="00AA1CAA">
      <w:pPr>
        <w:pStyle w:val="Akapitzlist"/>
        <w:numPr>
          <w:ilvl w:val="0"/>
          <w:numId w:val="78"/>
        </w:numPr>
        <w:spacing w:after="120"/>
        <w:ind w:left="426" w:hanging="426"/>
        <w:jc w:val="both"/>
        <w:rPr>
          <w:rFonts w:ascii="Arial" w:hAnsi="Arial" w:cs="Arial"/>
          <w:sz w:val="22"/>
          <w:szCs w:val="22"/>
        </w:rPr>
      </w:pPr>
      <w:r w:rsidRPr="00695418">
        <w:rPr>
          <w:rFonts w:ascii="Arial" w:hAnsi="Arial" w:cs="Arial"/>
          <w:sz w:val="22"/>
          <w:szCs w:val="22"/>
        </w:rPr>
        <w:t>Zamawiający poprawi w ofercie oczywiste omyłki rachunkowe zgodnie z wytycznymi zawartymi poniżej w pkt 1)-3) oraz uwzględni konsekwencje rachunkowe dokonanych poprawek w następujący sposób:</w:t>
      </w:r>
    </w:p>
    <w:p w14:paraId="76BFA145" w14:textId="77777777" w:rsidR="00F67071" w:rsidRPr="00695418" w:rsidRDefault="00F67071" w:rsidP="00AA1CAA">
      <w:pPr>
        <w:numPr>
          <w:ilvl w:val="0"/>
          <w:numId w:val="76"/>
        </w:numPr>
        <w:spacing w:after="120"/>
        <w:jc w:val="both"/>
        <w:rPr>
          <w:rFonts w:cs="Arial"/>
          <w:sz w:val="22"/>
          <w:szCs w:val="22"/>
        </w:rPr>
      </w:pPr>
      <w:r w:rsidRPr="00695418">
        <w:rPr>
          <w:rFonts w:cs="Arial"/>
          <w:sz w:val="22"/>
          <w:szCs w:val="22"/>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309ACFED" w14:textId="77777777" w:rsidR="00F67071" w:rsidRPr="00695418" w:rsidRDefault="00F67071" w:rsidP="00AA1CAA">
      <w:pPr>
        <w:numPr>
          <w:ilvl w:val="0"/>
          <w:numId w:val="76"/>
        </w:numPr>
        <w:spacing w:after="120"/>
        <w:jc w:val="both"/>
        <w:rPr>
          <w:rFonts w:cs="Arial"/>
          <w:sz w:val="22"/>
          <w:szCs w:val="22"/>
        </w:rPr>
      </w:pPr>
      <w:r w:rsidRPr="00695418">
        <w:rPr>
          <w:rFonts w:cs="Arial"/>
          <w:sz w:val="22"/>
          <w:szCs w:val="22"/>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14:paraId="3E277451" w14:textId="77777777" w:rsidR="00F67071" w:rsidRPr="00695418" w:rsidRDefault="00F67071" w:rsidP="00AA1CAA">
      <w:pPr>
        <w:numPr>
          <w:ilvl w:val="0"/>
          <w:numId w:val="76"/>
        </w:numPr>
        <w:spacing w:after="120"/>
        <w:jc w:val="both"/>
        <w:rPr>
          <w:rFonts w:cs="Arial"/>
          <w:sz w:val="22"/>
          <w:szCs w:val="22"/>
        </w:rPr>
      </w:pPr>
      <w:r w:rsidRPr="00695418">
        <w:rPr>
          <w:rFonts w:cs="Arial"/>
          <w:sz w:val="22"/>
          <w:szCs w:val="22"/>
        </w:rPr>
        <w:t>w przypadku mnożenia cen jednostkowych i ilości sztuk – jeżeli obliczona wartość nie odpowiada iloczynowi ceny jednostkowej oraz ilości sztuk, przyjmuje się, że prawidłowo podano cenę jednostkową.</w:t>
      </w:r>
    </w:p>
    <w:p w14:paraId="0018E897" w14:textId="77777777" w:rsidR="0036120B" w:rsidRPr="00695418" w:rsidRDefault="0036120B" w:rsidP="00AA1CAA">
      <w:pPr>
        <w:numPr>
          <w:ilvl w:val="0"/>
          <w:numId w:val="79"/>
        </w:numPr>
        <w:spacing w:after="120"/>
        <w:ind w:left="426" w:hanging="426"/>
        <w:jc w:val="both"/>
        <w:rPr>
          <w:rFonts w:cs="Arial"/>
          <w:bCs/>
          <w:iCs/>
          <w:sz w:val="22"/>
          <w:szCs w:val="22"/>
        </w:rPr>
      </w:pPr>
      <w:r w:rsidRPr="00695418">
        <w:rPr>
          <w:rFonts w:cs="Arial"/>
          <w:bCs/>
          <w:iCs/>
          <w:sz w:val="22"/>
          <w:szCs w:val="22"/>
        </w:rPr>
        <w:t xml:space="preserve">Zawiadomienia, oświadczenia, wnioski oraz informacje przekazywane przez Wykonawcę pisemnie winny być składane na adres: </w:t>
      </w:r>
    </w:p>
    <w:p w14:paraId="15035632" w14:textId="77777777" w:rsidR="00DA2BCE" w:rsidRPr="00695418" w:rsidRDefault="0036120B" w:rsidP="00DA2BCE">
      <w:pPr>
        <w:spacing w:after="120"/>
        <w:ind w:left="405"/>
        <w:jc w:val="both"/>
        <w:rPr>
          <w:rFonts w:cs="Arial"/>
          <w:bCs/>
          <w:iCs/>
          <w:sz w:val="22"/>
          <w:szCs w:val="22"/>
        </w:rPr>
      </w:pPr>
      <w:r w:rsidRPr="00695418">
        <w:rPr>
          <w:rFonts w:cs="Arial"/>
          <w:color w:val="0A0A0A"/>
          <w:sz w:val="22"/>
          <w:szCs w:val="22"/>
          <w:shd w:val="clear" w:color="auto" w:fill="FEFEFE"/>
        </w:rPr>
        <w:t>Centrum Zasobów Cyberprzestrzeni Sił Zbrojnych</w:t>
      </w:r>
      <w:r w:rsidR="00741467" w:rsidRPr="00695418">
        <w:rPr>
          <w:rFonts w:cs="Arial"/>
          <w:color w:val="0A0A0A"/>
          <w:sz w:val="22"/>
          <w:szCs w:val="22"/>
          <w:shd w:val="clear" w:color="auto" w:fill="FEFEFE"/>
        </w:rPr>
        <w:t xml:space="preserve"> im. Mariana Rejewskiego</w:t>
      </w:r>
      <w:r w:rsidRPr="00695418">
        <w:rPr>
          <w:rFonts w:cs="Arial"/>
          <w:color w:val="0A0A0A"/>
          <w:sz w:val="22"/>
          <w:szCs w:val="22"/>
          <w:shd w:val="clear" w:color="auto" w:fill="FEFEFE"/>
        </w:rPr>
        <w:t>, ul. Żwirki i</w:t>
      </w:r>
      <w:r w:rsidR="00EE43D4" w:rsidRPr="00695418">
        <w:rPr>
          <w:rFonts w:cs="Arial"/>
          <w:color w:val="0A0A0A"/>
          <w:sz w:val="22"/>
          <w:szCs w:val="22"/>
          <w:shd w:val="clear" w:color="auto" w:fill="FEFEFE"/>
        </w:rPr>
        <w:t> </w:t>
      </w:r>
      <w:r w:rsidRPr="00695418">
        <w:rPr>
          <w:rFonts w:cs="Arial"/>
          <w:color w:val="0A0A0A"/>
          <w:sz w:val="22"/>
          <w:szCs w:val="22"/>
          <w:shd w:val="clear" w:color="auto" w:fill="FEFEFE"/>
        </w:rPr>
        <w:t>Wigury 9/13</w:t>
      </w:r>
      <w:r w:rsidRPr="00695418">
        <w:rPr>
          <w:rFonts w:cs="Arial"/>
          <w:color w:val="0A0A0A"/>
          <w:sz w:val="22"/>
          <w:szCs w:val="22"/>
        </w:rPr>
        <w:t xml:space="preserve">, </w:t>
      </w:r>
      <w:r w:rsidRPr="00695418">
        <w:rPr>
          <w:rFonts w:cs="Arial"/>
          <w:color w:val="0A0A0A"/>
          <w:sz w:val="22"/>
          <w:szCs w:val="22"/>
          <w:shd w:val="clear" w:color="auto" w:fill="FEFEFE"/>
        </w:rPr>
        <w:t>00-909 Warszawa</w:t>
      </w:r>
      <w:r w:rsidRPr="00695418">
        <w:rPr>
          <w:rFonts w:cs="Arial"/>
          <w:bCs/>
          <w:iCs/>
          <w:sz w:val="22"/>
          <w:szCs w:val="22"/>
        </w:rPr>
        <w:t xml:space="preserve">, </w:t>
      </w:r>
      <w:r w:rsidRPr="00695418">
        <w:rPr>
          <w:rFonts w:cs="Arial"/>
          <w:sz w:val="22"/>
          <w:szCs w:val="22"/>
        </w:rPr>
        <w:t xml:space="preserve">Kancelaria </w:t>
      </w:r>
      <w:r w:rsidRPr="00695418">
        <w:rPr>
          <w:rFonts w:eastAsia="Tahoma" w:cs="Arial"/>
          <w:sz w:val="22"/>
          <w:szCs w:val="22"/>
        </w:rPr>
        <w:t>(pokój 210A-B).</w:t>
      </w:r>
    </w:p>
    <w:p w14:paraId="01C0C03D" w14:textId="66A43330" w:rsidR="00DA2BCE" w:rsidRPr="00695418" w:rsidRDefault="0036120B" w:rsidP="00AA1CAA">
      <w:pPr>
        <w:pStyle w:val="Akapitzlist"/>
        <w:numPr>
          <w:ilvl w:val="0"/>
          <w:numId w:val="79"/>
        </w:numPr>
        <w:spacing w:after="120"/>
        <w:ind w:left="426" w:hanging="426"/>
        <w:jc w:val="both"/>
        <w:rPr>
          <w:rFonts w:ascii="Arial" w:hAnsi="Arial" w:cs="Arial"/>
          <w:bCs/>
          <w:iCs/>
          <w:sz w:val="22"/>
          <w:szCs w:val="22"/>
        </w:rPr>
      </w:pPr>
      <w:r w:rsidRPr="00695418">
        <w:rPr>
          <w:rFonts w:ascii="Arial" w:hAnsi="Arial" w:cs="Arial"/>
          <w:sz w:val="22"/>
          <w:szCs w:val="22"/>
        </w:rPr>
        <w:t xml:space="preserve">Zawiadomienia, oświadczenia, wnioski oraz informacje przekazywane przez Wykonawcę drogą elektroniczną winny być kierowane </w:t>
      </w:r>
      <w:r w:rsidR="000A23B2" w:rsidRPr="00695418">
        <w:rPr>
          <w:rFonts w:ascii="Arial" w:hAnsi="Arial" w:cs="Arial"/>
          <w:sz w:val="22"/>
          <w:szCs w:val="22"/>
        </w:rPr>
        <w:t>w postaci elektronicznej poprzez stronę internetową prowadzonego postępowania</w:t>
      </w:r>
      <w:r w:rsidR="004E361C">
        <w:rPr>
          <w:rFonts w:ascii="Arial" w:hAnsi="Arial" w:cs="Arial"/>
          <w:sz w:val="22"/>
          <w:szCs w:val="22"/>
        </w:rPr>
        <w:t xml:space="preserve"> </w:t>
      </w:r>
      <w:r w:rsidR="000A23B2" w:rsidRPr="00695418">
        <w:rPr>
          <w:rFonts w:ascii="Arial" w:hAnsi="Arial" w:cs="Arial"/>
          <w:sz w:val="22"/>
          <w:szCs w:val="22"/>
        </w:rPr>
        <w:t xml:space="preserve">lub </w:t>
      </w:r>
      <w:r w:rsidRPr="00695418">
        <w:rPr>
          <w:rFonts w:ascii="Arial" w:hAnsi="Arial" w:cs="Arial"/>
          <w:sz w:val="22"/>
          <w:szCs w:val="22"/>
        </w:rPr>
        <w:t xml:space="preserve">na adres: </w:t>
      </w:r>
      <w:hyperlink r:id="rId16" w:history="1">
        <w:r w:rsidR="00DA2BCE" w:rsidRPr="00695418">
          <w:rPr>
            <w:rStyle w:val="Hipercze"/>
            <w:rFonts w:ascii="Arial" w:hAnsi="Arial" w:cs="Arial"/>
            <w:sz w:val="22"/>
            <w:szCs w:val="22"/>
          </w:rPr>
          <w:t>czcsz.zamowienia@mon.gov.pl</w:t>
        </w:r>
      </w:hyperlink>
    </w:p>
    <w:p w14:paraId="0FC1C026" w14:textId="77777777" w:rsidR="00DA2BCE" w:rsidRPr="00695418" w:rsidRDefault="0036120B" w:rsidP="00AA1CAA">
      <w:pPr>
        <w:pStyle w:val="Akapitzlist"/>
        <w:numPr>
          <w:ilvl w:val="0"/>
          <w:numId w:val="79"/>
        </w:numPr>
        <w:spacing w:after="120"/>
        <w:ind w:left="426" w:hanging="426"/>
        <w:jc w:val="both"/>
        <w:rPr>
          <w:rFonts w:ascii="Arial" w:hAnsi="Arial" w:cs="Arial"/>
          <w:bCs/>
          <w:iCs/>
          <w:sz w:val="22"/>
          <w:szCs w:val="22"/>
        </w:rPr>
      </w:pPr>
      <w:r w:rsidRPr="00695418">
        <w:rPr>
          <w:rFonts w:ascii="Arial" w:hAnsi="Arial" w:cs="Arial"/>
          <w:sz w:val="22"/>
          <w:szCs w:val="22"/>
        </w:rPr>
        <w:t xml:space="preserve">Wykonawca, po otrzymaniu informacji od Zamawiającego że jego oferta została wybrana jako oferta najkorzystniejsza, jest zobowiązany do wpłaty zabezpieczenia należytego wykonania umowy, </w:t>
      </w:r>
      <w:r w:rsidRPr="00695418">
        <w:rPr>
          <w:rFonts w:ascii="Arial" w:hAnsi="Arial" w:cs="Arial"/>
          <w:sz w:val="22"/>
          <w:szCs w:val="22"/>
          <w:u w:val="single"/>
        </w:rPr>
        <w:t>jeżeli było wymagane</w:t>
      </w:r>
      <w:r w:rsidRPr="00695418">
        <w:rPr>
          <w:rFonts w:ascii="Arial" w:hAnsi="Arial" w:cs="Arial"/>
          <w:sz w:val="22"/>
          <w:szCs w:val="22"/>
        </w:rPr>
        <w:t>, oraz do zawarcia umowy w terminie określonym przez Zamawiającego w tej informacji.</w:t>
      </w:r>
    </w:p>
    <w:p w14:paraId="3D574736" w14:textId="77777777" w:rsidR="00DA2BCE" w:rsidRPr="00695418" w:rsidRDefault="0036120B" w:rsidP="00AA1CAA">
      <w:pPr>
        <w:pStyle w:val="Akapitzlist"/>
        <w:numPr>
          <w:ilvl w:val="0"/>
          <w:numId w:val="79"/>
        </w:numPr>
        <w:spacing w:after="120"/>
        <w:ind w:left="426" w:hanging="426"/>
        <w:jc w:val="both"/>
        <w:rPr>
          <w:rFonts w:ascii="Arial" w:hAnsi="Arial" w:cs="Arial"/>
          <w:bCs/>
          <w:iCs/>
          <w:sz w:val="22"/>
          <w:szCs w:val="22"/>
        </w:rPr>
      </w:pPr>
      <w:r w:rsidRPr="00695418">
        <w:rPr>
          <w:rFonts w:ascii="Arial" w:hAnsi="Arial" w:cs="Arial"/>
          <w:sz w:val="22"/>
          <w:szCs w:val="22"/>
        </w:rPr>
        <w:t xml:space="preserve">W przypadku niedokonania przez Wykonawcę, którego oferta została wybrana jako najkorzystniejsza, wpłaty zabezpieczenia należytego wykonania umowy, </w:t>
      </w:r>
      <w:r w:rsidRPr="00695418">
        <w:rPr>
          <w:rFonts w:ascii="Arial" w:hAnsi="Arial" w:cs="Arial"/>
          <w:sz w:val="22"/>
          <w:szCs w:val="22"/>
          <w:u w:val="single"/>
        </w:rPr>
        <w:t>jeżeli było wymagane</w:t>
      </w:r>
      <w:r w:rsidRPr="00695418">
        <w:rPr>
          <w:rFonts w:ascii="Arial" w:hAnsi="Arial" w:cs="Arial"/>
          <w:sz w:val="22"/>
          <w:szCs w:val="22"/>
        </w:rPr>
        <w:t xml:space="preserve">, oraz </w:t>
      </w:r>
      <w:r w:rsidR="00640ED7" w:rsidRPr="00695418">
        <w:rPr>
          <w:rFonts w:ascii="Arial" w:hAnsi="Arial" w:cs="Arial"/>
          <w:sz w:val="22"/>
          <w:szCs w:val="22"/>
        </w:rPr>
        <w:t>nie zawarcia</w:t>
      </w:r>
      <w:r w:rsidRPr="00695418">
        <w:rPr>
          <w:rFonts w:ascii="Arial" w:hAnsi="Arial" w:cs="Arial"/>
          <w:sz w:val="22"/>
          <w:szCs w:val="22"/>
        </w:rPr>
        <w:t xml:space="preserve"> umowy w terminie wskazanym w informacji o wyborze najkorzystniejszej oferty, Zamawiający może unieważnić czynność wyboru najkorzystniej oferty i wybrać ofertę najkorzystniejszą spośród pozostałych ofert, bez przeprowadzania ich ponownej oceny, chyba że zachodzą przesłanki unieważnienia postępowania.</w:t>
      </w:r>
    </w:p>
    <w:p w14:paraId="595F7FE4" w14:textId="77777777" w:rsidR="00DA2BCE" w:rsidRPr="00695418" w:rsidRDefault="0036120B" w:rsidP="00AA1CAA">
      <w:pPr>
        <w:pStyle w:val="Akapitzlist"/>
        <w:numPr>
          <w:ilvl w:val="0"/>
          <w:numId w:val="79"/>
        </w:numPr>
        <w:spacing w:after="120"/>
        <w:ind w:left="426" w:hanging="426"/>
        <w:jc w:val="both"/>
        <w:rPr>
          <w:rFonts w:ascii="Arial" w:hAnsi="Arial" w:cs="Arial"/>
          <w:bCs/>
          <w:iCs/>
          <w:sz w:val="22"/>
          <w:szCs w:val="22"/>
        </w:rPr>
      </w:pPr>
      <w:r w:rsidRPr="00695418">
        <w:rPr>
          <w:rFonts w:ascii="Arial" w:hAnsi="Arial" w:cs="Arial"/>
          <w:sz w:val="22"/>
          <w:szCs w:val="22"/>
          <w:lang w:eastAsia="x-none"/>
        </w:rPr>
        <w:t>Przedmiotowe postępowanie jest wyłączone ze stosowania przepisów ustawy Prawo zamówień publicznych. Postepowanie prowadzone jest na podstawie Regulaminu udzielania zamówień publicznych</w:t>
      </w:r>
      <w:r w:rsidRPr="00695418">
        <w:rPr>
          <w:rFonts w:ascii="Arial" w:hAnsi="Arial" w:cs="Arial"/>
          <w:sz w:val="22"/>
          <w:szCs w:val="22"/>
        </w:rPr>
        <w:t xml:space="preserve"> </w:t>
      </w:r>
      <w:r w:rsidRPr="00695418">
        <w:rPr>
          <w:rFonts w:ascii="Arial" w:hAnsi="Arial" w:cs="Arial"/>
          <w:iCs/>
          <w:sz w:val="22"/>
          <w:szCs w:val="22"/>
        </w:rPr>
        <w:t xml:space="preserve">w Centrum Zasobów Cyberprzestrzeni Sił Zbrojnych wprowadzonego </w:t>
      </w:r>
      <w:r w:rsidRPr="00695418">
        <w:rPr>
          <w:rFonts w:ascii="Arial" w:hAnsi="Arial" w:cs="Arial"/>
          <w:bCs/>
          <w:sz w:val="22"/>
          <w:szCs w:val="22"/>
        </w:rPr>
        <w:t>oraz zgodnie z przepisami obowiązującej ustawy z dnia 23 kwietnia 1964 r – Kodeks cywilny.</w:t>
      </w:r>
    </w:p>
    <w:p w14:paraId="10E5E063" w14:textId="5213B6FA" w:rsidR="0036120B" w:rsidRPr="00695418" w:rsidRDefault="0036120B" w:rsidP="00AA1CAA">
      <w:pPr>
        <w:pStyle w:val="Akapitzlist"/>
        <w:numPr>
          <w:ilvl w:val="0"/>
          <w:numId w:val="79"/>
        </w:numPr>
        <w:spacing w:after="120"/>
        <w:ind w:left="426" w:hanging="426"/>
        <w:jc w:val="both"/>
        <w:rPr>
          <w:rFonts w:ascii="Arial" w:hAnsi="Arial" w:cs="Arial"/>
          <w:bCs/>
          <w:iCs/>
          <w:sz w:val="22"/>
          <w:szCs w:val="22"/>
        </w:rPr>
      </w:pPr>
      <w:r w:rsidRPr="00695418">
        <w:rPr>
          <w:rFonts w:ascii="Arial" w:hAnsi="Arial" w:cs="Arial"/>
          <w:bCs/>
          <w:sz w:val="22"/>
          <w:szCs w:val="22"/>
        </w:rPr>
        <w:t>RODO</w:t>
      </w:r>
    </w:p>
    <w:p w14:paraId="5DDDEAA3" w14:textId="0D00FDEA" w:rsidR="0036120B" w:rsidRPr="00695418" w:rsidRDefault="0036120B" w:rsidP="00D879D7">
      <w:pPr>
        <w:spacing w:after="120"/>
        <w:ind w:left="426"/>
        <w:jc w:val="both"/>
        <w:rPr>
          <w:rFonts w:cs="Arial"/>
          <w:color w:val="000000"/>
          <w:sz w:val="22"/>
          <w:szCs w:val="22"/>
        </w:rPr>
      </w:pPr>
      <w:r w:rsidRPr="00695418">
        <w:rPr>
          <w:rFonts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695418">
        <w:rPr>
          <w:rFonts w:cs="Arial"/>
          <w:color w:val="000000"/>
          <w:sz w:val="22"/>
          <w:szCs w:val="22"/>
        </w:rPr>
        <w:lastRenderedPageBreak/>
        <w:t xml:space="preserve">oraz uchylenia dyrektywy 95/46/WE (ogólne rozporządzenie o ochronie danych) (Dz. Urz. UE L 119 z 04.05.2016, str. 1), dalej „RODO”, informuję, że: </w:t>
      </w:r>
    </w:p>
    <w:p w14:paraId="257F63A8" w14:textId="6B340369"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administratorem Pani/Pana danych osobowych jest Centrum Zasobów Cyberprzestrzeni Sił Zbrojnych</w:t>
      </w:r>
      <w:r w:rsidR="00551B7F" w:rsidRPr="00695418">
        <w:rPr>
          <w:rFonts w:cs="Arial"/>
          <w:color w:val="000000"/>
          <w:sz w:val="22"/>
          <w:szCs w:val="22"/>
        </w:rPr>
        <w:t xml:space="preserve"> im. Mariana Rejewskiego</w:t>
      </w:r>
      <w:r w:rsidRPr="00695418">
        <w:rPr>
          <w:rFonts w:cs="Arial"/>
          <w:color w:val="000000"/>
          <w:sz w:val="22"/>
          <w:szCs w:val="22"/>
        </w:rPr>
        <w:t>,</w:t>
      </w:r>
    </w:p>
    <w:p w14:paraId="231EE1D9" w14:textId="66F46AF3"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adres email inspektora ochrony danych osobowych:</w:t>
      </w:r>
      <w:r w:rsidR="00566DA8" w:rsidRPr="00695418">
        <w:rPr>
          <w:rFonts w:cs="Arial"/>
          <w:color w:val="000000"/>
          <w:sz w:val="22"/>
          <w:szCs w:val="22"/>
        </w:rPr>
        <w:t xml:space="preserve"> </w:t>
      </w:r>
      <w:hyperlink r:id="rId17" w:history="1">
        <w:r w:rsidR="007D5B84" w:rsidRPr="00695418">
          <w:rPr>
            <w:rStyle w:val="Hipercze"/>
            <w:rFonts w:cs="Arial"/>
            <w:bCs/>
            <w:sz w:val="22"/>
            <w:szCs w:val="22"/>
          </w:rPr>
          <w:t>czcsz.iod@ron.mil.pl</w:t>
        </w:r>
      </w:hyperlink>
      <w:r w:rsidR="007D5B84" w:rsidRPr="00695418">
        <w:rPr>
          <w:rFonts w:cs="Arial"/>
          <w:bCs/>
          <w:color w:val="000000"/>
          <w:sz w:val="22"/>
          <w:szCs w:val="22"/>
        </w:rPr>
        <w:t xml:space="preserve"> </w:t>
      </w:r>
    </w:p>
    <w:p w14:paraId="72CB160C" w14:textId="77777777"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 xml:space="preserve">Pani/Pana dane osobowe (w tym wszelkie dane osobowe osób zgłoszonych </w:t>
      </w:r>
      <w:r w:rsidRPr="00695418">
        <w:rPr>
          <w:rFonts w:cs="Arial"/>
          <w:color w:val="000000"/>
          <w:sz w:val="22"/>
          <w:szCs w:val="22"/>
        </w:rPr>
        <w:br/>
        <w:t>w ofercie oraz w trakcie realizacji umowy) przetwarzane będą na podstawie art. 6 ust. 1 lit. c</w:t>
      </w:r>
      <w:r w:rsidRPr="00695418">
        <w:rPr>
          <w:rFonts w:cs="Arial"/>
          <w:i/>
          <w:color w:val="000000"/>
          <w:sz w:val="22"/>
          <w:szCs w:val="22"/>
        </w:rPr>
        <w:t xml:space="preserve"> </w:t>
      </w:r>
      <w:r w:rsidRPr="00695418">
        <w:rPr>
          <w:rFonts w:cs="Arial"/>
          <w:color w:val="000000"/>
          <w:sz w:val="22"/>
          <w:szCs w:val="22"/>
        </w:rPr>
        <w:t>RODO w celu 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p>
    <w:p w14:paraId="7419D0DA" w14:textId="77777777"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odbiorcami Pani/Pana danych osobowych będą osoby lub podmioty, którym udostępniona zostanie dokumentacja postępowania w oparciu o art. 18 oraz art. 74 ustawy z dnia 11 września 2019 r. Prawo zamówień publicznych (Dz. U. z 2019 r., poz. 2019 ze zm.) oraz osoby lub podmioty współpracujące lub wykonujące działania nadzorcze w związku z realizacją umowy o udzielenie zamówienia publicznego,</w:t>
      </w:r>
    </w:p>
    <w:p w14:paraId="1D6E3D33" w14:textId="77777777"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92E86B3" w14:textId="77777777"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8F24B34" w14:textId="77777777"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w odniesieniu do Pani/Pana danych osobowych decyzje nie będą podejmowane w sposób zautomatyzowany, stosowanie do art. 22 RODO,</w:t>
      </w:r>
    </w:p>
    <w:p w14:paraId="023C035A" w14:textId="77777777" w:rsidR="0036120B" w:rsidRPr="00695418" w:rsidRDefault="0036120B" w:rsidP="00D879D7">
      <w:pPr>
        <w:numPr>
          <w:ilvl w:val="0"/>
          <w:numId w:val="9"/>
        </w:numPr>
        <w:tabs>
          <w:tab w:val="left" w:pos="-284"/>
        </w:tabs>
        <w:spacing w:after="120"/>
        <w:ind w:left="851"/>
        <w:jc w:val="both"/>
        <w:rPr>
          <w:rFonts w:cs="Arial"/>
          <w:color w:val="000000"/>
          <w:sz w:val="22"/>
          <w:szCs w:val="22"/>
        </w:rPr>
      </w:pPr>
      <w:r w:rsidRPr="00695418">
        <w:rPr>
          <w:rFonts w:cs="Arial"/>
          <w:color w:val="000000"/>
          <w:sz w:val="22"/>
          <w:szCs w:val="22"/>
        </w:rPr>
        <w:t>posiada Pani/Pan:</w:t>
      </w:r>
    </w:p>
    <w:p w14:paraId="5359581B" w14:textId="77777777" w:rsidR="0036120B" w:rsidRPr="00695418" w:rsidRDefault="0036120B" w:rsidP="00D879D7">
      <w:pPr>
        <w:pStyle w:val="Akapitzlist"/>
        <w:numPr>
          <w:ilvl w:val="0"/>
          <w:numId w:val="11"/>
        </w:numPr>
        <w:spacing w:after="120"/>
        <w:ind w:left="1276"/>
        <w:jc w:val="both"/>
        <w:rPr>
          <w:rFonts w:ascii="Arial" w:hAnsi="Arial" w:cs="Arial"/>
          <w:color w:val="000000"/>
          <w:sz w:val="22"/>
          <w:szCs w:val="22"/>
        </w:rPr>
      </w:pPr>
      <w:r w:rsidRPr="00695418">
        <w:rPr>
          <w:rFonts w:ascii="Arial" w:hAnsi="Arial" w:cs="Arial"/>
          <w:color w:val="000000"/>
          <w:sz w:val="22"/>
          <w:szCs w:val="22"/>
        </w:rPr>
        <w:t>na podstawie art. 15 RODO prawo dostępu do danych osobowych Pani/Pana dotyczących</w:t>
      </w:r>
    </w:p>
    <w:p w14:paraId="2595D76F" w14:textId="77777777" w:rsidR="0036120B" w:rsidRPr="00695418" w:rsidRDefault="0036120B" w:rsidP="00E7219F">
      <w:pPr>
        <w:numPr>
          <w:ilvl w:val="0"/>
          <w:numId w:val="1"/>
        </w:numPr>
        <w:spacing w:after="120"/>
        <w:ind w:left="1276" w:hanging="283"/>
        <w:jc w:val="both"/>
        <w:rPr>
          <w:rFonts w:cs="Arial"/>
          <w:color w:val="000000"/>
          <w:sz w:val="22"/>
          <w:szCs w:val="22"/>
        </w:rPr>
      </w:pPr>
      <w:r w:rsidRPr="00695418">
        <w:rPr>
          <w:rFonts w:cs="Arial"/>
          <w:color w:val="000000"/>
          <w:sz w:val="22"/>
          <w:szCs w:val="22"/>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767CB8" w14:textId="77777777" w:rsidR="0036120B" w:rsidRPr="00695418" w:rsidRDefault="0036120B" w:rsidP="00E7219F">
      <w:pPr>
        <w:numPr>
          <w:ilvl w:val="0"/>
          <w:numId w:val="1"/>
        </w:numPr>
        <w:spacing w:after="120"/>
        <w:ind w:left="1276" w:hanging="283"/>
        <w:jc w:val="both"/>
        <w:rPr>
          <w:rFonts w:cs="Arial"/>
          <w:color w:val="000000"/>
          <w:sz w:val="22"/>
          <w:szCs w:val="22"/>
        </w:rPr>
      </w:pPr>
      <w:r w:rsidRPr="00695418">
        <w:rPr>
          <w:rFonts w:cs="Arial"/>
          <w:color w:val="000000"/>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9B4595" w14:textId="77777777" w:rsidR="0036120B" w:rsidRPr="00695418" w:rsidRDefault="0036120B" w:rsidP="00D879D7">
      <w:pPr>
        <w:numPr>
          <w:ilvl w:val="0"/>
          <w:numId w:val="10"/>
        </w:numPr>
        <w:spacing w:after="120"/>
        <w:ind w:left="1276"/>
        <w:jc w:val="both"/>
        <w:rPr>
          <w:rFonts w:cs="Arial"/>
          <w:i/>
          <w:color w:val="000000"/>
          <w:sz w:val="22"/>
          <w:szCs w:val="22"/>
        </w:rPr>
      </w:pPr>
      <w:r w:rsidRPr="00695418">
        <w:rPr>
          <w:rFonts w:cs="Arial"/>
          <w:color w:val="000000"/>
          <w:sz w:val="22"/>
          <w:szCs w:val="22"/>
        </w:rPr>
        <w:t>prawo do wniesienia skargi do Prezesa Urzędu Ochrony Danych Osobowych, gdy uzna Pani/Pan, że przetwarzanie danych osobowych Pani/Pana dotyczących narusza przepisy RODO;</w:t>
      </w:r>
    </w:p>
    <w:p w14:paraId="4BC93B72" w14:textId="77777777" w:rsidR="0036120B" w:rsidRPr="00695418" w:rsidRDefault="0036120B" w:rsidP="00D879D7">
      <w:pPr>
        <w:numPr>
          <w:ilvl w:val="0"/>
          <w:numId w:val="10"/>
        </w:numPr>
        <w:spacing w:after="120"/>
        <w:ind w:left="1276"/>
        <w:jc w:val="both"/>
        <w:rPr>
          <w:rFonts w:cs="Arial"/>
          <w:i/>
          <w:color w:val="000000"/>
          <w:sz w:val="22"/>
          <w:szCs w:val="22"/>
        </w:rPr>
      </w:pPr>
      <w:r w:rsidRPr="00695418">
        <w:rPr>
          <w:rFonts w:cs="Arial"/>
          <w:color w:val="000000"/>
          <w:sz w:val="22"/>
          <w:szCs w:val="22"/>
        </w:rPr>
        <w:t>nie przysługuje Pani/Panu:</w:t>
      </w:r>
    </w:p>
    <w:p w14:paraId="01FA7350" w14:textId="77777777" w:rsidR="0036120B" w:rsidRPr="00695418" w:rsidRDefault="0036120B" w:rsidP="00E7219F">
      <w:pPr>
        <w:numPr>
          <w:ilvl w:val="0"/>
          <w:numId w:val="8"/>
        </w:numPr>
        <w:spacing w:after="120"/>
        <w:ind w:left="1276" w:hanging="283"/>
        <w:jc w:val="both"/>
        <w:rPr>
          <w:rFonts w:cs="Arial"/>
          <w:i/>
          <w:color w:val="000000"/>
          <w:sz w:val="22"/>
          <w:szCs w:val="22"/>
        </w:rPr>
      </w:pPr>
      <w:r w:rsidRPr="00695418">
        <w:rPr>
          <w:rFonts w:cs="Arial"/>
          <w:color w:val="000000"/>
          <w:sz w:val="22"/>
          <w:szCs w:val="22"/>
        </w:rPr>
        <w:t>w związku z art. 17 ust. 3 lit. b, d lub e RODO prawo do usunięcia danych osobowych;</w:t>
      </w:r>
    </w:p>
    <w:p w14:paraId="002670F3" w14:textId="77777777" w:rsidR="0036120B" w:rsidRPr="00695418" w:rsidRDefault="0036120B" w:rsidP="00E7219F">
      <w:pPr>
        <w:numPr>
          <w:ilvl w:val="0"/>
          <w:numId w:val="8"/>
        </w:numPr>
        <w:spacing w:after="120"/>
        <w:ind w:left="1276" w:hanging="283"/>
        <w:jc w:val="both"/>
        <w:rPr>
          <w:rFonts w:cs="Arial"/>
          <w:i/>
          <w:color w:val="000000"/>
          <w:sz w:val="22"/>
          <w:szCs w:val="22"/>
        </w:rPr>
      </w:pPr>
      <w:r w:rsidRPr="00695418">
        <w:rPr>
          <w:rFonts w:cs="Arial"/>
          <w:color w:val="000000"/>
          <w:sz w:val="22"/>
          <w:szCs w:val="22"/>
        </w:rPr>
        <w:t>prawo do przenoszenia danych osobowych, o którym mowa w art. 20 RODO;</w:t>
      </w:r>
    </w:p>
    <w:p w14:paraId="5DC7C630" w14:textId="77777777" w:rsidR="0036120B" w:rsidRPr="00695418" w:rsidRDefault="0036120B" w:rsidP="00E7219F">
      <w:pPr>
        <w:numPr>
          <w:ilvl w:val="0"/>
          <w:numId w:val="8"/>
        </w:numPr>
        <w:spacing w:after="120"/>
        <w:ind w:left="1276" w:hanging="283"/>
        <w:jc w:val="both"/>
        <w:rPr>
          <w:rFonts w:cs="Arial"/>
          <w:i/>
          <w:color w:val="000000"/>
          <w:sz w:val="22"/>
          <w:szCs w:val="22"/>
        </w:rPr>
      </w:pPr>
      <w:r w:rsidRPr="00695418">
        <w:rPr>
          <w:rFonts w:cs="Arial"/>
          <w:color w:val="000000"/>
          <w:sz w:val="22"/>
          <w:szCs w:val="22"/>
        </w:rPr>
        <w:lastRenderedPageBreak/>
        <w:t>na podstawie art. 21 RODO prawo sprzeciwu, wobec przetwarzania danych osobowych, gdyż podstawą prawną przetwarzania Pani/Pana danych osobowych jest art. 6 ust. 1 lit. c RODO.</w:t>
      </w:r>
    </w:p>
    <w:p w14:paraId="540AFAD8" w14:textId="693090B9" w:rsidR="0036120B" w:rsidRPr="00695418" w:rsidRDefault="0036120B" w:rsidP="00AA1CAA">
      <w:pPr>
        <w:pStyle w:val="Akapitzlist"/>
        <w:numPr>
          <w:ilvl w:val="0"/>
          <w:numId w:val="79"/>
        </w:numPr>
        <w:ind w:left="426" w:hanging="426"/>
        <w:jc w:val="both"/>
        <w:rPr>
          <w:rFonts w:ascii="Arial" w:hAnsi="Arial" w:cs="Arial"/>
          <w:bCs/>
          <w:sz w:val="22"/>
          <w:szCs w:val="22"/>
        </w:rPr>
      </w:pPr>
      <w:r w:rsidRPr="00695418">
        <w:rPr>
          <w:rFonts w:ascii="Arial" w:hAnsi="Arial" w:cs="Arial"/>
          <w:bCs/>
          <w:sz w:val="22"/>
          <w:szCs w:val="22"/>
        </w:rPr>
        <w:t>Informacje dodatkowe (jeżeli dotyczy)</w:t>
      </w:r>
    </w:p>
    <w:p w14:paraId="777B5349" w14:textId="77777777" w:rsidR="00585A2B" w:rsidRPr="00695418" w:rsidRDefault="00585A2B" w:rsidP="00E7219F">
      <w:pPr>
        <w:pStyle w:val="Akapitzlist"/>
        <w:spacing w:after="120"/>
        <w:ind w:left="426"/>
        <w:jc w:val="both"/>
        <w:rPr>
          <w:rFonts w:ascii="Arial" w:hAnsi="Arial" w:cs="Arial"/>
          <w:sz w:val="22"/>
          <w:szCs w:val="22"/>
        </w:rPr>
      </w:pPr>
      <w:r w:rsidRPr="00695418">
        <w:rPr>
          <w:rFonts w:ascii="Arial" w:hAnsi="Arial" w:cs="Arial"/>
          <w:sz w:val="22"/>
          <w:szCs w:val="22"/>
          <w:u w:val="single"/>
        </w:rPr>
        <w:t>Przed podpisaniem umowy Zamawiający zastrzega sobie prawo żądania</w:t>
      </w:r>
      <w:r w:rsidRPr="00695418">
        <w:rPr>
          <w:rFonts w:ascii="Arial" w:hAnsi="Arial" w:cs="Arial"/>
          <w:sz w:val="22"/>
          <w:szCs w:val="22"/>
        </w:rPr>
        <w:t>:</w:t>
      </w:r>
    </w:p>
    <w:p w14:paraId="51371985" w14:textId="77777777" w:rsidR="00585A2B" w:rsidRPr="004E361C" w:rsidRDefault="00585A2B">
      <w:pPr>
        <w:pStyle w:val="Akapitzlist"/>
        <w:widowControl w:val="0"/>
        <w:numPr>
          <w:ilvl w:val="0"/>
          <w:numId w:val="17"/>
        </w:numPr>
        <w:tabs>
          <w:tab w:val="right" w:leader="dot" w:pos="9072"/>
        </w:tabs>
        <w:autoSpaceDE w:val="0"/>
        <w:autoSpaceDN w:val="0"/>
        <w:adjustRightInd w:val="0"/>
        <w:spacing w:after="120"/>
        <w:ind w:left="1276" w:hanging="283"/>
        <w:jc w:val="both"/>
        <w:rPr>
          <w:rFonts w:ascii="Arial" w:hAnsi="Arial" w:cs="Arial"/>
          <w:sz w:val="22"/>
          <w:szCs w:val="22"/>
        </w:rPr>
      </w:pPr>
      <w:r w:rsidRPr="00695418">
        <w:rPr>
          <w:rFonts w:ascii="Arial" w:hAnsi="Arial" w:cs="Arial"/>
          <w:sz w:val="22"/>
          <w:szCs w:val="22"/>
        </w:rPr>
        <w:t xml:space="preserve">informacji niezbędnych do wpisania do treści Umowy, np. </w:t>
      </w:r>
      <w:r w:rsidRPr="00695418">
        <w:rPr>
          <w:rFonts w:ascii="Arial" w:hAnsi="Arial" w:cs="Arial"/>
          <w:iCs/>
          <w:sz w:val="22"/>
          <w:szCs w:val="22"/>
        </w:rPr>
        <w:t xml:space="preserve">imiona i nazwiska uprawnionych osób, które będą reprezentować Wykonawcę przy podpisaniu </w:t>
      </w:r>
      <w:r w:rsidRPr="004E361C">
        <w:rPr>
          <w:rFonts w:ascii="Arial" w:hAnsi="Arial" w:cs="Arial"/>
          <w:iCs/>
          <w:sz w:val="22"/>
          <w:szCs w:val="22"/>
        </w:rPr>
        <w:t>umowy</w:t>
      </w:r>
      <w:r w:rsidRPr="004E361C">
        <w:rPr>
          <w:rFonts w:ascii="Arial" w:hAnsi="Arial" w:cs="Arial"/>
          <w:sz w:val="22"/>
          <w:szCs w:val="22"/>
        </w:rPr>
        <w:t>, koordynacji itp.;</w:t>
      </w:r>
    </w:p>
    <w:p w14:paraId="49DAE2DA" w14:textId="77777777" w:rsidR="00585A2B" w:rsidRPr="004E361C" w:rsidRDefault="00585A2B">
      <w:pPr>
        <w:pStyle w:val="Akapitzlist"/>
        <w:widowControl w:val="0"/>
        <w:numPr>
          <w:ilvl w:val="0"/>
          <w:numId w:val="17"/>
        </w:numPr>
        <w:tabs>
          <w:tab w:val="right" w:leader="dot" w:pos="9072"/>
        </w:tabs>
        <w:autoSpaceDE w:val="0"/>
        <w:autoSpaceDN w:val="0"/>
        <w:adjustRightInd w:val="0"/>
        <w:spacing w:after="120"/>
        <w:ind w:left="1276" w:hanging="283"/>
        <w:jc w:val="both"/>
        <w:rPr>
          <w:rFonts w:ascii="Arial" w:hAnsi="Arial" w:cs="Arial"/>
          <w:sz w:val="22"/>
          <w:szCs w:val="22"/>
        </w:rPr>
      </w:pPr>
      <w:r w:rsidRPr="004E361C">
        <w:rPr>
          <w:rFonts w:ascii="Arial" w:hAnsi="Arial" w:cs="Arial"/>
          <w:sz w:val="22"/>
          <w:szCs w:val="22"/>
        </w:rPr>
        <w:t>formularza ofertowego w wersji edytowalnej;</w:t>
      </w:r>
    </w:p>
    <w:p w14:paraId="6D3D8F5F" w14:textId="77777777" w:rsidR="00585A2B" w:rsidRPr="004E361C" w:rsidRDefault="00585A2B">
      <w:pPr>
        <w:pStyle w:val="Akapitzlist"/>
        <w:widowControl w:val="0"/>
        <w:numPr>
          <w:ilvl w:val="0"/>
          <w:numId w:val="17"/>
        </w:numPr>
        <w:tabs>
          <w:tab w:val="right" w:leader="dot" w:pos="9072"/>
        </w:tabs>
        <w:autoSpaceDE w:val="0"/>
        <w:autoSpaceDN w:val="0"/>
        <w:adjustRightInd w:val="0"/>
        <w:spacing w:after="120"/>
        <w:ind w:left="1276" w:hanging="283"/>
        <w:jc w:val="both"/>
        <w:rPr>
          <w:rFonts w:ascii="Arial" w:hAnsi="Arial" w:cs="Arial"/>
          <w:sz w:val="22"/>
          <w:szCs w:val="22"/>
        </w:rPr>
      </w:pPr>
      <w:r w:rsidRPr="004E361C">
        <w:rPr>
          <w:rFonts w:ascii="Arial" w:hAnsi="Arial" w:cs="Arial"/>
          <w:sz w:val="22"/>
          <w:szCs w:val="22"/>
        </w:rPr>
        <w:t>formularza cenowego w wersji edytowalnej (jeżeli dotyczy);</w:t>
      </w:r>
    </w:p>
    <w:p w14:paraId="6DB228F8" w14:textId="3D614B49" w:rsidR="00585A2B" w:rsidRPr="004E361C" w:rsidRDefault="00585A2B">
      <w:pPr>
        <w:pStyle w:val="Akapitzlist"/>
        <w:widowControl w:val="0"/>
        <w:numPr>
          <w:ilvl w:val="0"/>
          <w:numId w:val="17"/>
        </w:numPr>
        <w:tabs>
          <w:tab w:val="right" w:leader="dot" w:pos="9072"/>
        </w:tabs>
        <w:autoSpaceDE w:val="0"/>
        <w:autoSpaceDN w:val="0"/>
        <w:adjustRightInd w:val="0"/>
        <w:spacing w:after="120"/>
        <w:ind w:left="1276" w:hanging="283"/>
        <w:jc w:val="both"/>
        <w:rPr>
          <w:rFonts w:ascii="Arial" w:hAnsi="Arial" w:cs="Arial"/>
          <w:sz w:val="22"/>
          <w:szCs w:val="22"/>
        </w:rPr>
      </w:pPr>
      <w:r w:rsidRPr="004E361C">
        <w:rPr>
          <w:rFonts w:ascii="Arial" w:hAnsi="Arial" w:cs="Arial"/>
          <w:bCs/>
          <w:sz w:val="22"/>
          <w:szCs w:val="22"/>
        </w:rPr>
        <w:t>oświadczenia wykonawcy o niepodleganiu/ podleganiu wykluczeniu na podstawie art. 7 ust. 1 ustawy z dnia 13 kwietnia 2022 r. o szczególnych rozwiązaniach w zakresie przeciwdziałania wspieraniu agresji na Ukrainę oraz służących ochronie bezpieczeństwa narodowego (dz. u. z 202</w:t>
      </w:r>
      <w:r w:rsidR="00421CFC">
        <w:rPr>
          <w:rFonts w:ascii="Arial" w:hAnsi="Arial" w:cs="Arial"/>
          <w:bCs/>
          <w:sz w:val="22"/>
          <w:szCs w:val="22"/>
        </w:rPr>
        <w:t>3</w:t>
      </w:r>
      <w:r w:rsidRPr="004E361C">
        <w:rPr>
          <w:rFonts w:ascii="Arial" w:hAnsi="Arial" w:cs="Arial"/>
          <w:bCs/>
          <w:sz w:val="22"/>
          <w:szCs w:val="22"/>
        </w:rPr>
        <w:t xml:space="preserve"> r., poz. </w:t>
      </w:r>
      <w:r w:rsidR="00421CFC">
        <w:rPr>
          <w:rFonts w:ascii="Arial" w:hAnsi="Arial" w:cs="Arial"/>
          <w:bCs/>
          <w:sz w:val="22"/>
          <w:szCs w:val="22"/>
        </w:rPr>
        <w:t>1497</w:t>
      </w:r>
      <w:r w:rsidRPr="004E361C">
        <w:rPr>
          <w:rFonts w:ascii="Arial" w:hAnsi="Arial" w:cs="Arial"/>
          <w:bCs/>
          <w:sz w:val="22"/>
          <w:szCs w:val="22"/>
        </w:rPr>
        <w:t xml:space="preserve">) (według załączonego wzoru – </w:t>
      </w:r>
      <w:r w:rsidRPr="004E361C">
        <w:rPr>
          <w:rFonts w:ascii="Arial" w:hAnsi="Arial" w:cs="Arial"/>
          <w:b/>
          <w:sz w:val="22"/>
          <w:szCs w:val="22"/>
        </w:rPr>
        <w:t xml:space="preserve">Załącznik nr </w:t>
      </w:r>
      <w:r w:rsidR="00421CFC">
        <w:rPr>
          <w:rFonts w:ascii="Arial" w:hAnsi="Arial" w:cs="Arial"/>
          <w:b/>
          <w:sz w:val="22"/>
          <w:szCs w:val="22"/>
        </w:rPr>
        <w:t>4</w:t>
      </w:r>
      <w:r w:rsidRPr="004E361C">
        <w:rPr>
          <w:rFonts w:ascii="Arial" w:hAnsi="Arial" w:cs="Arial"/>
          <w:bCs/>
          <w:sz w:val="22"/>
          <w:szCs w:val="22"/>
        </w:rPr>
        <w:t xml:space="preserve"> do zaproszenia do składania ofert).</w:t>
      </w:r>
    </w:p>
    <w:p w14:paraId="66DA9CDD" w14:textId="02E46E13" w:rsidR="00585A2B" w:rsidRPr="004E361C" w:rsidRDefault="00585A2B">
      <w:pPr>
        <w:pStyle w:val="Akapitzlist"/>
        <w:widowControl w:val="0"/>
        <w:numPr>
          <w:ilvl w:val="0"/>
          <w:numId w:val="17"/>
        </w:numPr>
        <w:tabs>
          <w:tab w:val="right" w:leader="dot" w:pos="9072"/>
        </w:tabs>
        <w:autoSpaceDE w:val="0"/>
        <w:autoSpaceDN w:val="0"/>
        <w:adjustRightInd w:val="0"/>
        <w:spacing w:after="120"/>
        <w:ind w:left="1276" w:hanging="283"/>
        <w:jc w:val="both"/>
        <w:rPr>
          <w:rFonts w:ascii="Arial" w:hAnsi="Arial" w:cs="Arial"/>
          <w:sz w:val="22"/>
          <w:szCs w:val="22"/>
        </w:rPr>
      </w:pPr>
      <w:r w:rsidRPr="004E361C">
        <w:rPr>
          <w:rFonts w:ascii="Arial" w:hAnsi="Arial" w:cs="Arial"/>
          <w:sz w:val="22"/>
          <w:szCs w:val="22"/>
        </w:rPr>
        <w:t>projekt umowy o podwykonawstwo (jeżeli dotyczy).</w:t>
      </w:r>
    </w:p>
    <w:p w14:paraId="0B281310" w14:textId="77777777" w:rsidR="00EF0C33" w:rsidRPr="004E361C" w:rsidRDefault="00EF0C33" w:rsidP="00AA1CAA">
      <w:pPr>
        <w:widowControl w:val="0"/>
        <w:numPr>
          <w:ilvl w:val="0"/>
          <w:numId w:val="79"/>
        </w:numPr>
        <w:tabs>
          <w:tab w:val="right" w:leader="dot" w:pos="9072"/>
        </w:tabs>
        <w:autoSpaceDE w:val="0"/>
        <w:autoSpaceDN w:val="0"/>
        <w:adjustRightInd w:val="0"/>
        <w:spacing w:after="120"/>
        <w:ind w:left="426" w:hanging="426"/>
        <w:jc w:val="both"/>
        <w:rPr>
          <w:rFonts w:cs="Arial"/>
          <w:b/>
          <w:bCs/>
          <w:sz w:val="22"/>
          <w:szCs w:val="22"/>
          <w:u w:val="single"/>
        </w:rPr>
      </w:pPr>
      <w:r w:rsidRPr="004E361C">
        <w:rPr>
          <w:rFonts w:cs="Arial"/>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FF9D67C"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 xml:space="preserve">Zamawiający, zgodnie z § 11 ust. 2 rozporządzenia Prezesa Rady Ministrów z dnia </w:t>
      </w:r>
      <w:r w:rsidRPr="004E361C">
        <w:rPr>
          <w:rFonts w:ascii="Arial" w:hAnsi="Arial" w:cs="Arial"/>
          <w:sz w:val="22"/>
          <w:szCs w:val="22"/>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4E361C">
          <w:rPr>
            <w:rStyle w:val="Hipercze"/>
            <w:rFonts w:ascii="Arial" w:hAnsi="Arial" w:cs="Arial"/>
            <w:color w:val="auto"/>
            <w:sz w:val="22"/>
            <w:szCs w:val="22"/>
            <w:u w:val="none"/>
          </w:rPr>
          <w:t>platformazakupowa.pl</w:t>
        </w:r>
      </w:hyperlink>
      <w:r w:rsidRPr="004E361C">
        <w:rPr>
          <w:rFonts w:ascii="Arial" w:hAnsi="Arial" w:cs="Arial"/>
          <w:sz w:val="22"/>
          <w:szCs w:val="22"/>
        </w:rPr>
        <w:t>, tj.:</w:t>
      </w:r>
    </w:p>
    <w:p w14:paraId="4EA60E04"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stały dostęp do sieci Internet o gwarantowanej przepustowości nie mniejszej niż 512 kb/s,</w:t>
      </w:r>
    </w:p>
    <w:p w14:paraId="5374876B"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387BF727"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zainstalowana dowolna przeglądarka internetowa, w przypadku Internet Explorer minimalnie wersja 10 0.,</w:t>
      </w:r>
    </w:p>
    <w:p w14:paraId="06C5607F"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włączona obsługa JavaScript,</w:t>
      </w:r>
    </w:p>
    <w:p w14:paraId="5D13ACFF"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zainstalowany program Adobe Acrobat Reader lub inny obsługujący format plików .pdf,</w:t>
      </w:r>
    </w:p>
    <w:p w14:paraId="56E089B4"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platformazakupowa.pl działa według standardu przyjętego w komunikacji sieciowej - kodowanie UTF8,</w:t>
      </w:r>
    </w:p>
    <w:p w14:paraId="7F0F9AC6"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oznaczenie czasu odbioru danych przez platformę zakupową stanowi datę oraz dokładny czas (hh:mm:ss) generowany wg. czasu lokalnego serwera synchronizowanego z zegarem Głównego Urzędu Miar.</w:t>
      </w:r>
    </w:p>
    <w:p w14:paraId="14B19CB6"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Wykonawca, przystępując do niniejszego postępowania o udzielenie zamówienia publicznego:</w:t>
      </w:r>
    </w:p>
    <w:p w14:paraId="7CD5B27A"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 xml:space="preserve">akceptuje warunki korzystania z </w:t>
      </w:r>
      <w:hyperlink r:id="rId19">
        <w:r w:rsidRPr="004E361C">
          <w:rPr>
            <w:rStyle w:val="Hipercze"/>
            <w:rFonts w:ascii="Arial" w:hAnsi="Arial" w:cs="Arial"/>
            <w:color w:val="auto"/>
            <w:sz w:val="22"/>
            <w:szCs w:val="22"/>
            <w:u w:val="none"/>
          </w:rPr>
          <w:t>platformazakupowa.pl</w:t>
        </w:r>
      </w:hyperlink>
      <w:r w:rsidRPr="004E361C">
        <w:rPr>
          <w:rFonts w:ascii="Arial" w:hAnsi="Arial" w:cs="Arial"/>
          <w:sz w:val="22"/>
          <w:szCs w:val="22"/>
        </w:rPr>
        <w:t xml:space="preserve"> określone w Regulaminie zamieszczonym na stronie internetowej </w:t>
      </w:r>
      <w:hyperlink r:id="rId20">
        <w:r w:rsidRPr="004E361C">
          <w:rPr>
            <w:rStyle w:val="Hipercze"/>
            <w:rFonts w:ascii="Arial" w:hAnsi="Arial" w:cs="Arial"/>
            <w:color w:val="auto"/>
            <w:sz w:val="22"/>
            <w:szCs w:val="22"/>
            <w:u w:val="none"/>
          </w:rPr>
          <w:t>pod linkiem</w:t>
        </w:r>
      </w:hyperlink>
      <w:r w:rsidRPr="004E361C">
        <w:rPr>
          <w:rFonts w:ascii="Arial" w:hAnsi="Arial" w:cs="Arial"/>
          <w:sz w:val="22"/>
          <w:szCs w:val="22"/>
        </w:rPr>
        <w:t xml:space="preserve">  w zakładce „Regulamin" </w:t>
      </w:r>
      <w:r w:rsidRPr="004E361C">
        <w:rPr>
          <w:rFonts w:ascii="Arial" w:hAnsi="Arial" w:cs="Arial"/>
          <w:sz w:val="22"/>
          <w:szCs w:val="22"/>
        </w:rPr>
        <w:lastRenderedPageBreak/>
        <w:t>oraz uznaje go za wiążący,</w:t>
      </w:r>
    </w:p>
    <w:p w14:paraId="2D2CF3A6"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 xml:space="preserve">zapoznał i stosuje się do Instrukcji składania ofert/wniosków dostępnej </w:t>
      </w:r>
      <w:hyperlink r:id="rId21">
        <w:r w:rsidRPr="004E361C">
          <w:rPr>
            <w:rStyle w:val="Hipercze"/>
            <w:rFonts w:ascii="Arial" w:hAnsi="Arial" w:cs="Arial"/>
            <w:color w:val="auto"/>
            <w:sz w:val="22"/>
            <w:szCs w:val="22"/>
            <w:u w:val="none"/>
          </w:rPr>
          <w:t>pod linkiem</w:t>
        </w:r>
      </w:hyperlink>
      <w:r w:rsidRPr="004E361C">
        <w:rPr>
          <w:rFonts w:ascii="Arial" w:hAnsi="Arial" w:cs="Arial"/>
          <w:sz w:val="22"/>
          <w:szCs w:val="22"/>
        </w:rPr>
        <w:t xml:space="preserve">. </w:t>
      </w:r>
    </w:p>
    <w:p w14:paraId="308BEE90"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b/>
          <w:sz w:val="22"/>
          <w:szCs w:val="22"/>
        </w:rPr>
        <w:t xml:space="preserve">Zamawiający nie ponosi odpowiedzialności za złożenie oferty w sposób niezgodny </w:t>
      </w:r>
      <w:r w:rsidRPr="004E361C">
        <w:rPr>
          <w:rFonts w:ascii="Arial" w:hAnsi="Arial" w:cs="Arial"/>
          <w:b/>
          <w:sz w:val="22"/>
          <w:szCs w:val="22"/>
        </w:rPr>
        <w:br/>
        <w:t xml:space="preserve">z Instrukcją korzystania z </w:t>
      </w:r>
      <w:hyperlink r:id="rId22">
        <w:r w:rsidRPr="004E361C">
          <w:rPr>
            <w:rStyle w:val="Hipercze"/>
            <w:rFonts w:ascii="Arial" w:hAnsi="Arial" w:cs="Arial"/>
            <w:b/>
            <w:color w:val="auto"/>
            <w:sz w:val="22"/>
            <w:szCs w:val="22"/>
            <w:u w:val="none"/>
          </w:rPr>
          <w:t>platformazakupowa.pl</w:t>
        </w:r>
      </w:hyperlink>
      <w:r w:rsidRPr="004E361C">
        <w:rPr>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4E361C">
        <w:rPr>
          <w:rFonts w:ascii="Arial" w:hAnsi="Arial" w:cs="Arial"/>
          <w:sz w:val="22"/>
          <w:szCs w:val="22"/>
        </w:rPr>
        <w:br/>
        <w:t xml:space="preserve">w przedmiotowym postępowaniu, ponieważ nie został spełniony obowiązek narzucony </w:t>
      </w:r>
      <w:r w:rsidRPr="004E361C">
        <w:rPr>
          <w:rFonts w:ascii="Arial" w:hAnsi="Arial" w:cs="Arial"/>
          <w:sz w:val="22"/>
          <w:szCs w:val="22"/>
        </w:rPr>
        <w:br/>
        <w:t>w art. 221 Ustawy Prawo Zamówień Publicznych.</w:t>
      </w:r>
    </w:p>
    <w:p w14:paraId="034BDA31" w14:textId="77777777" w:rsidR="004E361C" w:rsidRPr="004E361C" w:rsidRDefault="004E361C" w:rsidP="004E361C">
      <w:pPr>
        <w:pStyle w:val="Akapitzlist"/>
        <w:widowControl w:val="0"/>
        <w:numPr>
          <w:ilvl w:val="0"/>
          <w:numId w:val="127"/>
        </w:numPr>
        <w:tabs>
          <w:tab w:val="right" w:leader="dot" w:pos="9072"/>
        </w:tabs>
        <w:autoSpaceDE w:val="0"/>
        <w:autoSpaceDN w:val="0"/>
        <w:adjustRightInd w:val="0"/>
        <w:spacing w:after="120"/>
        <w:rPr>
          <w:rFonts w:ascii="Arial" w:hAnsi="Arial" w:cs="Arial"/>
          <w:sz w:val="22"/>
          <w:szCs w:val="22"/>
        </w:rPr>
      </w:pPr>
      <w:r w:rsidRPr="004E361C">
        <w:rPr>
          <w:rFonts w:ascii="Arial" w:hAnsi="Arial" w:cs="Arial"/>
          <w:sz w:val="22"/>
          <w:szCs w:val="22"/>
        </w:rPr>
        <w:t xml:space="preserve">Zamawiający informuje, że instrukcje korzystania z </w:t>
      </w:r>
      <w:hyperlink r:id="rId23">
        <w:r w:rsidRPr="004E361C">
          <w:rPr>
            <w:rStyle w:val="Hipercze"/>
            <w:rFonts w:ascii="Arial" w:hAnsi="Arial" w:cs="Arial"/>
            <w:color w:val="auto"/>
            <w:sz w:val="22"/>
            <w:szCs w:val="22"/>
            <w:u w:val="none"/>
          </w:rPr>
          <w:t>platformazakupowa.pl</w:t>
        </w:r>
      </w:hyperlink>
      <w:r w:rsidRPr="004E361C">
        <w:rPr>
          <w:rFonts w:ascii="Arial" w:hAnsi="Arial" w:cs="Arial"/>
          <w:sz w:val="22"/>
          <w:szCs w:val="22"/>
        </w:rPr>
        <w:t xml:space="preserve"> dotyczące </w:t>
      </w:r>
      <w:r w:rsidRPr="004E361C">
        <w:rPr>
          <w:rFonts w:ascii="Arial" w:hAnsi="Arial" w:cs="Arial"/>
          <w:sz w:val="22"/>
          <w:szCs w:val="22"/>
        </w:rPr>
        <w:br/>
        <w:t xml:space="preserve">w szczególności logowania, składania wniosków o wyjaśnienie treści SWZ, składania ofert oraz innych czynności podejmowanych w niniejszym postępowaniu przy użyciu </w:t>
      </w:r>
      <w:hyperlink r:id="rId24">
        <w:r w:rsidRPr="004E361C">
          <w:rPr>
            <w:rStyle w:val="Hipercze"/>
            <w:rFonts w:ascii="Arial" w:hAnsi="Arial" w:cs="Arial"/>
            <w:color w:val="auto"/>
            <w:sz w:val="22"/>
            <w:szCs w:val="22"/>
            <w:u w:val="none"/>
          </w:rPr>
          <w:t>platformazakupowa.pl</w:t>
        </w:r>
      </w:hyperlink>
      <w:r w:rsidRPr="004E361C">
        <w:rPr>
          <w:rFonts w:ascii="Arial" w:hAnsi="Arial" w:cs="Arial"/>
          <w:sz w:val="22"/>
          <w:szCs w:val="22"/>
        </w:rPr>
        <w:t xml:space="preserve"> znajdują się w zakładce „Instrukcje dla Wykonawców" na stronie internetowej pod adresem: </w:t>
      </w:r>
      <w:hyperlink r:id="rId25">
        <w:r w:rsidRPr="004E361C">
          <w:rPr>
            <w:rStyle w:val="Hipercze"/>
            <w:rFonts w:ascii="Arial" w:hAnsi="Arial" w:cs="Arial"/>
            <w:color w:val="auto"/>
            <w:sz w:val="22"/>
            <w:szCs w:val="22"/>
            <w:u w:val="none"/>
          </w:rPr>
          <w:t>https://platformazakupowa.pl/strona/45-instrukcje</w:t>
        </w:r>
      </w:hyperlink>
      <w:r w:rsidRPr="004E361C">
        <w:rPr>
          <w:rFonts w:ascii="Arial" w:hAnsi="Arial" w:cs="Arial"/>
          <w:sz w:val="22"/>
          <w:szCs w:val="22"/>
        </w:rPr>
        <w:t xml:space="preserve"> .</w:t>
      </w:r>
    </w:p>
    <w:p w14:paraId="01D89737" w14:textId="406EFC21" w:rsidR="004E361C" w:rsidRPr="004E361C" w:rsidRDefault="004E361C" w:rsidP="004E361C">
      <w:pPr>
        <w:pStyle w:val="Akapitzlist"/>
        <w:widowControl w:val="0"/>
        <w:tabs>
          <w:tab w:val="right" w:leader="dot" w:pos="9072"/>
        </w:tabs>
        <w:autoSpaceDE w:val="0"/>
        <w:autoSpaceDN w:val="0"/>
        <w:adjustRightInd w:val="0"/>
        <w:spacing w:after="120"/>
        <w:ind w:left="1145"/>
        <w:jc w:val="both"/>
        <w:rPr>
          <w:rFonts w:cs="Arial"/>
          <w:color w:val="FF0000"/>
          <w:sz w:val="22"/>
          <w:szCs w:val="22"/>
          <w:u w:val="single"/>
        </w:rPr>
      </w:pPr>
    </w:p>
    <w:p w14:paraId="44461120" w14:textId="0BDE50B9" w:rsidR="0036120B" w:rsidRPr="00421CFC" w:rsidRDefault="0036120B" w:rsidP="004E361C">
      <w:pPr>
        <w:widowControl w:val="0"/>
        <w:tabs>
          <w:tab w:val="right" w:leader="dot" w:pos="9072"/>
        </w:tabs>
        <w:autoSpaceDE w:val="0"/>
        <w:autoSpaceDN w:val="0"/>
        <w:adjustRightInd w:val="0"/>
        <w:spacing w:after="120"/>
        <w:jc w:val="both"/>
        <w:rPr>
          <w:rFonts w:cs="Arial"/>
          <w:sz w:val="22"/>
          <w:szCs w:val="22"/>
          <w:u w:val="single"/>
        </w:rPr>
      </w:pPr>
      <w:r w:rsidRPr="00421CFC">
        <w:rPr>
          <w:rFonts w:cs="Arial"/>
          <w:sz w:val="22"/>
          <w:szCs w:val="22"/>
          <w:u w:val="single"/>
        </w:rPr>
        <w:t>Załączniki:</w:t>
      </w:r>
      <w:r w:rsidR="00763CF3" w:rsidRPr="00421CFC">
        <w:rPr>
          <w:rFonts w:cs="Arial"/>
          <w:sz w:val="22"/>
          <w:szCs w:val="22"/>
          <w:u w:val="single"/>
        </w:rPr>
        <w:t xml:space="preserve"> </w:t>
      </w:r>
      <w:r w:rsidR="00421CFC" w:rsidRPr="00421CFC">
        <w:rPr>
          <w:rFonts w:cs="Arial"/>
          <w:sz w:val="22"/>
          <w:szCs w:val="22"/>
          <w:u w:val="single"/>
        </w:rPr>
        <w:t>6</w:t>
      </w:r>
      <w:r w:rsidR="00763CF3" w:rsidRPr="00421CFC">
        <w:rPr>
          <w:rFonts w:cs="Arial"/>
          <w:sz w:val="22"/>
          <w:szCs w:val="22"/>
          <w:u w:val="single"/>
        </w:rPr>
        <w:t xml:space="preserve"> </w:t>
      </w:r>
      <w:r w:rsidRPr="00421CFC">
        <w:rPr>
          <w:rFonts w:cs="Arial"/>
          <w:sz w:val="22"/>
          <w:szCs w:val="22"/>
          <w:u w:val="single"/>
        </w:rPr>
        <w:t>na st</w:t>
      </w:r>
      <w:r w:rsidR="00763CF3" w:rsidRPr="00421CFC">
        <w:rPr>
          <w:rFonts w:cs="Arial"/>
          <w:sz w:val="22"/>
          <w:szCs w:val="22"/>
          <w:u w:val="single"/>
        </w:rPr>
        <w:t xml:space="preserve">r. </w:t>
      </w:r>
      <w:r w:rsidR="00421CFC" w:rsidRPr="00421CFC">
        <w:rPr>
          <w:rFonts w:cs="Arial"/>
          <w:sz w:val="22"/>
          <w:szCs w:val="22"/>
          <w:u w:val="single"/>
        </w:rPr>
        <w:t>22</w:t>
      </w:r>
    </w:p>
    <w:p w14:paraId="4F0BDE9A" w14:textId="2688E12A" w:rsidR="0036120B" w:rsidRPr="00695418" w:rsidRDefault="0036120B" w:rsidP="00E96A1C">
      <w:pPr>
        <w:tabs>
          <w:tab w:val="left" w:pos="851"/>
          <w:tab w:val="left" w:pos="1418"/>
          <w:tab w:val="right" w:pos="10204"/>
        </w:tabs>
        <w:rPr>
          <w:rFonts w:cs="Arial"/>
          <w:sz w:val="22"/>
          <w:szCs w:val="22"/>
        </w:rPr>
      </w:pPr>
      <w:r w:rsidRPr="00695418">
        <w:rPr>
          <w:rFonts w:cs="Arial"/>
          <w:sz w:val="22"/>
          <w:szCs w:val="22"/>
        </w:rPr>
        <w:t xml:space="preserve">Zał. nr </w:t>
      </w:r>
      <w:r w:rsidR="00763CF3" w:rsidRPr="00695418">
        <w:rPr>
          <w:rFonts w:cs="Arial"/>
          <w:sz w:val="22"/>
          <w:szCs w:val="22"/>
        </w:rPr>
        <w:t xml:space="preserve">1 </w:t>
      </w:r>
      <w:r w:rsidRPr="00695418">
        <w:rPr>
          <w:rFonts w:cs="Arial"/>
          <w:sz w:val="22"/>
          <w:szCs w:val="22"/>
        </w:rPr>
        <w:t>na str</w:t>
      </w:r>
      <w:r w:rsidR="00763CF3" w:rsidRPr="00695418">
        <w:rPr>
          <w:rFonts w:cs="Arial"/>
          <w:sz w:val="22"/>
          <w:szCs w:val="22"/>
        </w:rPr>
        <w:t xml:space="preserve">. </w:t>
      </w:r>
      <w:r w:rsidR="00F24F10">
        <w:rPr>
          <w:rFonts w:cs="Arial"/>
          <w:sz w:val="22"/>
          <w:szCs w:val="22"/>
        </w:rPr>
        <w:t>2</w:t>
      </w:r>
    </w:p>
    <w:p w14:paraId="5C6E4788" w14:textId="439E7E57" w:rsidR="00763CF3" w:rsidRPr="00695418" w:rsidRDefault="00763CF3" w:rsidP="00E96A1C">
      <w:pPr>
        <w:tabs>
          <w:tab w:val="left" w:pos="851"/>
          <w:tab w:val="left" w:pos="1418"/>
          <w:tab w:val="right" w:pos="10204"/>
        </w:tabs>
        <w:rPr>
          <w:rFonts w:cs="Arial"/>
          <w:sz w:val="22"/>
          <w:szCs w:val="22"/>
        </w:rPr>
      </w:pPr>
      <w:r w:rsidRPr="00695418">
        <w:rPr>
          <w:rFonts w:cs="Arial"/>
          <w:sz w:val="22"/>
          <w:szCs w:val="22"/>
        </w:rPr>
        <w:t>Zał. nr 2 na str. 2</w:t>
      </w:r>
    </w:p>
    <w:p w14:paraId="3261A374" w14:textId="3D91AFF7" w:rsidR="00763CF3" w:rsidRPr="00695418" w:rsidRDefault="00763CF3" w:rsidP="00E96A1C">
      <w:pPr>
        <w:tabs>
          <w:tab w:val="left" w:pos="851"/>
          <w:tab w:val="left" w:pos="1418"/>
          <w:tab w:val="right" w:pos="10204"/>
        </w:tabs>
        <w:rPr>
          <w:rFonts w:cs="Arial"/>
          <w:sz w:val="22"/>
          <w:szCs w:val="22"/>
        </w:rPr>
      </w:pPr>
      <w:r w:rsidRPr="00695418">
        <w:rPr>
          <w:rFonts w:cs="Arial"/>
          <w:sz w:val="22"/>
          <w:szCs w:val="22"/>
        </w:rPr>
        <w:t>Zał. nr 3 na str. 1</w:t>
      </w:r>
    </w:p>
    <w:p w14:paraId="04B4D033" w14:textId="69362447" w:rsidR="00763CF3" w:rsidRPr="00695418" w:rsidRDefault="00763CF3" w:rsidP="00E96A1C">
      <w:pPr>
        <w:tabs>
          <w:tab w:val="left" w:pos="851"/>
          <w:tab w:val="left" w:pos="1418"/>
          <w:tab w:val="right" w:pos="10204"/>
        </w:tabs>
        <w:rPr>
          <w:rFonts w:cs="Arial"/>
          <w:sz w:val="22"/>
          <w:szCs w:val="22"/>
        </w:rPr>
      </w:pPr>
      <w:r w:rsidRPr="00695418">
        <w:rPr>
          <w:rFonts w:cs="Arial"/>
          <w:sz w:val="22"/>
          <w:szCs w:val="22"/>
        </w:rPr>
        <w:t xml:space="preserve">Zał. nr 4 na str. </w:t>
      </w:r>
      <w:r w:rsidR="00421CFC">
        <w:rPr>
          <w:rFonts w:cs="Arial"/>
          <w:sz w:val="22"/>
          <w:szCs w:val="22"/>
        </w:rPr>
        <w:t>2</w:t>
      </w:r>
    </w:p>
    <w:p w14:paraId="6B888B0B" w14:textId="7839330B" w:rsidR="00E96A1C" w:rsidRDefault="00E96A1C" w:rsidP="00E96A1C">
      <w:pPr>
        <w:tabs>
          <w:tab w:val="left" w:pos="851"/>
          <w:tab w:val="left" w:pos="1418"/>
          <w:tab w:val="right" w:pos="10204"/>
        </w:tabs>
        <w:rPr>
          <w:rFonts w:cs="Arial"/>
          <w:sz w:val="22"/>
          <w:szCs w:val="22"/>
        </w:rPr>
      </w:pPr>
      <w:r w:rsidRPr="00695418">
        <w:rPr>
          <w:rFonts w:cs="Arial"/>
          <w:sz w:val="22"/>
          <w:szCs w:val="22"/>
        </w:rPr>
        <w:t xml:space="preserve">Zał. nr 5 na str. </w:t>
      </w:r>
      <w:r w:rsidR="00421CFC">
        <w:rPr>
          <w:rFonts w:cs="Arial"/>
          <w:sz w:val="22"/>
          <w:szCs w:val="22"/>
        </w:rPr>
        <w:t>1</w:t>
      </w:r>
    </w:p>
    <w:p w14:paraId="448FFDD5" w14:textId="1C3A9B95" w:rsidR="00421CFC" w:rsidRPr="00695418" w:rsidRDefault="00421CFC" w:rsidP="00E96A1C">
      <w:pPr>
        <w:tabs>
          <w:tab w:val="left" w:pos="851"/>
          <w:tab w:val="left" w:pos="1418"/>
          <w:tab w:val="right" w:pos="10204"/>
        </w:tabs>
        <w:rPr>
          <w:rFonts w:cs="Arial"/>
          <w:sz w:val="22"/>
          <w:szCs w:val="22"/>
        </w:rPr>
      </w:pPr>
      <w:r>
        <w:rPr>
          <w:rFonts w:cs="Arial"/>
          <w:sz w:val="22"/>
          <w:szCs w:val="22"/>
        </w:rPr>
        <w:t>Zał. Nr 6 na str. 14</w:t>
      </w:r>
    </w:p>
    <w:p w14:paraId="1D977EEF" w14:textId="77777777" w:rsidR="00421CFC" w:rsidRDefault="00421CFC" w:rsidP="00695418">
      <w:pPr>
        <w:tabs>
          <w:tab w:val="right" w:pos="10204"/>
        </w:tabs>
        <w:spacing w:line="360" w:lineRule="auto"/>
        <w:jc w:val="both"/>
        <w:rPr>
          <w:rFonts w:cs="Arial"/>
          <w:b/>
          <w:bCs/>
          <w:i/>
          <w:sz w:val="22"/>
          <w:szCs w:val="22"/>
        </w:rPr>
      </w:pPr>
    </w:p>
    <w:p w14:paraId="49DD08E1" w14:textId="77777777" w:rsidR="00421CFC" w:rsidRDefault="00421CFC" w:rsidP="00695418">
      <w:pPr>
        <w:tabs>
          <w:tab w:val="right" w:pos="10204"/>
        </w:tabs>
        <w:spacing w:line="360" w:lineRule="auto"/>
        <w:jc w:val="both"/>
        <w:rPr>
          <w:rFonts w:cs="Arial"/>
          <w:b/>
          <w:bCs/>
          <w:i/>
          <w:sz w:val="22"/>
          <w:szCs w:val="22"/>
        </w:rPr>
      </w:pPr>
    </w:p>
    <w:p w14:paraId="5DEDEC30" w14:textId="77777777" w:rsidR="00421CFC" w:rsidRDefault="00421CFC" w:rsidP="00421CFC"/>
    <w:p w14:paraId="0B8AE1CE" w14:textId="77777777" w:rsidR="00421CFC" w:rsidRDefault="00421CFC" w:rsidP="00421CFC"/>
    <w:p w14:paraId="6A0552AE" w14:textId="77777777" w:rsidR="00421CFC" w:rsidRPr="005A5E2F" w:rsidRDefault="00421CFC" w:rsidP="00421CFC">
      <w:pPr>
        <w:shd w:val="clear" w:color="auto" w:fill="FFFFFF"/>
        <w:tabs>
          <w:tab w:val="left" w:pos="4253"/>
        </w:tabs>
        <w:ind w:left="3686"/>
        <w:jc w:val="center"/>
        <w:rPr>
          <w:rFonts w:cs="Arial"/>
          <w:color w:val="212121"/>
        </w:rPr>
      </w:pPr>
      <w:r w:rsidRPr="005A5E2F">
        <w:rPr>
          <w:rFonts w:cs="Arial"/>
          <w:b/>
          <w:bCs/>
          <w:color w:val="000000"/>
        </w:rPr>
        <w:t>DYREKTOR</w:t>
      </w:r>
    </w:p>
    <w:p w14:paraId="6941DBEA" w14:textId="77777777" w:rsidR="00421CFC" w:rsidRPr="005A5E2F" w:rsidRDefault="00421CFC" w:rsidP="00421CFC">
      <w:pPr>
        <w:shd w:val="clear" w:color="auto" w:fill="FFFFFF"/>
        <w:tabs>
          <w:tab w:val="left" w:pos="3828"/>
        </w:tabs>
        <w:ind w:left="3686"/>
        <w:jc w:val="center"/>
        <w:rPr>
          <w:rFonts w:cs="Arial"/>
          <w:b/>
          <w:bCs/>
          <w:color w:val="000000"/>
        </w:rPr>
      </w:pPr>
      <w:r w:rsidRPr="005A5E2F">
        <w:rPr>
          <w:rFonts w:cs="Arial"/>
          <w:b/>
          <w:bCs/>
          <w:color w:val="000000"/>
        </w:rPr>
        <w:t xml:space="preserve">CENTRUM ZASOBÓW CYBERPRZESTRZENI </w:t>
      </w:r>
    </w:p>
    <w:p w14:paraId="1E9E7FC5" w14:textId="77777777" w:rsidR="00421CFC" w:rsidRPr="005A5E2F" w:rsidRDefault="00421CFC" w:rsidP="00421CFC">
      <w:pPr>
        <w:shd w:val="clear" w:color="auto" w:fill="FFFFFF"/>
        <w:tabs>
          <w:tab w:val="left" w:pos="3828"/>
        </w:tabs>
        <w:ind w:left="3686"/>
        <w:jc w:val="center"/>
        <w:rPr>
          <w:rFonts w:cs="Arial"/>
          <w:b/>
          <w:bCs/>
          <w:color w:val="000000"/>
        </w:rPr>
      </w:pPr>
      <w:r w:rsidRPr="005A5E2F">
        <w:rPr>
          <w:rFonts w:cs="Arial"/>
          <w:b/>
          <w:bCs/>
          <w:color w:val="000000"/>
        </w:rPr>
        <w:t>SIŁ ZBROJNYCH</w:t>
      </w:r>
    </w:p>
    <w:p w14:paraId="4198614A" w14:textId="77777777" w:rsidR="00421CFC" w:rsidRPr="005A5E2F" w:rsidRDefault="00421CFC" w:rsidP="00421CFC">
      <w:pPr>
        <w:shd w:val="clear" w:color="auto" w:fill="FFFFFF"/>
        <w:tabs>
          <w:tab w:val="left" w:pos="4253"/>
        </w:tabs>
        <w:ind w:left="3686"/>
        <w:jc w:val="center"/>
        <w:rPr>
          <w:rFonts w:cs="Arial"/>
          <w:color w:val="212121"/>
        </w:rPr>
      </w:pPr>
      <w:r>
        <w:rPr>
          <w:rFonts w:cs="Arial"/>
          <w:b/>
          <w:bCs/>
          <w:color w:val="000000"/>
        </w:rPr>
        <w:t>ZBIGNIEW PODOSEK</w:t>
      </w:r>
    </w:p>
    <w:p w14:paraId="0DD91A9E" w14:textId="77777777" w:rsidR="00421CFC" w:rsidRPr="005A5E2F" w:rsidRDefault="00421CFC" w:rsidP="00421CFC">
      <w:pPr>
        <w:shd w:val="clear" w:color="auto" w:fill="FFFFFF"/>
        <w:tabs>
          <w:tab w:val="left" w:pos="4253"/>
        </w:tabs>
        <w:ind w:left="3686"/>
        <w:jc w:val="center"/>
        <w:rPr>
          <w:rFonts w:cs="Arial"/>
          <w:b/>
          <w:bCs/>
          <w:color w:val="000000"/>
        </w:rPr>
      </w:pPr>
      <w:r w:rsidRPr="005A5E2F">
        <w:rPr>
          <w:rFonts w:cs="Arial"/>
          <w:b/>
          <w:bCs/>
          <w:color w:val="000000"/>
        </w:rPr>
        <w:t>/podpisano elektronicznie/</w:t>
      </w:r>
    </w:p>
    <w:p w14:paraId="5CDEE4DB" w14:textId="77777777" w:rsidR="00421CFC" w:rsidRDefault="00421CFC" w:rsidP="00421CFC"/>
    <w:p w14:paraId="0AF2A9D6" w14:textId="77777777" w:rsidR="00421CFC" w:rsidRDefault="00421CFC" w:rsidP="00695418">
      <w:pPr>
        <w:tabs>
          <w:tab w:val="right" w:pos="10204"/>
        </w:tabs>
        <w:spacing w:line="360" w:lineRule="auto"/>
        <w:jc w:val="both"/>
        <w:rPr>
          <w:rFonts w:cs="Arial"/>
          <w:b/>
          <w:bCs/>
          <w:i/>
          <w:sz w:val="22"/>
          <w:szCs w:val="22"/>
        </w:rPr>
      </w:pPr>
    </w:p>
    <w:p w14:paraId="76EAEC1D" w14:textId="77777777" w:rsidR="00421CFC" w:rsidRDefault="00421CFC" w:rsidP="00695418">
      <w:pPr>
        <w:tabs>
          <w:tab w:val="right" w:pos="10204"/>
        </w:tabs>
        <w:spacing w:line="360" w:lineRule="auto"/>
        <w:jc w:val="both"/>
        <w:rPr>
          <w:rFonts w:cs="Arial"/>
          <w:b/>
          <w:bCs/>
          <w:i/>
          <w:sz w:val="22"/>
          <w:szCs w:val="22"/>
        </w:rPr>
      </w:pPr>
    </w:p>
    <w:p w14:paraId="66D0A16C" w14:textId="77777777" w:rsidR="00421CFC" w:rsidRDefault="00421CFC" w:rsidP="00695418">
      <w:pPr>
        <w:tabs>
          <w:tab w:val="right" w:pos="10204"/>
        </w:tabs>
        <w:spacing w:line="360" w:lineRule="auto"/>
        <w:jc w:val="both"/>
        <w:rPr>
          <w:rFonts w:cs="Arial"/>
          <w:b/>
          <w:bCs/>
          <w:i/>
          <w:sz w:val="22"/>
          <w:szCs w:val="22"/>
        </w:rPr>
      </w:pPr>
    </w:p>
    <w:p w14:paraId="14C40091" w14:textId="77777777" w:rsidR="00421CFC" w:rsidRDefault="00421CFC" w:rsidP="00695418">
      <w:pPr>
        <w:tabs>
          <w:tab w:val="right" w:pos="10204"/>
        </w:tabs>
        <w:spacing w:line="360" w:lineRule="auto"/>
        <w:jc w:val="both"/>
        <w:rPr>
          <w:rFonts w:cs="Arial"/>
          <w:b/>
          <w:bCs/>
          <w:i/>
          <w:sz w:val="22"/>
          <w:szCs w:val="22"/>
        </w:rPr>
      </w:pPr>
    </w:p>
    <w:p w14:paraId="2F64E2DF" w14:textId="77777777" w:rsidR="00421CFC" w:rsidRDefault="00421CFC" w:rsidP="00695418">
      <w:pPr>
        <w:tabs>
          <w:tab w:val="right" w:pos="10204"/>
        </w:tabs>
        <w:spacing w:line="360" w:lineRule="auto"/>
        <w:jc w:val="both"/>
        <w:rPr>
          <w:rFonts w:cs="Arial"/>
          <w:b/>
          <w:bCs/>
          <w:i/>
          <w:sz w:val="22"/>
          <w:szCs w:val="22"/>
        </w:rPr>
      </w:pPr>
    </w:p>
    <w:p w14:paraId="234F9A7B" w14:textId="77777777" w:rsidR="00421CFC" w:rsidRDefault="00421CFC" w:rsidP="00695418">
      <w:pPr>
        <w:tabs>
          <w:tab w:val="right" w:pos="10204"/>
        </w:tabs>
        <w:spacing w:line="360" w:lineRule="auto"/>
        <w:jc w:val="both"/>
        <w:rPr>
          <w:rFonts w:cs="Arial"/>
          <w:b/>
          <w:bCs/>
          <w:i/>
          <w:sz w:val="22"/>
          <w:szCs w:val="22"/>
        </w:rPr>
      </w:pPr>
    </w:p>
    <w:p w14:paraId="79A8AEAA" w14:textId="77777777" w:rsidR="00421CFC" w:rsidRDefault="00421CFC" w:rsidP="00695418">
      <w:pPr>
        <w:tabs>
          <w:tab w:val="right" w:pos="10204"/>
        </w:tabs>
        <w:spacing w:line="360" w:lineRule="auto"/>
        <w:jc w:val="both"/>
        <w:rPr>
          <w:rFonts w:cs="Arial"/>
          <w:b/>
          <w:bCs/>
          <w:i/>
          <w:sz w:val="22"/>
          <w:szCs w:val="22"/>
        </w:rPr>
      </w:pPr>
    </w:p>
    <w:p w14:paraId="5FB77AF0" w14:textId="25B46644" w:rsidR="0015352C" w:rsidRPr="00695418" w:rsidRDefault="00664498" w:rsidP="00695418">
      <w:pPr>
        <w:tabs>
          <w:tab w:val="right" w:pos="10204"/>
        </w:tabs>
        <w:spacing w:line="360" w:lineRule="auto"/>
        <w:jc w:val="both"/>
        <w:rPr>
          <w:rFonts w:cs="Arial"/>
          <w:b/>
          <w:bCs/>
          <w:i/>
          <w:sz w:val="22"/>
          <w:szCs w:val="22"/>
        </w:rPr>
      </w:pPr>
      <w:r w:rsidRPr="00664498">
        <w:rPr>
          <w:rFonts w:cs="Arial"/>
          <w:noProof/>
          <w:sz w:val="16"/>
          <w:szCs w:val="16"/>
        </w:rPr>
        <mc:AlternateContent>
          <mc:Choice Requires="wps">
            <w:drawing>
              <wp:anchor distT="0" distB="0" distL="114300" distR="114300" simplePos="0" relativeHeight="251663360" behindDoc="0" locked="0" layoutInCell="1" allowOverlap="1" wp14:anchorId="486B8A88" wp14:editId="34A932C1">
                <wp:simplePos x="0" y="0"/>
                <wp:positionH relativeFrom="column">
                  <wp:posOffset>42545</wp:posOffset>
                </wp:positionH>
                <wp:positionV relativeFrom="paragraph">
                  <wp:posOffset>373380</wp:posOffset>
                </wp:positionV>
                <wp:extent cx="1943100" cy="495300"/>
                <wp:effectExtent l="0" t="0" r="0" b="0"/>
                <wp:wrapNone/>
                <wp:docPr id="182980927" name="Pole tekstowe 1"/>
                <wp:cNvGraphicFramePr/>
                <a:graphic xmlns:a="http://schemas.openxmlformats.org/drawingml/2006/main">
                  <a:graphicData uri="http://schemas.microsoft.com/office/word/2010/wordprocessingShape">
                    <wps:wsp>
                      <wps:cNvSpPr txBox="1"/>
                      <wps:spPr>
                        <a:xfrm>
                          <a:off x="0" y="0"/>
                          <a:ext cx="1943100" cy="495300"/>
                        </a:xfrm>
                        <a:prstGeom prst="rect">
                          <a:avLst/>
                        </a:prstGeom>
                        <a:noFill/>
                        <a:ln w="6350">
                          <a:noFill/>
                        </a:ln>
                      </wps:spPr>
                      <wps:txbx>
                        <w:txbxContent>
                          <w:p w14:paraId="127E4E97" w14:textId="0D75D9BD" w:rsidR="00664498" w:rsidRPr="00B129D6" w:rsidRDefault="00664498" w:rsidP="00664498">
                            <w:pPr>
                              <w:rPr>
                                <w:rFonts w:cs="Arial"/>
                                <w:sz w:val="18"/>
                                <w:szCs w:val="18"/>
                              </w:rPr>
                            </w:pPr>
                            <w:r w:rsidRPr="00B129D6">
                              <w:rPr>
                                <w:rFonts w:cs="Arial"/>
                                <w:sz w:val="18"/>
                                <w:szCs w:val="18"/>
                              </w:rPr>
                              <w:t xml:space="preserve">p. </w:t>
                            </w:r>
                            <w:r w:rsidR="00B129D6" w:rsidRPr="00B129D6">
                              <w:rPr>
                                <w:rFonts w:cs="Arial"/>
                                <w:sz w:val="18"/>
                                <w:szCs w:val="18"/>
                              </w:rPr>
                              <w:t>Karolina Durlik</w:t>
                            </w:r>
                            <w:r w:rsidRPr="00B129D6">
                              <w:rPr>
                                <w:rFonts w:cs="Arial"/>
                                <w:sz w:val="18"/>
                                <w:szCs w:val="18"/>
                              </w:rPr>
                              <w:t>, tel. 261 84</w:t>
                            </w:r>
                            <w:r w:rsidR="00B129D6" w:rsidRPr="00B129D6">
                              <w:rPr>
                                <w:rFonts w:cs="Arial"/>
                                <w:sz w:val="18"/>
                                <w:szCs w:val="18"/>
                              </w:rPr>
                              <w:t>8</w:t>
                            </w:r>
                            <w:r w:rsidRPr="00B129D6">
                              <w:rPr>
                                <w:rFonts w:cs="Arial"/>
                                <w:sz w:val="18"/>
                                <w:szCs w:val="18"/>
                              </w:rPr>
                              <w:t xml:space="preserve"> </w:t>
                            </w:r>
                            <w:r w:rsidR="00B129D6" w:rsidRPr="00B129D6">
                              <w:rPr>
                                <w:rFonts w:cs="Arial"/>
                                <w:sz w:val="18"/>
                                <w:szCs w:val="18"/>
                              </w:rPr>
                              <w:t>446</w:t>
                            </w:r>
                            <w:r w:rsidRPr="00B129D6">
                              <w:rPr>
                                <w:rFonts w:cs="Arial"/>
                                <w:sz w:val="18"/>
                                <w:szCs w:val="18"/>
                              </w:rPr>
                              <w:t xml:space="preserve"> </w:t>
                            </w:r>
                            <w:r w:rsidRPr="00B129D6">
                              <w:rPr>
                                <w:rFonts w:cs="Arial"/>
                                <w:sz w:val="18"/>
                                <w:szCs w:val="18"/>
                              </w:rPr>
                              <w:br/>
                              <w:t>T – 2615.</w:t>
                            </w:r>
                            <w:r w:rsidR="00B129D6" w:rsidRPr="00B129D6">
                              <w:rPr>
                                <w:rFonts w:cs="Arial"/>
                                <w:sz w:val="18"/>
                                <w:szCs w:val="18"/>
                              </w:rPr>
                              <w:t>13</w:t>
                            </w:r>
                            <w:r w:rsidRPr="00B129D6">
                              <w:rPr>
                                <w:rFonts w:cs="Arial"/>
                                <w:sz w:val="18"/>
                                <w:szCs w:val="18"/>
                              </w:rPr>
                              <w:t>.2024.</w:t>
                            </w:r>
                            <w:r w:rsidR="00B129D6">
                              <w:rPr>
                                <w:rFonts w:cs="Arial"/>
                                <w:sz w:val="18"/>
                                <w:szCs w:val="18"/>
                              </w:rPr>
                              <w:t>KD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B8A88" id="Pole tekstowe 1" o:spid="_x0000_s1028" type="#_x0000_t202" style="position:absolute;left:0;text-align:left;margin-left:3.35pt;margin-top:29.4pt;width:15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WrGQIAADM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" filled="f" stroked="f" strokeweight=".5pt">
                <v:textbox>
                  <w:txbxContent>
                    <w:p w14:paraId="127E4E97" w14:textId="0D75D9BD" w:rsidR="00664498" w:rsidRPr="00B129D6" w:rsidRDefault="00664498" w:rsidP="00664498">
                      <w:pPr>
                        <w:rPr>
                          <w:rFonts w:cs="Arial"/>
                          <w:sz w:val="18"/>
                          <w:szCs w:val="18"/>
                        </w:rPr>
                      </w:pPr>
                      <w:r w:rsidRPr="00B129D6">
                        <w:rPr>
                          <w:rFonts w:cs="Arial"/>
                          <w:sz w:val="18"/>
                          <w:szCs w:val="18"/>
                        </w:rPr>
                        <w:t xml:space="preserve">p. </w:t>
                      </w:r>
                      <w:r w:rsidR="00B129D6" w:rsidRPr="00B129D6">
                        <w:rPr>
                          <w:rFonts w:cs="Arial"/>
                          <w:sz w:val="18"/>
                          <w:szCs w:val="18"/>
                        </w:rPr>
                        <w:t>Karolina Durlik</w:t>
                      </w:r>
                      <w:r w:rsidRPr="00B129D6">
                        <w:rPr>
                          <w:rFonts w:cs="Arial"/>
                          <w:sz w:val="18"/>
                          <w:szCs w:val="18"/>
                        </w:rPr>
                        <w:t>, tel. 261 84</w:t>
                      </w:r>
                      <w:r w:rsidR="00B129D6" w:rsidRPr="00B129D6">
                        <w:rPr>
                          <w:rFonts w:cs="Arial"/>
                          <w:sz w:val="18"/>
                          <w:szCs w:val="18"/>
                        </w:rPr>
                        <w:t>8</w:t>
                      </w:r>
                      <w:r w:rsidRPr="00B129D6">
                        <w:rPr>
                          <w:rFonts w:cs="Arial"/>
                          <w:sz w:val="18"/>
                          <w:szCs w:val="18"/>
                        </w:rPr>
                        <w:t xml:space="preserve"> </w:t>
                      </w:r>
                      <w:r w:rsidR="00B129D6" w:rsidRPr="00B129D6">
                        <w:rPr>
                          <w:rFonts w:cs="Arial"/>
                          <w:sz w:val="18"/>
                          <w:szCs w:val="18"/>
                        </w:rPr>
                        <w:t>446</w:t>
                      </w:r>
                      <w:r w:rsidRPr="00B129D6">
                        <w:rPr>
                          <w:rFonts w:cs="Arial"/>
                          <w:sz w:val="18"/>
                          <w:szCs w:val="18"/>
                        </w:rPr>
                        <w:t xml:space="preserve"> </w:t>
                      </w:r>
                      <w:r w:rsidRPr="00B129D6">
                        <w:rPr>
                          <w:rFonts w:cs="Arial"/>
                          <w:sz w:val="18"/>
                          <w:szCs w:val="18"/>
                        </w:rPr>
                        <w:br/>
                        <w:t>T – 2615.</w:t>
                      </w:r>
                      <w:r w:rsidR="00B129D6" w:rsidRPr="00B129D6">
                        <w:rPr>
                          <w:rFonts w:cs="Arial"/>
                          <w:sz w:val="18"/>
                          <w:szCs w:val="18"/>
                        </w:rPr>
                        <w:t>13</w:t>
                      </w:r>
                      <w:r w:rsidRPr="00B129D6">
                        <w:rPr>
                          <w:rFonts w:cs="Arial"/>
                          <w:sz w:val="18"/>
                          <w:szCs w:val="18"/>
                        </w:rPr>
                        <w:t>.2024.</w:t>
                      </w:r>
                      <w:r w:rsidR="00B129D6">
                        <w:rPr>
                          <w:rFonts w:cs="Arial"/>
                          <w:sz w:val="18"/>
                          <w:szCs w:val="18"/>
                        </w:rPr>
                        <w:t>KD</w:t>
                      </w:r>
                    </w:p>
                  </w:txbxContent>
                </v:textbox>
              </v:shape>
            </w:pict>
          </mc:Fallback>
        </mc:AlternateContent>
      </w:r>
    </w:p>
    <w:p w14:paraId="0AE621AA" w14:textId="77777777" w:rsidR="00A039E1" w:rsidRDefault="00A039E1" w:rsidP="00993E61">
      <w:pPr>
        <w:jc w:val="right"/>
        <w:rPr>
          <w:rFonts w:cs="Arial"/>
          <w:b/>
          <w:bCs/>
          <w:i/>
          <w:sz w:val="22"/>
          <w:szCs w:val="22"/>
        </w:rPr>
      </w:pPr>
    </w:p>
    <w:p w14:paraId="3A65A556" w14:textId="77777777" w:rsidR="00A039E1" w:rsidRDefault="00A039E1" w:rsidP="00993E61">
      <w:pPr>
        <w:jc w:val="right"/>
        <w:rPr>
          <w:rFonts w:cs="Arial"/>
          <w:b/>
          <w:bCs/>
          <w:i/>
          <w:sz w:val="22"/>
          <w:szCs w:val="22"/>
        </w:rPr>
      </w:pPr>
    </w:p>
    <w:p w14:paraId="44AFB1F5" w14:textId="77777777" w:rsidR="00A039E1" w:rsidRDefault="00A039E1" w:rsidP="00993E61">
      <w:pPr>
        <w:jc w:val="right"/>
        <w:rPr>
          <w:rFonts w:cs="Arial"/>
          <w:b/>
          <w:bCs/>
          <w:i/>
          <w:sz w:val="22"/>
          <w:szCs w:val="22"/>
        </w:rPr>
      </w:pPr>
    </w:p>
    <w:p w14:paraId="0958C2B7" w14:textId="77777777" w:rsidR="00A039E1" w:rsidRDefault="00A039E1" w:rsidP="00993E61">
      <w:pPr>
        <w:jc w:val="right"/>
        <w:rPr>
          <w:rFonts w:cs="Arial"/>
          <w:b/>
          <w:bCs/>
          <w:i/>
          <w:sz w:val="22"/>
          <w:szCs w:val="22"/>
        </w:rPr>
      </w:pPr>
    </w:p>
    <w:p w14:paraId="480BDD91" w14:textId="234AD84D" w:rsidR="00993E61" w:rsidRPr="00695418" w:rsidRDefault="00763CF3" w:rsidP="00993E61">
      <w:pPr>
        <w:jc w:val="right"/>
        <w:rPr>
          <w:rFonts w:cs="Arial"/>
          <w:b/>
          <w:bCs/>
          <w:sz w:val="22"/>
          <w:szCs w:val="22"/>
        </w:rPr>
      </w:pPr>
      <w:r w:rsidRPr="00695418">
        <w:rPr>
          <w:rFonts w:cs="Arial"/>
          <w:b/>
          <w:bCs/>
          <w:i/>
          <w:sz w:val="22"/>
          <w:szCs w:val="22"/>
        </w:rPr>
        <w:t>Z</w:t>
      </w:r>
      <w:r w:rsidR="00993E61" w:rsidRPr="00695418">
        <w:rPr>
          <w:rFonts w:cs="Arial"/>
          <w:b/>
          <w:bCs/>
          <w:i/>
          <w:sz w:val="22"/>
          <w:szCs w:val="22"/>
        </w:rPr>
        <w:t>ałącznik nr 1 do Zaproszenia do składania ofert</w:t>
      </w:r>
      <w:r w:rsidR="00993E61" w:rsidRPr="00695418">
        <w:rPr>
          <w:rFonts w:cs="Arial"/>
          <w:b/>
          <w:bCs/>
          <w:sz w:val="22"/>
          <w:szCs w:val="22"/>
        </w:rPr>
        <w:t xml:space="preserve"> </w:t>
      </w:r>
    </w:p>
    <w:p w14:paraId="645AB567" w14:textId="77777777" w:rsidR="008A027A" w:rsidRPr="00695418" w:rsidRDefault="008A027A" w:rsidP="008A027A">
      <w:pPr>
        <w:spacing w:before="240"/>
        <w:jc w:val="center"/>
        <w:rPr>
          <w:rFonts w:eastAsia="Calibri" w:cs="Arial"/>
          <w:b/>
        </w:rPr>
      </w:pPr>
      <w:r w:rsidRPr="00695418">
        <w:rPr>
          <w:rFonts w:eastAsia="Calibri" w:cs="Arial"/>
          <w:b/>
        </w:rPr>
        <w:t>OPIS PRZEDMIOTU ZAMÓWIENIA</w:t>
      </w:r>
    </w:p>
    <w:p w14:paraId="19D4D2D0" w14:textId="14A83D46" w:rsidR="00763CF3" w:rsidRPr="00695418" w:rsidRDefault="00763CF3" w:rsidP="0036120B">
      <w:pPr>
        <w:jc w:val="right"/>
        <w:rPr>
          <w:rFonts w:cs="Arial"/>
          <w:b/>
          <w:bCs/>
          <w:i/>
          <w:sz w:val="22"/>
          <w:szCs w:val="22"/>
        </w:rPr>
      </w:pPr>
    </w:p>
    <w:p w14:paraId="2717E87B" w14:textId="77777777" w:rsidR="0015352C" w:rsidRPr="00695418" w:rsidRDefault="0015352C" w:rsidP="0036120B">
      <w:pPr>
        <w:jc w:val="right"/>
        <w:rPr>
          <w:rFonts w:cs="Arial"/>
          <w:b/>
          <w:bCs/>
          <w:i/>
          <w:sz w:val="22"/>
          <w:szCs w:val="22"/>
        </w:rPr>
      </w:pPr>
    </w:p>
    <w:p w14:paraId="7E8A1C43" w14:textId="77777777" w:rsidR="00A039E1" w:rsidRPr="001A198F" w:rsidRDefault="00A039E1" w:rsidP="00A039E1">
      <w:pPr>
        <w:spacing w:line="276" w:lineRule="auto"/>
        <w:jc w:val="both"/>
        <w:rPr>
          <w:rFonts w:cs="Arial"/>
          <w:b/>
          <w:bCs/>
        </w:rPr>
      </w:pPr>
      <w:r w:rsidRPr="000228FC">
        <w:rPr>
          <w:rFonts w:cs="Arial"/>
          <w:b/>
          <w:bCs/>
        </w:rPr>
        <w:t>Plotery</w:t>
      </w:r>
    </w:p>
    <w:tbl>
      <w:tblPr>
        <w:tblStyle w:val="Tabela-Siatka3"/>
        <w:tblW w:w="5163" w:type="pct"/>
        <w:tblInd w:w="-5" w:type="dxa"/>
        <w:tblLook w:val="04A0" w:firstRow="1" w:lastRow="0" w:firstColumn="1" w:lastColumn="0" w:noHBand="0" w:noVBand="1"/>
      </w:tblPr>
      <w:tblGrid>
        <w:gridCol w:w="971"/>
        <w:gridCol w:w="5237"/>
        <w:gridCol w:w="1658"/>
        <w:gridCol w:w="1489"/>
      </w:tblGrid>
      <w:tr w:rsidR="00A039E1" w:rsidRPr="006B6F3F" w14:paraId="7A4BB53C" w14:textId="77777777" w:rsidTr="001E68A6">
        <w:trPr>
          <w:trHeight w:val="303"/>
        </w:trPr>
        <w:tc>
          <w:tcPr>
            <w:tcW w:w="519" w:type="pct"/>
            <w:vMerge w:val="restart"/>
            <w:vAlign w:val="center"/>
          </w:tcPr>
          <w:p w14:paraId="136B3DE4" w14:textId="77777777" w:rsidR="00A039E1" w:rsidRPr="001A198F" w:rsidRDefault="00A039E1" w:rsidP="001E68A6">
            <w:pPr>
              <w:autoSpaceDE w:val="0"/>
              <w:autoSpaceDN w:val="0"/>
              <w:adjustRightInd w:val="0"/>
              <w:spacing w:line="240" w:lineRule="exact"/>
              <w:jc w:val="center"/>
              <w:rPr>
                <w:rFonts w:eastAsiaTheme="minorEastAsia" w:cs="Arial"/>
                <w:b/>
                <w:bCs/>
                <w:sz w:val="22"/>
                <w:szCs w:val="22"/>
              </w:rPr>
            </w:pPr>
            <w:r w:rsidRPr="000228FC">
              <w:rPr>
                <w:rFonts w:eastAsiaTheme="minorEastAsia" w:cs="Arial"/>
                <w:b/>
                <w:bCs/>
              </w:rPr>
              <w:t>Lp.</w:t>
            </w:r>
          </w:p>
        </w:tc>
        <w:tc>
          <w:tcPr>
            <w:tcW w:w="2799" w:type="pct"/>
            <w:vMerge w:val="restart"/>
            <w:vAlign w:val="center"/>
          </w:tcPr>
          <w:p w14:paraId="1432031C" w14:textId="77777777" w:rsidR="00A039E1" w:rsidRPr="001A198F" w:rsidRDefault="00A039E1" w:rsidP="001E68A6">
            <w:pPr>
              <w:autoSpaceDE w:val="0"/>
              <w:autoSpaceDN w:val="0"/>
              <w:adjustRightInd w:val="0"/>
              <w:spacing w:line="240" w:lineRule="exact"/>
              <w:jc w:val="center"/>
              <w:rPr>
                <w:rFonts w:eastAsiaTheme="minorEastAsia" w:cs="Arial"/>
                <w:b/>
                <w:bCs/>
                <w:sz w:val="22"/>
                <w:szCs w:val="22"/>
              </w:rPr>
            </w:pPr>
            <w:r w:rsidRPr="000228FC">
              <w:rPr>
                <w:rFonts w:eastAsiaTheme="minorEastAsia" w:cs="Arial"/>
                <w:b/>
                <w:bCs/>
              </w:rPr>
              <w:t>Nazwa Asortymentu</w:t>
            </w:r>
          </w:p>
        </w:tc>
        <w:tc>
          <w:tcPr>
            <w:tcW w:w="1682" w:type="pct"/>
            <w:gridSpan w:val="2"/>
            <w:vAlign w:val="center"/>
          </w:tcPr>
          <w:p w14:paraId="5DAE1440" w14:textId="77777777" w:rsidR="00A039E1" w:rsidRPr="001A198F" w:rsidRDefault="00A039E1" w:rsidP="001E68A6">
            <w:pPr>
              <w:autoSpaceDE w:val="0"/>
              <w:autoSpaceDN w:val="0"/>
              <w:adjustRightInd w:val="0"/>
              <w:spacing w:line="240" w:lineRule="exact"/>
              <w:jc w:val="center"/>
              <w:rPr>
                <w:rFonts w:eastAsiaTheme="minorEastAsia" w:cs="Arial"/>
                <w:b/>
                <w:bCs/>
                <w:sz w:val="22"/>
                <w:szCs w:val="22"/>
              </w:rPr>
            </w:pPr>
            <w:r w:rsidRPr="000228FC">
              <w:rPr>
                <w:rFonts w:eastAsiaTheme="minorEastAsia" w:cs="Arial"/>
                <w:b/>
                <w:bCs/>
                <w:sz w:val="22"/>
                <w:szCs w:val="22"/>
              </w:rPr>
              <w:t>Ilość sztuk</w:t>
            </w:r>
          </w:p>
        </w:tc>
      </w:tr>
      <w:tr w:rsidR="00A039E1" w:rsidRPr="006B6F3F" w14:paraId="2BDE051D" w14:textId="77777777" w:rsidTr="001E68A6">
        <w:trPr>
          <w:trHeight w:val="303"/>
        </w:trPr>
        <w:tc>
          <w:tcPr>
            <w:tcW w:w="519" w:type="pct"/>
            <w:vMerge/>
            <w:vAlign w:val="center"/>
          </w:tcPr>
          <w:p w14:paraId="4574C4C5" w14:textId="77777777" w:rsidR="00A039E1" w:rsidRPr="006B6F3F" w:rsidRDefault="00A039E1" w:rsidP="001E68A6">
            <w:pPr>
              <w:autoSpaceDE w:val="0"/>
              <w:autoSpaceDN w:val="0"/>
              <w:adjustRightInd w:val="0"/>
              <w:spacing w:line="240" w:lineRule="exact"/>
              <w:jc w:val="center"/>
              <w:rPr>
                <w:rFonts w:eastAsiaTheme="minorEastAsia" w:cs="Arial"/>
                <w:b/>
              </w:rPr>
            </w:pPr>
          </w:p>
        </w:tc>
        <w:tc>
          <w:tcPr>
            <w:tcW w:w="2799" w:type="pct"/>
            <w:vMerge/>
            <w:vAlign w:val="center"/>
          </w:tcPr>
          <w:p w14:paraId="2BAD8AB7" w14:textId="77777777" w:rsidR="00A039E1" w:rsidRPr="006B6F3F" w:rsidRDefault="00A039E1" w:rsidP="001E68A6">
            <w:pPr>
              <w:autoSpaceDE w:val="0"/>
              <w:autoSpaceDN w:val="0"/>
              <w:adjustRightInd w:val="0"/>
              <w:spacing w:line="240" w:lineRule="exact"/>
              <w:jc w:val="center"/>
              <w:rPr>
                <w:rFonts w:eastAsiaTheme="minorEastAsia" w:cs="Arial"/>
                <w:b/>
              </w:rPr>
            </w:pPr>
          </w:p>
        </w:tc>
        <w:tc>
          <w:tcPr>
            <w:tcW w:w="886" w:type="pct"/>
            <w:vAlign w:val="center"/>
          </w:tcPr>
          <w:p w14:paraId="3BAF5D75" w14:textId="77777777" w:rsidR="00A039E1" w:rsidRPr="001A198F" w:rsidRDefault="00A039E1" w:rsidP="001E68A6">
            <w:pPr>
              <w:autoSpaceDE w:val="0"/>
              <w:autoSpaceDN w:val="0"/>
              <w:adjustRightInd w:val="0"/>
              <w:spacing w:line="240" w:lineRule="exact"/>
              <w:jc w:val="center"/>
              <w:rPr>
                <w:rFonts w:eastAsiaTheme="minorEastAsia" w:cs="Arial"/>
                <w:b/>
                <w:bCs/>
              </w:rPr>
            </w:pPr>
            <w:r w:rsidRPr="000228FC">
              <w:rPr>
                <w:rFonts w:eastAsiaTheme="minorEastAsia" w:cs="Arial"/>
                <w:b/>
                <w:bCs/>
              </w:rPr>
              <w:t>podstawowa</w:t>
            </w:r>
          </w:p>
        </w:tc>
        <w:tc>
          <w:tcPr>
            <w:tcW w:w="796" w:type="pct"/>
            <w:vAlign w:val="center"/>
          </w:tcPr>
          <w:p w14:paraId="51A11636" w14:textId="77777777" w:rsidR="00A039E1" w:rsidRPr="001A198F" w:rsidRDefault="00A039E1" w:rsidP="001E68A6">
            <w:pPr>
              <w:autoSpaceDE w:val="0"/>
              <w:autoSpaceDN w:val="0"/>
              <w:adjustRightInd w:val="0"/>
              <w:spacing w:line="240" w:lineRule="exact"/>
              <w:jc w:val="center"/>
              <w:rPr>
                <w:rFonts w:eastAsiaTheme="minorEastAsia" w:cs="Arial"/>
                <w:b/>
                <w:bCs/>
              </w:rPr>
            </w:pPr>
            <w:r w:rsidRPr="000228FC">
              <w:rPr>
                <w:rFonts w:eastAsiaTheme="minorEastAsia" w:cs="Arial"/>
                <w:b/>
                <w:bCs/>
              </w:rPr>
              <w:t>opcje</w:t>
            </w:r>
          </w:p>
        </w:tc>
      </w:tr>
      <w:tr w:rsidR="00A039E1" w:rsidRPr="006B6F3F" w14:paraId="0430EC11" w14:textId="77777777" w:rsidTr="001E68A6">
        <w:trPr>
          <w:trHeight w:val="303"/>
        </w:trPr>
        <w:tc>
          <w:tcPr>
            <w:tcW w:w="519" w:type="pct"/>
            <w:vAlign w:val="center"/>
          </w:tcPr>
          <w:p w14:paraId="7F76E7CC" w14:textId="77777777" w:rsidR="00A039E1" w:rsidRPr="001A198F" w:rsidRDefault="00A039E1" w:rsidP="001E68A6">
            <w:pPr>
              <w:autoSpaceDE w:val="0"/>
              <w:autoSpaceDN w:val="0"/>
              <w:adjustRightInd w:val="0"/>
              <w:spacing w:line="240" w:lineRule="exact"/>
              <w:jc w:val="center"/>
              <w:rPr>
                <w:rFonts w:eastAsiaTheme="minorEastAsia" w:cs="Arial"/>
              </w:rPr>
            </w:pPr>
            <w:r>
              <w:rPr>
                <w:rFonts w:eastAsiaTheme="minorEastAsia" w:cs="Arial"/>
              </w:rPr>
              <w:t>1.1.</w:t>
            </w:r>
          </w:p>
        </w:tc>
        <w:tc>
          <w:tcPr>
            <w:tcW w:w="2799" w:type="pct"/>
            <w:vAlign w:val="center"/>
          </w:tcPr>
          <w:p w14:paraId="0FA77B24" w14:textId="77777777" w:rsidR="00A039E1" w:rsidRPr="00F21CB0" w:rsidRDefault="00A039E1" w:rsidP="001E68A6">
            <w:pPr>
              <w:autoSpaceDE w:val="0"/>
              <w:autoSpaceDN w:val="0"/>
              <w:adjustRightInd w:val="0"/>
              <w:spacing w:line="240" w:lineRule="exact"/>
              <w:jc w:val="both"/>
              <w:rPr>
                <w:rFonts w:cs="Arial"/>
              </w:rPr>
            </w:pPr>
            <w:r w:rsidRPr="00894874">
              <w:rPr>
                <w:rFonts w:cs="Arial"/>
              </w:rPr>
              <w:t>Ploter PL5 (1,5m/60")</w:t>
            </w:r>
          </w:p>
        </w:tc>
        <w:tc>
          <w:tcPr>
            <w:tcW w:w="886" w:type="pct"/>
            <w:shd w:val="clear" w:color="auto" w:fill="auto"/>
            <w:vAlign w:val="center"/>
          </w:tcPr>
          <w:p w14:paraId="272BDBA3" w14:textId="77777777" w:rsidR="00A039E1" w:rsidRPr="001A198F" w:rsidRDefault="00A039E1" w:rsidP="001E68A6">
            <w:pPr>
              <w:tabs>
                <w:tab w:val="left" w:pos="730"/>
              </w:tabs>
              <w:autoSpaceDE w:val="0"/>
              <w:autoSpaceDN w:val="0"/>
              <w:adjustRightInd w:val="0"/>
              <w:jc w:val="center"/>
              <w:rPr>
                <w:rFonts w:eastAsiaTheme="minorEastAsia" w:cs="Arial"/>
                <w:color w:val="FF0000"/>
              </w:rPr>
            </w:pPr>
            <w:r w:rsidRPr="33B3D3E7">
              <w:rPr>
                <w:rFonts w:eastAsiaTheme="minorEastAsia" w:cs="Arial"/>
              </w:rPr>
              <w:t>1</w:t>
            </w:r>
          </w:p>
        </w:tc>
        <w:tc>
          <w:tcPr>
            <w:tcW w:w="796" w:type="pct"/>
            <w:vAlign w:val="center"/>
          </w:tcPr>
          <w:p w14:paraId="5895C199" w14:textId="77777777" w:rsidR="00A039E1" w:rsidRPr="001A198F" w:rsidRDefault="00A039E1" w:rsidP="001E68A6">
            <w:pPr>
              <w:jc w:val="center"/>
              <w:rPr>
                <w:rFonts w:cs="Arial"/>
                <w:color w:val="000000"/>
              </w:rPr>
            </w:pPr>
            <w:r w:rsidRPr="000228FC">
              <w:rPr>
                <w:rFonts w:cs="Arial"/>
                <w:color w:val="000000"/>
              </w:rPr>
              <w:t>0</w:t>
            </w:r>
          </w:p>
        </w:tc>
      </w:tr>
    </w:tbl>
    <w:p w14:paraId="63DD07B7" w14:textId="77777777" w:rsidR="00A039E1" w:rsidRDefault="00A039E1" w:rsidP="00A039E1">
      <w:pPr>
        <w:spacing w:line="276" w:lineRule="auto"/>
        <w:jc w:val="both"/>
        <w:rPr>
          <w:rFonts w:cs="Arial"/>
          <w:b/>
          <w:bCs/>
        </w:rPr>
      </w:pPr>
    </w:p>
    <w:p w14:paraId="317DD285" w14:textId="77777777" w:rsidR="00A039E1" w:rsidRPr="00B16939" w:rsidRDefault="00A039E1" w:rsidP="00A039E1">
      <w:pPr>
        <w:pStyle w:val="Akapitzlist"/>
        <w:numPr>
          <w:ilvl w:val="1"/>
          <w:numId w:val="138"/>
        </w:numPr>
        <w:spacing w:line="276" w:lineRule="auto"/>
        <w:contextualSpacing/>
        <w:jc w:val="both"/>
        <w:rPr>
          <w:rFonts w:ascii="Arial" w:hAnsi="Arial" w:cs="Arial"/>
          <w:b/>
          <w:bCs/>
        </w:rPr>
      </w:pPr>
      <w:r w:rsidRPr="00B16939">
        <w:rPr>
          <w:rFonts w:ascii="Arial" w:hAnsi="Arial" w:cs="Arial"/>
          <w:b/>
          <w:bCs/>
        </w:rPr>
        <w:t xml:space="preserve"> Ploter PL5 (1,5m/60")</w:t>
      </w:r>
    </w:p>
    <w:tbl>
      <w:tblPr>
        <w:tblStyle w:val="TableGrid0"/>
        <w:tblW w:w="9072" w:type="dxa"/>
        <w:tblInd w:w="-5" w:type="dxa"/>
        <w:tblCellMar>
          <w:top w:w="5" w:type="dxa"/>
          <w:left w:w="67" w:type="dxa"/>
          <w:right w:w="18" w:type="dxa"/>
        </w:tblCellMar>
        <w:tblLook w:val="04A0" w:firstRow="1" w:lastRow="0" w:firstColumn="1" w:lastColumn="0" w:noHBand="0" w:noVBand="1"/>
      </w:tblPr>
      <w:tblGrid>
        <w:gridCol w:w="2663"/>
        <w:gridCol w:w="6409"/>
      </w:tblGrid>
      <w:tr w:rsidR="00A039E1" w:rsidRPr="00894874" w14:paraId="3FBC0E82" w14:textId="77777777" w:rsidTr="001E68A6">
        <w:trPr>
          <w:trHeight w:val="215"/>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3020664" w14:textId="77777777" w:rsidR="00A039E1" w:rsidRPr="00D53BBD" w:rsidRDefault="00A039E1" w:rsidP="001E68A6">
            <w:pPr>
              <w:spacing w:line="259" w:lineRule="auto"/>
              <w:ind w:left="2"/>
              <w:rPr>
                <w:rFonts w:cs="Arial"/>
                <w:sz w:val="18"/>
                <w:szCs w:val="18"/>
              </w:rPr>
            </w:pPr>
            <w:r w:rsidRPr="000228FC">
              <w:rPr>
                <w:rFonts w:cs="Arial"/>
                <w:b/>
                <w:bCs/>
                <w:sz w:val="18"/>
                <w:szCs w:val="18"/>
              </w:rPr>
              <w:t>Ploter PL5 (parametry minimalne)</w:t>
            </w:r>
            <w:r w:rsidRPr="00D53BBD">
              <w:rPr>
                <w:rFonts w:cs="Arial"/>
                <w:sz w:val="18"/>
                <w:szCs w:val="18"/>
              </w:rPr>
              <w:t xml:space="preserve"> </w:t>
            </w:r>
          </w:p>
        </w:tc>
      </w:tr>
      <w:tr w:rsidR="00A039E1" w:rsidRPr="00894874" w14:paraId="32AF246C" w14:textId="77777777" w:rsidTr="001E68A6">
        <w:trPr>
          <w:trHeight w:val="217"/>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6573" w14:textId="77777777" w:rsidR="00A039E1" w:rsidRPr="00894874" w:rsidRDefault="00A039E1" w:rsidP="001E68A6">
            <w:pPr>
              <w:ind w:left="2"/>
              <w:rPr>
                <w:rFonts w:cs="Arial"/>
              </w:rPr>
            </w:pPr>
            <w:r w:rsidRPr="000228FC">
              <w:rPr>
                <w:rFonts w:cs="Arial"/>
                <w:sz w:val="18"/>
                <w:szCs w:val="18"/>
              </w:rPr>
              <w:t xml:space="preserve">Format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1A68D" w14:textId="77777777" w:rsidR="00A039E1" w:rsidRPr="00894874" w:rsidRDefault="00A039E1" w:rsidP="001E68A6">
            <w:pPr>
              <w:ind w:left="5"/>
              <w:rPr>
                <w:rFonts w:cs="Arial"/>
              </w:rPr>
            </w:pPr>
            <w:r w:rsidRPr="000228FC">
              <w:rPr>
                <w:rFonts w:cs="Arial"/>
                <w:sz w:val="18"/>
                <w:szCs w:val="18"/>
              </w:rPr>
              <w:t xml:space="preserve">max 1524 mm (60”) </w:t>
            </w:r>
          </w:p>
        </w:tc>
      </w:tr>
      <w:tr w:rsidR="00A039E1" w:rsidRPr="00894874" w14:paraId="7018F5C2" w14:textId="77777777" w:rsidTr="001E68A6">
        <w:trPr>
          <w:trHeight w:val="218"/>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51BBB" w14:textId="77777777" w:rsidR="00A039E1" w:rsidRPr="00894874" w:rsidRDefault="00A039E1" w:rsidP="001E68A6">
            <w:pPr>
              <w:ind w:left="2"/>
              <w:rPr>
                <w:rFonts w:cs="Arial"/>
              </w:rPr>
            </w:pPr>
            <w:r w:rsidRPr="000228FC">
              <w:rPr>
                <w:rFonts w:cs="Arial"/>
                <w:sz w:val="18"/>
                <w:szCs w:val="18"/>
              </w:rPr>
              <w:t xml:space="preserve">Technologia druku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575E7" w14:textId="77777777" w:rsidR="00A039E1" w:rsidRPr="00894874" w:rsidRDefault="00A039E1" w:rsidP="001E68A6">
            <w:pPr>
              <w:ind w:left="5"/>
              <w:rPr>
                <w:rFonts w:cs="Arial"/>
              </w:rPr>
            </w:pPr>
            <w:r w:rsidRPr="000228FC">
              <w:rPr>
                <w:rFonts w:cs="Arial"/>
                <w:sz w:val="18"/>
                <w:szCs w:val="18"/>
              </w:rPr>
              <w:t xml:space="preserve">6-kolorowy druk pigmentowy </w:t>
            </w:r>
          </w:p>
        </w:tc>
      </w:tr>
      <w:tr w:rsidR="00A039E1" w:rsidRPr="00894874" w14:paraId="2500DF06" w14:textId="77777777" w:rsidTr="001E68A6">
        <w:trPr>
          <w:trHeight w:val="216"/>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0153" w14:textId="77777777" w:rsidR="00A039E1" w:rsidRPr="00894874" w:rsidRDefault="00A039E1" w:rsidP="001E68A6">
            <w:pPr>
              <w:ind w:left="2"/>
              <w:rPr>
                <w:rFonts w:cs="Arial"/>
              </w:rPr>
            </w:pPr>
            <w:r w:rsidRPr="000228FC">
              <w:rPr>
                <w:rFonts w:cs="Arial"/>
                <w:sz w:val="18"/>
                <w:szCs w:val="18"/>
              </w:rPr>
              <w:t xml:space="preserve">Trwałość głowicy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48BB7" w14:textId="77777777" w:rsidR="00A039E1" w:rsidRPr="00894874" w:rsidRDefault="00A039E1" w:rsidP="001E68A6">
            <w:pPr>
              <w:ind w:left="5"/>
              <w:rPr>
                <w:rFonts w:cs="Arial"/>
              </w:rPr>
            </w:pPr>
            <w:r w:rsidRPr="000228FC">
              <w:rPr>
                <w:rFonts w:cs="Arial"/>
                <w:sz w:val="18"/>
                <w:szCs w:val="18"/>
              </w:rPr>
              <w:t xml:space="preserve">20 000 m2 </w:t>
            </w:r>
          </w:p>
        </w:tc>
      </w:tr>
      <w:tr w:rsidR="00A039E1" w:rsidRPr="00894874" w14:paraId="6BBB6F88" w14:textId="77777777" w:rsidTr="001E68A6">
        <w:trPr>
          <w:trHeight w:val="216"/>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8A041" w14:textId="77777777" w:rsidR="00A039E1" w:rsidRPr="00894874" w:rsidRDefault="00A039E1" w:rsidP="001E68A6">
            <w:pPr>
              <w:ind w:left="2"/>
              <w:rPr>
                <w:rFonts w:cs="Arial"/>
              </w:rPr>
            </w:pPr>
            <w:r w:rsidRPr="000228FC">
              <w:rPr>
                <w:rFonts w:cs="Arial"/>
                <w:sz w:val="18"/>
                <w:szCs w:val="18"/>
              </w:rPr>
              <w:t xml:space="preserve">Rozdzielczość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8A480" w14:textId="77777777" w:rsidR="00A039E1" w:rsidRPr="00894874" w:rsidRDefault="00A039E1" w:rsidP="001E68A6">
            <w:pPr>
              <w:ind w:left="5"/>
              <w:rPr>
                <w:rFonts w:cs="Arial"/>
              </w:rPr>
            </w:pPr>
            <w:r w:rsidRPr="000228FC">
              <w:rPr>
                <w:rFonts w:cs="Arial"/>
                <w:sz w:val="18"/>
                <w:szCs w:val="18"/>
              </w:rPr>
              <w:t xml:space="preserve">min 2400 x 1200 dpi </w:t>
            </w:r>
          </w:p>
        </w:tc>
      </w:tr>
      <w:tr w:rsidR="00A039E1" w:rsidRPr="00894874" w14:paraId="1C1D4B80" w14:textId="77777777" w:rsidTr="001E68A6">
        <w:trPr>
          <w:trHeight w:val="425"/>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949E" w14:textId="77777777" w:rsidR="00A039E1" w:rsidRPr="00894874" w:rsidRDefault="00A039E1" w:rsidP="001E68A6">
            <w:pPr>
              <w:ind w:left="2"/>
              <w:rPr>
                <w:rFonts w:cs="Arial"/>
              </w:rPr>
            </w:pPr>
            <w:r w:rsidRPr="000228FC">
              <w:rPr>
                <w:rFonts w:cs="Arial"/>
                <w:sz w:val="18"/>
                <w:szCs w:val="18"/>
              </w:rPr>
              <w:t xml:space="preserve">Pamięć  </w:t>
            </w:r>
          </w:p>
          <w:p w14:paraId="2DFC2D91" w14:textId="77777777" w:rsidR="00A039E1" w:rsidRPr="00894874" w:rsidRDefault="00A039E1" w:rsidP="001E68A6">
            <w:pPr>
              <w:ind w:left="2"/>
              <w:rPr>
                <w:rFonts w:cs="Arial"/>
              </w:rPr>
            </w:pPr>
            <w:r w:rsidRPr="00894874">
              <w:rPr>
                <w:rFonts w:cs="Arial"/>
                <w:sz w:val="18"/>
              </w:rPr>
              <w:t xml:space="preserve">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E80C" w14:textId="77777777" w:rsidR="00A039E1" w:rsidRPr="00894874" w:rsidRDefault="00A039E1" w:rsidP="001E68A6">
            <w:pPr>
              <w:spacing w:after="3"/>
              <w:ind w:left="5"/>
              <w:rPr>
                <w:rFonts w:cs="Arial"/>
              </w:rPr>
            </w:pPr>
            <w:r w:rsidRPr="000228FC">
              <w:rPr>
                <w:rFonts w:cs="Arial"/>
                <w:sz w:val="18"/>
                <w:szCs w:val="18"/>
              </w:rPr>
              <w:t xml:space="preserve">RAM 4 GB </w:t>
            </w:r>
          </w:p>
          <w:p w14:paraId="730EDC10" w14:textId="77777777" w:rsidR="00A039E1" w:rsidRPr="00894874" w:rsidRDefault="00A039E1" w:rsidP="001E68A6">
            <w:pPr>
              <w:ind w:left="5"/>
              <w:rPr>
                <w:rFonts w:cs="Arial"/>
              </w:rPr>
            </w:pPr>
            <w:r w:rsidRPr="000228FC">
              <w:rPr>
                <w:rFonts w:cs="Arial"/>
                <w:sz w:val="18"/>
                <w:szCs w:val="18"/>
              </w:rPr>
              <w:t xml:space="preserve">dysk twardy, nie mniej niż 500 GB(preferowany SSD) </w:t>
            </w:r>
          </w:p>
        </w:tc>
      </w:tr>
      <w:tr w:rsidR="00A039E1" w:rsidRPr="00894874" w14:paraId="752FB409" w14:textId="77777777" w:rsidTr="001E68A6">
        <w:trPr>
          <w:trHeight w:val="218"/>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62061" w14:textId="77777777" w:rsidR="00A039E1" w:rsidRPr="00894874" w:rsidRDefault="00A039E1" w:rsidP="001E68A6">
            <w:pPr>
              <w:ind w:left="2"/>
              <w:rPr>
                <w:rFonts w:cs="Arial"/>
              </w:rPr>
            </w:pPr>
            <w:r w:rsidRPr="000228FC">
              <w:rPr>
                <w:rFonts w:cs="Arial"/>
                <w:sz w:val="18"/>
                <w:szCs w:val="18"/>
              </w:rPr>
              <w:t xml:space="preserve">Szerokość mediów: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4E987" w14:textId="77777777" w:rsidR="00A039E1" w:rsidRPr="00894874" w:rsidRDefault="00A039E1" w:rsidP="001E68A6">
            <w:pPr>
              <w:ind w:left="5"/>
              <w:rPr>
                <w:rFonts w:cs="Arial"/>
              </w:rPr>
            </w:pPr>
            <w:r w:rsidRPr="000228FC">
              <w:rPr>
                <w:rFonts w:cs="Arial"/>
                <w:sz w:val="18"/>
                <w:szCs w:val="18"/>
              </w:rPr>
              <w:t xml:space="preserve">280–1524 mm </w:t>
            </w:r>
          </w:p>
        </w:tc>
      </w:tr>
      <w:tr w:rsidR="00A039E1" w:rsidRPr="00894874" w14:paraId="3559FD33" w14:textId="77777777" w:rsidTr="001E68A6">
        <w:trPr>
          <w:trHeight w:val="216"/>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AAEDC" w14:textId="77777777" w:rsidR="00A039E1" w:rsidRPr="00894874" w:rsidRDefault="00A039E1" w:rsidP="001E68A6">
            <w:pPr>
              <w:ind w:left="2"/>
              <w:rPr>
                <w:rFonts w:cs="Arial"/>
              </w:rPr>
            </w:pPr>
            <w:r w:rsidRPr="000228FC">
              <w:rPr>
                <w:rFonts w:cs="Arial"/>
                <w:sz w:val="18"/>
                <w:szCs w:val="18"/>
              </w:rPr>
              <w:t xml:space="preserve">Grubość mediów: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315DA" w14:textId="77777777" w:rsidR="00A039E1" w:rsidRPr="00894874" w:rsidRDefault="00A039E1" w:rsidP="001E68A6">
            <w:pPr>
              <w:ind w:left="5"/>
              <w:rPr>
                <w:rFonts w:cs="Arial"/>
              </w:rPr>
            </w:pPr>
            <w:r w:rsidRPr="000228FC">
              <w:rPr>
                <w:rFonts w:cs="Arial"/>
                <w:sz w:val="18"/>
                <w:szCs w:val="18"/>
              </w:rPr>
              <w:t xml:space="preserve">80-500 g/m2 </w:t>
            </w:r>
          </w:p>
        </w:tc>
      </w:tr>
      <w:tr w:rsidR="00A039E1" w:rsidRPr="00894874" w14:paraId="0E9B4346" w14:textId="77777777" w:rsidTr="001E68A6">
        <w:trPr>
          <w:trHeight w:val="216"/>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35F6C" w14:textId="77777777" w:rsidR="00A039E1" w:rsidRPr="00894874" w:rsidRDefault="00A039E1" w:rsidP="001E68A6">
            <w:pPr>
              <w:ind w:left="2"/>
              <w:rPr>
                <w:rFonts w:cs="Arial"/>
              </w:rPr>
            </w:pPr>
            <w:r w:rsidRPr="000228FC">
              <w:rPr>
                <w:rFonts w:cs="Arial"/>
                <w:sz w:val="18"/>
                <w:szCs w:val="18"/>
              </w:rPr>
              <w:t xml:space="preserve">Podawanie papieru: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0A088" w14:textId="77777777" w:rsidR="00A039E1" w:rsidRPr="00894874" w:rsidRDefault="00A039E1" w:rsidP="001E68A6">
            <w:pPr>
              <w:ind w:left="5"/>
              <w:rPr>
                <w:rFonts w:cs="Arial"/>
              </w:rPr>
            </w:pPr>
            <w:r w:rsidRPr="000228FC">
              <w:rPr>
                <w:rFonts w:cs="Arial"/>
                <w:sz w:val="18"/>
                <w:szCs w:val="18"/>
              </w:rPr>
              <w:t xml:space="preserve">2 rolki z automatycznym obcinaniem oraz podajnik pojedynczych arkuszy </w:t>
            </w:r>
          </w:p>
        </w:tc>
      </w:tr>
      <w:tr w:rsidR="00A039E1" w:rsidRPr="00894874" w14:paraId="0807FB06" w14:textId="77777777" w:rsidTr="001E68A6">
        <w:trPr>
          <w:trHeight w:val="218"/>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07AF1" w14:textId="77777777" w:rsidR="00A039E1" w:rsidRPr="00894874" w:rsidRDefault="00A039E1" w:rsidP="001E68A6">
            <w:pPr>
              <w:ind w:left="2"/>
              <w:rPr>
                <w:rFonts w:cs="Arial"/>
              </w:rPr>
            </w:pPr>
            <w:r w:rsidRPr="000228FC">
              <w:rPr>
                <w:rFonts w:cs="Arial"/>
                <w:sz w:val="18"/>
                <w:szCs w:val="18"/>
              </w:rPr>
              <w:t xml:space="preserve">Obsługiwane media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95753" w14:textId="77777777" w:rsidR="00A039E1" w:rsidRPr="00894874" w:rsidRDefault="00A039E1" w:rsidP="001E68A6">
            <w:pPr>
              <w:ind w:left="5"/>
              <w:rPr>
                <w:rFonts w:cs="Arial"/>
              </w:rPr>
            </w:pPr>
            <w:r w:rsidRPr="000228FC">
              <w:rPr>
                <w:rFonts w:cs="Arial"/>
                <w:sz w:val="18"/>
                <w:szCs w:val="18"/>
              </w:rPr>
              <w:t xml:space="preserve">papiery powlekane i niepowlekane, nabłyszczane, folie </w:t>
            </w:r>
          </w:p>
        </w:tc>
      </w:tr>
      <w:tr w:rsidR="00A039E1" w:rsidRPr="00894874" w14:paraId="678E09E2" w14:textId="77777777" w:rsidTr="001E68A6">
        <w:trPr>
          <w:trHeight w:val="1261"/>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5D000" w14:textId="77777777" w:rsidR="00A039E1" w:rsidRPr="00894874" w:rsidRDefault="00A039E1" w:rsidP="001E68A6">
            <w:pPr>
              <w:ind w:left="2"/>
              <w:rPr>
                <w:rFonts w:cs="Arial"/>
              </w:rPr>
            </w:pPr>
            <w:r w:rsidRPr="000228FC">
              <w:rPr>
                <w:rFonts w:cs="Arial"/>
                <w:sz w:val="18"/>
                <w:szCs w:val="18"/>
              </w:rPr>
              <w:t xml:space="preserve">Oprogramowanie i sterowniki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95A07" w14:textId="77777777" w:rsidR="00A039E1" w:rsidRPr="00A039E1" w:rsidRDefault="00A039E1" w:rsidP="00A039E1">
            <w:pPr>
              <w:numPr>
                <w:ilvl w:val="0"/>
                <w:numId w:val="131"/>
              </w:numPr>
              <w:spacing w:after="5"/>
              <w:ind w:left="99" w:hanging="134"/>
              <w:rPr>
                <w:rFonts w:cs="Arial"/>
                <w:lang w:val="de-DE"/>
              </w:rPr>
            </w:pPr>
            <w:r w:rsidRPr="00A039E1">
              <w:rPr>
                <w:rFonts w:cs="Arial"/>
                <w:sz w:val="18"/>
                <w:szCs w:val="18"/>
                <w:lang w:val="de-DE"/>
              </w:rPr>
              <w:t xml:space="preserve">Linux, Mac OS 10.5.8, Windows 10, 11 (32/64 bit), Windows Server 2012 (64 bit), Windows Server 2012 R2,  </w:t>
            </w:r>
          </w:p>
          <w:p w14:paraId="067FAA12" w14:textId="77777777" w:rsidR="00A039E1" w:rsidRPr="00894874" w:rsidRDefault="00A039E1" w:rsidP="00A039E1">
            <w:pPr>
              <w:numPr>
                <w:ilvl w:val="0"/>
                <w:numId w:val="131"/>
              </w:numPr>
              <w:spacing w:after="16"/>
              <w:ind w:left="99" w:hanging="134"/>
              <w:rPr>
                <w:rFonts w:cs="Arial"/>
              </w:rPr>
            </w:pPr>
            <w:r w:rsidRPr="000228FC">
              <w:rPr>
                <w:rFonts w:cs="Arial"/>
                <w:sz w:val="18"/>
                <w:szCs w:val="18"/>
              </w:rPr>
              <w:t xml:space="preserve">sterowniki dla systemu Windows w Polskiej wersji językowej, </w:t>
            </w:r>
          </w:p>
          <w:p w14:paraId="6AAC1AD3" w14:textId="77777777" w:rsidR="00A039E1" w:rsidRPr="00894874" w:rsidRDefault="00A039E1" w:rsidP="00A039E1">
            <w:pPr>
              <w:numPr>
                <w:ilvl w:val="0"/>
                <w:numId w:val="131"/>
              </w:numPr>
              <w:ind w:left="99" w:hanging="134"/>
              <w:rPr>
                <w:rFonts w:cs="Arial"/>
              </w:rPr>
            </w:pPr>
            <w:r w:rsidRPr="000228FC">
              <w:rPr>
                <w:rFonts w:cs="Arial"/>
                <w:sz w:val="18"/>
                <w:szCs w:val="18"/>
              </w:rPr>
              <w:t xml:space="preserve">dodatkowe oprogramowanie do zdalnego monitorowania kosztów druku, zużycia materiałów eksploatacyjnych i papieru z podziałem na zadania druku, czas pracy, użytkowników; automatyczna optymalizacja zużycia papieru. </w:t>
            </w:r>
          </w:p>
        </w:tc>
      </w:tr>
      <w:tr w:rsidR="00A039E1" w:rsidRPr="00894874" w14:paraId="4EE68505" w14:textId="77777777" w:rsidTr="001E68A6">
        <w:trPr>
          <w:trHeight w:val="216"/>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E1F42" w14:textId="77777777" w:rsidR="00A039E1" w:rsidRPr="00894874" w:rsidRDefault="00A039E1" w:rsidP="001E68A6">
            <w:pPr>
              <w:ind w:left="2"/>
              <w:rPr>
                <w:rFonts w:cs="Arial"/>
              </w:rPr>
            </w:pPr>
            <w:r w:rsidRPr="000228FC">
              <w:rPr>
                <w:rFonts w:cs="Arial"/>
                <w:sz w:val="18"/>
                <w:szCs w:val="18"/>
              </w:rPr>
              <w:t xml:space="preserve">Interfejsy: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FFFE" w14:textId="77777777" w:rsidR="00A039E1" w:rsidRPr="00894874" w:rsidRDefault="00A039E1" w:rsidP="001E68A6">
            <w:pPr>
              <w:ind w:left="5"/>
              <w:rPr>
                <w:rFonts w:cs="Arial"/>
              </w:rPr>
            </w:pPr>
            <w:r w:rsidRPr="000228FC">
              <w:rPr>
                <w:rFonts w:cs="Arial"/>
                <w:sz w:val="18"/>
                <w:szCs w:val="18"/>
              </w:rPr>
              <w:t xml:space="preserve">min. karta sieciowa 10/100/1000 MB  </w:t>
            </w:r>
          </w:p>
        </w:tc>
      </w:tr>
      <w:tr w:rsidR="00A039E1" w:rsidRPr="00894874" w14:paraId="6B9C3264" w14:textId="77777777" w:rsidTr="001E68A6">
        <w:trPr>
          <w:trHeight w:val="638"/>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9F12C" w14:textId="77777777" w:rsidR="00A039E1" w:rsidRPr="00894874" w:rsidRDefault="00A039E1" w:rsidP="001E68A6">
            <w:pPr>
              <w:ind w:left="2"/>
              <w:rPr>
                <w:rFonts w:cs="Arial"/>
              </w:rPr>
            </w:pPr>
            <w:r w:rsidRPr="000228FC">
              <w:rPr>
                <w:rFonts w:cs="Arial"/>
                <w:sz w:val="18"/>
                <w:szCs w:val="18"/>
              </w:rPr>
              <w:t xml:space="preserve">Pobór mocy: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61573" w14:textId="77777777" w:rsidR="00A039E1" w:rsidRPr="00894874" w:rsidRDefault="00A039E1" w:rsidP="00A039E1">
            <w:pPr>
              <w:numPr>
                <w:ilvl w:val="0"/>
                <w:numId w:val="132"/>
              </w:numPr>
              <w:spacing w:after="10"/>
              <w:ind w:right="554"/>
              <w:rPr>
                <w:rFonts w:cs="Arial"/>
              </w:rPr>
            </w:pPr>
            <w:r w:rsidRPr="000228FC">
              <w:rPr>
                <w:rFonts w:cs="Arial"/>
                <w:sz w:val="18"/>
                <w:szCs w:val="18"/>
              </w:rPr>
              <w:t xml:space="preserve">drukowanie –max 150 W,  </w:t>
            </w:r>
            <w:r w:rsidRPr="000228FC">
              <w:rPr>
                <w:rFonts w:eastAsia="Calibri" w:cs="Arial"/>
                <w:sz w:val="18"/>
                <w:szCs w:val="18"/>
              </w:rPr>
              <w:t>-</w:t>
            </w:r>
            <w:r w:rsidRPr="000228FC">
              <w:rPr>
                <w:rFonts w:cs="Arial"/>
                <w:sz w:val="18"/>
                <w:szCs w:val="18"/>
              </w:rPr>
              <w:t xml:space="preserve"> stan gotowości: do 35 W,  </w:t>
            </w:r>
          </w:p>
          <w:p w14:paraId="45A1CF58" w14:textId="77777777" w:rsidR="00A039E1" w:rsidRPr="00894874" w:rsidRDefault="00A039E1" w:rsidP="00A039E1">
            <w:pPr>
              <w:numPr>
                <w:ilvl w:val="0"/>
                <w:numId w:val="132"/>
              </w:numPr>
              <w:ind w:right="1982"/>
              <w:rPr>
                <w:rFonts w:cs="Arial"/>
              </w:rPr>
            </w:pPr>
            <w:r w:rsidRPr="000228FC">
              <w:rPr>
                <w:rFonts w:cs="Arial"/>
                <w:sz w:val="18"/>
                <w:szCs w:val="18"/>
              </w:rPr>
              <w:t xml:space="preserve">tryb uśpienia: poniżej 9 W. </w:t>
            </w:r>
          </w:p>
        </w:tc>
      </w:tr>
      <w:tr w:rsidR="00A039E1" w:rsidRPr="00A039E1" w14:paraId="512040D9" w14:textId="77777777" w:rsidTr="001E68A6">
        <w:trPr>
          <w:trHeight w:val="425"/>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614D8" w14:textId="77777777" w:rsidR="00A039E1" w:rsidRPr="00894874" w:rsidRDefault="00A039E1" w:rsidP="001E68A6">
            <w:pPr>
              <w:tabs>
                <w:tab w:val="right" w:pos="2459"/>
              </w:tabs>
              <w:rPr>
                <w:rFonts w:cs="Arial"/>
              </w:rPr>
            </w:pPr>
            <w:r w:rsidRPr="000228FC">
              <w:rPr>
                <w:rFonts w:cs="Arial"/>
                <w:sz w:val="18"/>
                <w:szCs w:val="18"/>
              </w:rPr>
              <w:t xml:space="preserve">Obsługiwane </w:t>
            </w:r>
            <w:r w:rsidRPr="00894874">
              <w:rPr>
                <w:rFonts w:cs="Arial"/>
                <w:sz w:val="18"/>
              </w:rPr>
              <w:tab/>
            </w:r>
            <w:r w:rsidRPr="000228FC">
              <w:rPr>
                <w:rFonts w:cs="Arial"/>
                <w:sz w:val="18"/>
                <w:szCs w:val="18"/>
              </w:rPr>
              <w:t xml:space="preserve">języki </w:t>
            </w:r>
          </w:p>
          <w:p w14:paraId="359A9FAD" w14:textId="77777777" w:rsidR="00A039E1" w:rsidRPr="00894874" w:rsidRDefault="00A039E1" w:rsidP="001E68A6">
            <w:pPr>
              <w:ind w:left="2"/>
              <w:rPr>
                <w:rFonts w:cs="Arial"/>
              </w:rPr>
            </w:pPr>
            <w:r w:rsidRPr="000228FC">
              <w:rPr>
                <w:rFonts w:cs="Arial"/>
                <w:sz w:val="18"/>
                <w:szCs w:val="18"/>
              </w:rPr>
              <w:t xml:space="preserve">drukowania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C7755" w14:textId="77777777" w:rsidR="00A039E1" w:rsidRPr="00A039E1" w:rsidRDefault="00A039E1" w:rsidP="001E68A6">
            <w:pPr>
              <w:ind w:left="5"/>
              <w:rPr>
                <w:rFonts w:cs="Arial"/>
                <w:lang w:val="de-DE"/>
              </w:rPr>
            </w:pPr>
            <w:r w:rsidRPr="00A039E1">
              <w:rPr>
                <w:rFonts w:cs="Arial"/>
                <w:sz w:val="18"/>
                <w:szCs w:val="18"/>
                <w:lang w:val="de-DE"/>
              </w:rPr>
              <w:t xml:space="preserve">HP-GL/2, Adobe PostScript3; TIFF, JPEG, CALS G4 </w:t>
            </w:r>
          </w:p>
          <w:p w14:paraId="15AAB64C" w14:textId="77777777" w:rsidR="00A039E1" w:rsidRPr="00A039E1" w:rsidRDefault="00A039E1" w:rsidP="001E68A6">
            <w:pPr>
              <w:ind w:left="5"/>
              <w:rPr>
                <w:rFonts w:cs="Arial"/>
                <w:lang w:val="de-DE"/>
              </w:rPr>
            </w:pPr>
            <w:r w:rsidRPr="00A039E1">
              <w:rPr>
                <w:rFonts w:cs="Arial"/>
                <w:sz w:val="18"/>
                <w:lang w:val="de-DE"/>
              </w:rPr>
              <w:t xml:space="preserve"> </w:t>
            </w:r>
          </w:p>
        </w:tc>
      </w:tr>
      <w:tr w:rsidR="00A039E1" w:rsidRPr="00894874" w14:paraId="30D72A8E" w14:textId="77777777" w:rsidTr="001E68A6">
        <w:trPr>
          <w:trHeight w:val="874"/>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4AA5C" w14:textId="77777777" w:rsidR="00A039E1" w:rsidRPr="00894874" w:rsidRDefault="00A039E1" w:rsidP="001E68A6">
            <w:pPr>
              <w:ind w:left="2"/>
              <w:rPr>
                <w:rFonts w:cs="Arial"/>
              </w:rPr>
            </w:pPr>
            <w:r w:rsidRPr="000228FC">
              <w:rPr>
                <w:rFonts w:cs="Arial"/>
                <w:sz w:val="18"/>
                <w:szCs w:val="18"/>
              </w:rPr>
              <w:t xml:space="preserve">Wymagania dodatkowe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69FA" w14:textId="77777777" w:rsidR="00A039E1" w:rsidRPr="00894874" w:rsidRDefault="00A039E1" w:rsidP="00A039E1">
            <w:pPr>
              <w:numPr>
                <w:ilvl w:val="0"/>
                <w:numId w:val="133"/>
              </w:numPr>
              <w:ind w:hanging="360"/>
              <w:jc w:val="both"/>
              <w:rPr>
                <w:rFonts w:cs="Arial"/>
              </w:rPr>
            </w:pPr>
            <w:r w:rsidRPr="000228FC">
              <w:rPr>
                <w:rFonts w:cs="Arial"/>
                <w:sz w:val="18"/>
                <w:szCs w:val="18"/>
              </w:rPr>
              <w:t xml:space="preserve">Kolorowy panel sterowania urządzeniem z komunikatami w języku polskim. </w:t>
            </w:r>
          </w:p>
          <w:p w14:paraId="6436A4DD" w14:textId="77777777" w:rsidR="00A039E1" w:rsidRPr="00894874" w:rsidRDefault="00A039E1" w:rsidP="00A039E1">
            <w:pPr>
              <w:numPr>
                <w:ilvl w:val="0"/>
                <w:numId w:val="133"/>
              </w:numPr>
              <w:ind w:hanging="360"/>
              <w:jc w:val="both"/>
              <w:rPr>
                <w:rFonts w:cs="Arial"/>
              </w:rPr>
            </w:pPr>
            <w:r w:rsidRPr="000228FC">
              <w:rPr>
                <w:rFonts w:cs="Arial"/>
                <w:sz w:val="18"/>
                <w:szCs w:val="18"/>
              </w:rPr>
              <w:t xml:space="preserve">Możliwość bezpośredniego podłączenia kolorowego skanera A0. </w:t>
            </w:r>
          </w:p>
          <w:p w14:paraId="1F5F94AB" w14:textId="77777777" w:rsidR="00A039E1" w:rsidRPr="00894874" w:rsidRDefault="00A039E1" w:rsidP="00A039E1">
            <w:pPr>
              <w:numPr>
                <w:ilvl w:val="0"/>
                <w:numId w:val="133"/>
              </w:numPr>
              <w:ind w:hanging="360"/>
              <w:jc w:val="both"/>
              <w:rPr>
                <w:rFonts w:cs="Arial"/>
              </w:rPr>
            </w:pPr>
            <w:r w:rsidRPr="000228FC">
              <w:rPr>
                <w:rFonts w:cs="Arial"/>
                <w:sz w:val="18"/>
                <w:szCs w:val="18"/>
              </w:rPr>
              <w:t xml:space="preserve">Urządzenie musi być fabrycznie nowe, w kartonie, zabezpieczone do transportu i magazynowania. </w:t>
            </w:r>
          </w:p>
        </w:tc>
      </w:tr>
      <w:tr w:rsidR="00A039E1" w:rsidRPr="00894874" w14:paraId="703F8E3D" w14:textId="77777777" w:rsidTr="001E68A6">
        <w:trPr>
          <w:trHeight w:val="1119"/>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5989" w14:textId="77777777" w:rsidR="00A039E1" w:rsidRPr="00894874" w:rsidRDefault="00A039E1" w:rsidP="001E68A6">
            <w:pPr>
              <w:ind w:left="2"/>
              <w:rPr>
                <w:rFonts w:cs="Arial"/>
              </w:rPr>
            </w:pPr>
            <w:r w:rsidRPr="000228FC">
              <w:rPr>
                <w:rFonts w:cs="Arial"/>
                <w:sz w:val="18"/>
                <w:szCs w:val="18"/>
              </w:rPr>
              <w:t xml:space="preserve">Dokumenty i gwarancja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AF58" w14:textId="77777777" w:rsidR="00A039E1" w:rsidRPr="00865946" w:rsidRDefault="00A039E1" w:rsidP="00A039E1">
            <w:pPr>
              <w:pStyle w:val="Akapitzlist"/>
              <w:numPr>
                <w:ilvl w:val="0"/>
                <w:numId w:val="135"/>
              </w:numPr>
              <w:ind w:right="25"/>
              <w:contextualSpacing/>
              <w:jc w:val="both"/>
              <w:rPr>
                <w:rFonts w:ascii="Arial" w:hAnsi="Arial" w:cs="Arial"/>
              </w:rPr>
            </w:pPr>
            <w:r w:rsidRPr="000228FC">
              <w:rPr>
                <w:rFonts w:ascii="Arial" w:hAnsi="Arial" w:cs="Arial"/>
                <w:sz w:val="18"/>
                <w:szCs w:val="18"/>
              </w:rPr>
              <w:t xml:space="preserve">Gwarancja na okres 36 miesięcy, </w:t>
            </w:r>
          </w:p>
          <w:p w14:paraId="36567CE4" w14:textId="77777777" w:rsidR="00A039E1" w:rsidRPr="00865946" w:rsidRDefault="00A039E1" w:rsidP="00A039E1">
            <w:pPr>
              <w:pStyle w:val="Akapitzlist"/>
              <w:numPr>
                <w:ilvl w:val="0"/>
                <w:numId w:val="135"/>
              </w:numPr>
              <w:ind w:right="25"/>
              <w:contextualSpacing/>
              <w:jc w:val="both"/>
              <w:rPr>
                <w:rFonts w:ascii="Arial" w:hAnsi="Arial" w:cs="Arial"/>
              </w:rPr>
            </w:pPr>
            <w:r w:rsidRPr="000228FC">
              <w:rPr>
                <w:rFonts w:ascii="Arial" w:hAnsi="Arial" w:cs="Arial"/>
                <w:sz w:val="18"/>
                <w:szCs w:val="18"/>
              </w:rPr>
              <w:t xml:space="preserve">Oświadczenie producenta lub autoryzowanego przedstawiciela na terenie RP, potwierdzenie, że urządzenia pochodzi z autoryzowanego kanału sprzedaży w Polsce - </w:t>
            </w:r>
            <w:r w:rsidRPr="000228FC">
              <w:rPr>
                <w:rFonts w:ascii="Arial" w:hAnsi="Arial" w:cs="Arial"/>
                <w:b/>
                <w:bCs/>
                <w:sz w:val="18"/>
                <w:szCs w:val="18"/>
              </w:rPr>
              <w:t>Wykonawca złoży dokument potwierdzający.</w:t>
            </w:r>
            <w:r w:rsidRPr="000228FC">
              <w:rPr>
                <w:rFonts w:ascii="Arial" w:hAnsi="Arial" w:cs="Arial"/>
                <w:sz w:val="18"/>
                <w:szCs w:val="18"/>
              </w:rPr>
              <w:t xml:space="preserve"> </w:t>
            </w:r>
          </w:p>
          <w:p w14:paraId="2F01F9F7" w14:textId="77777777" w:rsidR="00A039E1" w:rsidRPr="00865946" w:rsidRDefault="00A039E1" w:rsidP="00A039E1">
            <w:pPr>
              <w:pStyle w:val="Akapitzlist"/>
              <w:numPr>
                <w:ilvl w:val="0"/>
                <w:numId w:val="135"/>
              </w:numPr>
              <w:ind w:right="25"/>
              <w:contextualSpacing/>
              <w:jc w:val="both"/>
              <w:rPr>
                <w:rFonts w:ascii="Arial" w:hAnsi="Arial" w:cs="Arial"/>
              </w:rPr>
            </w:pPr>
            <w:r w:rsidRPr="000228FC">
              <w:rPr>
                <w:rFonts w:ascii="Arial" w:hAnsi="Arial" w:cs="Arial"/>
                <w:sz w:val="18"/>
                <w:szCs w:val="18"/>
              </w:rPr>
              <w:t xml:space="preserve">Firma serwisująca musi posiadać autoryzację Producenta plotera na świadczenie usług serwisowych – </w:t>
            </w:r>
            <w:r w:rsidRPr="000228FC">
              <w:rPr>
                <w:rFonts w:ascii="Arial" w:hAnsi="Arial" w:cs="Arial"/>
                <w:b/>
                <w:bCs/>
                <w:sz w:val="18"/>
                <w:szCs w:val="18"/>
              </w:rPr>
              <w:t>Wykonawca złoży dokument potwierdzający.</w:t>
            </w:r>
            <w:r w:rsidRPr="000228FC">
              <w:rPr>
                <w:rFonts w:ascii="Arial" w:hAnsi="Arial" w:cs="Arial"/>
                <w:sz w:val="18"/>
                <w:szCs w:val="18"/>
              </w:rPr>
              <w:t xml:space="preserve"> </w:t>
            </w:r>
          </w:p>
          <w:p w14:paraId="79DF48FA" w14:textId="77777777" w:rsidR="00A039E1" w:rsidRPr="00865946" w:rsidRDefault="00A039E1" w:rsidP="00A039E1">
            <w:pPr>
              <w:pStyle w:val="Akapitzlist"/>
              <w:numPr>
                <w:ilvl w:val="0"/>
                <w:numId w:val="135"/>
              </w:numPr>
              <w:ind w:right="25"/>
              <w:contextualSpacing/>
              <w:jc w:val="both"/>
              <w:rPr>
                <w:rFonts w:ascii="Arial" w:hAnsi="Arial" w:cs="Arial"/>
              </w:rPr>
            </w:pPr>
            <w:r w:rsidRPr="000228FC">
              <w:rPr>
                <w:rFonts w:ascii="Arial" w:hAnsi="Arial" w:cs="Arial"/>
                <w:sz w:val="18"/>
                <w:szCs w:val="18"/>
              </w:rPr>
              <w:t xml:space="preserve">Oświadczenie Producenta sprzętu lub jego autoryzowanego przedstawiciela w Polsce, że w przypadku niewywiązywania się z obowiązków gwarancyjnych oferenta lub firmy serwisującej, przejmie na siebie wszelkie zobowiązania związane z serwisem – </w:t>
            </w:r>
            <w:r w:rsidRPr="000228FC">
              <w:rPr>
                <w:rFonts w:ascii="Arial" w:hAnsi="Arial" w:cs="Arial"/>
                <w:b/>
                <w:bCs/>
                <w:sz w:val="18"/>
                <w:szCs w:val="18"/>
              </w:rPr>
              <w:t xml:space="preserve">Wykonawca złoży dokument potwierdzający. </w:t>
            </w:r>
            <w:r w:rsidRPr="000228FC">
              <w:rPr>
                <w:rFonts w:ascii="Arial" w:hAnsi="Arial" w:cs="Arial"/>
                <w:sz w:val="18"/>
                <w:szCs w:val="18"/>
              </w:rPr>
              <w:t xml:space="preserve">W przypadku, gdy oferentem jest autoryzowany przedstawiciel Producenta oświadczenia nie wymaga się. W sytuacji, kiedy autoryzowany przedstawiciel producenta w Polsce jest jednocześnie firmą serwisującą, przedmiotowe oświadczenie nie będzie wymagane dla firmy serwisującej. </w:t>
            </w:r>
          </w:p>
          <w:p w14:paraId="05FF8D45" w14:textId="77777777" w:rsidR="00A039E1" w:rsidRPr="00865946" w:rsidRDefault="00A039E1" w:rsidP="00A039E1">
            <w:pPr>
              <w:pStyle w:val="Akapitzlist"/>
              <w:numPr>
                <w:ilvl w:val="0"/>
                <w:numId w:val="135"/>
              </w:numPr>
              <w:ind w:right="25"/>
              <w:contextualSpacing/>
              <w:jc w:val="both"/>
              <w:rPr>
                <w:rFonts w:ascii="Arial" w:hAnsi="Arial" w:cs="Arial"/>
              </w:rPr>
            </w:pPr>
            <w:r w:rsidRPr="000228FC">
              <w:rPr>
                <w:rFonts w:ascii="Arial" w:hAnsi="Arial" w:cs="Arial"/>
                <w:sz w:val="18"/>
                <w:szCs w:val="18"/>
              </w:rPr>
              <w:lastRenderedPageBreak/>
              <w:t xml:space="preserve">Certyfikat ISO 9001 Producenta oferowanego sprzętu – </w:t>
            </w:r>
            <w:r w:rsidRPr="000228FC">
              <w:rPr>
                <w:rFonts w:ascii="Arial" w:hAnsi="Arial" w:cs="Arial"/>
                <w:b/>
                <w:bCs/>
                <w:sz w:val="18"/>
                <w:szCs w:val="18"/>
              </w:rPr>
              <w:t>Wykonawca złoży dokument potwierdzający.</w:t>
            </w:r>
            <w:r w:rsidRPr="000228FC">
              <w:rPr>
                <w:rFonts w:ascii="Arial" w:hAnsi="Arial" w:cs="Arial"/>
                <w:sz w:val="18"/>
                <w:szCs w:val="18"/>
              </w:rPr>
              <w:t xml:space="preserve"> </w:t>
            </w:r>
          </w:p>
          <w:p w14:paraId="37DB39A7" w14:textId="77777777" w:rsidR="00A039E1" w:rsidRPr="00865946" w:rsidRDefault="00A039E1" w:rsidP="00A039E1">
            <w:pPr>
              <w:pStyle w:val="Akapitzlist"/>
              <w:numPr>
                <w:ilvl w:val="0"/>
                <w:numId w:val="135"/>
              </w:numPr>
              <w:ind w:right="25"/>
              <w:contextualSpacing/>
              <w:jc w:val="both"/>
              <w:rPr>
                <w:rFonts w:ascii="Arial" w:hAnsi="Arial" w:cs="Arial"/>
              </w:rPr>
            </w:pPr>
            <w:r w:rsidRPr="000228FC">
              <w:rPr>
                <w:rFonts w:ascii="Arial" w:hAnsi="Arial" w:cs="Arial"/>
                <w:sz w:val="18"/>
                <w:szCs w:val="18"/>
              </w:rPr>
              <w:t xml:space="preserve">Certyfikat ISO 14001 Producenta oferowanego sprzętu – </w:t>
            </w:r>
            <w:r w:rsidRPr="000228FC">
              <w:rPr>
                <w:rFonts w:ascii="Arial" w:hAnsi="Arial" w:cs="Arial"/>
                <w:b/>
                <w:bCs/>
                <w:sz w:val="18"/>
                <w:szCs w:val="18"/>
              </w:rPr>
              <w:t>Wykonawca złoży dokument potwierdzający.</w:t>
            </w:r>
            <w:r w:rsidRPr="000228FC">
              <w:rPr>
                <w:rFonts w:ascii="Arial" w:hAnsi="Arial" w:cs="Arial"/>
                <w:sz w:val="18"/>
                <w:szCs w:val="18"/>
              </w:rPr>
              <w:t xml:space="preserve"> </w:t>
            </w:r>
          </w:p>
        </w:tc>
      </w:tr>
      <w:tr w:rsidR="00A039E1" w:rsidRPr="00894874" w14:paraId="73D04A53" w14:textId="77777777" w:rsidTr="001E68A6">
        <w:trPr>
          <w:trHeight w:val="1253"/>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09A71" w14:textId="77777777" w:rsidR="00A039E1" w:rsidRPr="00894874" w:rsidRDefault="00A039E1" w:rsidP="001E68A6">
            <w:pPr>
              <w:ind w:left="2"/>
              <w:rPr>
                <w:rFonts w:cs="Arial"/>
              </w:rPr>
            </w:pPr>
            <w:r w:rsidRPr="000228FC">
              <w:rPr>
                <w:rFonts w:cs="Arial"/>
                <w:sz w:val="18"/>
                <w:szCs w:val="18"/>
              </w:rPr>
              <w:lastRenderedPageBreak/>
              <w:t xml:space="preserve">Ukompletowanie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CAA0" w14:textId="77777777" w:rsidR="00A039E1" w:rsidRPr="00894874" w:rsidRDefault="00A039E1" w:rsidP="00A039E1">
            <w:pPr>
              <w:numPr>
                <w:ilvl w:val="0"/>
                <w:numId w:val="134"/>
              </w:numPr>
              <w:ind w:hanging="283"/>
              <w:jc w:val="both"/>
              <w:rPr>
                <w:rFonts w:cs="Arial"/>
              </w:rPr>
            </w:pPr>
            <w:r w:rsidRPr="000228FC">
              <w:rPr>
                <w:rFonts w:cs="Arial"/>
                <w:sz w:val="18"/>
                <w:szCs w:val="18"/>
              </w:rPr>
              <w:t xml:space="preserve">Kabel zasilający z końcówką odpowiednią do posiadanego przez urządzenie gniazda zasilania, umożlwiający zasilanie z sieci 230V. </w:t>
            </w:r>
          </w:p>
          <w:p w14:paraId="46773357" w14:textId="77777777" w:rsidR="00A039E1" w:rsidRPr="0055447C" w:rsidRDefault="00A039E1" w:rsidP="00A039E1">
            <w:pPr>
              <w:numPr>
                <w:ilvl w:val="0"/>
                <w:numId w:val="134"/>
              </w:numPr>
              <w:ind w:hanging="283"/>
              <w:jc w:val="both"/>
              <w:rPr>
                <w:rFonts w:cs="Arial"/>
              </w:rPr>
            </w:pPr>
            <w:r w:rsidRPr="000228FC">
              <w:rPr>
                <w:rFonts w:cs="Arial"/>
                <w:sz w:val="18"/>
                <w:szCs w:val="18"/>
              </w:rPr>
              <w:t>Kabel RJ-45–RJ-45, UTP, kat 6 o długości min. 3 m.</w:t>
            </w:r>
          </w:p>
          <w:p w14:paraId="65F97AED" w14:textId="77777777" w:rsidR="00A039E1" w:rsidRPr="00894874" w:rsidRDefault="00A039E1" w:rsidP="00A039E1">
            <w:pPr>
              <w:numPr>
                <w:ilvl w:val="0"/>
                <w:numId w:val="134"/>
              </w:numPr>
              <w:ind w:hanging="283"/>
              <w:jc w:val="both"/>
              <w:rPr>
                <w:rFonts w:cs="Arial"/>
              </w:rPr>
            </w:pPr>
            <w:r w:rsidRPr="000228FC">
              <w:rPr>
                <w:rFonts w:cs="Arial"/>
                <w:sz w:val="18"/>
                <w:szCs w:val="18"/>
              </w:rPr>
              <w:t xml:space="preserve">Instrukcja instalacji, użytkowania i obsługi (w formie papierowej lub elektronicznej). </w:t>
            </w:r>
          </w:p>
          <w:p w14:paraId="2EEDCCA3" w14:textId="77777777" w:rsidR="00A039E1" w:rsidRPr="00894874" w:rsidRDefault="00A039E1" w:rsidP="00A039E1">
            <w:pPr>
              <w:numPr>
                <w:ilvl w:val="0"/>
                <w:numId w:val="134"/>
              </w:numPr>
              <w:ind w:hanging="283"/>
              <w:jc w:val="both"/>
              <w:rPr>
                <w:rFonts w:cs="Arial"/>
              </w:rPr>
            </w:pPr>
            <w:r w:rsidRPr="000228FC">
              <w:rPr>
                <w:rFonts w:cs="Arial"/>
                <w:sz w:val="18"/>
                <w:szCs w:val="18"/>
              </w:rPr>
              <w:t xml:space="preserve">Karta gwarancyjna (w formie papierowej lub elektronicznej). </w:t>
            </w:r>
          </w:p>
        </w:tc>
      </w:tr>
      <w:tr w:rsidR="00A039E1" w:rsidRPr="00894874" w14:paraId="41314183" w14:textId="77777777" w:rsidTr="001E68A6">
        <w:trPr>
          <w:trHeight w:val="2494"/>
        </w:trPr>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4C70" w14:textId="77777777" w:rsidR="00A039E1" w:rsidRPr="00894874" w:rsidRDefault="00A039E1" w:rsidP="001E68A6">
            <w:pPr>
              <w:ind w:left="2"/>
              <w:rPr>
                <w:rFonts w:cs="Arial"/>
              </w:rPr>
            </w:pPr>
            <w:r w:rsidRPr="000228FC">
              <w:rPr>
                <w:rFonts w:cs="Arial"/>
                <w:sz w:val="18"/>
                <w:szCs w:val="18"/>
              </w:rPr>
              <w:t xml:space="preserve">Wyposażenie </w:t>
            </w:r>
          </w:p>
        </w:tc>
        <w:tc>
          <w:tcPr>
            <w:tcW w:w="6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128F3" w14:textId="77777777" w:rsidR="00A039E1" w:rsidRPr="00446237" w:rsidRDefault="00A039E1" w:rsidP="00A039E1">
            <w:pPr>
              <w:pStyle w:val="Akapitzlist"/>
              <w:numPr>
                <w:ilvl w:val="0"/>
                <w:numId w:val="137"/>
              </w:numPr>
              <w:ind w:right="49"/>
              <w:contextualSpacing/>
              <w:rPr>
                <w:rFonts w:ascii="Arial" w:hAnsi="Arial" w:cs="Arial"/>
              </w:rPr>
            </w:pPr>
            <w:r w:rsidRPr="000228FC">
              <w:rPr>
                <w:rFonts w:ascii="Arial" w:hAnsi="Arial" w:cs="Arial"/>
                <w:sz w:val="18"/>
                <w:szCs w:val="18"/>
              </w:rPr>
              <w:t xml:space="preserve">ze sprzętem mają być dostarczone 4 dodatkowe komplety oryginalnych, nowych i nieużywanych atramentów o poj. 500ml/kolor, wyprodukowanych przez producenta oferowanych ploterów, z podaniem numeru partii dla każdego z nich. </w:t>
            </w:r>
          </w:p>
          <w:p w14:paraId="72CCB7F5" w14:textId="77777777" w:rsidR="00A039E1" w:rsidRPr="00894874" w:rsidRDefault="00A039E1" w:rsidP="001E68A6">
            <w:pPr>
              <w:ind w:left="5"/>
              <w:rPr>
                <w:rFonts w:cs="Arial"/>
              </w:rPr>
            </w:pPr>
            <w:r w:rsidRPr="000228FC">
              <w:rPr>
                <w:rFonts w:cs="Arial"/>
                <w:sz w:val="18"/>
                <w:szCs w:val="18"/>
              </w:rPr>
              <w:t xml:space="preserve">Jeżeli powyższe wyposażenie:  </w:t>
            </w:r>
          </w:p>
          <w:p w14:paraId="32BA2F5C" w14:textId="77777777" w:rsidR="00A039E1" w:rsidRPr="00446237" w:rsidRDefault="00A039E1" w:rsidP="00A039E1">
            <w:pPr>
              <w:pStyle w:val="Akapitzlist"/>
              <w:numPr>
                <w:ilvl w:val="0"/>
                <w:numId w:val="136"/>
              </w:numPr>
              <w:spacing w:after="21"/>
              <w:ind w:right="53"/>
              <w:contextualSpacing/>
              <w:rPr>
                <w:rFonts w:ascii="Arial" w:hAnsi="Arial" w:cs="Arial"/>
              </w:rPr>
            </w:pPr>
            <w:r w:rsidRPr="000228FC">
              <w:rPr>
                <w:rFonts w:ascii="Arial" w:hAnsi="Arial" w:cs="Arial"/>
                <w:sz w:val="18"/>
                <w:szCs w:val="18"/>
              </w:rPr>
              <w:t xml:space="preserve">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14:paraId="2BB7B1EB" w14:textId="77777777" w:rsidR="00A039E1" w:rsidRPr="00446237" w:rsidRDefault="00A039E1" w:rsidP="00A039E1">
            <w:pPr>
              <w:pStyle w:val="Akapitzlist"/>
              <w:numPr>
                <w:ilvl w:val="0"/>
                <w:numId w:val="136"/>
              </w:numPr>
              <w:spacing w:after="21"/>
              <w:ind w:right="53"/>
              <w:contextualSpacing/>
              <w:rPr>
                <w:rFonts w:ascii="Arial" w:hAnsi="Arial" w:cs="Arial"/>
              </w:rPr>
            </w:pPr>
            <w:r w:rsidRPr="000228FC">
              <w:rPr>
                <w:rFonts w:ascii="Arial" w:hAnsi="Arial" w:cs="Arial"/>
                <w:sz w:val="18"/>
                <w:szCs w:val="18"/>
              </w:rPr>
              <w:t xml:space="preserve">nie jest wyszczególniane w Karcie Sprzętu dla danego urządzenia. </w:t>
            </w:r>
          </w:p>
        </w:tc>
      </w:tr>
    </w:tbl>
    <w:p w14:paraId="19AB20D3" w14:textId="77777777" w:rsidR="00A039E1" w:rsidRDefault="00A039E1" w:rsidP="00A039E1">
      <w:pPr>
        <w:jc w:val="both"/>
        <w:rPr>
          <w:rFonts w:cs="Arial"/>
          <w:b/>
        </w:rPr>
      </w:pPr>
    </w:p>
    <w:p w14:paraId="5516F726" w14:textId="77777777" w:rsidR="00A039E1" w:rsidRDefault="00A039E1" w:rsidP="00A039E1">
      <w:pPr>
        <w:spacing w:line="276" w:lineRule="auto"/>
        <w:jc w:val="both"/>
      </w:pPr>
    </w:p>
    <w:p w14:paraId="6D1444FE" w14:textId="77777777" w:rsidR="00A039E1" w:rsidRDefault="00A039E1" w:rsidP="00A039E1">
      <w:pPr>
        <w:spacing w:line="276" w:lineRule="auto"/>
        <w:jc w:val="both"/>
      </w:pPr>
    </w:p>
    <w:p w14:paraId="3DA7BC75" w14:textId="77777777" w:rsidR="00A039E1" w:rsidRDefault="00A039E1" w:rsidP="00A039E1">
      <w:pPr>
        <w:spacing w:line="276" w:lineRule="auto"/>
        <w:jc w:val="both"/>
      </w:pPr>
    </w:p>
    <w:p w14:paraId="78F56CC7" w14:textId="77777777" w:rsidR="0015352C" w:rsidRPr="00695418" w:rsidRDefault="0015352C" w:rsidP="00A039E1">
      <w:pPr>
        <w:rPr>
          <w:rFonts w:cs="Arial"/>
          <w:b/>
          <w:bCs/>
          <w:i/>
          <w:sz w:val="22"/>
          <w:szCs w:val="22"/>
        </w:rPr>
      </w:pPr>
    </w:p>
    <w:p w14:paraId="11A41755" w14:textId="77777777" w:rsidR="0015352C" w:rsidRPr="00695418" w:rsidRDefault="0015352C" w:rsidP="0036120B">
      <w:pPr>
        <w:jc w:val="right"/>
        <w:rPr>
          <w:rFonts w:cs="Arial"/>
          <w:b/>
          <w:bCs/>
          <w:i/>
          <w:sz w:val="22"/>
          <w:szCs w:val="22"/>
        </w:rPr>
      </w:pPr>
    </w:p>
    <w:p w14:paraId="6486942C" w14:textId="77777777" w:rsidR="0015352C" w:rsidRPr="00695418" w:rsidRDefault="0015352C" w:rsidP="0036120B">
      <w:pPr>
        <w:jc w:val="right"/>
        <w:rPr>
          <w:rFonts w:cs="Arial"/>
          <w:b/>
          <w:bCs/>
          <w:i/>
          <w:sz w:val="22"/>
          <w:szCs w:val="22"/>
        </w:rPr>
      </w:pPr>
    </w:p>
    <w:p w14:paraId="0D68BDDB" w14:textId="77777777" w:rsidR="0015352C" w:rsidRPr="00695418" w:rsidRDefault="0015352C" w:rsidP="0036120B">
      <w:pPr>
        <w:jc w:val="right"/>
        <w:rPr>
          <w:rFonts w:cs="Arial"/>
          <w:b/>
          <w:bCs/>
          <w:i/>
          <w:sz w:val="22"/>
          <w:szCs w:val="22"/>
        </w:rPr>
      </w:pPr>
    </w:p>
    <w:p w14:paraId="1B73D16D" w14:textId="77777777" w:rsidR="0015352C" w:rsidRPr="00695418" w:rsidRDefault="0015352C" w:rsidP="0036120B">
      <w:pPr>
        <w:jc w:val="right"/>
        <w:rPr>
          <w:rFonts w:cs="Arial"/>
          <w:b/>
          <w:bCs/>
          <w:i/>
          <w:sz w:val="22"/>
          <w:szCs w:val="22"/>
        </w:rPr>
      </w:pPr>
    </w:p>
    <w:p w14:paraId="42BDC21C" w14:textId="77777777" w:rsidR="0015352C" w:rsidRPr="00695418" w:rsidRDefault="0015352C" w:rsidP="0036120B">
      <w:pPr>
        <w:jc w:val="right"/>
        <w:rPr>
          <w:rFonts w:cs="Arial"/>
          <w:b/>
          <w:bCs/>
          <w:i/>
          <w:sz w:val="22"/>
          <w:szCs w:val="22"/>
        </w:rPr>
      </w:pPr>
    </w:p>
    <w:p w14:paraId="330A8C1C" w14:textId="77777777" w:rsidR="0015352C" w:rsidRPr="00695418" w:rsidRDefault="0015352C" w:rsidP="0036120B">
      <w:pPr>
        <w:jc w:val="right"/>
        <w:rPr>
          <w:rFonts w:cs="Arial"/>
          <w:b/>
          <w:bCs/>
          <w:i/>
          <w:sz w:val="22"/>
          <w:szCs w:val="22"/>
        </w:rPr>
      </w:pPr>
    </w:p>
    <w:p w14:paraId="48E9C9EB" w14:textId="77777777" w:rsidR="0015352C" w:rsidRPr="00695418" w:rsidRDefault="0015352C" w:rsidP="0036120B">
      <w:pPr>
        <w:jc w:val="right"/>
        <w:rPr>
          <w:rFonts w:cs="Arial"/>
          <w:b/>
          <w:bCs/>
          <w:i/>
          <w:sz w:val="22"/>
          <w:szCs w:val="22"/>
        </w:rPr>
      </w:pPr>
    </w:p>
    <w:p w14:paraId="6BDD001E" w14:textId="77777777" w:rsidR="0015352C" w:rsidRPr="00695418" w:rsidRDefault="0015352C" w:rsidP="0036120B">
      <w:pPr>
        <w:jc w:val="right"/>
        <w:rPr>
          <w:rFonts w:cs="Arial"/>
          <w:b/>
          <w:bCs/>
          <w:i/>
          <w:sz w:val="22"/>
          <w:szCs w:val="22"/>
        </w:rPr>
      </w:pPr>
    </w:p>
    <w:p w14:paraId="6091B3CC" w14:textId="77777777" w:rsidR="0015352C" w:rsidRPr="00695418" w:rsidRDefault="0015352C" w:rsidP="0036120B">
      <w:pPr>
        <w:jc w:val="right"/>
        <w:rPr>
          <w:rFonts w:cs="Arial"/>
          <w:b/>
          <w:bCs/>
          <w:i/>
          <w:sz w:val="22"/>
          <w:szCs w:val="22"/>
        </w:rPr>
      </w:pPr>
    </w:p>
    <w:p w14:paraId="5EEC68D9" w14:textId="77777777" w:rsidR="0015352C" w:rsidRPr="00695418" w:rsidRDefault="0015352C" w:rsidP="0036120B">
      <w:pPr>
        <w:jc w:val="right"/>
        <w:rPr>
          <w:rFonts w:cs="Arial"/>
          <w:b/>
          <w:bCs/>
          <w:i/>
          <w:sz w:val="22"/>
          <w:szCs w:val="22"/>
        </w:rPr>
      </w:pPr>
    </w:p>
    <w:p w14:paraId="63AFCFF8" w14:textId="77777777" w:rsidR="0015352C" w:rsidRPr="00695418" w:rsidRDefault="0015352C" w:rsidP="0036120B">
      <w:pPr>
        <w:jc w:val="right"/>
        <w:rPr>
          <w:rFonts w:cs="Arial"/>
          <w:b/>
          <w:bCs/>
          <w:i/>
          <w:sz w:val="22"/>
          <w:szCs w:val="22"/>
        </w:rPr>
      </w:pPr>
    </w:p>
    <w:p w14:paraId="6A8AA1EB" w14:textId="77777777" w:rsidR="0015352C" w:rsidRPr="00695418" w:rsidRDefault="0015352C" w:rsidP="0036120B">
      <w:pPr>
        <w:jc w:val="right"/>
        <w:rPr>
          <w:rFonts w:cs="Arial"/>
          <w:b/>
          <w:bCs/>
          <w:i/>
          <w:sz w:val="22"/>
          <w:szCs w:val="22"/>
        </w:rPr>
      </w:pPr>
    </w:p>
    <w:p w14:paraId="3DC373E9" w14:textId="77777777" w:rsidR="0015352C" w:rsidRPr="00695418" w:rsidRDefault="0015352C" w:rsidP="0036120B">
      <w:pPr>
        <w:jc w:val="right"/>
        <w:rPr>
          <w:rFonts w:cs="Arial"/>
          <w:b/>
          <w:bCs/>
          <w:i/>
          <w:sz w:val="22"/>
          <w:szCs w:val="22"/>
        </w:rPr>
      </w:pPr>
    </w:p>
    <w:p w14:paraId="2741C480" w14:textId="77777777" w:rsidR="0015352C" w:rsidRPr="00695418" w:rsidRDefault="0015352C" w:rsidP="0036120B">
      <w:pPr>
        <w:jc w:val="right"/>
        <w:rPr>
          <w:rFonts w:cs="Arial"/>
          <w:b/>
          <w:bCs/>
          <w:i/>
          <w:sz w:val="22"/>
          <w:szCs w:val="22"/>
        </w:rPr>
      </w:pPr>
    </w:p>
    <w:p w14:paraId="50B444C3" w14:textId="77777777" w:rsidR="0015352C" w:rsidRPr="00695418" w:rsidRDefault="0015352C" w:rsidP="0036120B">
      <w:pPr>
        <w:jc w:val="right"/>
        <w:rPr>
          <w:rFonts w:cs="Arial"/>
          <w:b/>
          <w:bCs/>
          <w:i/>
          <w:sz w:val="22"/>
          <w:szCs w:val="22"/>
        </w:rPr>
      </w:pPr>
    </w:p>
    <w:p w14:paraId="6A9BF311" w14:textId="77777777" w:rsidR="0015352C" w:rsidRPr="00695418" w:rsidRDefault="0015352C" w:rsidP="0036120B">
      <w:pPr>
        <w:jc w:val="right"/>
        <w:rPr>
          <w:rFonts w:cs="Arial"/>
          <w:b/>
          <w:bCs/>
          <w:i/>
          <w:sz w:val="22"/>
          <w:szCs w:val="22"/>
        </w:rPr>
      </w:pPr>
    </w:p>
    <w:p w14:paraId="5FDE1EE1" w14:textId="77777777" w:rsidR="0015352C" w:rsidRPr="00695418" w:rsidRDefault="0015352C" w:rsidP="0036120B">
      <w:pPr>
        <w:jc w:val="right"/>
        <w:rPr>
          <w:rFonts w:cs="Arial"/>
          <w:b/>
          <w:bCs/>
          <w:i/>
          <w:sz w:val="22"/>
          <w:szCs w:val="22"/>
        </w:rPr>
      </w:pPr>
    </w:p>
    <w:p w14:paraId="086FB6D2" w14:textId="77777777" w:rsidR="0015352C" w:rsidRPr="00695418" w:rsidRDefault="0015352C" w:rsidP="0036120B">
      <w:pPr>
        <w:jc w:val="right"/>
        <w:rPr>
          <w:rFonts w:cs="Arial"/>
          <w:b/>
          <w:bCs/>
          <w:i/>
          <w:sz w:val="22"/>
          <w:szCs w:val="22"/>
        </w:rPr>
      </w:pPr>
    </w:p>
    <w:p w14:paraId="6B8EF72A" w14:textId="77777777" w:rsidR="0015352C" w:rsidRPr="00695418" w:rsidRDefault="0015352C" w:rsidP="0036120B">
      <w:pPr>
        <w:jc w:val="right"/>
        <w:rPr>
          <w:rFonts w:cs="Arial"/>
          <w:b/>
          <w:bCs/>
          <w:i/>
          <w:sz w:val="22"/>
          <w:szCs w:val="22"/>
        </w:rPr>
      </w:pPr>
    </w:p>
    <w:p w14:paraId="1739AA7A" w14:textId="77777777" w:rsidR="0015352C" w:rsidRPr="00695418" w:rsidRDefault="0015352C" w:rsidP="0036120B">
      <w:pPr>
        <w:jc w:val="right"/>
        <w:rPr>
          <w:rFonts w:cs="Arial"/>
          <w:b/>
          <w:bCs/>
          <w:i/>
          <w:sz w:val="22"/>
          <w:szCs w:val="22"/>
        </w:rPr>
      </w:pPr>
    </w:p>
    <w:p w14:paraId="37ACFC49" w14:textId="77777777" w:rsidR="0015352C" w:rsidRPr="00695418" w:rsidRDefault="0015352C" w:rsidP="0036120B">
      <w:pPr>
        <w:jc w:val="right"/>
        <w:rPr>
          <w:rFonts w:cs="Arial"/>
          <w:b/>
          <w:bCs/>
          <w:i/>
          <w:sz w:val="22"/>
          <w:szCs w:val="22"/>
        </w:rPr>
      </w:pPr>
    </w:p>
    <w:p w14:paraId="69E6CC9F" w14:textId="77777777" w:rsidR="0015352C" w:rsidRPr="00695418" w:rsidRDefault="0015352C" w:rsidP="0036120B">
      <w:pPr>
        <w:jc w:val="right"/>
        <w:rPr>
          <w:rFonts w:cs="Arial"/>
          <w:b/>
          <w:bCs/>
          <w:i/>
          <w:sz w:val="22"/>
          <w:szCs w:val="22"/>
        </w:rPr>
      </w:pPr>
    </w:p>
    <w:p w14:paraId="292A93C9" w14:textId="77777777" w:rsidR="0015352C" w:rsidRPr="00695418" w:rsidRDefault="0015352C" w:rsidP="0036120B">
      <w:pPr>
        <w:jc w:val="right"/>
        <w:rPr>
          <w:rFonts w:cs="Arial"/>
          <w:b/>
          <w:bCs/>
          <w:i/>
          <w:sz w:val="22"/>
          <w:szCs w:val="22"/>
        </w:rPr>
      </w:pPr>
    </w:p>
    <w:p w14:paraId="4449FDBD" w14:textId="77777777" w:rsidR="0015352C" w:rsidRPr="00695418" w:rsidRDefault="0015352C" w:rsidP="0036120B">
      <w:pPr>
        <w:jc w:val="right"/>
        <w:rPr>
          <w:rFonts w:cs="Arial"/>
          <w:b/>
          <w:bCs/>
          <w:i/>
          <w:sz w:val="22"/>
          <w:szCs w:val="22"/>
        </w:rPr>
      </w:pPr>
    </w:p>
    <w:p w14:paraId="1563EDD9" w14:textId="77777777" w:rsidR="0015352C" w:rsidRDefault="0015352C" w:rsidP="0036120B">
      <w:pPr>
        <w:jc w:val="right"/>
        <w:rPr>
          <w:rFonts w:cs="Arial"/>
          <w:b/>
          <w:bCs/>
          <w:i/>
          <w:sz w:val="22"/>
          <w:szCs w:val="22"/>
        </w:rPr>
      </w:pPr>
    </w:p>
    <w:p w14:paraId="31A6E0B2" w14:textId="77777777" w:rsidR="004C35D0" w:rsidRDefault="004C35D0" w:rsidP="0036120B">
      <w:pPr>
        <w:jc w:val="right"/>
        <w:rPr>
          <w:rFonts w:cs="Arial"/>
          <w:b/>
          <w:bCs/>
          <w:i/>
          <w:sz w:val="22"/>
          <w:szCs w:val="22"/>
        </w:rPr>
      </w:pPr>
    </w:p>
    <w:p w14:paraId="22EB9563" w14:textId="77777777" w:rsidR="004C35D0" w:rsidRDefault="004C35D0" w:rsidP="0036120B">
      <w:pPr>
        <w:jc w:val="right"/>
        <w:rPr>
          <w:rFonts w:cs="Arial"/>
          <w:b/>
          <w:bCs/>
          <w:i/>
          <w:sz w:val="22"/>
          <w:szCs w:val="22"/>
        </w:rPr>
      </w:pPr>
    </w:p>
    <w:p w14:paraId="0EFFF09F" w14:textId="77777777" w:rsidR="004C35D0" w:rsidRDefault="004C35D0" w:rsidP="0036120B">
      <w:pPr>
        <w:jc w:val="right"/>
        <w:rPr>
          <w:rFonts w:cs="Arial"/>
          <w:b/>
          <w:bCs/>
          <w:i/>
          <w:sz w:val="22"/>
          <w:szCs w:val="22"/>
        </w:rPr>
      </w:pPr>
    </w:p>
    <w:p w14:paraId="2E3DB432" w14:textId="77777777" w:rsidR="004C35D0" w:rsidRDefault="004C35D0" w:rsidP="0036120B">
      <w:pPr>
        <w:jc w:val="right"/>
        <w:rPr>
          <w:rFonts w:cs="Arial"/>
          <w:b/>
          <w:bCs/>
          <w:i/>
          <w:sz w:val="22"/>
          <w:szCs w:val="22"/>
        </w:rPr>
      </w:pPr>
    </w:p>
    <w:p w14:paraId="1D955286" w14:textId="77777777" w:rsidR="004C35D0" w:rsidRPr="00695418" w:rsidRDefault="004C35D0" w:rsidP="0036120B">
      <w:pPr>
        <w:jc w:val="right"/>
        <w:rPr>
          <w:rFonts w:cs="Arial"/>
          <w:b/>
          <w:bCs/>
          <w:i/>
          <w:sz w:val="22"/>
          <w:szCs w:val="22"/>
        </w:rPr>
      </w:pPr>
    </w:p>
    <w:p w14:paraId="183AF33B" w14:textId="77777777" w:rsidR="0015352C" w:rsidRPr="00695418" w:rsidRDefault="0015352C" w:rsidP="0036120B">
      <w:pPr>
        <w:jc w:val="right"/>
        <w:rPr>
          <w:rFonts w:cs="Arial"/>
          <w:b/>
          <w:bCs/>
          <w:i/>
          <w:sz w:val="22"/>
          <w:szCs w:val="22"/>
        </w:rPr>
      </w:pPr>
    </w:p>
    <w:p w14:paraId="2E492E71" w14:textId="77777777" w:rsidR="00A039E1" w:rsidRDefault="00A039E1" w:rsidP="0036120B">
      <w:pPr>
        <w:jc w:val="right"/>
        <w:rPr>
          <w:rFonts w:cs="Arial"/>
          <w:b/>
          <w:bCs/>
          <w:i/>
          <w:sz w:val="22"/>
          <w:szCs w:val="22"/>
        </w:rPr>
      </w:pPr>
    </w:p>
    <w:p w14:paraId="0F3BB81A" w14:textId="77777777" w:rsidR="00A039E1" w:rsidRDefault="00A039E1" w:rsidP="0036120B">
      <w:pPr>
        <w:jc w:val="right"/>
        <w:rPr>
          <w:rFonts w:cs="Arial"/>
          <w:b/>
          <w:bCs/>
          <w:i/>
          <w:sz w:val="22"/>
          <w:szCs w:val="22"/>
        </w:rPr>
      </w:pPr>
    </w:p>
    <w:p w14:paraId="3B188431" w14:textId="77777777" w:rsidR="00A039E1" w:rsidRDefault="00A039E1" w:rsidP="0036120B">
      <w:pPr>
        <w:jc w:val="right"/>
        <w:rPr>
          <w:rFonts w:cs="Arial"/>
          <w:b/>
          <w:bCs/>
          <w:i/>
          <w:sz w:val="22"/>
          <w:szCs w:val="22"/>
        </w:rPr>
      </w:pPr>
    </w:p>
    <w:p w14:paraId="2D51D083" w14:textId="01126E27" w:rsidR="0036120B" w:rsidRPr="00695418" w:rsidRDefault="0036120B" w:rsidP="0036120B">
      <w:pPr>
        <w:jc w:val="right"/>
        <w:rPr>
          <w:rFonts w:cs="Arial"/>
          <w:b/>
          <w:bCs/>
          <w:sz w:val="22"/>
          <w:szCs w:val="22"/>
        </w:rPr>
      </w:pPr>
      <w:r w:rsidRPr="00695418">
        <w:rPr>
          <w:rFonts w:cs="Arial"/>
          <w:b/>
          <w:bCs/>
          <w:i/>
          <w:sz w:val="22"/>
          <w:szCs w:val="22"/>
        </w:rPr>
        <w:t xml:space="preserve">Załącznik nr </w:t>
      </w:r>
      <w:r w:rsidR="00195910" w:rsidRPr="00695418">
        <w:rPr>
          <w:rFonts w:cs="Arial"/>
          <w:b/>
          <w:bCs/>
          <w:i/>
          <w:sz w:val="22"/>
          <w:szCs w:val="22"/>
        </w:rPr>
        <w:t>2</w:t>
      </w:r>
      <w:r w:rsidRPr="00695418">
        <w:rPr>
          <w:rFonts w:cs="Arial"/>
          <w:b/>
          <w:bCs/>
          <w:i/>
          <w:sz w:val="22"/>
          <w:szCs w:val="22"/>
        </w:rPr>
        <w:t xml:space="preserve"> do Zaproszenia do składania ofert</w:t>
      </w:r>
      <w:r w:rsidRPr="00695418">
        <w:rPr>
          <w:rFonts w:cs="Arial"/>
          <w:b/>
          <w:bCs/>
          <w:sz w:val="22"/>
          <w:szCs w:val="22"/>
        </w:rPr>
        <w:t xml:space="preserve"> </w:t>
      </w:r>
    </w:p>
    <w:p w14:paraId="13260D9A" w14:textId="35E4951A" w:rsidR="00195910" w:rsidRPr="00695418" w:rsidRDefault="00195910" w:rsidP="0036120B">
      <w:pPr>
        <w:jc w:val="right"/>
        <w:rPr>
          <w:rFonts w:cs="Arial"/>
          <w:sz w:val="22"/>
          <w:szCs w:val="22"/>
        </w:rPr>
      </w:pPr>
    </w:p>
    <w:p w14:paraId="1D38DD37" w14:textId="77777777" w:rsidR="00195910" w:rsidRPr="00695418" w:rsidRDefault="00195910" w:rsidP="0036120B">
      <w:pPr>
        <w:jc w:val="right"/>
        <w:rPr>
          <w:rFonts w:cs="Arial"/>
          <w:i/>
          <w:sz w:val="22"/>
          <w:szCs w:val="22"/>
        </w:rPr>
      </w:pPr>
    </w:p>
    <w:p w14:paraId="36B90B5B" w14:textId="298B477F" w:rsidR="0036120B" w:rsidRPr="00695418" w:rsidRDefault="0036120B" w:rsidP="0036120B">
      <w:pPr>
        <w:spacing w:line="360" w:lineRule="auto"/>
        <w:jc w:val="right"/>
        <w:rPr>
          <w:rFonts w:cs="Arial"/>
          <w:sz w:val="22"/>
          <w:szCs w:val="22"/>
        </w:rPr>
      </w:pPr>
      <w:r w:rsidRPr="00695418">
        <w:rPr>
          <w:rFonts w:cs="Arial"/>
          <w:sz w:val="22"/>
          <w:szCs w:val="22"/>
        </w:rPr>
        <w:t xml:space="preserve">                                              …………………, dnia ……………</w:t>
      </w:r>
    </w:p>
    <w:p w14:paraId="53DE4B2A" w14:textId="77777777" w:rsidR="00195910" w:rsidRPr="00695418" w:rsidRDefault="00195910" w:rsidP="0036120B">
      <w:pPr>
        <w:spacing w:line="360" w:lineRule="auto"/>
        <w:jc w:val="right"/>
        <w:rPr>
          <w:rFonts w:cs="Arial"/>
          <w:sz w:val="22"/>
          <w:szCs w:val="22"/>
        </w:rPr>
      </w:pPr>
    </w:p>
    <w:p w14:paraId="73F56CC2" w14:textId="77777777" w:rsidR="0036120B" w:rsidRPr="00695418" w:rsidRDefault="0036120B" w:rsidP="0036120B">
      <w:pPr>
        <w:shd w:val="clear" w:color="auto" w:fill="FFFFFF" w:themeFill="background1"/>
        <w:ind w:left="851" w:hanging="851"/>
        <w:jc w:val="center"/>
        <w:rPr>
          <w:rFonts w:cs="Arial"/>
          <w:b/>
          <w:sz w:val="22"/>
          <w:szCs w:val="22"/>
        </w:rPr>
      </w:pPr>
      <w:r w:rsidRPr="00695418">
        <w:rPr>
          <w:rFonts w:cs="Arial"/>
          <w:b/>
          <w:sz w:val="22"/>
          <w:szCs w:val="22"/>
        </w:rPr>
        <w:t>FORMULARZ  OFERTOWY</w:t>
      </w:r>
    </w:p>
    <w:p w14:paraId="295A525A" w14:textId="568D87CB" w:rsidR="0036120B" w:rsidRPr="00695418" w:rsidRDefault="00695418" w:rsidP="0036120B">
      <w:pPr>
        <w:shd w:val="clear" w:color="auto" w:fill="FFFFFF" w:themeFill="background1"/>
        <w:spacing w:after="120"/>
        <w:jc w:val="center"/>
        <w:rPr>
          <w:rFonts w:cs="Arial"/>
          <w:b/>
          <w:iCs/>
          <w:sz w:val="22"/>
          <w:szCs w:val="22"/>
        </w:rPr>
      </w:pPr>
      <w:bookmarkStart w:id="2" w:name="_Hlk164765657"/>
      <w:r w:rsidRPr="00695418">
        <w:rPr>
          <w:rFonts w:cs="Arial"/>
          <w:b/>
          <w:sz w:val="22"/>
          <w:szCs w:val="22"/>
        </w:rPr>
        <w:t>Dostaw</w:t>
      </w:r>
      <w:r w:rsidR="00A039E1">
        <w:rPr>
          <w:rFonts w:cs="Arial"/>
          <w:b/>
          <w:sz w:val="22"/>
          <w:szCs w:val="22"/>
        </w:rPr>
        <w:t>a plotera na potrzeby geoprzestrzenne</w:t>
      </w:r>
      <w:r w:rsidRPr="00695418">
        <w:rPr>
          <w:rFonts w:cs="Arial"/>
          <w:b/>
          <w:iCs/>
          <w:sz w:val="22"/>
          <w:szCs w:val="22"/>
        </w:rPr>
        <w:t xml:space="preserve"> </w:t>
      </w:r>
      <w:bookmarkEnd w:id="2"/>
      <w:r w:rsidR="0036120B" w:rsidRPr="00695418">
        <w:rPr>
          <w:rFonts w:cs="Arial"/>
          <w:b/>
          <w:iCs/>
          <w:sz w:val="22"/>
          <w:szCs w:val="22"/>
        </w:rPr>
        <w:t xml:space="preserve">- Nr sprawy </w:t>
      </w:r>
      <w:r w:rsidRPr="00695418">
        <w:rPr>
          <w:rFonts w:cs="Arial"/>
          <w:b/>
          <w:sz w:val="22"/>
          <w:szCs w:val="22"/>
        </w:rPr>
        <w:t>2615.</w:t>
      </w:r>
      <w:r w:rsidR="00A039E1">
        <w:rPr>
          <w:rFonts w:cs="Arial"/>
          <w:b/>
          <w:sz w:val="22"/>
          <w:szCs w:val="22"/>
        </w:rPr>
        <w:t>13</w:t>
      </w:r>
      <w:r w:rsidRPr="00695418">
        <w:rPr>
          <w:rFonts w:cs="Arial"/>
          <w:b/>
          <w:sz w:val="22"/>
          <w:szCs w:val="22"/>
        </w:rPr>
        <w:t>.2024.</w:t>
      </w:r>
      <w:r w:rsidR="00A039E1">
        <w:rPr>
          <w:rFonts w:cs="Arial"/>
          <w:b/>
          <w:sz w:val="22"/>
          <w:szCs w:val="22"/>
        </w:rPr>
        <w:t>KD</w:t>
      </w:r>
    </w:p>
    <w:tbl>
      <w:tblPr>
        <w:tblStyle w:val="Tabela-Siatka"/>
        <w:tblW w:w="91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016"/>
        <w:gridCol w:w="5165"/>
      </w:tblGrid>
      <w:tr w:rsidR="0036120B" w:rsidRPr="00695418" w14:paraId="556E0EEF" w14:textId="77777777" w:rsidTr="007F0E50">
        <w:trPr>
          <w:trHeight w:val="515"/>
        </w:trPr>
        <w:tc>
          <w:tcPr>
            <w:tcW w:w="4016" w:type="dxa"/>
            <w:shd w:val="clear" w:color="auto" w:fill="F2F2F2" w:themeFill="background1" w:themeFillShade="F2"/>
            <w:vAlign w:val="center"/>
          </w:tcPr>
          <w:p w14:paraId="0916148D" w14:textId="77777777" w:rsidR="0036120B" w:rsidRPr="00695418" w:rsidRDefault="0036120B" w:rsidP="007F0E50">
            <w:pPr>
              <w:rPr>
                <w:rFonts w:cs="Arial"/>
                <w:b/>
                <w:bCs/>
                <w:sz w:val="22"/>
                <w:szCs w:val="22"/>
              </w:rPr>
            </w:pPr>
            <w:r w:rsidRPr="00695418">
              <w:rPr>
                <w:rFonts w:cs="Arial"/>
                <w:b/>
                <w:bCs/>
                <w:sz w:val="22"/>
                <w:szCs w:val="22"/>
              </w:rPr>
              <w:t>Nazwa wykonawcy:</w:t>
            </w:r>
          </w:p>
        </w:tc>
        <w:tc>
          <w:tcPr>
            <w:tcW w:w="5165" w:type="dxa"/>
            <w:vAlign w:val="bottom"/>
          </w:tcPr>
          <w:p w14:paraId="02885239" w14:textId="77777777" w:rsidR="00695418" w:rsidRPr="00695418" w:rsidRDefault="00695418" w:rsidP="007F0E50">
            <w:pPr>
              <w:jc w:val="both"/>
              <w:rPr>
                <w:rFonts w:cs="Arial"/>
                <w:i/>
                <w:sz w:val="12"/>
                <w:szCs w:val="12"/>
              </w:rPr>
            </w:pPr>
          </w:p>
          <w:p w14:paraId="68BFC2AD" w14:textId="77777777" w:rsidR="00695418" w:rsidRPr="00695418" w:rsidRDefault="00695418" w:rsidP="007F0E50">
            <w:pPr>
              <w:jc w:val="both"/>
              <w:rPr>
                <w:rFonts w:cs="Arial"/>
                <w:i/>
                <w:sz w:val="12"/>
                <w:szCs w:val="12"/>
              </w:rPr>
            </w:pPr>
          </w:p>
          <w:p w14:paraId="4D69980F" w14:textId="77777777" w:rsidR="00695418" w:rsidRPr="00695418" w:rsidRDefault="00695418" w:rsidP="007F0E50">
            <w:pPr>
              <w:jc w:val="both"/>
              <w:rPr>
                <w:rFonts w:cs="Arial"/>
                <w:i/>
                <w:sz w:val="12"/>
                <w:szCs w:val="12"/>
              </w:rPr>
            </w:pPr>
          </w:p>
          <w:p w14:paraId="2F1F0E23" w14:textId="1F9C6208" w:rsidR="0036120B" w:rsidRPr="00695418" w:rsidRDefault="0036120B" w:rsidP="007F0E50">
            <w:pPr>
              <w:jc w:val="both"/>
              <w:rPr>
                <w:rFonts w:cs="Arial"/>
                <w:i/>
                <w:sz w:val="12"/>
                <w:szCs w:val="12"/>
              </w:rPr>
            </w:pPr>
            <w:r w:rsidRPr="00695418">
              <w:rPr>
                <w:rFonts w:cs="Arial"/>
                <w:i/>
                <w:sz w:val="12"/>
                <w:szCs w:val="12"/>
              </w:rPr>
              <w:t>(w przypadku składania oferty przez podmioty występujące wspólnie należy podać wszystkich wspólników spółki cywilnej lub członków konsorcjum i wymagane dane)</w:t>
            </w:r>
          </w:p>
        </w:tc>
      </w:tr>
      <w:tr w:rsidR="0036120B" w:rsidRPr="00695418" w14:paraId="2CF0DEE2" w14:textId="77777777" w:rsidTr="007F0E50">
        <w:trPr>
          <w:trHeight w:val="506"/>
        </w:trPr>
        <w:tc>
          <w:tcPr>
            <w:tcW w:w="4016" w:type="dxa"/>
            <w:shd w:val="clear" w:color="auto" w:fill="F2F2F2" w:themeFill="background1" w:themeFillShade="F2"/>
            <w:vAlign w:val="center"/>
          </w:tcPr>
          <w:p w14:paraId="7A3FC5D4" w14:textId="77777777" w:rsidR="0036120B" w:rsidRPr="00695418" w:rsidRDefault="0036120B" w:rsidP="007F0E50">
            <w:pPr>
              <w:rPr>
                <w:rFonts w:cs="Arial"/>
                <w:b/>
                <w:bCs/>
                <w:sz w:val="22"/>
                <w:szCs w:val="22"/>
              </w:rPr>
            </w:pPr>
            <w:r w:rsidRPr="00695418">
              <w:rPr>
                <w:rFonts w:cs="Arial"/>
                <w:b/>
                <w:bCs/>
                <w:sz w:val="22"/>
                <w:szCs w:val="22"/>
              </w:rPr>
              <w:t>Adres wykonawcy:</w:t>
            </w:r>
          </w:p>
        </w:tc>
        <w:tc>
          <w:tcPr>
            <w:tcW w:w="5165" w:type="dxa"/>
          </w:tcPr>
          <w:p w14:paraId="7B956281" w14:textId="77777777" w:rsidR="0036120B" w:rsidRPr="00695418" w:rsidRDefault="0036120B" w:rsidP="007F0E50">
            <w:pPr>
              <w:jc w:val="center"/>
              <w:rPr>
                <w:rFonts w:cs="Arial"/>
                <w:b/>
                <w:sz w:val="22"/>
                <w:szCs w:val="22"/>
              </w:rPr>
            </w:pPr>
          </w:p>
        </w:tc>
      </w:tr>
      <w:tr w:rsidR="0036120B" w:rsidRPr="00695418" w14:paraId="6E8CED06" w14:textId="77777777" w:rsidTr="007F0E50">
        <w:trPr>
          <w:trHeight w:val="496"/>
        </w:trPr>
        <w:tc>
          <w:tcPr>
            <w:tcW w:w="4016" w:type="dxa"/>
            <w:shd w:val="clear" w:color="auto" w:fill="F2F2F2" w:themeFill="background1" w:themeFillShade="F2"/>
            <w:vAlign w:val="center"/>
          </w:tcPr>
          <w:p w14:paraId="2FA34CDC" w14:textId="77777777" w:rsidR="0036120B" w:rsidRPr="00695418" w:rsidRDefault="0036120B" w:rsidP="007F0E50">
            <w:pPr>
              <w:rPr>
                <w:rFonts w:cs="Arial"/>
                <w:b/>
                <w:bCs/>
                <w:sz w:val="22"/>
                <w:szCs w:val="22"/>
              </w:rPr>
            </w:pPr>
            <w:r w:rsidRPr="00695418">
              <w:rPr>
                <w:rFonts w:cs="Arial"/>
                <w:b/>
                <w:bCs/>
                <w:sz w:val="22"/>
                <w:szCs w:val="22"/>
              </w:rPr>
              <w:t>NIP:</w:t>
            </w:r>
          </w:p>
        </w:tc>
        <w:tc>
          <w:tcPr>
            <w:tcW w:w="5165" w:type="dxa"/>
          </w:tcPr>
          <w:p w14:paraId="26C855B6" w14:textId="77777777" w:rsidR="0036120B" w:rsidRPr="00695418" w:rsidRDefault="0036120B" w:rsidP="007F0E50">
            <w:pPr>
              <w:jc w:val="center"/>
              <w:rPr>
                <w:rFonts w:cs="Arial"/>
                <w:b/>
                <w:sz w:val="22"/>
                <w:szCs w:val="22"/>
              </w:rPr>
            </w:pPr>
          </w:p>
        </w:tc>
      </w:tr>
      <w:tr w:rsidR="0036120B" w:rsidRPr="00695418" w14:paraId="00515274" w14:textId="77777777" w:rsidTr="007F0E50">
        <w:trPr>
          <w:trHeight w:val="486"/>
        </w:trPr>
        <w:tc>
          <w:tcPr>
            <w:tcW w:w="4016" w:type="dxa"/>
            <w:shd w:val="clear" w:color="auto" w:fill="F2F2F2" w:themeFill="background1" w:themeFillShade="F2"/>
            <w:vAlign w:val="center"/>
          </w:tcPr>
          <w:p w14:paraId="2F6DEB14" w14:textId="77777777" w:rsidR="0036120B" w:rsidRPr="00695418" w:rsidRDefault="0036120B" w:rsidP="007F0E50">
            <w:pPr>
              <w:rPr>
                <w:rFonts w:cs="Arial"/>
                <w:b/>
                <w:bCs/>
                <w:sz w:val="22"/>
                <w:szCs w:val="22"/>
              </w:rPr>
            </w:pPr>
            <w:r w:rsidRPr="00695418">
              <w:rPr>
                <w:rFonts w:cs="Arial"/>
                <w:b/>
                <w:bCs/>
                <w:sz w:val="22"/>
                <w:szCs w:val="22"/>
              </w:rPr>
              <w:t>REGON:</w:t>
            </w:r>
          </w:p>
        </w:tc>
        <w:tc>
          <w:tcPr>
            <w:tcW w:w="5165" w:type="dxa"/>
          </w:tcPr>
          <w:p w14:paraId="26E02753" w14:textId="77777777" w:rsidR="0036120B" w:rsidRPr="00695418" w:rsidRDefault="0036120B" w:rsidP="007F0E50">
            <w:pPr>
              <w:jc w:val="center"/>
              <w:rPr>
                <w:rFonts w:cs="Arial"/>
                <w:b/>
                <w:sz w:val="22"/>
                <w:szCs w:val="22"/>
              </w:rPr>
            </w:pPr>
          </w:p>
        </w:tc>
      </w:tr>
      <w:tr w:rsidR="0036120B" w:rsidRPr="00695418" w14:paraId="60189578" w14:textId="77777777" w:rsidTr="007F0E50">
        <w:trPr>
          <w:trHeight w:val="510"/>
        </w:trPr>
        <w:tc>
          <w:tcPr>
            <w:tcW w:w="4016" w:type="dxa"/>
            <w:shd w:val="clear" w:color="auto" w:fill="F2F2F2" w:themeFill="background1" w:themeFillShade="F2"/>
            <w:vAlign w:val="center"/>
          </w:tcPr>
          <w:p w14:paraId="4AD4E190" w14:textId="77777777" w:rsidR="0036120B" w:rsidRPr="00695418" w:rsidRDefault="0036120B" w:rsidP="007F0E50">
            <w:pPr>
              <w:rPr>
                <w:rFonts w:cs="Arial"/>
                <w:b/>
                <w:bCs/>
                <w:sz w:val="22"/>
                <w:szCs w:val="22"/>
              </w:rPr>
            </w:pPr>
            <w:r w:rsidRPr="00695418">
              <w:rPr>
                <w:rFonts w:cs="Arial"/>
                <w:b/>
                <w:bCs/>
                <w:sz w:val="22"/>
                <w:szCs w:val="22"/>
              </w:rPr>
              <w:t>KRS:</w:t>
            </w:r>
          </w:p>
        </w:tc>
        <w:tc>
          <w:tcPr>
            <w:tcW w:w="5165" w:type="dxa"/>
          </w:tcPr>
          <w:p w14:paraId="63DE3EB5" w14:textId="77777777" w:rsidR="0036120B" w:rsidRPr="00695418" w:rsidRDefault="0036120B" w:rsidP="007F0E50">
            <w:pPr>
              <w:jc w:val="center"/>
              <w:rPr>
                <w:rFonts w:cs="Arial"/>
                <w:b/>
                <w:sz w:val="22"/>
                <w:szCs w:val="22"/>
              </w:rPr>
            </w:pPr>
          </w:p>
        </w:tc>
      </w:tr>
      <w:tr w:rsidR="0036120B" w:rsidRPr="00695418" w14:paraId="67A9F4C6" w14:textId="77777777" w:rsidTr="007F0E50">
        <w:trPr>
          <w:trHeight w:val="469"/>
        </w:trPr>
        <w:tc>
          <w:tcPr>
            <w:tcW w:w="4016" w:type="dxa"/>
            <w:shd w:val="clear" w:color="auto" w:fill="F2F2F2" w:themeFill="background1" w:themeFillShade="F2"/>
            <w:vAlign w:val="center"/>
          </w:tcPr>
          <w:p w14:paraId="2A2B1621" w14:textId="77777777" w:rsidR="0036120B" w:rsidRPr="00695418" w:rsidRDefault="0036120B" w:rsidP="007F0E50">
            <w:pPr>
              <w:rPr>
                <w:rFonts w:cs="Arial"/>
                <w:b/>
                <w:bCs/>
                <w:sz w:val="22"/>
                <w:szCs w:val="22"/>
              </w:rPr>
            </w:pPr>
            <w:r w:rsidRPr="00695418">
              <w:rPr>
                <w:rFonts w:cs="Arial"/>
                <w:b/>
                <w:bCs/>
                <w:sz w:val="22"/>
                <w:szCs w:val="22"/>
              </w:rPr>
              <w:t>PESEL:</w:t>
            </w:r>
          </w:p>
        </w:tc>
        <w:tc>
          <w:tcPr>
            <w:tcW w:w="5165" w:type="dxa"/>
            <w:vAlign w:val="bottom"/>
          </w:tcPr>
          <w:p w14:paraId="51FCBB4A" w14:textId="77777777" w:rsidR="0036120B" w:rsidRPr="00695418" w:rsidRDefault="0036120B" w:rsidP="007F0E50">
            <w:pPr>
              <w:jc w:val="both"/>
              <w:rPr>
                <w:rFonts w:cs="Arial"/>
                <w:i/>
                <w:iCs/>
                <w:sz w:val="12"/>
                <w:szCs w:val="12"/>
              </w:rPr>
            </w:pPr>
            <w:r w:rsidRPr="00695418">
              <w:rPr>
                <w:rFonts w:cs="Arial"/>
                <w:i/>
                <w:iCs/>
                <w:sz w:val="12"/>
                <w:szCs w:val="12"/>
              </w:rPr>
              <w:t>(w przypadku prowadzenia jednoosobowej działalności gospodarczej oraz osób fizycznych)</w:t>
            </w:r>
          </w:p>
        </w:tc>
      </w:tr>
      <w:tr w:rsidR="0036120B" w:rsidRPr="00695418" w14:paraId="43862B57" w14:textId="77777777" w:rsidTr="007F0E50">
        <w:trPr>
          <w:trHeight w:val="542"/>
        </w:trPr>
        <w:tc>
          <w:tcPr>
            <w:tcW w:w="4016" w:type="dxa"/>
            <w:shd w:val="clear" w:color="auto" w:fill="F2F2F2" w:themeFill="background1" w:themeFillShade="F2"/>
            <w:vAlign w:val="center"/>
          </w:tcPr>
          <w:p w14:paraId="7E204989" w14:textId="77777777" w:rsidR="0036120B" w:rsidRPr="00695418" w:rsidRDefault="0036120B" w:rsidP="007F0E50">
            <w:pPr>
              <w:rPr>
                <w:rFonts w:cs="Arial"/>
                <w:b/>
                <w:bCs/>
                <w:sz w:val="22"/>
                <w:szCs w:val="22"/>
              </w:rPr>
            </w:pPr>
            <w:r w:rsidRPr="00695418">
              <w:rPr>
                <w:rFonts w:cs="Arial"/>
                <w:b/>
                <w:bCs/>
                <w:sz w:val="22"/>
                <w:szCs w:val="22"/>
              </w:rPr>
              <w:t>Nr telefonu:</w:t>
            </w:r>
          </w:p>
        </w:tc>
        <w:tc>
          <w:tcPr>
            <w:tcW w:w="5165" w:type="dxa"/>
          </w:tcPr>
          <w:p w14:paraId="37B20568" w14:textId="77777777" w:rsidR="0036120B" w:rsidRPr="00695418" w:rsidRDefault="0036120B" w:rsidP="007F0E50">
            <w:pPr>
              <w:jc w:val="center"/>
              <w:rPr>
                <w:rFonts w:cs="Arial"/>
                <w:b/>
                <w:sz w:val="22"/>
                <w:szCs w:val="22"/>
              </w:rPr>
            </w:pPr>
          </w:p>
        </w:tc>
      </w:tr>
      <w:tr w:rsidR="0036120B" w:rsidRPr="00695418" w14:paraId="18ACBD1F" w14:textId="77777777" w:rsidTr="007F0E50">
        <w:trPr>
          <w:trHeight w:val="481"/>
        </w:trPr>
        <w:tc>
          <w:tcPr>
            <w:tcW w:w="4016" w:type="dxa"/>
            <w:shd w:val="clear" w:color="auto" w:fill="F2F2F2" w:themeFill="background1" w:themeFillShade="F2"/>
            <w:vAlign w:val="center"/>
          </w:tcPr>
          <w:p w14:paraId="0D398A2A" w14:textId="77777777" w:rsidR="0036120B" w:rsidRPr="00695418" w:rsidRDefault="0036120B" w:rsidP="007F0E50">
            <w:pPr>
              <w:rPr>
                <w:rFonts w:cs="Arial"/>
                <w:b/>
                <w:bCs/>
                <w:sz w:val="22"/>
                <w:szCs w:val="22"/>
              </w:rPr>
            </w:pPr>
            <w:r w:rsidRPr="00695418">
              <w:rPr>
                <w:rFonts w:cs="Arial"/>
                <w:b/>
                <w:bCs/>
                <w:sz w:val="22"/>
                <w:szCs w:val="22"/>
              </w:rPr>
              <w:t>Adres e-mail:</w:t>
            </w:r>
          </w:p>
        </w:tc>
        <w:tc>
          <w:tcPr>
            <w:tcW w:w="5165" w:type="dxa"/>
          </w:tcPr>
          <w:p w14:paraId="737633C3" w14:textId="77777777" w:rsidR="0036120B" w:rsidRPr="00695418" w:rsidRDefault="0036120B" w:rsidP="007F0E50">
            <w:pPr>
              <w:jc w:val="center"/>
              <w:rPr>
                <w:rFonts w:cs="Arial"/>
                <w:b/>
                <w:sz w:val="22"/>
                <w:szCs w:val="22"/>
              </w:rPr>
            </w:pPr>
          </w:p>
        </w:tc>
      </w:tr>
      <w:tr w:rsidR="0036120B" w:rsidRPr="00695418" w14:paraId="14065BE9" w14:textId="77777777" w:rsidTr="007F0E50">
        <w:trPr>
          <w:trHeight w:val="504"/>
        </w:trPr>
        <w:tc>
          <w:tcPr>
            <w:tcW w:w="4016" w:type="dxa"/>
            <w:shd w:val="clear" w:color="auto" w:fill="F2F2F2" w:themeFill="background1" w:themeFillShade="F2"/>
            <w:vAlign w:val="center"/>
          </w:tcPr>
          <w:p w14:paraId="35E01CB6" w14:textId="77777777" w:rsidR="0036120B" w:rsidRPr="00695418" w:rsidRDefault="0036120B" w:rsidP="007F0E50">
            <w:pPr>
              <w:rPr>
                <w:rFonts w:cs="Arial"/>
                <w:b/>
                <w:bCs/>
                <w:sz w:val="22"/>
                <w:szCs w:val="22"/>
              </w:rPr>
            </w:pPr>
            <w:r w:rsidRPr="00695418">
              <w:rPr>
                <w:rFonts w:cs="Arial"/>
                <w:b/>
                <w:bCs/>
                <w:sz w:val="22"/>
                <w:szCs w:val="22"/>
              </w:rPr>
              <w:t>Imię i nazwisko osoby do kontaktu:</w:t>
            </w:r>
          </w:p>
        </w:tc>
        <w:tc>
          <w:tcPr>
            <w:tcW w:w="5165" w:type="dxa"/>
          </w:tcPr>
          <w:p w14:paraId="71BA52C6" w14:textId="77777777" w:rsidR="0036120B" w:rsidRPr="00695418" w:rsidRDefault="0036120B" w:rsidP="007F0E50">
            <w:pPr>
              <w:jc w:val="center"/>
              <w:rPr>
                <w:rFonts w:cs="Arial"/>
                <w:b/>
                <w:sz w:val="22"/>
                <w:szCs w:val="22"/>
              </w:rPr>
            </w:pPr>
          </w:p>
        </w:tc>
      </w:tr>
    </w:tbl>
    <w:p w14:paraId="5300B55D" w14:textId="77777777" w:rsidR="0036120B" w:rsidRPr="00695418" w:rsidRDefault="0036120B" w:rsidP="0036120B">
      <w:pPr>
        <w:autoSpaceDE w:val="0"/>
        <w:spacing w:line="360" w:lineRule="auto"/>
        <w:rPr>
          <w:rFonts w:cs="Arial"/>
          <w:sz w:val="22"/>
          <w:szCs w:val="22"/>
        </w:rPr>
      </w:pPr>
    </w:p>
    <w:p w14:paraId="5D3A81B5" w14:textId="3E1481A0" w:rsidR="0036120B" w:rsidRPr="00BB353D" w:rsidRDefault="0036120B" w:rsidP="003F6224">
      <w:pPr>
        <w:autoSpaceDE w:val="0"/>
        <w:jc w:val="both"/>
        <w:rPr>
          <w:rFonts w:cs="Arial"/>
          <w:sz w:val="22"/>
          <w:szCs w:val="22"/>
        </w:rPr>
      </w:pPr>
      <w:r w:rsidRPr="00695418">
        <w:rPr>
          <w:rFonts w:cs="Arial"/>
          <w:sz w:val="22"/>
          <w:szCs w:val="22"/>
        </w:rPr>
        <w:t>Nawiązując do  zaproszenia  do  składania  ofert  w  postępowaniu  na „</w:t>
      </w:r>
      <w:r w:rsidR="00695418" w:rsidRPr="00695418">
        <w:rPr>
          <w:rFonts w:cs="Arial"/>
          <w:sz w:val="22"/>
          <w:szCs w:val="22"/>
        </w:rPr>
        <w:t xml:space="preserve">Dostawę </w:t>
      </w:r>
      <w:r w:rsidR="00A039E1">
        <w:rPr>
          <w:rFonts w:cs="Arial"/>
          <w:sz w:val="22"/>
          <w:szCs w:val="22"/>
        </w:rPr>
        <w:t>plotera na potrzeby geoprzestrzenne</w:t>
      </w:r>
      <w:r w:rsidRPr="00695418">
        <w:rPr>
          <w:rFonts w:cs="Arial"/>
          <w:sz w:val="22"/>
          <w:szCs w:val="22"/>
        </w:rPr>
        <w:t>” - Nr sprawy</w:t>
      </w:r>
      <w:r w:rsidR="00F42947" w:rsidRPr="00695418">
        <w:rPr>
          <w:rFonts w:cs="Arial"/>
          <w:sz w:val="22"/>
          <w:szCs w:val="22"/>
        </w:rPr>
        <w:t xml:space="preserve"> 2615.</w:t>
      </w:r>
      <w:r w:rsidR="00A039E1">
        <w:rPr>
          <w:rFonts w:cs="Arial"/>
          <w:sz w:val="22"/>
          <w:szCs w:val="22"/>
        </w:rPr>
        <w:t>13</w:t>
      </w:r>
      <w:r w:rsidR="00F42947" w:rsidRPr="00695418">
        <w:rPr>
          <w:rFonts w:cs="Arial"/>
          <w:sz w:val="22"/>
          <w:szCs w:val="22"/>
        </w:rPr>
        <w:t>.202</w:t>
      </w:r>
      <w:r w:rsidR="00695418" w:rsidRPr="00695418">
        <w:rPr>
          <w:rFonts w:cs="Arial"/>
          <w:sz w:val="22"/>
          <w:szCs w:val="22"/>
        </w:rPr>
        <w:t>4</w:t>
      </w:r>
      <w:r w:rsidR="00F42947" w:rsidRPr="00695418">
        <w:rPr>
          <w:rFonts w:cs="Arial"/>
          <w:sz w:val="22"/>
          <w:szCs w:val="22"/>
        </w:rPr>
        <w:t>.</w:t>
      </w:r>
      <w:r w:rsidR="00A039E1">
        <w:rPr>
          <w:rFonts w:cs="Arial"/>
          <w:sz w:val="22"/>
          <w:szCs w:val="22"/>
        </w:rPr>
        <w:t>KD</w:t>
      </w:r>
      <w:r w:rsidRPr="00695418">
        <w:rPr>
          <w:rFonts w:cs="Arial"/>
          <w:sz w:val="22"/>
          <w:szCs w:val="22"/>
        </w:rPr>
        <w:t xml:space="preserve">, oferujemy realizację zamówienia </w:t>
      </w:r>
      <w:r w:rsidRPr="00BB353D">
        <w:rPr>
          <w:rFonts w:cs="Arial"/>
          <w:sz w:val="22"/>
          <w:szCs w:val="22"/>
        </w:rPr>
        <w:t>zgodnie z wypełnionym formularzem ofertowym.</w:t>
      </w:r>
    </w:p>
    <w:p w14:paraId="288EDD30" w14:textId="77777777" w:rsidR="0036120B" w:rsidRPr="00BB353D" w:rsidRDefault="0036120B" w:rsidP="0036120B">
      <w:pPr>
        <w:autoSpaceDE w:val="0"/>
        <w:rPr>
          <w:rFonts w:cs="Arial"/>
          <w:sz w:val="22"/>
          <w:szCs w:val="22"/>
        </w:rPr>
      </w:pPr>
    </w:p>
    <w:p w14:paraId="6ECB2A0E" w14:textId="5402BE63" w:rsidR="00695418" w:rsidRPr="00BB353D" w:rsidRDefault="00A039E1" w:rsidP="00A039E1">
      <w:pPr>
        <w:pStyle w:val="Akapitzlist"/>
        <w:numPr>
          <w:ilvl w:val="3"/>
          <w:numId w:val="3"/>
        </w:numPr>
        <w:spacing w:after="120"/>
        <w:ind w:left="284" w:hanging="284"/>
        <w:rPr>
          <w:rFonts w:ascii="Arial" w:hAnsi="Arial" w:cs="Arial"/>
          <w:iCs/>
          <w:sz w:val="22"/>
          <w:szCs w:val="22"/>
          <w:lang w:eastAsia="en-US"/>
        </w:rPr>
      </w:pPr>
      <w:r>
        <w:rPr>
          <w:rFonts w:ascii="Arial" w:hAnsi="Arial" w:cs="Arial"/>
          <w:iCs/>
          <w:sz w:val="22"/>
          <w:szCs w:val="22"/>
          <w:lang w:eastAsia="en-US"/>
        </w:rPr>
        <w:t>Z</w:t>
      </w:r>
      <w:r w:rsidR="00695418" w:rsidRPr="00BB353D">
        <w:rPr>
          <w:rFonts w:ascii="Arial" w:hAnsi="Arial" w:cs="Arial"/>
          <w:iCs/>
          <w:sz w:val="22"/>
          <w:szCs w:val="22"/>
          <w:lang w:eastAsia="en-US"/>
        </w:rPr>
        <w:t>obowiązujemy się wykonać przedmiot zamówienia za kwotę:</w:t>
      </w:r>
    </w:p>
    <w:p w14:paraId="7A40EC22" w14:textId="77777777" w:rsidR="00695418" w:rsidRPr="00BB353D" w:rsidRDefault="00695418" w:rsidP="00695418">
      <w:pPr>
        <w:spacing w:after="120"/>
        <w:jc w:val="both"/>
        <w:rPr>
          <w:rFonts w:cs="Arial"/>
          <w:iCs/>
          <w:sz w:val="22"/>
          <w:szCs w:val="22"/>
          <w:lang w:eastAsia="en-US"/>
        </w:rPr>
      </w:pPr>
      <w:r w:rsidRPr="00695418">
        <w:rPr>
          <w:rFonts w:cs="Arial"/>
          <w:iCs/>
          <w:sz w:val="22"/>
          <w:szCs w:val="22"/>
          <w:lang w:eastAsia="en-US"/>
        </w:rPr>
        <w:t xml:space="preserve">……………..……………..… zł brutto (słownie złotych: ……………………..), w tym podatek VAT w wysokości ………..%. </w:t>
      </w:r>
    </w:p>
    <w:p w14:paraId="6FEB683A" w14:textId="64FF4D86" w:rsidR="00BB353D" w:rsidRPr="00BB353D" w:rsidRDefault="00BB353D" w:rsidP="00695418">
      <w:pPr>
        <w:spacing w:after="120"/>
        <w:jc w:val="both"/>
        <w:rPr>
          <w:rFonts w:cs="Arial"/>
          <w:bCs/>
          <w:sz w:val="18"/>
          <w:szCs w:val="18"/>
        </w:rPr>
      </w:pPr>
      <w:r w:rsidRPr="00BB353D">
        <w:rPr>
          <w:rFonts w:cs="Arial"/>
          <w:bCs/>
          <w:i/>
          <w:iCs/>
          <w:sz w:val="18"/>
          <w:szCs w:val="18"/>
        </w:rPr>
        <w:t>[</w:t>
      </w:r>
      <w:r w:rsidRPr="00695418">
        <w:rPr>
          <w:rFonts w:cs="Arial"/>
          <w:bCs/>
          <w:i/>
          <w:iCs/>
          <w:sz w:val="18"/>
          <w:szCs w:val="18"/>
        </w:rPr>
        <w:t>Cena brutto winna zawierać wszelkie koszty, jakie Wykonawca poniesie w związku z realizacją zamówienia]</w:t>
      </w:r>
    </w:p>
    <w:p w14:paraId="3CC0AE57" w14:textId="723C6BCE" w:rsidR="00695418" w:rsidRPr="00BB353D" w:rsidRDefault="00695418" w:rsidP="00695418">
      <w:pPr>
        <w:spacing w:after="120"/>
        <w:jc w:val="both"/>
        <w:rPr>
          <w:rFonts w:cs="Arial"/>
          <w:sz w:val="22"/>
          <w:szCs w:val="22"/>
        </w:rPr>
      </w:pPr>
      <w:r w:rsidRPr="00BB353D">
        <w:rPr>
          <w:rFonts w:cs="Arial"/>
          <w:sz w:val="22"/>
          <w:szCs w:val="22"/>
        </w:rPr>
        <w:t xml:space="preserve">Oferujemy </w:t>
      </w:r>
      <w:r w:rsidRPr="00BB353D">
        <w:rPr>
          <w:rFonts w:cs="Arial"/>
          <w:b/>
          <w:bCs/>
          <w:sz w:val="22"/>
          <w:szCs w:val="22"/>
        </w:rPr>
        <w:t>termin gwarancji</w:t>
      </w:r>
      <w:r w:rsidRPr="00BB353D">
        <w:rPr>
          <w:rFonts w:cs="Arial"/>
          <w:sz w:val="22"/>
          <w:szCs w:val="22"/>
        </w:rPr>
        <w:t xml:space="preserve"> zamówienia: ……………. </w:t>
      </w:r>
      <w:r w:rsidR="00BB353D" w:rsidRPr="00BB353D">
        <w:rPr>
          <w:rFonts w:cs="Arial"/>
          <w:sz w:val="22"/>
          <w:szCs w:val="22"/>
        </w:rPr>
        <w:t>miesięcy.</w:t>
      </w:r>
    </w:p>
    <w:p w14:paraId="41621F2D" w14:textId="77777777" w:rsidR="00BB353D" w:rsidRPr="00695418" w:rsidRDefault="00BB353D" w:rsidP="00BB353D">
      <w:pPr>
        <w:spacing w:after="120"/>
        <w:jc w:val="both"/>
        <w:rPr>
          <w:rFonts w:cs="Arial"/>
          <w:sz w:val="22"/>
          <w:szCs w:val="22"/>
        </w:rPr>
      </w:pPr>
      <w:r w:rsidRPr="00695418">
        <w:rPr>
          <w:rFonts w:cs="Arial"/>
          <w:sz w:val="22"/>
          <w:szCs w:val="22"/>
        </w:rPr>
        <w:t>Oferujemy termin realizacji zamówienia: ……………. dni kalendarzowych od dnia zawarcia umowy.</w:t>
      </w:r>
    </w:p>
    <w:p w14:paraId="15C4A97D" w14:textId="77777777" w:rsidR="00695418" w:rsidRPr="00BB353D" w:rsidRDefault="00695418" w:rsidP="00695418">
      <w:pPr>
        <w:spacing w:after="120"/>
        <w:jc w:val="both"/>
        <w:rPr>
          <w:rFonts w:cs="Arial"/>
          <w:b/>
          <w:bCs/>
          <w:sz w:val="22"/>
          <w:szCs w:val="22"/>
        </w:rPr>
      </w:pPr>
    </w:p>
    <w:p w14:paraId="57B6F83A" w14:textId="77777777" w:rsidR="0036120B" w:rsidRPr="00695418" w:rsidRDefault="0036120B" w:rsidP="0036120B">
      <w:pPr>
        <w:spacing w:after="120"/>
        <w:rPr>
          <w:rFonts w:cs="Arial"/>
          <w:b/>
          <w:color w:val="C00000"/>
          <w:sz w:val="22"/>
          <w:szCs w:val="22"/>
        </w:rPr>
      </w:pPr>
      <w:r w:rsidRPr="00695418">
        <w:rPr>
          <w:rFonts w:cs="Arial"/>
          <w:sz w:val="22"/>
          <w:szCs w:val="22"/>
          <w:u w:val="single"/>
        </w:rPr>
        <w:t>Niniejszym oświadczam(y), że:</w:t>
      </w:r>
    </w:p>
    <w:p w14:paraId="3A7D933D" w14:textId="0089C2DF" w:rsidR="0036120B" w:rsidRPr="00695418" w:rsidRDefault="0036120B" w:rsidP="0036120B">
      <w:pPr>
        <w:numPr>
          <w:ilvl w:val="0"/>
          <w:numId w:val="13"/>
        </w:numPr>
        <w:spacing w:after="120"/>
        <w:ind w:left="426" w:hanging="426"/>
        <w:jc w:val="both"/>
        <w:rPr>
          <w:rFonts w:cs="Arial"/>
          <w:sz w:val="22"/>
          <w:szCs w:val="22"/>
        </w:rPr>
      </w:pPr>
      <w:r w:rsidRPr="00695418">
        <w:rPr>
          <w:rFonts w:cs="Arial"/>
          <w:sz w:val="22"/>
          <w:szCs w:val="22"/>
        </w:rPr>
        <w:t>uważam(y) się za związan</w:t>
      </w:r>
      <w:r w:rsidR="00CC6A70" w:rsidRPr="00695418">
        <w:rPr>
          <w:rFonts w:cs="Arial"/>
          <w:sz w:val="22"/>
          <w:szCs w:val="22"/>
        </w:rPr>
        <w:t>ego(-y</w:t>
      </w:r>
      <w:r w:rsidRPr="00695418">
        <w:rPr>
          <w:rFonts w:cs="Arial"/>
          <w:sz w:val="22"/>
          <w:szCs w:val="22"/>
        </w:rPr>
        <w:t>ch</w:t>
      </w:r>
      <w:r w:rsidR="00CC6A70" w:rsidRPr="00695418">
        <w:rPr>
          <w:rFonts w:cs="Arial"/>
          <w:sz w:val="22"/>
          <w:szCs w:val="22"/>
        </w:rPr>
        <w:t>)</w:t>
      </w:r>
      <w:r w:rsidRPr="00695418">
        <w:rPr>
          <w:rFonts w:cs="Arial"/>
          <w:sz w:val="22"/>
          <w:szCs w:val="22"/>
        </w:rPr>
        <w:t xml:space="preserve"> niniejszą ofertą przez okres </w:t>
      </w:r>
      <w:r w:rsidRPr="00695418">
        <w:rPr>
          <w:rFonts w:cs="Arial"/>
          <w:b/>
          <w:bCs/>
          <w:sz w:val="22"/>
          <w:szCs w:val="22"/>
        </w:rPr>
        <w:t>30 dni</w:t>
      </w:r>
      <w:r w:rsidRPr="00695418">
        <w:rPr>
          <w:rFonts w:cs="Arial"/>
          <w:sz w:val="22"/>
          <w:szCs w:val="22"/>
        </w:rPr>
        <w:t xml:space="preserve"> od upływu terminu składania ofert.</w:t>
      </w:r>
    </w:p>
    <w:p w14:paraId="7E866C7D" w14:textId="77777777" w:rsidR="0036120B" w:rsidRPr="00695418" w:rsidRDefault="0036120B" w:rsidP="0036120B">
      <w:pPr>
        <w:numPr>
          <w:ilvl w:val="0"/>
          <w:numId w:val="13"/>
        </w:numPr>
        <w:spacing w:after="120"/>
        <w:ind w:left="426" w:hanging="426"/>
        <w:jc w:val="both"/>
        <w:rPr>
          <w:rFonts w:cs="Arial"/>
          <w:sz w:val="22"/>
          <w:szCs w:val="22"/>
        </w:rPr>
      </w:pPr>
      <w:r w:rsidRPr="00695418">
        <w:rPr>
          <w:rFonts w:cs="Arial"/>
          <w:sz w:val="22"/>
          <w:szCs w:val="22"/>
        </w:rPr>
        <w:t xml:space="preserve">zawarte w Zaproszeniu do składania ofert projektowane postanowienia umowy/wzór umowy zostały przez nas zaakceptowane i zobowiązujemy się w przypadku wyboru </w:t>
      </w:r>
      <w:r w:rsidRPr="00695418">
        <w:rPr>
          <w:rFonts w:cs="Arial"/>
          <w:sz w:val="22"/>
          <w:szCs w:val="22"/>
        </w:rPr>
        <w:lastRenderedPageBreak/>
        <w:t>naszej oferty do zawarcia umowy na warunkach w niej wymienionych w miejscu i terminie wyznaczonym  przez  Zamawiającego;</w:t>
      </w:r>
    </w:p>
    <w:p w14:paraId="01DB270C" w14:textId="77777777" w:rsidR="0049130A" w:rsidRPr="00695418" w:rsidRDefault="0036120B" w:rsidP="0049130A">
      <w:pPr>
        <w:numPr>
          <w:ilvl w:val="0"/>
          <w:numId w:val="13"/>
        </w:numPr>
        <w:spacing w:after="120"/>
        <w:ind w:left="426" w:hanging="426"/>
        <w:jc w:val="both"/>
        <w:rPr>
          <w:rFonts w:cs="Arial"/>
          <w:sz w:val="22"/>
          <w:szCs w:val="22"/>
        </w:rPr>
      </w:pPr>
      <w:r w:rsidRPr="00695418">
        <w:rPr>
          <w:rFonts w:cs="Arial"/>
          <w:sz w:val="22"/>
          <w:szCs w:val="22"/>
        </w:rPr>
        <w:t>akceptuj</w:t>
      </w:r>
      <w:r w:rsidR="00CC6A70" w:rsidRPr="00695418">
        <w:rPr>
          <w:rFonts w:cs="Arial"/>
          <w:sz w:val="22"/>
          <w:szCs w:val="22"/>
        </w:rPr>
        <w:t>ę/-</w:t>
      </w:r>
      <w:r w:rsidRPr="00695418">
        <w:rPr>
          <w:rFonts w:cs="Arial"/>
          <w:sz w:val="22"/>
          <w:szCs w:val="22"/>
        </w:rPr>
        <w:t xml:space="preserve">emy, iż zapłata za zrealizowanie zamówienia nastąpi w terminie </w:t>
      </w:r>
      <w:r w:rsidRPr="00695418">
        <w:rPr>
          <w:rFonts w:cs="Arial"/>
          <w:b/>
          <w:sz w:val="22"/>
          <w:szCs w:val="22"/>
        </w:rPr>
        <w:t>do 30 dni</w:t>
      </w:r>
      <w:r w:rsidRPr="00695418">
        <w:rPr>
          <w:rFonts w:cs="Arial"/>
          <w:sz w:val="22"/>
          <w:szCs w:val="22"/>
        </w:rPr>
        <w:t xml:space="preserve"> od daty otrzymania przez Zamawiającego prawidłowo wystawionej faktury;</w:t>
      </w:r>
    </w:p>
    <w:p w14:paraId="568A489E" w14:textId="77777777" w:rsidR="0036120B" w:rsidRPr="00695418" w:rsidRDefault="0036120B" w:rsidP="0036120B">
      <w:pPr>
        <w:numPr>
          <w:ilvl w:val="0"/>
          <w:numId w:val="13"/>
        </w:numPr>
        <w:spacing w:after="120"/>
        <w:ind w:left="426" w:hanging="426"/>
        <w:jc w:val="both"/>
        <w:rPr>
          <w:rFonts w:cs="Arial"/>
          <w:sz w:val="22"/>
          <w:szCs w:val="22"/>
        </w:rPr>
      </w:pPr>
      <w:r w:rsidRPr="00695418">
        <w:rPr>
          <w:rFonts w:cs="Arial"/>
          <w:sz w:val="22"/>
          <w:szCs w:val="22"/>
        </w:rPr>
        <w:t>uzyskałem/-liśmy wszelkie niezbędne informacje do przygotowania oferty;</w:t>
      </w:r>
    </w:p>
    <w:p w14:paraId="1210B862" w14:textId="77777777" w:rsidR="0036120B" w:rsidRPr="00695418" w:rsidRDefault="0036120B" w:rsidP="0036120B">
      <w:pPr>
        <w:numPr>
          <w:ilvl w:val="0"/>
          <w:numId w:val="13"/>
        </w:numPr>
        <w:spacing w:after="120"/>
        <w:ind w:left="426" w:hanging="426"/>
        <w:jc w:val="both"/>
        <w:rPr>
          <w:rFonts w:cs="Arial"/>
          <w:sz w:val="22"/>
          <w:szCs w:val="22"/>
        </w:rPr>
      </w:pPr>
      <w:r w:rsidRPr="00695418">
        <w:rPr>
          <w:rFonts w:cs="Arial"/>
          <w:sz w:val="22"/>
          <w:szCs w:val="22"/>
        </w:rPr>
        <w:t>zaoferowana cena obejmuje wszelkie koszty związane z realizacją przedmiotu zamówienia.</w:t>
      </w:r>
    </w:p>
    <w:p w14:paraId="267E390E" w14:textId="527E4133" w:rsidR="0036120B" w:rsidRPr="00695418" w:rsidRDefault="00D71706" w:rsidP="0036120B">
      <w:pPr>
        <w:numPr>
          <w:ilvl w:val="0"/>
          <w:numId w:val="13"/>
        </w:numPr>
        <w:spacing w:after="120"/>
        <w:ind w:left="426" w:hanging="426"/>
        <w:jc w:val="both"/>
        <w:rPr>
          <w:rFonts w:cs="Arial"/>
          <w:sz w:val="22"/>
          <w:szCs w:val="22"/>
        </w:rPr>
      </w:pPr>
      <w:r w:rsidRPr="00695418">
        <w:rPr>
          <w:rFonts w:cs="Arial"/>
          <w:sz w:val="22"/>
          <w:szCs w:val="22"/>
        </w:rPr>
        <w:t>z</w:t>
      </w:r>
      <w:r w:rsidR="0036120B" w:rsidRPr="00695418">
        <w:rPr>
          <w:rFonts w:cs="Arial"/>
          <w:sz w:val="22"/>
          <w:szCs w:val="22"/>
        </w:rPr>
        <w:t>apoznałem/-liśmy się z Zaproszeniem do składania ofert</w:t>
      </w:r>
      <w:r w:rsidR="000B09CB" w:rsidRPr="00695418">
        <w:rPr>
          <w:rFonts w:cs="Arial"/>
          <w:sz w:val="22"/>
          <w:szCs w:val="22"/>
        </w:rPr>
        <w:t xml:space="preserve">, </w:t>
      </w:r>
      <w:r w:rsidR="00B66FFB" w:rsidRPr="00695418">
        <w:rPr>
          <w:rFonts w:cs="Arial"/>
          <w:sz w:val="22"/>
          <w:szCs w:val="22"/>
        </w:rPr>
        <w:t xml:space="preserve">i </w:t>
      </w:r>
      <w:r w:rsidR="0036120B" w:rsidRPr="00695418">
        <w:rPr>
          <w:rFonts w:cs="Arial"/>
          <w:sz w:val="22"/>
          <w:szCs w:val="22"/>
        </w:rPr>
        <w:t>nie wnosimy do ni</w:t>
      </w:r>
      <w:r w:rsidR="00B66FFB" w:rsidRPr="00695418">
        <w:rPr>
          <w:rFonts w:cs="Arial"/>
          <w:sz w:val="22"/>
          <w:szCs w:val="22"/>
        </w:rPr>
        <w:t>ego</w:t>
      </w:r>
      <w:r w:rsidR="0036120B" w:rsidRPr="00695418">
        <w:rPr>
          <w:rFonts w:cs="Arial"/>
          <w:sz w:val="22"/>
          <w:szCs w:val="22"/>
        </w:rPr>
        <w:t xml:space="preserve"> zastrzeżeń oraz zdobyliśmy konieczne informacje do przygotowania oferty.</w:t>
      </w:r>
    </w:p>
    <w:p w14:paraId="0BAA2F57" w14:textId="1A628768" w:rsidR="00B66FFB" w:rsidRPr="00695418" w:rsidRDefault="00D64099" w:rsidP="00B66FFB">
      <w:pPr>
        <w:numPr>
          <w:ilvl w:val="0"/>
          <w:numId w:val="13"/>
        </w:numPr>
        <w:spacing w:after="120"/>
        <w:ind w:left="426" w:hanging="426"/>
        <w:jc w:val="both"/>
        <w:rPr>
          <w:rFonts w:cs="Arial"/>
          <w:sz w:val="22"/>
          <w:szCs w:val="22"/>
        </w:rPr>
      </w:pPr>
      <w:r w:rsidRPr="00695418">
        <w:rPr>
          <w:rFonts w:cs="Arial"/>
          <w:sz w:val="22"/>
          <w:szCs w:val="22"/>
        </w:rPr>
        <w:t xml:space="preserve">akceptuję/-emy </w:t>
      </w:r>
      <w:r w:rsidR="00B66FFB" w:rsidRPr="00695418">
        <w:rPr>
          <w:rFonts w:cs="Arial"/>
          <w:sz w:val="22"/>
          <w:szCs w:val="22"/>
        </w:rPr>
        <w:t xml:space="preserve">Opis Przedmiotu Zamówienia </w:t>
      </w:r>
      <w:r w:rsidR="008D1A55" w:rsidRPr="00695418">
        <w:rPr>
          <w:rFonts w:cs="Arial"/>
          <w:sz w:val="22"/>
          <w:szCs w:val="22"/>
        </w:rPr>
        <w:t xml:space="preserve">i zobowiązujemy się do </w:t>
      </w:r>
      <w:r w:rsidR="008720E4" w:rsidRPr="00695418">
        <w:rPr>
          <w:rFonts w:cs="Arial"/>
          <w:sz w:val="22"/>
          <w:szCs w:val="22"/>
        </w:rPr>
        <w:t>dostawy przedmiotu umowy zgodnego z OPZ.</w:t>
      </w:r>
    </w:p>
    <w:p w14:paraId="535FA36E" w14:textId="77777777" w:rsidR="0036120B" w:rsidRPr="00695418" w:rsidRDefault="0036120B" w:rsidP="0036120B">
      <w:pPr>
        <w:numPr>
          <w:ilvl w:val="0"/>
          <w:numId w:val="13"/>
        </w:numPr>
        <w:spacing w:after="120"/>
        <w:ind w:left="426" w:hanging="426"/>
        <w:jc w:val="both"/>
        <w:rPr>
          <w:rFonts w:cs="Arial"/>
          <w:sz w:val="22"/>
          <w:szCs w:val="22"/>
        </w:rPr>
      </w:pPr>
      <w:r w:rsidRPr="00695418">
        <w:rPr>
          <w:rFonts w:cs="Arial"/>
          <w:color w:val="000000" w:themeColor="text1"/>
          <w:sz w:val="22"/>
          <w:szCs w:val="22"/>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695418">
        <w:rPr>
          <w:rFonts w:cs="Arial"/>
          <w:sz w:val="22"/>
          <w:szCs w:val="22"/>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170D8888" w14:textId="77777777" w:rsidR="0036120B" w:rsidRPr="00695418" w:rsidRDefault="0036120B" w:rsidP="0036120B">
      <w:pPr>
        <w:numPr>
          <w:ilvl w:val="0"/>
          <w:numId w:val="13"/>
        </w:numPr>
        <w:spacing w:after="120"/>
        <w:ind w:left="426" w:hanging="426"/>
        <w:jc w:val="both"/>
        <w:rPr>
          <w:rFonts w:cs="Arial"/>
          <w:sz w:val="22"/>
          <w:szCs w:val="22"/>
        </w:rPr>
      </w:pPr>
      <w:r w:rsidRPr="00695418">
        <w:rPr>
          <w:rFonts w:cs="Arial"/>
          <w:bCs/>
          <w:sz w:val="22"/>
          <w:szCs w:val="22"/>
        </w:rPr>
        <w:t>Tajemnicę przedsiębiorstwa</w:t>
      </w:r>
      <w:r w:rsidRPr="00695418">
        <w:rPr>
          <w:rFonts w:cs="Arial"/>
          <w:b/>
          <w:sz w:val="22"/>
          <w:szCs w:val="22"/>
        </w:rPr>
        <w:t xml:space="preserve"> </w:t>
      </w:r>
      <w:r w:rsidRPr="00695418">
        <w:rPr>
          <w:rFonts w:cs="Arial"/>
          <w:sz w:val="22"/>
          <w:szCs w:val="22"/>
        </w:rPr>
        <w:t>w rozumieniu przepisów o zwalczaniu nieuczciwej konkurencji stanowią następujące</w:t>
      </w:r>
      <w:r w:rsidRPr="00695418">
        <w:rPr>
          <w:rFonts w:cs="Arial"/>
          <w:bCs/>
          <w:sz w:val="22"/>
          <w:szCs w:val="22"/>
        </w:rPr>
        <w:t xml:space="preserve"> dokumenty dołączone do oferty:</w:t>
      </w:r>
    </w:p>
    <w:p w14:paraId="7D3B8D83" w14:textId="77777777" w:rsidR="0036120B" w:rsidRPr="00695418" w:rsidRDefault="0036120B" w:rsidP="0036120B">
      <w:pPr>
        <w:numPr>
          <w:ilvl w:val="0"/>
          <w:numId w:val="14"/>
        </w:numPr>
        <w:tabs>
          <w:tab w:val="num" w:pos="720"/>
        </w:tabs>
        <w:spacing w:line="276" w:lineRule="auto"/>
        <w:ind w:left="720"/>
        <w:rPr>
          <w:rFonts w:cs="Arial"/>
          <w:sz w:val="22"/>
          <w:szCs w:val="22"/>
        </w:rPr>
      </w:pPr>
      <w:r w:rsidRPr="00695418">
        <w:rPr>
          <w:rFonts w:cs="Arial"/>
          <w:sz w:val="22"/>
          <w:szCs w:val="22"/>
        </w:rPr>
        <w:t>…………………………………….</w:t>
      </w:r>
    </w:p>
    <w:p w14:paraId="70B0DF0F" w14:textId="77777777" w:rsidR="0036120B" w:rsidRPr="00695418" w:rsidRDefault="0036120B" w:rsidP="0036120B">
      <w:pPr>
        <w:numPr>
          <w:ilvl w:val="0"/>
          <w:numId w:val="14"/>
        </w:numPr>
        <w:tabs>
          <w:tab w:val="num" w:pos="720"/>
        </w:tabs>
        <w:spacing w:line="276" w:lineRule="auto"/>
        <w:ind w:left="720"/>
        <w:rPr>
          <w:rFonts w:cs="Arial"/>
          <w:sz w:val="22"/>
          <w:szCs w:val="22"/>
        </w:rPr>
      </w:pPr>
      <w:r w:rsidRPr="00695418">
        <w:rPr>
          <w:rFonts w:cs="Arial"/>
          <w:sz w:val="22"/>
          <w:szCs w:val="22"/>
        </w:rPr>
        <w:t>…………………………………….</w:t>
      </w:r>
    </w:p>
    <w:p w14:paraId="4C6A480C" w14:textId="77777777" w:rsidR="0036120B" w:rsidRPr="00695418" w:rsidRDefault="0036120B" w:rsidP="0036120B">
      <w:pPr>
        <w:numPr>
          <w:ilvl w:val="0"/>
          <w:numId w:val="13"/>
        </w:numPr>
        <w:spacing w:after="120"/>
        <w:ind w:left="426" w:hanging="426"/>
        <w:jc w:val="both"/>
        <w:rPr>
          <w:rFonts w:cs="Arial"/>
          <w:sz w:val="22"/>
          <w:szCs w:val="22"/>
        </w:rPr>
      </w:pPr>
      <w:r w:rsidRPr="00695418">
        <w:rPr>
          <w:rFonts w:cs="Arial"/>
          <w:sz w:val="22"/>
          <w:szCs w:val="22"/>
        </w:rPr>
        <w:t xml:space="preserve">Załącznikami do niniejszego formularza oferty stanowiącymi integralną część oferty są </w:t>
      </w:r>
      <w:r w:rsidRPr="00695418">
        <w:rPr>
          <w:rFonts w:cs="Arial"/>
          <w:i/>
          <w:sz w:val="22"/>
          <w:szCs w:val="22"/>
        </w:rPr>
        <w:t>(jeżeli dotyczy)</w:t>
      </w:r>
      <w:r w:rsidRPr="00695418">
        <w:rPr>
          <w:rFonts w:cs="Arial"/>
          <w:sz w:val="22"/>
          <w:szCs w:val="22"/>
        </w:rPr>
        <w:t>:</w:t>
      </w:r>
    </w:p>
    <w:p w14:paraId="245AC91B" w14:textId="77777777" w:rsidR="0036120B" w:rsidRPr="00695418" w:rsidRDefault="0036120B" w:rsidP="0036120B">
      <w:pPr>
        <w:numPr>
          <w:ilvl w:val="0"/>
          <w:numId w:val="12"/>
        </w:numPr>
        <w:tabs>
          <w:tab w:val="num" w:pos="720"/>
        </w:tabs>
        <w:suppressAutoHyphens/>
        <w:spacing w:line="360" w:lineRule="auto"/>
        <w:ind w:left="720"/>
        <w:jc w:val="both"/>
        <w:rPr>
          <w:rFonts w:cs="Arial"/>
          <w:sz w:val="22"/>
          <w:szCs w:val="22"/>
        </w:rPr>
      </w:pPr>
      <w:r w:rsidRPr="00695418">
        <w:rPr>
          <w:rFonts w:cs="Arial"/>
          <w:sz w:val="22"/>
          <w:szCs w:val="22"/>
        </w:rPr>
        <w:t>……………………………………….</w:t>
      </w:r>
    </w:p>
    <w:p w14:paraId="49E1D4FE" w14:textId="77777777" w:rsidR="0036120B" w:rsidRPr="00695418" w:rsidRDefault="0036120B" w:rsidP="0036120B">
      <w:pPr>
        <w:numPr>
          <w:ilvl w:val="0"/>
          <w:numId w:val="12"/>
        </w:numPr>
        <w:tabs>
          <w:tab w:val="num" w:pos="720"/>
        </w:tabs>
        <w:suppressAutoHyphens/>
        <w:spacing w:line="360" w:lineRule="auto"/>
        <w:ind w:left="720"/>
        <w:jc w:val="both"/>
        <w:rPr>
          <w:rFonts w:cs="Arial"/>
          <w:sz w:val="22"/>
          <w:szCs w:val="22"/>
        </w:rPr>
      </w:pPr>
      <w:r w:rsidRPr="00695418">
        <w:rPr>
          <w:rFonts w:cs="Arial"/>
          <w:sz w:val="22"/>
          <w:szCs w:val="22"/>
        </w:rPr>
        <w:t>……………………………………….</w:t>
      </w:r>
    </w:p>
    <w:p w14:paraId="1DA14FB6" w14:textId="77777777" w:rsidR="0036120B" w:rsidRPr="00695418" w:rsidRDefault="0036120B" w:rsidP="0036120B">
      <w:pPr>
        <w:jc w:val="both"/>
        <w:rPr>
          <w:rFonts w:cs="Arial"/>
          <w:sz w:val="22"/>
          <w:szCs w:val="22"/>
        </w:rPr>
      </w:pPr>
    </w:p>
    <w:tbl>
      <w:tblPr>
        <w:tblW w:w="5000" w:type="pct"/>
        <w:jc w:val="center"/>
        <w:tblLook w:val="01E0" w:firstRow="1" w:lastRow="1" w:firstColumn="1" w:lastColumn="1" w:noHBand="0" w:noVBand="0"/>
      </w:tblPr>
      <w:tblGrid>
        <w:gridCol w:w="3291"/>
        <w:gridCol w:w="5779"/>
      </w:tblGrid>
      <w:tr w:rsidR="002E535D" w:rsidRPr="00695418" w14:paraId="1ED720CB" w14:textId="77777777" w:rsidTr="00532EEC">
        <w:trPr>
          <w:trHeight w:val="461"/>
          <w:jc w:val="center"/>
        </w:trPr>
        <w:tc>
          <w:tcPr>
            <w:tcW w:w="1814" w:type="pct"/>
            <w:vAlign w:val="center"/>
          </w:tcPr>
          <w:p w14:paraId="27F2798C" w14:textId="77777777" w:rsidR="002E535D" w:rsidRPr="00695418" w:rsidRDefault="002E535D" w:rsidP="002E535D">
            <w:pPr>
              <w:jc w:val="center"/>
              <w:rPr>
                <w:rFonts w:cs="Arial"/>
                <w:sz w:val="20"/>
                <w:szCs w:val="16"/>
              </w:rPr>
            </w:pPr>
            <w:r w:rsidRPr="00695418">
              <w:rPr>
                <w:rFonts w:cs="Arial"/>
                <w:sz w:val="20"/>
                <w:szCs w:val="16"/>
              </w:rPr>
              <w:t>………………</w:t>
            </w:r>
          </w:p>
        </w:tc>
        <w:tc>
          <w:tcPr>
            <w:tcW w:w="3186" w:type="pct"/>
            <w:vAlign w:val="center"/>
          </w:tcPr>
          <w:p w14:paraId="1C2DA9C8" w14:textId="77777777" w:rsidR="002E535D" w:rsidRPr="00695418" w:rsidRDefault="002E535D" w:rsidP="002E535D">
            <w:pPr>
              <w:jc w:val="center"/>
              <w:rPr>
                <w:rFonts w:cs="Arial"/>
                <w:sz w:val="20"/>
                <w:szCs w:val="16"/>
              </w:rPr>
            </w:pPr>
            <w:r w:rsidRPr="00695418">
              <w:rPr>
                <w:rFonts w:cs="Arial"/>
                <w:sz w:val="20"/>
                <w:szCs w:val="16"/>
              </w:rPr>
              <w:t>……………………………………..</w:t>
            </w:r>
          </w:p>
        </w:tc>
      </w:tr>
      <w:tr w:rsidR="002E535D" w:rsidRPr="00695418" w14:paraId="675A34D8" w14:textId="77777777" w:rsidTr="00532EEC">
        <w:trPr>
          <w:trHeight w:val="736"/>
          <w:jc w:val="center"/>
        </w:trPr>
        <w:tc>
          <w:tcPr>
            <w:tcW w:w="1814" w:type="pct"/>
            <w:vAlign w:val="center"/>
          </w:tcPr>
          <w:p w14:paraId="3E11DBFF" w14:textId="77777777" w:rsidR="002E535D" w:rsidRPr="00695418" w:rsidRDefault="002E535D" w:rsidP="002E535D">
            <w:pPr>
              <w:jc w:val="center"/>
              <w:rPr>
                <w:rFonts w:cs="Arial"/>
                <w:bCs/>
                <w:sz w:val="20"/>
                <w:szCs w:val="16"/>
              </w:rPr>
            </w:pPr>
            <w:r w:rsidRPr="00695418">
              <w:rPr>
                <w:rFonts w:cs="Arial"/>
                <w:bCs/>
                <w:sz w:val="20"/>
                <w:szCs w:val="16"/>
              </w:rPr>
              <w:t>Miejscowość / Data</w:t>
            </w:r>
          </w:p>
        </w:tc>
        <w:tc>
          <w:tcPr>
            <w:tcW w:w="3186" w:type="pct"/>
            <w:vAlign w:val="center"/>
          </w:tcPr>
          <w:p w14:paraId="265D89D0" w14:textId="77777777" w:rsidR="00B56A96" w:rsidRDefault="00B56A96" w:rsidP="002E535D">
            <w:pPr>
              <w:jc w:val="center"/>
              <w:rPr>
                <w:rFonts w:cs="Arial"/>
                <w:i/>
                <w:sz w:val="20"/>
                <w:szCs w:val="16"/>
              </w:rPr>
            </w:pPr>
          </w:p>
          <w:p w14:paraId="5E169BA4" w14:textId="77DAF7B3" w:rsidR="002E535D" w:rsidRPr="00695418" w:rsidRDefault="002E535D" w:rsidP="002E535D">
            <w:pPr>
              <w:jc w:val="center"/>
              <w:rPr>
                <w:rFonts w:cs="Arial"/>
                <w:i/>
                <w:sz w:val="20"/>
                <w:szCs w:val="16"/>
              </w:rPr>
            </w:pPr>
            <w:r w:rsidRPr="00695418">
              <w:rPr>
                <w:rFonts w:cs="Arial"/>
                <w:i/>
                <w:sz w:val="20"/>
                <w:szCs w:val="16"/>
              </w:rPr>
              <w:t>Podpis(y) osoby(osób) upoważnionej(ych) do podpisania niniejszej oferty w imieniu Wykonawcy(ów).</w:t>
            </w:r>
          </w:p>
          <w:p w14:paraId="245DCD94" w14:textId="43A0367E" w:rsidR="002E535D" w:rsidRPr="00695418" w:rsidRDefault="002E535D" w:rsidP="002E535D">
            <w:pPr>
              <w:jc w:val="center"/>
              <w:rPr>
                <w:rFonts w:cs="Arial"/>
                <w:i/>
                <w:sz w:val="20"/>
                <w:szCs w:val="16"/>
              </w:rPr>
            </w:pPr>
          </w:p>
          <w:p w14:paraId="3DA468EE" w14:textId="77777777" w:rsidR="002E535D" w:rsidRPr="00695418" w:rsidRDefault="002E535D" w:rsidP="002E535D">
            <w:pPr>
              <w:jc w:val="center"/>
              <w:rPr>
                <w:rFonts w:cs="Arial"/>
                <w:sz w:val="20"/>
                <w:szCs w:val="16"/>
              </w:rPr>
            </w:pPr>
          </w:p>
        </w:tc>
      </w:tr>
    </w:tbl>
    <w:p w14:paraId="360E2BEE" w14:textId="745755A3" w:rsidR="00CA25F9" w:rsidRPr="00695418" w:rsidRDefault="00CA25F9">
      <w:pPr>
        <w:rPr>
          <w:rFonts w:cs="Arial"/>
        </w:rPr>
      </w:pPr>
    </w:p>
    <w:p w14:paraId="557D548F" w14:textId="4421E603" w:rsidR="002E535D" w:rsidRDefault="002E535D">
      <w:pPr>
        <w:rPr>
          <w:rFonts w:cs="Arial"/>
        </w:rPr>
      </w:pPr>
    </w:p>
    <w:p w14:paraId="42224CE0" w14:textId="77777777" w:rsidR="004C35D0" w:rsidRDefault="004C35D0">
      <w:pPr>
        <w:rPr>
          <w:rFonts w:cs="Arial"/>
        </w:rPr>
      </w:pPr>
    </w:p>
    <w:p w14:paraId="53A3C638" w14:textId="77777777" w:rsidR="004C35D0" w:rsidRDefault="004C35D0">
      <w:pPr>
        <w:rPr>
          <w:rFonts w:cs="Arial"/>
        </w:rPr>
      </w:pPr>
    </w:p>
    <w:p w14:paraId="67DAD7B6" w14:textId="77777777" w:rsidR="004C35D0" w:rsidRPr="00695418" w:rsidRDefault="004C35D0">
      <w:pPr>
        <w:rPr>
          <w:rFonts w:cs="Arial"/>
        </w:rPr>
      </w:pPr>
    </w:p>
    <w:p w14:paraId="159E763A" w14:textId="77777777" w:rsidR="004C35D0" w:rsidRDefault="004C35D0" w:rsidP="008720E4">
      <w:pPr>
        <w:jc w:val="right"/>
        <w:rPr>
          <w:rFonts w:cs="Arial"/>
          <w:b/>
          <w:bCs/>
          <w:i/>
          <w:iCs/>
        </w:rPr>
        <w:sectPr w:rsidR="004C35D0" w:rsidSect="00F24F10">
          <w:pgSz w:w="11906" w:h="16838"/>
          <w:pgMar w:top="1418" w:right="1418" w:bottom="1418" w:left="1418" w:header="708" w:footer="335" w:gutter="0"/>
          <w:pgNumType w:start="1"/>
          <w:cols w:space="708"/>
          <w:docGrid w:linePitch="360"/>
        </w:sectPr>
      </w:pPr>
    </w:p>
    <w:p w14:paraId="4E17864F" w14:textId="5B831B41" w:rsidR="00E94F5B" w:rsidRPr="00695418" w:rsidRDefault="00BB353D" w:rsidP="008720E4">
      <w:pPr>
        <w:jc w:val="right"/>
        <w:rPr>
          <w:rFonts w:cs="Arial"/>
          <w:b/>
          <w:bCs/>
          <w:i/>
          <w:iCs/>
          <w:sz w:val="22"/>
          <w:szCs w:val="22"/>
        </w:rPr>
      </w:pPr>
      <w:r>
        <w:rPr>
          <w:rFonts w:cs="Arial"/>
          <w:b/>
          <w:bCs/>
          <w:i/>
          <w:iCs/>
        </w:rPr>
        <w:lastRenderedPageBreak/>
        <w:t>Z</w:t>
      </w:r>
      <w:r w:rsidR="008720E4" w:rsidRPr="00695418">
        <w:rPr>
          <w:rFonts w:cs="Arial"/>
          <w:b/>
          <w:bCs/>
          <w:i/>
          <w:iCs/>
        </w:rPr>
        <w:t xml:space="preserve">ałącznik nr </w:t>
      </w:r>
      <w:r w:rsidR="00074A49" w:rsidRPr="00695418">
        <w:rPr>
          <w:rFonts w:cs="Arial"/>
          <w:b/>
          <w:bCs/>
          <w:i/>
          <w:iCs/>
        </w:rPr>
        <w:t>3</w:t>
      </w:r>
      <w:r w:rsidR="008720E4" w:rsidRPr="00695418">
        <w:rPr>
          <w:rFonts w:cs="Arial"/>
          <w:b/>
          <w:bCs/>
          <w:i/>
          <w:iCs/>
        </w:rPr>
        <w:t xml:space="preserve"> </w:t>
      </w:r>
      <w:r w:rsidR="008720E4" w:rsidRPr="00695418">
        <w:rPr>
          <w:rFonts w:cs="Arial"/>
          <w:b/>
          <w:bCs/>
          <w:i/>
          <w:iCs/>
          <w:sz w:val="22"/>
          <w:szCs w:val="22"/>
        </w:rPr>
        <w:t>do Zaproszenia do składania ofert</w:t>
      </w:r>
    </w:p>
    <w:p w14:paraId="48EFDAD4" w14:textId="37F04CAB" w:rsidR="008720E4" w:rsidRPr="00695418" w:rsidRDefault="008720E4" w:rsidP="008720E4">
      <w:pPr>
        <w:jc w:val="right"/>
        <w:rPr>
          <w:rFonts w:cs="Arial"/>
          <w:i/>
          <w:iCs/>
          <w:sz w:val="22"/>
          <w:szCs w:val="22"/>
        </w:rPr>
      </w:pPr>
    </w:p>
    <w:p w14:paraId="18BA18BC" w14:textId="77777777" w:rsidR="00B85544" w:rsidRPr="00695418" w:rsidRDefault="00B85544" w:rsidP="008720E4">
      <w:pPr>
        <w:jc w:val="right"/>
        <w:rPr>
          <w:rFonts w:cs="Arial"/>
          <w:i/>
          <w:iCs/>
          <w:sz w:val="22"/>
          <w:szCs w:val="22"/>
        </w:rPr>
      </w:pPr>
    </w:p>
    <w:p w14:paraId="168025BA" w14:textId="34C1AE67" w:rsidR="008720E4" w:rsidRPr="00695418" w:rsidRDefault="00C06159" w:rsidP="00C06159">
      <w:pPr>
        <w:jc w:val="center"/>
        <w:rPr>
          <w:rFonts w:cs="Arial"/>
          <w:b/>
          <w:bCs/>
        </w:rPr>
      </w:pPr>
      <w:r w:rsidRPr="00695418">
        <w:rPr>
          <w:rFonts w:cs="Arial"/>
          <w:b/>
          <w:bCs/>
          <w:sz w:val="22"/>
          <w:szCs w:val="22"/>
        </w:rPr>
        <w:t>FORMULARZ CENOWY</w:t>
      </w:r>
    </w:p>
    <w:p w14:paraId="492BFCF0" w14:textId="37935ED3" w:rsidR="00E94F5B" w:rsidRPr="00695418" w:rsidRDefault="00E94F5B">
      <w:pPr>
        <w:rPr>
          <w:rFonts w:cs="Arial"/>
        </w:rPr>
      </w:pPr>
    </w:p>
    <w:p w14:paraId="2BA9A41D" w14:textId="2609AFBF" w:rsidR="00E94F5B" w:rsidRPr="00695418" w:rsidRDefault="00E94F5B">
      <w:pPr>
        <w:rPr>
          <w:rFonts w:cs="Arial"/>
        </w:rPr>
      </w:pPr>
    </w:p>
    <w:tbl>
      <w:tblPr>
        <w:tblStyle w:val="Tabela-Siatka15"/>
        <w:tblW w:w="13178" w:type="dxa"/>
        <w:tblLayout w:type="fixed"/>
        <w:tblLook w:val="04A0" w:firstRow="1" w:lastRow="0" w:firstColumn="1" w:lastColumn="0" w:noHBand="0" w:noVBand="1"/>
      </w:tblPr>
      <w:tblGrid>
        <w:gridCol w:w="691"/>
        <w:gridCol w:w="3273"/>
        <w:gridCol w:w="851"/>
        <w:gridCol w:w="992"/>
        <w:gridCol w:w="1276"/>
        <w:gridCol w:w="1843"/>
        <w:gridCol w:w="1842"/>
        <w:gridCol w:w="2410"/>
      </w:tblGrid>
      <w:tr w:rsidR="00A039E1" w:rsidRPr="00695D7A" w14:paraId="4C7AEE3C" w14:textId="77777777" w:rsidTr="001E68A6">
        <w:tc>
          <w:tcPr>
            <w:tcW w:w="691" w:type="dxa"/>
            <w:tcBorders>
              <w:top w:val="single" w:sz="4" w:space="0" w:color="auto"/>
              <w:left w:val="single" w:sz="4" w:space="0" w:color="auto"/>
              <w:bottom w:val="single" w:sz="4" w:space="0" w:color="auto"/>
              <w:right w:val="single" w:sz="4" w:space="0" w:color="auto"/>
            </w:tcBorders>
            <w:shd w:val="clear" w:color="auto" w:fill="D0FAFE"/>
            <w:vAlign w:val="center"/>
          </w:tcPr>
          <w:p w14:paraId="57698D16" w14:textId="77777777" w:rsidR="00A039E1" w:rsidRPr="00695D7A" w:rsidRDefault="00A039E1" w:rsidP="001E68A6">
            <w:pPr>
              <w:jc w:val="center"/>
              <w:rPr>
                <w:rFonts w:cs="Arial"/>
                <w:b/>
                <w:bCs/>
              </w:rPr>
            </w:pPr>
            <w:r w:rsidRPr="00695D7A">
              <w:rPr>
                <w:rFonts w:cs="Arial"/>
                <w:b/>
                <w:bCs/>
                <w:color w:val="000000" w:themeColor="text1"/>
                <w:sz w:val="16"/>
                <w:szCs w:val="16"/>
              </w:rPr>
              <w:t>Lp.</w:t>
            </w:r>
          </w:p>
        </w:tc>
        <w:tc>
          <w:tcPr>
            <w:tcW w:w="3273" w:type="dxa"/>
            <w:tcBorders>
              <w:top w:val="single" w:sz="4" w:space="0" w:color="auto"/>
              <w:left w:val="single" w:sz="4" w:space="0" w:color="auto"/>
              <w:bottom w:val="single" w:sz="4" w:space="0" w:color="auto"/>
              <w:right w:val="single" w:sz="4" w:space="0" w:color="auto"/>
            </w:tcBorders>
            <w:shd w:val="clear" w:color="auto" w:fill="D0FAFE"/>
            <w:vAlign w:val="center"/>
          </w:tcPr>
          <w:p w14:paraId="07566940" w14:textId="77777777" w:rsidR="00A039E1" w:rsidRPr="00695D7A" w:rsidRDefault="00A039E1" w:rsidP="001E68A6">
            <w:pPr>
              <w:jc w:val="center"/>
              <w:rPr>
                <w:rFonts w:cs="Arial"/>
                <w:b/>
                <w:bCs/>
              </w:rPr>
            </w:pPr>
            <w:r w:rsidRPr="00695D7A">
              <w:rPr>
                <w:rFonts w:cs="Arial"/>
                <w:b/>
                <w:bCs/>
                <w:color w:val="000000" w:themeColor="text1"/>
                <w:sz w:val="16"/>
                <w:szCs w:val="16"/>
              </w:rPr>
              <w:t>Nazwa sprzętu</w:t>
            </w:r>
          </w:p>
        </w:tc>
        <w:tc>
          <w:tcPr>
            <w:tcW w:w="851" w:type="dxa"/>
            <w:tcBorders>
              <w:top w:val="single" w:sz="4" w:space="0" w:color="auto"/>
              <w:left w:val="nil"/>
              <w:bottom w:val="single" w:sz="4" w:space="0" w:color="auto"/>
              <w:right w:val="single" w:sz="4" w:space="0" w:color="auto"/>
            </w:tcBorders>
            <w:shd w:val="clear" w:color="auto" w:fill="D0FAFE"/>
            <w:vAlign w:val="center"/>
          </w:tcPr>
          <w:p w14:paraId="19107114" w14:textId="77777777" w:rsidR="00A039E1" w:rsidRPr="00695D7A" w:rsidRDefault="00A039E1" w:rsidP="001E68A6">
            <w:pPr>
              <w:jc w:val="center"/>
              <w:rPr>
                <w:rFonts w:cs="Arial"/>
                <w:b/>
                <w:bCs/>
              </w:rPr>
            </w:pPr>
            <w:r w:rsidRPr="00695D7A">
              <w:rPr>
                <w:rFonts w:cs="Arial"/>
                <w:b/>
                <w:bCs/>
                <w:color w:val="000000" w:themeColor="text1"/>
                <w:sz w:val="16"/>
                <w:szCs w:val="16"/>
              </w:rPr>
              <w:t>jm</w:t>
            </w:r>
          </w:p>
        </w:tc>
        <w:tc>
          <w:tcPr>
            <w:tcW w:w="992" w:type="dxa"/>
            <w:tcBorders>
              <w:top w:val="single" w:sz="4" w:space="0" w:color="auto"/>
              <w:left w:val="nil"/>
              <w:bottom w:val="single" w:sz="4" w:space="0" w:color="auto"/>
              <w:right w:val="single" w:sz="4" w:space="0" w:color="auto"/>
            </w:tcBorders>
            <w:shd w:val="clear" w:color="auto" w:fill="D0FAFE"/>
            <w:vAlign w:val="center"/>
          </w:tcPr>
          <w:p w14:paraId="26CEC1EB" w14:textId="77777777" w:rsidR="00A039E1" w:rsidRPr="00695D7A" w:rsidRDefault="00A039E1" w:rsidP="001E68A6">
            <w:pPr>
              <w:jc w:val="center"/>
              <w:rPr>
                <w:rFonts w:cs="Arial"/>
                <w:b/>
                <w:bCs/>
              </w:rPr>
            </w:pPr>
            <w:r w:rsidRPr="00695D7A">
              <w:rPr>
                <w:rFonts w:cs="Arial"/>
                <w:b/>
                <w:bCs/>
                <w:color w:val="000000" w:themeColor="text1"/>
                <w:sz w:val="16"/>
                <w:szCs w:val="16"/>
              </w:rPr>
              <w:t xml:space="preserve">Ilość </w:t>
            </w:r>
          </w:p>
        </w:tc>
        <w:tc>
          <w:tcPr>
            <w:tcW w:w="1276" w:type="dxa"/>
            <w:tcBorders>
              <w:top w:val="single" w:sz="4" w:space="0" w:color="auto"/>
              <w:left w:val="nil"/>
              <w:bottom w:val="single" w:sz="4" w:space="0" w:color="auto"/>
              <w:right w:val="single" w:sz="4" w:space="0" w:color="auto"/>
            </w:tcBorders>
            <w:shd w:val="clear" w:color="auto" w:fill="D0FAFE"/>
            <w:vAlign w:val="center"/>
          </w:tcPr>
          <w:p w14:paraId="64F209F1" w14:textId="77777777" w:rsidR="00A039E1" w:rsidRPr="00695D7A" w:rsidRDefault="00A039E1" w:rsidP="001E68A6">
            <w:pPr>
              <w:jc w:val="center"/>
              <w:rPr>
                <w:rFonts w:cs="Arial"/>
                <w:b/>
                <w:color w:val="000000" w:themeColor="text1"/>
                <w:sz w:val="16"/>
                <w:szCs w:val="16"/>
              </w:rPr>
            </w:pPr>
            <w:r w:rsidRPr="00695D7A">
              <w:rPr>
                <w:rFonts w:cs="Arial"/>
                <w:b/>
                <w:color w:val="000000" w:themeColor="text1"/>
                <w:sz w:val="16"/>
                <w:szCs w:val="16"/>
              </w:rPr>
              <w:t>Cena</w:t>
            </w:r>
          </w:p>
          <w:p w14:paraId="34745DE2" w14:textId="77777777" w:rsidR="00A039E1" w:rsidRPr="00695D7A" w:rsidRDefault="00A039E1" w:rsidP="001E68A6">
            <w:pPr>
              <w:jc w:val="center"/>
              <w:rPr>
                <w:rFonts w:cs="Arial"/>
                <w:b/>
                <w:bCs/>
              </w:rPr>
            </w:pPr>
            <w:r w:rsidRPr="00695D7A">
              <w:rPr>
                <w:rFonts w:cs="Arial"/>
                <w:b/>
                <w:color w:val="000000" w:themeColor="text1"/>
                <w:sz w:val="16"/>
                <w:szCs w:val="16"/>
              </w:rPr>
              <w:t xml:space="preserve">jednostkowa </w:t>
            </w:r>
            <w:r w:rsidRPr="00695D7A">
              <w:rPr>
                <w:rFonts w:cs="Arial"/>
                <w:b/>
                <w:color w:val="000000" w:themeColor="text1"/>
                <w:sz w:val="16"/>
                <w:szCs w:val="16"/>
              </w:rPr>
              <w:br/>
              <w:t>brutto /zł/</w:t>
            </w:r>
          </w:p>
        </w:tc>
        <w:tc>
          <w:tcPr>
            <w:tcW w:w="1843" w:type="dxa"/>
            <w:tcBorders>
              <w:top w:val="single" w:sz="4" w:space="0" w:color="auto"/>
              <w:left w:val="single" w:sz="4" w:space="0" w:color="auto"/>
              <w:bottom w:val="single" w:sz="4" w:space="0" w:color="auto"/>
              <w:right w:val="single" w:sz="4" w:space="0" w:color="auto"/>
            </w:tcBorders>
            <w:shd w:val="clear" w:color="auto" w:fill="D0FAFE"/>
            <w:vAlign w:val="center"/>
          </w:tcPr>
          <w:p w14:paraId="6F428030" w14:textId="77777777" w:rsidR="00A039E1" w:rsidRPr="00695D7A" w:rsidRDefault="00A039E1" w:rsidP="001E68A6">
            <w:pPr>
              <w:jc w:val="center"/>
              <w:rPr>
                <w:rFonts w:cs="Arial"/>
                <w:b/>
                <w:color w:val="000000" w:themeColor="text1"/>
                <w:sz w:val="16"/>
                <w:szCs w:val="16"/>
              </w:rPr>
            </w:pPr>
            <w:r w:rsidRPr="00695D7A">
              <w:rPr>
                <w:rFonts w:cs="Arial"/>
                <w:b/>
                <w:color w:val="000000" w:themeColor="text1"/>
                <w:sz w:val="16"/>
                <w:szCs w:val="16"/>
              </w:rPr>
              <w:t>Wartość</w:t>
            </w:r>
          </w:p>
          <w:p w14:paraId="653CB084" w14:textId="77777777" w:rsidR="00A039E1" w:rsidRPr="00695D7A" w:rsidRDefault="00A039E1" w:rsidP="001E68A6">
            <w:pPr>
              <w:jc w:val="center"/>
              <w:rPr>
                <w:rFonts w:cs="Arial"/>
                <w:b/>
                <w:color w:val="000000" w:themeColor="text1"/>
                <w:sz w:val="16"/>
                <w:szCs w:val="16"/>
              </w:rPr>
            </w:pPr>
            <w:r w:rsidRPr="00695D7A">
              <w:rPr>
                <w:rFonts w:cs="Arial"/>
                <w:b/>
                <w:color w:val="000000" w:themeColor="text1"/>
                <w:sz w:val="16"/>
                <w:szCs w:val="16"/>
              </w:rPr>
              <w:t>brutto zamówienia /zł/</w:t>
            </w:r>
          </w:p>
          <w:p w14:paraId="644C9430" w14:textId="77777777" w:rsidR="00A039E1" w:rsidRPr="00695D7A" w:rsidRDefault="00A039E1" w:rsidP="001E68A6">
            <w:pPr>
              <w:jc w:val="center"/>
              <w:rPr>
                <w:rFonts w:cs="Arial"/>
                <w:b/>
                <w:bCs/>
              </w:rPr>
            </w:pPr>
            <w:r w:rsidRPr="00695D7A">
              <w:rPr>
                <w:rFonts w:cs="Arial"/>
                <w:b/>
                <w:color w:val="000000" w:themeColor="text1"/>
                <w:sz w:val="16"/>
                <w:szCs w:val="16"/>
              </w:rPr>
              <w:t>kol. 4*5</w:t>
            </w:r>
          </w:p>
        </w:tc>
        <w:tc>
          <w:tcPr>
            <w:tcW w:w="1842" w:type="dxa"/>
            <w:tcBorders>
              <w:top w:val="single" w:sz="4" w:space="0" w:color="auto"/>
              <w:left w:val="single" w:sz="4" w:space="0" w:color="auto"/>
              <w:bottom w:val="single" w:sz="4" w:space="0" w:color="auto"/>
              <w:right w:val="single" w:sz="4" w:space="0" w:color="auto"/>
            </w:tcBorders>
            <w:shd w:val="clear" w:color="auto" w:fill="D0FAFE"/>
            <w:vAlign w:val="center"/>
          </w:tcPr>
          <w:p w14:paraId="68DDE647" w14:textId="77777777" w:rsidR="00A039E1" w:rsidRPr="00695D7A" w:rsidRDefault="00A039E1" w:rsidP="001E68A6">
            <w:pPr>
              <w:jc w:val="center"/>
              <w:rPr>
                <w:rFonts w:cs="Arial"/>
                <w:b/>
                <w:bCs/>
                <w:color w:val="000000" w:themeColor="text1"/>
                <w:sz w:val="16"/>
                <w:szCs w:val="16"/>
              </w:rPr>
            </w:pPr>
            <w:r>
              <w:rPr>
                <w:rFonts w:cs="Arial"/>
                <w:b/>
                <w:color w:val="000000" w:themeColor="text1"/>
                <w:sz w:val="16"/>
                <w:szCs w:val="16"/>
              </w:rPr>
              <w:t>Producent</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23D820C4" w14:textId="77777777" w:rsidR="00A039E1" w:rsidRDefault="00A039E1" w:rsidP="001E68A6">
            <w:pPr>
              <w:jc w:val="center"/>
              <w:rPr>
                <w:rFonts w:cs="Arial"/>
                <w:b/>
                <w:color w:val="000000" w:themeColor="text1"/>
                <w:sz w:val="16"/>
                <w:szCs w:val="16"/>
              </w:rPr>
            </w:pPr>
            <w:r>
              <w:rPr>
                <w:rFonts w:cs="Arial"/>
                <w:b/>
                <w:color w:val="000000" w:themeColor="text1"/>
                <w:sz w:val="16"/>
                <w:szCs w:val="16"/>
              </w:rPr>
              <w:t xml:space="preserve">Model i/lub typ </w:t>
            </w:r>
          </w:p>
          <w:p w14:paraId="356DB30E" w14:textId="77777777" w:rsidR="00A039E1" w:rsidRPr="00695D7A" w:rsidRDefault="00A039E1" w:rsidP="001E68A6">
            <w:pPr>
              <w:jc w:val="center"/>
              <w:rPr>
                <w:rFonts w:cs="Arial"/>
                <w:b/>
                <w:bCs/>
                <w:color w:val="000000" w:themeColor="text1"/>
                <w:sz w:val="16"/>
                <w:szCs w:val="16"/>
              </w:rPr>
            </w:pPr>
            <w:r>
              <w:rPr>
                <w:rFonts w:cs="Arial"/>
                <w:b/>
                <w:color w:val="000000" w:themeColor="text1"/>
                <w:sz w:val="16"/>
                <w:szCs w:val="16"/>
              </w:rPr>
              <w:t xml:space="preserve">i/lub numer katalogowy </w:t>
            </w:r>
          </w:p>
        </w:tc>
      </w:tr>
      <w:tr w:rsidR="00A039E1" w:rsidRPr="00695D7A" w14:paraId="2E7AA2CF" w14:textId="77777777" w:rsidTr="001E68A6">
        <w:tc>
          <w:tcPr>
            <w:tcW w:w="691" w:type="dxa"/>
            <w:vAlign w:val="center"/>
          </w:tcPr>
          <w:p w14:paraId="23125EF2" w14:textId="77777777" w:rsidR="00A039E1" w:rsidRPr="00695D7A" w:rsidRDefault="00A039E1" w:rsidP="001E68A6">
            <w:pPr>
              <w:jc w:val="center"/>
              <w:rPr>
                <w:rFonts w:cs="Arial"/>
                <w:bCs/>
                <w:i/>
                <w:sz w:val="16"/>
                <w:szCs w:val="16"/>
              </w:rPr>
            </w:pPr>
            <w:r w:rsidRPr="00695D7A">
              <w:rPr>
                <w:rFonts w:cs="Arial"/>
                <w:bCs/>
                <w:i/>
                <w:sz w:val="16"/>
                <w:szCs w:val="16"/>
              </w:rPr>
              <w:t>1</w:t>
            </w:r>
          </w:p>
        </w:tc>
        <w:tc>
          <w:tcPr>
            <w:tcW w:w="3273" w:type="dxa"/>
            <w:vAlign w:val="center"/>
          </w:tcPr>
          <w:p w14:paraId="12D13A04" w14:textId="77777777" w:rsidR="00A039E1" w:rsidRPr="00695D7A" w:rsidRDefault="00A039E1" w:rsidP="001E68A6">
            <w:pPr>
              <w:jc w:val="center"/>
              <w:rPr>
                <w:rFonts w:cs="Arial"/>
                <w:bCs/>
                <w:i/>
                <w:sz w:val="16"/>
                <w:szCs w:val="16"/>
              </w:rPr>
            </w:pPr>
            <w:r w:rsidRPr="00695D7A">
              <w:rPr>
                <w:rFonts w:cs="Arial"/>
                <w:bCs/>
                <w:i/>
                <w:sz w:val="16"/>
                <w:szCs w:val="16"/>
              </w:rPr>
              <w:t>2</w:t>
            </w:r>
          </w:p>
        </w:tc>
        <w:tc>
          <w:tcPr>
            <w:tcW w:w="851" w:type="dxa"/>
            <w:vAlign w:val="center"/>
          </w:tcPr>
          <w:p w14:paraId="7FAB6598" w14:textId="77777777" w:rsidR="00A039E1" w:rsidRPr="00695D7A" w:rsidRDefault="00A039E1" w:rsidP="001E68A6">
            <w:pPr>
              <w:jc w:val="center"/>
              <w:rPr>
                <w:rFonts w:cs="Arial"/>
                <w:bCs/>
                <w:i/>
                <w:sz w:val="16"/>
                <w:szCs w:val="16"/>
              </w:rPr>
            </w:pPr>
            <w:r w:rsidRPr="00695D7A">
              <w:rPr>
                <w:rFonts w:cs="Arial"/>
                <w:bCs/>
                <w:i/>
                <w:sz w:val="16"/>
                <w:szCs w:val="16"/>
              </w:rPr>
              <w:t>3</w:t>
            </w:r>
          </w:p>
        </w:tc>
        <w:tc>
          <w:tcPr>
            <w:tcW w:w="992" w:type="dxa"/>
            <w:vAlign w:val="center"/>
          </w:tcPr>
          <w:p w14:paraId="6D65769F" w14:textId="77777777" w:rsidR="00A039E1" w:rsidRPr="00695D7A" w:rsidRDefault="00A039E1" w:rsidP="001E68A6">
            <w:pPr>
              <w:jc w:val="center"/>
              <w:rPr>
                <w:rFonts w:cs="Arial"/>
                <w:bCs/>
                <w:i/>
                <w:sz w:val="16"/>
                <w:szCs w:val="16"/>
              </w:rPr>
            </w:pPr>
            <w:r w:rsidRPr="00695D7A">
              <w:rPr>
                <w:rFonts w:cs="Arial"/>
                <w:bCs/>
                <w:i/>
                <w:sz w:val="16"/>
                <w:szCs w:val="16"/>
              </w:rPr>
              <w:t>4</w:t>
            </w:r>
          </w:p>
        </w:tc>
        <w:tc>
          <w:tcPr>
            <w:tcW w:w="1276" w:type="dxa"/>
            <w:vAlign w:val="center"/>
          </w:tcPr>
          <w:p w14:paraId="68849C15" w14:textId="77777777" w:rsidR="00A039E1" w:rsidRPr="00695D7A" w:rsidRDefault="00A039E1" w:rsidP="001E68A6">
            <w:pPr>
              <w:jc w:val="center"/>
              <w:rPr>
                <w:rFonts w:cs="Arial"/>
                <w:bCs/>
                <w:i/>
                <w:sz w:val="16"/>
                <w:szCs w:val="16"/>
              </w:rPr>
            </w:pPr>
            <w:r w:rsidRPr="00695D7A">
              <w:rPr>
                <w:rFonts w:cs="Arial"/>
                <w:bCs/>
                <w:i/>
                <w:sz w:val="16"/>
                <w:szCs w:val="16"/>
              </w:rPr>
              <w:t>5</w:t>
            </w:r>
          </w:p>
        </w:tc>
        <w:tc>
          <w:tcPr>
            <w:tcW w:w="1843" w:type="dxa"/>
            <w:vAlign w:val="center"/>
          </w:tcPr>
          <w:p w14:paraId="4264C83E" w14:textId="77777777" w:rsidR="00A039E1" w:rsidRPr="00695D7A" w:rsidRDefault="00A039E1" w:rsidP="001E68A6">
            <w:pPr>
              <w:jc w:val="center"/>
              <w:rPr>
                <w:rFonts w:cs="Arial"/>
                <w:bCs/>
                <w:i/>
                <w:sz w:val="16"/>
                <w:szCs w:val="16"/>
              </w:rPr>
            </w:pPr>
            <w:r w:rsidRPr="00695D7A">
              <w:rPr>
                <w:rFonts w:cs="Arial"/>
                <w:bCs/>
                <w:i/>
                <w:sz w:val="16"/>
                <w:szCs w:val="16"/>
              </w:rPr>
              <w:t>6</w:t>
            </w:r>
          </w:p>
        </w:tc>
        <w:tc>
          <w:tcPr>
            <w:tcW w:w="1842" w:type="dxa"/>
            <w:vAlign w:val="center"/>
          </w:tcPr>
          <w:p w14:paraId="2F62BA9B" w14:textId="77777777" w:rsidR="00A039E1" w:rsidRPr="00695D7A" w:rsidRDefault="00A039E1" w:rsidP="001E68A6">
            <w:pPr>
              <w:jc w:val="center"/>
              <w:rPr>
                <w:rFonts w:cs="Arial"/>
                <w:bCs/>
                <w:i/>
                <w:sz w:val="16"/>
                <w:szCs w:val="16"/>
              </w:rPr>
            </w:pPr>
            <w:r>
              <w:rPr>
                <w:rFonts w:cs="Arial"/>
                <w:bCs/>
                <w:i/>
                <w:sz w:val="16"/>
                <w:szCs w:val="16"/>
              </w:rPr>
              <w:t>7</w:t>
            </w:r>
          </w:p>
        </w:tc>
        <w:tc>
          <w:tcPr>
            <w:tcW w:w="2410" w:type="dxa"/>
            <w:vAlign w:val="center"/>
          </w:tcPr>
          <w:p w14:paraId="799D9C1B" w14:textId="77777777" w:rsidR="00A039E1" w:rsidRPr="00695D7A" w:rsidRDefault="00A039E1" w:rsidP="001E68A6">
            <w:pPr>
              <w:jc w:val="center"/>
              <w:rPr>
                <w:rFonts w:cs="Arial"/>
                <w:bCs/>
                <w:i/>
                <w:sz w:val="16"/>
                <w:szCs w:val="16"/>
              </w:rPr>
            </w:pPr>
            <w:r>
              <w:rPr>
                <w:rFonts w:cs="Arial"/>
                <w:bCs/>
                <w:i/>
                <w:sz w:val="16"/>
                <w:szCs w:val="16"/>
              </w:rPr>
              <w:t>8</w:t>
            </w:r>
          </w:p>
        </w:tc>
      </w:tr>
      <w:tr w:rsidR="00A039E1" w:rsidRPr="00695D7A" w14:paraId="2EB1EB9A" w14:textId="77777777" w:rsidTr="001E68A6">
        <w:trPr>
          <w:trHeight w:val="287"/>
        </w:trPr>
        <w:tc>
          <w:tcPr>
            <w:tcW w:w="691" w:type="dxa"/>
            <w:vAlign w:val="center"/>
          </w:tcPr>
          <w:p w14:paraId="31C4A15D" w14:textId="77777777" w:rsidR="00A039E1" w:rsidRPr="00695D7A" w:rsidRDefault="00A039E1" w:rsidP="001E68A6">
            <w:pPr>
              <w:jc w:val="center"/>
              <w:rPr>
                <w:rFonts w:cs="Arial"/>
                <w:bCs/>
                <w:sz w:val="20"/>
              </w:rPr>
            </w:pPr>
            <w:r>
              <w:rPr>
                <w:rFonts w:cs="Arial"/>
                <w:bCs/>
                <w:sz w:val="20"/>
              </w:rPr>
              <w:t>1</w:t>
            </w:r>
          </w:p>
        </w:tc>
        <w:tc>
          <w:tcPr>
            <w:tcW w:w="3273" w:type="dxa"/>
            <w:shd w:val="clear" w:color="auto" w:fill="auto"/>
            <w:vAlign w:val="center"/>
          </w:tcPr>
          <w:p w14:paraId="5F6F2F2C" w14:textId="77777777" w:rsidR="00A039E1" w:rsidRPr="00695D7A" w:rsidRDefault="00A039E1" w:rsidP="001E68A6">
            <w:pPr>
              <w:rPr>
                <w:rFonts w:cs="Arial"/>
                <w:bCs/>
                <w:sz w:val="20"/>
              </w:rPr>
            </w:pPr>
            <w:r>
              <w:rPr>
                <w:rFonts w:cs="Arial"/>
                <w:bCs/>
                <w:sz w:val="20"/>
              </w:rPr>
              <w:t>Ploter PL5 (1,5m/60’’)</w:t>
            </w:r>
          </w:p>
        </w:tc>
        <w:tc>
          <w:tcPr>
            <w:tcW w:w="851" w:type="dxa"/>
            <w:shd w:val="clear" w:color="auto" w:fill="auto"/>
            <w:vAlign w:val="center"/>
          </w:tcPr>
          <w:p w14:paraId="47718247" w14:textId="77777777" w:rsidR="00A039E1" w:rsidRPr="00695D7A" w:rsidRDefault="00A039E1" w:rsidP="001E68A6">
            <w:pPr>
              <w:jc w:val="center"/>
              <w:rPr>
                <w:rFonts w:cs="Arial"/>
                <w:bCs/>
                <w:sz w:val="20"/>
              </w:rPr>
            </w:pPr>
            <w:r w:rsidRPr="00695D7A">
              <w:rPr>
                <w:rFonts w:cs="Arial"/>
                <w:bCs/>
                <w:sz w:val="20"/>
              </w:rPr>
              <w:t>szt.</w:t>
            </w:r>
          </w:p>
        </w:tc>
        <w:tc>
          <w:tcPr>
            <w:tcW w:w="992" w:type="dxa"/>
            <w:shd w:val="clear" w:color="auto" w:fill="auto"/>
            <w:vAlign w:val="center"/>
          </w:tcPr>
          <w:p w14:paraId="689FA8B8" w14:textId="77777777" w:rsidR="00A039E1" w:rsidRPr="00695D7A" w:rsidRDefault="00A039E1" w:rsidP="001E68A6">
            <w:pPr>
              <w:jc w:val="center"/>
              <w:rPr>
                <w:rFonts w:cs="Arial"/>
                <w:bCs/>
                <w:sz w:val="20"/>
              </w:rPr>
            </w:pPr>
            <w:r>
              <w:rPr>
                <w:rFonts w:cs="Arial"/>
                <w:bCs/>
                <w:sz w:val="20"/>
              </w:rPr>
              <w:t>1</w:t>
            </w:r>
          </w:p>
        </w:tc>
        <w:tc>
          <w:tcPr>
            <w:tcW w:w="1276" w:type="dxa"/>
            <w:shd w:val="clear" w:color="auto" w:fill="auto"/>
            <w:vAlign w:val="center"/>
          </w:tcPr>
          <w:p w14:paraId="50188D42" w14:textId="77777777" w:rsidR="00A039E1" w:rsidRPr="00695D7A" w:rsidRDefault="00A039E1" w:rsidP="001E68A6">
            <w:pPr>
              <w:rPr>
                <w:rFonts w:cs="Arial"/>
                <w:b/>
                <w:bCs/>
                <w:sz w:val="20"/>
              </w:rPr>
            </w:pPr>
          </w:p>
        </w:tc>
        <w:tc>
          <w:tcPr>
            <w:tcW w:w="1843" w:type="dxa"/>
            <w:shd w:val="clear" w:color="auto" w:fill="auto"/>
            <w:vAlign w:val="center"/>
          </w:tcPr>
          <w:p w14:paraId="58F004D3" w14:textId="77777777" w:rsidR="00A039E1" w:rsidRPr="00695D7A" w:rsidRDefault="00A039E1" w:rsidP="001E68A6">
            <w:pPr>
              <w:rPr>
                <w:rFonts w:cs="Arial"/>
                <w:b/>
                <w:bCs/>
                <w:sz w:val="20"/>
              </w:rPr>
            </w:pPr>
          </w:p>
        </w:tc>
        <w:tc>
          <w:tcPr>
            <w:tcW w:w="1842" w:type="dxa"/>
            <w:vAlign w:val="center"/>
          </w:tcPr>
          <w:p w14:paraId="0AF6096B" w14:textId="77777777" w:rsidR="00A039E1" w:rsidRPr="00695D7A" w:rsidRDefault="00A039E1" w:rsidP="001E68A6">
            <w:pPr>
              <w:rPr>
                <w:rFonts w:cs="Arial"/>
                <w:b/>
                <w:bCs/>
                <w:sz w:val="20"/>
              </w:rPr>
            </w:pPr>
          </w:p>
        </w:tc>
        <w:tc>
          <w:tcPr>
            <w:tcW w:w="2410" w:type="dxa"/>
            <w:shd w:val="clear" w:color="auto" w:fill="auto"/>
            <w:vAlign w:val="center"/>
          </w:tcPr>
          <w:p w14:paraId="1BD3FD87" w14:textId="77777777" w:rsidR="00A039E1" w:rsidRPr="00695D7A" w:rsidRDefault="00A039E1" w:rsidP="001E68A6">
            <w:pPr>
              <w:rPr>
                <w:rFonts w:cs="Arial"/>
                <w:b/>
                <w:bCs/>
                <w:sz w:val="20"/>
              </w:rPr>
            </w:pPr>
          </w:p>
        </w:tc>
      </w:tr>
      <w:tr w:rsidR="00A039E1" w:rsidRPr="00695D7A" w14:paraId="0B6BB4D6" w14:textId="77777777" w:rsidTr="001E68A6">
        <w:tc>
          <w:tcPr>
            <w:tcW w:w="691" w:type="dxa"/>
            <w:vAlign w:val="center"/>
          </w:tcPr>
          <w:p w14:paraId="7AA83853" w14:textId="77777777" w:rsidR="00A039E1" w:rsidRPr="00695D7A" w:rsidRDefault="00A039E1" w:rsidP="001E68A6">
            <w:pPr>
              <w:spacing w:after="200" w:line="276" w:lineRule="auto"/>
              <w:jc w:val="center"/>
              <w:rPr>
                <w:rFonts w:cs="Arial"/>
                <w:bCs/>
                <w:sz w:val="16"/>
                <w:szCs w:val="16"/>
              </w:rPr>
            </w:pPr>
            <w:r>
              <w:rPr>
                <w:rFonts w:cs="Arial"/>
                <w:bCs/>
                <w:sz w:val="16"/>
                <w:szCs w:val="16"/>
              </w:rPr>
              <w:t>2</w:t>
            </w:r>
          </w:p>
        </w:tc>
        <w:tc>
          <w:tcPr>
            <w:tcW w:w="6392" w:type="dxa"/>
            <w:gridSpan w:val="4"/>
            <w:shd w:val="clear" w:color="auto" w:fill="auto"/>
            <w:vAlign w:val="bottom"/>
          </w:tcPr>
          <w:p w14:paraId="2285D000" w14:textId="77777777" w:rsidR="00A039E1" w:rsidRPr="00695D7A" w:rsidRDefault="00A039E1" w:rsidP="001E68A6">
            <w:pPr>
              <w:spacing w:after="200" w:line="276" w:lineRule="auto"/>
              <w:jc w:val="right"/>
              <w:rPr>
                <w:rFonts w:cs="Arial"/>
                <w:b/>
                <w:bCs/>
                <w:sz w:val="16"/>
                <w:szCs w:val="16"/>
              </w:rPr>
            </w:pPr>
            <w:r w:rsidRPr="00695D7A">
              <w:rPr>
                <w:rFonts w:cs="Arial"/>
                <w:b/>
                <w:bCs/>
                <w:sz w:val="16"/>
                <w:szCs w:val="16"/>
              </w:rPr>
              <w:t>Razem</w:t>
            </w:r>
          </w:p>
        </w:tc>
        <w:tc>
          <w:tcPr>
            <w:tcW w:w="1843" w:type="dxa"/>
            <w:shd w:val="clear" w:color="auto" w:fill="auto"/>
            <w:vAlign w:val="center"/>
          </w:tcPr>
          <w:p w14:paraId="02894F9E" w14:textId="77777777" w:rsidR="00A039E1" w:rsidRPr="00695D7A" w:rsidRDefault="00A039E1" w:rsidP="001E68A6">
            <w:pPr>
              <w:spacing w:after="200" w:line="276" w:lineRule="auto"/>
              <w:jc w:val="center"/>
              <w:rPr>
                <w:rFonts w:cs="Arial"/>
                <w:sz w:val="16"/>
                <w:szCs w:val="16"/>
              </w:rPr>
            </w:pPr>
          </w:p>
        </w:tc>
        <w:tc>
          <w:tcPr>
            <w:tcW w:w="1842" w:type="dxa"/>
            <w:vAlign w:val="center"/>
          </w:tcPr>
          <w:p w14:paraId="68C01C0A" w14:textId="77777777" w:rsidR="00A039E1" w:rsidRPr="00695D7A" w:rsidRDefault="00A039E1" w:rsidP="001E68A6">
            <w:pPr>
              <w:jc w:val="center"/>
              <w:rPr>
                <w:rFonts w:cs="Arial"/>
                <w:sz w:val="16"/>
                <w:szCs w:val="16"/>
              </w:rPr>
            </w:pPr>
            <w:r>
              <w:rPr>
                <w:rFonts w:cs="Arial"/>
                <w:sz w:val="16"/>
                <w:szCs w:val="16"/>
              </w:rPr>
              <w:t>X</w:t>
            </w:r>
          </w:p>
        </w:tc>
        <w:tc>
          <w:tcPr>
            <w:tcW w:w="2410" w:type="dxa"/>
            <w:shd w:val="clear" w:color="auto" w:fill="auto"/>
            <w:vAlign w:val="center"/>
          </w:tcPr>
          <w:p w14:paraId="2D009BF4" w14:textId="77777777" w:rsidR="00A039E1" w:rsidRPr="00695D7A" w:rsidRDefault="00A039E1" w:rsidP="001E68A6">
            <w:pPr>
              <w:jc w:val="center"/>
              <w:rPr>
                <w:rFonts w:cs="Arial"/>
                <w:sz w:val="16"/>
                <w:szCs w:val="16"/>
              </w:rPr>
            </w:pPr>
            <w:r>
              <w:rPr>
                <w:rFonts w:cs="Arial"/>
                <w:sz w:val="16"/>
                <w:szCs w:val="16"/>
              </w:rPr>
              <w:t>X</w:t>
            </w:r>
          </w:p>
        </w:tc>
      </w:tr>
    </w:tbl>
    <w:p w14:paraId="00771482" w14:textId="735A6FDA" w:rsidR="00E94F5B" w:rsidRPr="00695418" w:rsidRDefault="00E94F5B">
      <w:pPr>
        <w:rPr>
          <w:rFonts w:cs="Arial"/>
        </w:rPr>
      </w:pPr>
    </w:p>
    <w:p w14:paraId="6F81F9FA" w14:textId="685FD3E5" w:rsidR="00E94F5B" w:rsidRPr="00695418" w:rsidRDefault="00E94F5B">
      <w:pPr>
        <w:rPr>
          <w:rFonts w:cs="Arial"/>
        </w:rPr>
      </w:pPr>
    </w:p>
    <w:p w14:paraId="00DDEDA3" w14:textId="77777777" w:rsidR="00A039E1" w:rsidRPr="0074119D" w:rsidRDefault="00A039E1" w:rsidP="00A039E1">
      <w:pPr>
        <w:jc w:val="both"/>
        <w:rPr>
          <w:rFonts w:cs="Arial"/>
          <w:b/>
          <w:bCs/>
          <w:sz w:val="20"/>
        </w:rPr>
      </w:pPr>
      <w:r w:rsidRPr="0074119D">
        <w:rPr>
          <w:rFonts w:cs="Arial"/>
          <w:sz w:val="20"/>
        </w:rPr>
        <w:t>x – nie dotyczy</w:t>
      </w:r>
    </w:p>
    <w:p w14:paraId="5CF22AEE" w14:textId="77777777" w:rsidR="00A039E1" w:rsidRDefault="00A039E1" w:rsidP="00A039E1">
      <w:pPr>
        <w:rPr>
          <w:rFonts w:cs="Arial"/>
          <w:b/>
          <w:bCs/>
        </w:rPr>
      </w:pPr>
    </w:p>
    <w:p w14:paraId="5165C673" w14:textId="77777777" w:rsidR="00A039E1" w:rsidRPr="00E00CED" w:rsidRDefault="00A039E1" w:rsidP="00A039E1">
      <w:pPr>
        <w:spacing w:after="120"/>
        <w:ind w:left="567" w:right="363"/>
        <w:rPr>
          <w:rFonts w:cs="Arial"/>
          <w:b/>
          <w:bCs/>
          <w:sz w:val="18"/>
          <w:szCs w:val="18"/>
        </w:rPr>
      </w:pPr>
      <w:r w:rsidRPr="00E00CED">
        <w:rPr>
          <w:rFonts w:cs="Arial"/>
          <w:b/>
          <w:bCs/>
          <w:sz w:val="18"/>
          <w:szCs w:val="18"/>
        </w:rPr>
        <w:t>Wyposażenie wyżej wymienionego sprzętu nie stanowi kompletu, a oddzielne pozycje handlowe, z których każda musi posiadać Jednolity Indeks Materiałowy, oznaczenie i kod producenta oraz występować jako oddzielna pozycja na fakturze.</w:t>
      </w:r>
    </w:p>
    <w:p w14:paraId="487B14DA" w14:textId="77777777" w:rsidR="00A039E1" w:rsidRPr="00E00CED" w:rsidRDefault="00A039E1" w:rsidP="00A039E1">
      <w:pPr>
        <w:spacing w:after="120"/>
        <w:ind w:left="567" w:right="363"/>
        <w:rPr>
          <w:rFonts w:cs="Arial"/>
          <w:b/>
          <w:bCs/>
          <w:sz w:val="18"/>
          <w:szCs w:val="18"/>
        </w:rPr>
      </w:pPr>
      <w:r w:rsidRPr="00E00CED">
        <w:rPr>
          <w:rFonts w:cs="Arial"/>
          <w:b/>
          <w:bCs/>
          <w:sz w:val="18"/>
          <w:szCs w:val="18"/>
        </w:rPr>
        <w:t>Wyposażenia tego nie należy uwzględniać w Karcie Sprzętu dla danego urządzenia.</w:t>
      </w:r>
    </w:p>
    <w:p w14:paraId="34DBB854" w14:textId="77777777" w:rsidR="00A039E1" w:rsidRDefault="00A039E1" w:rsidP="00A039E1">
      <w:pPr>
        <w:spacing w:after="120"/>
        <w:ind w:left="567" w:right="363"/>
        <w:rPr>
          <w:rFonts w:cs="Arial"/>
          <w:b/>
          <w:bCs/>
          <w:sz w:val="18"/>
          <w:szCs w:val="18"/>
        </w:rPr>
      </w:pPr>
      <w:r w:rsidRPr="00E00CED">
        <w:rPr>
          <w:rFonts w:cs="Arial"/>
          <w:b/>
          <w:bCs/>
          <w:sz w:val="18"/>
          <w:szCs w:val="18"/>
        </w:rPr>
        <w:t xml:space="preserve">UWAGA: </w:t>
      </w:r>
      <w:r w:rsidRPr="00E00CED">
        <w:rPr>
          <w:rFonts w:cs="Arial"/>
          <w:b/>
          <w:bCs/>
          <w:sz w:val="18"/>
          <w:szCs w:val="18"/>
        </w:rPr>
        <w:br/>
        <w:t>1. Wykonawca przepisze łączną wartość za realizację zamówienia do formularza ofertowego.</w:t>
      </w:r>
      <w:r w:rsidRPr="00E00CED">
        <w:rPr>
          <w:rFonts w:cs="Arial"/>
          <w:b/>
          <w:bCs/>
          <w:sz w:val="18"/>
          <w:szCs w:val="18"/>
        </w:rPr>
        <w:br/>
        <w:t>2. Wykonawca uwzględni w formularzu cenowym wszystkie koszty niezbędne do wykonania zamówienia.</w:t>
      </w:r>
    </w:p>
    <w:p w14:paraId="6C3B2CC7" w14:textId="77777777" w:rsidR="00A039E1" w:rsidRDefault="00A039E1" w:rsidP="00A039E1">
      <w:pPr>
        <w:rPr>
          <w:rFonts w:cs="Arial"/>
          <w:b/>
          <w:bCs/>
        </w:rPr>
      </w:pPr>
    </w:p>
    <w:p w14:paraId="3F50DD92" w14:textId="1C50FAAA" w:rsidR="00E94F5B" w:rsidRPr="00695418" w:rsidRDefault="00E94F5B">
      <w:pPr>
        <w:rPr>
          <w:rFonts w:cs="Arial"/>
        </w:rPr>
      </w:pPr>
    </w:p>
    <w:tbl>
      <w:tblPr>
        <w:tblW w:w="5000" w:type="pct"/>
        <w:jc w:val="center"/>
        <w:tblLook w:val="01E0" w:firstRow="1" w:lastRow="1" w:firstColumn="1" w:lastColumn="1" w:noHBand="0" w:noVBand="0"/>
      </w:tblPr>
      <w:tblGrid>
        <w:gridCol w:w="5080"/>
        <w:gridCol w:w="8922"/>
      </w:tblGrid>
      <w:tr w:rsidR="00707817" w:rsidRPr="00695418" w14:paraId="67E6B682" w14:textId="77777777" w:rsidTr="003A1A59">
        <w:trPr>
          <w:trHeight w:val="461"/>
          <w:jc w:val="center"/>
        </w:trPr>
        <w:tc>
          <w:tcPr>
            <w:tcW w:w="1814" w:type="pct"/>
            <w:vAlign w:val="center"/>
          </w:tcPr>
          <w:p w14:paraId="7A796328" w14:textId="77777777" w:rsidR="00707817" w:rsidRPr="00695418" w:rsidRDefault="00707817" w:rsidP="003A1A59">
            <w:pPr>
              <w:jc w:val="center"/>
              <w:rPr>
                <w:rFonts w:cs="Arial"/>
                <w:sz w:val="20"/>
                <w:szCs w:val="16"/>
              </w:rPr>
            </w:pPr>
            <w:r w:rsidRPr="00695418">
              <w:rPr>
                <w:rFonts w:cs="Arial"/>
                <w:sz w:val="20"/>
                <w:szCs w:val="16"/>
              </w:rPr>
              <w:t>………………</w:t>
            </w:r>
          </w:p>
        </w:tc>
        <w:tc>
          <w:tcPr>
            <w:tcW w:w="3186" w:type="pct"/>
            <w:vAlign w:val="center"/>
          </w:tcPr>
          <w:p w14:paraId="1DDDFAAE" w14:textId="77777777" w:rsidR="00707817" w:rsidRPr="00695418" w:rsidRDefault="00707817" w:rsidP="003A1A59">
            <w:pPr>
              <w:jc w:val="center"/>
              <w:rPr>
                <w:rFonts w:cs="Arial"/>
                <w:sz w:val="20"/>
                <w:szCs w:val="16"/>
              </w:rPr>
            </w:pPr>
            <w:r w:rsidRPr="00695418">
              <w:rPr>
                <w:rFonts w:cs="Arial"/>
                <w:sz w:val="20"/>
                <w:szCs w:val="16"/>
              </w:rPr>
              <w:t>……………………………………..</w:t>
            </w:r>
          </w:p>
        </w:tc>
      </w:tr>
      <w:tr w:rsidR="00707817" w:rsidRPr="00695418" w14:paraId="77A682D6" w14:textId="77777777" w:rsidTr="003A1A59">
        <w:trPr>
          <w:trHeight w:val="736"/>
          <w:jc w:val="center"/>
        </w:trPr>
        <w:tc>
          <w:tcPr>
            <w:tcW w:w="1814" w:type="pct"/>
            <w:vAlign w:val="center"/>
          </w:tcPr>
          <w:p w14:paraId="18F47624" w14:textId="77777777" w:rsidR="00707817" w:rsidRPr="00695418" w:rsidRDefault="00707817" w:rsidP="003A1A59">
            <w:pPr>
              <w:jc w:val="center"/>
              <w:rPr>
                <w:rFonts w:cs="Arial"/>
                <w:bCs/>
                <w:sz w:val="20"/>
                <w:szCs w:val="16"/>
              </w:rPr>
            </w:pPr>
            <w:r w:rsidRPr="00695418">
              <w:rPr>
                <w:rFonts w:cs="Arial"/>
                <w:bCs/>
                <w:sz w:val="20"/>
                <w:szCs w:val="16"/>
              </w:rPr>
              <w:t>Miejscowość / Data</w:t>
            </w:r>
          </w:p>
        </w:tc>
        <w:tc>
          <w:tcPr>
            <w:tcW w:w="3186" w:type="pct"/>
            <w:vAlign w:val="center"/>
          </w:tcPr>
          <w:p w14:paraId="7564FF8B" w14:textId="77777777" w:rsidR="00707817" w:rsidRPr="00695418" w:rsidRDefault="00707817" w:rsidP="003A1A59">
            <w:pPr>
              <w:jc w:val="center"/>
              <w:rPr>
                <w:rFonts w:cs="Arial"/>
                <w:i/>
                <w:sz w:val="20"/>
                <w:szCs w:val="16"/>
              </w:rPr>
            </w:pPr>
            <w:r w:rsidRPr="00695418">
              <w:rPr>
                <w:rFonts w:cs="Arial"/>
                <w:i/>
                <w:sz w:val="20"/>
                <w:szCs w:val="16"/>
              </w:rPr>
              <w:t>Znak graficzny kwalifikowanego podpisu elektronicznego</w:t>
            </w:r>
            <w:r w:rsidRPr="00695418">
              <w:rPr>
                <w:rFonts w:cs="Arial"/>
                <w:i/>
                <w:sz w:val="20"/>
                <w:szCs w:val="16"/>
                <w:vertAlign w:val="superscript"/>
              </w:rPr>
              <w:footnoteReference w:id="2"/>
            </w:r>
          </w:p>
          <w:p w14:paraId="3EAC67BD" w14:textId="77777777" w:rsidR="00707817" w:rsidRPr="00695418" w:rsidRDefault="00707817" w:rsidP="003A1A59">
            <w:pPr>
              <w:jc w:val="center"/>
              <w:rPr>
                <w:rFonts w:cs="Arial"/>
                <w:i/>
                <w:sz w:val="20"/>
                <w:szCs w:val="16"/>
              </w:rPr>
            </w:pPr>
            <w:r w:rsidRPr="00695418">
              <w:rPr>
                <w:rFonts w:cs="Arial"/>
                <w:i/>
                <w:sz w:val="20"/>
                <w:szCs w:val="16"/>
              </w:rPr>
              <w:t>Podpis(y) osoby(osób) upoważnionej(ych) do podpisania niniejszej oferty w imieniu Wykonawcy(ów).</w:t>
            </w:r>
          </w:p>
          <w:p w14:paraId="6C9A5472" w14:textId="77777777" w:rsidR="00707817" w:rsidRPr="00695418" w:rsidRDefault="00707817" w:rsidP="003A1A59">
            <w:pPr>
              <w:jc w:val="center"/>
              <w:rPr>
                <w:rFonts w:cs="Arial"/>
                <w:sz w:val="20"/>
                <w:szCs w:val="16"/>
              </w:rPr>
            </w:pPr>
          </w:p>
        </w:tc>
      </w:tr>
    </w:tbl>
    <w:p w14:paraId="7B2A40AB" w14:textId="77777777" w:rsidR="004C35D0" w:rsidRDefault="004C35D0">
      <w:pPr>
        <w:rPr>
          <w:rFonts w:cs="Arial"/>
        </w:rPr>
        <w:sectPr w:rsidR="004C35D0" w:rsidSect="004C35D0">
          <w:pgSz w:w="16838" w:h="11906" w:orient="landscape"/>
          <w:pgMar w:top="1418" w:right="1418" w:bottom="1418" w:left="1418" w:header="709" w:footer="335" w:gutter="0"/>
          <w:cols w:space="708"/>
          <w:docGrid w:linePitch="360"/>
        </w:sectPr>
      </w:pPr>
    </w:p>
    <w:p w14:paraId="45D394B5" w14:textId="77777777" w:rsidR="00AA1CAA" w:rsidRPr="00AA1CAA" w:rsidRDefault="00AA1CAA" w:rsidP="003E5ABC">
      <w:pPr>
        <w:tabs>
          <w:tab w:val="left" w:pos="4425"/>
        </w:tabs>
        <w:rPr>
          <w:rFonts w:cs="Arial"/>
        </w:rPr>
      </w:pPr>
      <w:bookmarkStart w:id="3" w:name="_Hlk139007965"/>
    </w:p>
    <w:p w14:paraId="136CE081" w14:textId="427AE80B" w:rsidR="003E5ABC" w:rsidRPr="00695418" w:rsidRDefault="003E5ABC" w:rsidP="003E5ABC">
      <w:pPr>
        <w:jc w:val="right"/>
        <w:rPr>
          <w:rFonts w:cs="Arial"/>
          <w:b/>
          <w:bCs/>
          <w:sz w:val="22"/>
          <w:szCs w:val="22"/>
        </w:rPr>
      </w:pPr>
      <w:r w:rsidRPr="00695418">
        <w:rPr>
          <w:rFonts w:cs="Arial"/>
          <w:b/>
          <w:bCs/>
          <w:i/>
          <w:sz w:val="22"/>
          <w:szCs w:val="22"/>
        </w:rPr>
        <w:t xml:space="preserve">Załącznik nr </w:t>
      </w:r>
      <w:r>
        <w:rPr>
          <w:rFonts w:cs="Arial"/>
          <w:b/>
          <w:bCs/>
          <w:i/>
          <w:sz w:val="22"/>
          <w:szCs w:val="22"/>
        </w:rPr>
        <w:t>4</w:t>
      </w:r>
      <w:r w:rsidRPr="00695418">
        <w:rPr>
          <w:rFonts w:cs="Arial"/>
          <w:b/>
          <w:bCs/>
          <w:i/>
          <w:sz w:val="22"/>
          <w:szCs w:val="22"/>
        </w:rPr>
        <w:t xml:space="preserve"> do Zaproszenia do składania ofert</w:t>
      </w:r>
      <w:r w:rsidRPr="00695418">
        <w:rPr>
          <w:rFonts w:cs="Arial"/>
          <w:b/>
          <w:bCs/>
          <w:sz w:val="22"/>
          <w:szCs w:val="22"/>
        </w:rPr>
        <w:t xml:space="preserve"> </w:t>
      </w:r>
    </w:p>
    <w:p w14:paraId="52ED67BD" w14:textId="77777777" w:rsidR="003E5ABC" w:rsidRPr="00695418" w:rsidRDefault="003E5ABC" w:rsidP="003E5ABC">
      <w:pPr>
        <w:keepNext/>
        <w:widowControl w:val="0"/>
        <w:autoSpaceDE w:val="0"/>
        <w:autoSpaceDN w:val="0"/>
        <w:adjustRightInd w:val="0"/>
        <w:ind w:right="45"/>
        <w:rPr>
          <w:rFonts w:cs="Arial"/>
          <w:b/>
          <w:color w:val="002060"/>
          <w:u w:val="single"/>
        </w:rPr>
      </w:pPr>
    </w:p>
    <w:p w14:paraId="78B1A44F" w14:textId="77777777" w:rsidR="003E5ABC" w:rsidRPr="00695418" w:rsidRDefault="003E5ABC" w:rsidP="003E5ABC">
      <w:pPr>
        <w:spacing w:after="160" w:line="360" w:lineRule="auto"/>
        <w:jc w:val="right"/>
        <w:rPr>
          <w:rFonts w:cs="Arial"/>
          <w:sz w:val="23"/>
          <w:szCs w:val="23"/>
        </w:rPr>
      </w:pPr>
      <w:r w:rsidRPr="00695418">
        <w:rPr>
          <w:rFonts w:cs="Arial"/>
          <w:sz w:val="23"/>
          <w:szCs w:val="23"/>
        </w:rPr>
        <w:t xml:space="preserve">   …………………, dnia ……………</w:t>
      </w:r>
    </w:p>
    <w:p w14:paraId="51F9650E" w14:textId="77777777" w:rsidR="003E5ABC" w:rsidRPr="00695418" w:rsidRDefault="003E5ABC" w:rsidP="003E5ABC">
      <w:pPr>
        <w:keepNext/>
        <w:tabs>
          <w:tab w:val="left" w:pos="5742"/>
        </w:tabs>
        <w:ind w:left="4253"/>
        <w:outlineLvl w:val="0"/>
        <w:rPr>
          <w:rFonts w:cs="Arial"/>
          <w:b/>
          <w:sz w:val="23"/>
          <w:szCs w:val="23"/>
        </w:rPr>
      </w:pPr>
      <w:r w:rsidRPr="00695418">
        <w:rPr>
          <w:rFonts w:cs="Arial"/>
          <w:b/>
          <w:sz w:val="23"/>
          <w:szCs w:val="23"/>
        </w:rPr>
        <w:t>Centrum Zasobów Cyberprzestrzeni SZ</w:t>
      </w:r>
    </w:p>
    <w:p w14:paraId="67A6BBC0" w14:textId="77777777" w:rsidR="003E5ABC" w:rsidRPr="00695418" w:rsidRDefault="003E5ABC" w:rsidP="003E5ABC">
      <w:pPr>
        <w:ind w:left="4253"/>
        <w:rPr>
          <w:rFonts w:cs="Arial"/>
          <w:b/>
          <w:bCs/>
          <w:sz w:val="23"/>
          <w:szCs w:val="23"/>
        </w:rPr>
      </w:pPr>
      <w:r w:rsidRPr="00695418">
        <w:rPr>
          <w:rFonts w:cs="Arial"/>
          <w:b/>
          <w:bCs/>
          <w:sz w:val="23"/>
          <w:szCs w:val="23"/>
        </w:rPr>
        <w:t>ul. Żwirki i Wigury 9/13</w:t>
      </w:r>
    </w:p>
    <w:p w14:paraId="027DA3A6" w14:textId="77777777" w:rsidR="003E5ABC" w:rsidRPr="00695418" w:rsidRDefault="003E5ABC" w:rsidP="003E5ABC">
      <w:pPr>
        <w:ind w:left="4253"/>
        <w:rPr>
          <w:rFonts w:cs="Arial"/>
          <w:b/>
          <w:bCs/>
          <w:sz w:val="23"/>
          <w:szCs w:val="23"/>
        </w:rPr>
      </w:pPr>
      <w:r w:rsidRPr="00695418">
        <w:rPr>
          <w:rFonts w:cs="Arial"/>
          <w:b/>
          <w:bCs/>
          <w:sz w:val="23"/>
          <w:szCs w:val="23"/>
        </w:rPr>
        <w:t xml:space="preserve">00-909 Warszawa </w:t>
      </w:r>
    </w:p>
    <w:p w14:paraId="28FBC430" w14:textId="77777777" w:rsidR="003E5ABC" w:rsidRPr="00695418" w:rsidRDefault="003E5ABC" w:rsidP="003E5ABC">
      <w:pPr>
        <w:ind w:left="4925"/>
        <w:contextualSpacing/>
        <w:rPr>
          <w:rFonts w:cs="Arial"/>
          <w:b/>
          <w:bCs/>
          <w:sz w:val="23"/>
          <w:szCs w:val="23"/>
        </w:rPr>
      </w:pPr>
    </w:p>
    <w:p w14:paraId="5DA237B6" w14:textId="77777777" w:rsidR="003E5ABC" w:rsidRPr="00695418" w:rsidRDefault="003E5ABC" w:rsidP="003E5ABC">
      <w:pPr>
        <w:shd w:val="clear" w:color="auto" w:fill="DEEAF6" w:themeFill="accent5" w:themeFillTint="33"/>
        <w:jc w:val="center"/>
        <w:rPr>
          <w:rFonts w:cs="Arial"/>
          <w:b/>
          <w:bCs/>
          <w:iCs/>
          <w:sz w:val="23"/>
          <w:szCs w:val="23"/>
        </w:rPr>
      </w:pPr>
      <w:r w:rsidRPr="00695418">
        <w:rPr>
          <w:rFonts w:cs="Arial"/>
          <w:b/>
          <w:bCs/>
          <w:iCs/>
          <w:sz w:val="23"/>
          <w:szCs w:val="23"/>
        </w:rPr>
        <w:t>Wstępne oświadczenie/Oświadczenie</w:t>
      </w:r>
    </w:p>
    <w:p w14:paraId="33401C88" w14:textId="4D799519" w:rsidR="003E5ABC" w:rsidRPr="00695418" w:rsidRDefault="003E5ABC" w:rsidP="003E5ABC">
      <w:pPr>
        <w:shd w:val="clear" w:color="auto" w:fill="DEEAF6" w:themeFill="accent5" w:themeFillTint="33"/>
        <w:jc w:val="center"/>
        <w:rPr>
          <w:rFonts w:cs="Arial"/>
          <w:b/>
          <w:bCs/>
          <w:iCs/>
          <w:sz w:val="23"/>
          <w:szCs w:val="23"/>
        </w:rPr>
      </w:pPr>
      <w:r w:rsidRPr="00695418">
        <w:rPr>
          <w:rFonts w:cs="Arial"/>
          <w:b/>
          <w:bCs/>
          <w:iCs/>
          <w:sz w:val="23"/>
          <w:szCs w:val="23"/>
        </w:rPr>
        <w:t xml:space="preserve">o niepodleganiu/podleganiu wykluczeniu </w:t>
      </w:r>
      <w:r w:rsidRPr="00695418">
        <w:rPr>
          <w:rFonts w:cs="Arial"/>
          <w:b/>
          <w:bCs/>
          <w:sz w:val="23"/>
          <w:szCs w:val="23"/>
        </w:rPr>
        <w:t>na podstawie art. 7 ust. 1 ustawy o szczególnych rozwiązaniach w zakresie przeciwdziałania wspieraniu agresji na Ukrainę oraz służących ochronie bezpieczeństwa narodowego (Dz. U. z 202</w:t>
      </w:r>
      <w:r>
        <w:rPr>
          <w:rFonts w:cs="Arial"/>
          <w:b/>
          <w:bCs/>
          <w:sz w:val="23"/>
          <w:szCs w:val="23"/>
        </w:rPr>
        <w:t>3</w:t>
      </w:r>
      <w:r w:rsidRPr="00695418">
        <w:rPr>
          <w:rFonts w:cs="Arial"/>
          <w:b/>
          <w:bCs/>
          <w:sz w:val="23"/>
          <w:szCs w:val="23"/>
        </w:rPr>
        <w:t xml:space="preserve"> r., poz. </w:t>
      </w:r>
      <w:r>
        <w:rPr>
          <w:rFonts w:cs="Arial"/>
          <w:b/>
          <w:bCs/>
          <w:sz w:val="23"/>
          <w:szCs w:val="23"/>
        </w:rPr>
        <w:t>1497</w:t>
      </w:r>
      <w:r w:rsidRPr="00695418">
        <w:rPr>
          <w:rFonts w:cs="Arial"/>
          <w:b/>
          <w:bCs/>
          <w:sz w:val="23"/>
          <w:szCs w:val="23"/>
        </w:rPr>
        <w:t>).</w:t>
      </w:r>
    </w:p>
    <w:p w14:paraId="3D9357F6" w14:textId="77777777" w:rsidR="003E5ABC" w:rsidRPr="00573372" w:rsidRDefault="003E5ABC" w:rsidP="003E5ABC">
      <w:pPr>
        <w:spacing w:after="120" w:line="264" w:lineRule="auto"/>
        <w:rPr>
          <w:rFonts w:cs="Arial"/>
          <w:b/>
          <w:bCs/>
          <w:iCs/>
          <w:vanish/>
          <w:sz w:val="22"/>
          <w:szCs w:val="22"/>
        </w:rPr>
      </w:pPr>
    </w:p>
    <w:p w14:paraId="58A247F1" w14:textId="0C94D9D9" w:rsidR="003E5ABC" w:rsidRPr="00573372" w:rsidRDefault="003E5ABC" w:rsidP="003E5ABC">
      <w:pPr>
        <w:spacing w:before="120" w:after="120" w:line="264" w:lineRule="auto"/>
        <w:rPr>
          <w:rFonts w:cs="Arial"/>
          <w:b/>
          <w:iCs/>
          <w:sz w:val="22"/>
          <w:szCs w:val="22"/>
        </w:rPr>
      </w:pPr>
      <w:r w:rsidRPr="00573372">
        <w:rPr>
          <w:rFonts w:cs="Arial"/>
          <w:b/>
          <w:iCs/>
          <w:sz w:val="22"/>
          <w:szCs w:val="22"/>
        </w:rPr>
        <w:t xml:space="preserve">Przystępując do postępowania na: Dostawę </w:t>
      </w:r>
      <w:r>
        <w:rPr>
          <w:rFonts w:cs="Arial"/>
          <w:b/>
          <w:iCs/>
          <w:sz w:val="22"/>
          <w:szCs w:val="22"/>
        </w:rPr>
        <w:t>plotera na potrzeby geoprzestrzenne</w:t>
      </w:r>
      <w:r w:rsidRPr="00573372">
        <w:rPr>
          <w:rFonts w:cs="Arial"/>
          <w:b/>
          <w:iCs/>
          <w:sz w:val="22"/>
          <w:szCs w:val="22"/>
        </w:rPr>
        <w:t xml:space="preserve"> – nr </w:t>
      </w:r>
      <w:r>
        <w:rPr>
          <w:rFonts w:cs="Arial"/>
          <w:b/>
          <w:iCs/>
          <w:sz w:val="22"/>
          <w:szCs w:val="22"/>
        </w:rPr>
        <w:t xml:space="preserve">sprawy: </w:t>
      </w:r>
      <w:r w:rsidRPr="00573372">
        <w:rPr>
          <w:rFonts w:cs="Arial"/>
          <w:b/>
          <w:iCs/>
          <w:sz w:val="22"/>
          <w:szCs w:val="22"/>
        </w:rPr>
        <w:t>2615.</w:t>
      </w:r>
      <w:r>
        <w:rPr>
          <w:rFonts w:cs="Arial"/>
          <w:b/>
          <w:iCs/>
          <w:sz w:val="22"/>
          <w:szCs w:val="22"/>
        </w:rPr>
        <w:t>18</w:t>
      </w:r>
      <w:r w:rsidRPr="00573372">
        <w:rPr>
          <w:rFonts w:cs="Arial"/>
          <w:b/>
          <w:iCs/>
          <w:sz w:val="22"/>
          <w:szCs w:val="22"/>
        </w:rPr>
        <w:t>.2024.</w:t>
      </w:r>
      <w:r>
        <w:rPr>
          <w:rFonts w:cs="Arial"/>
          <w:b/>
          <w:iCs/>
          <w:sz w:val="22"/>
          <w:szCs w:val="22"/>
        </w:rPr>
        <w:t>KD</w:t>
      </w:r>
      <w:r w:rsidRPr="00573372">
        <w:rPr>
          <w:rFonts w:cs="Arial"/>
          <w:b/>
          <w:iCs/>
          <w:sz w:val="22"/>
          <w:szCs w:val="22"/>
        </w:rPr>
        <w:t>.</w:t>
      </w:r>
    </w:p>
    <w:p w14:paraId="64AEBEA4" w14:textId="77777777" w:rsidR="003E5ABC" w:rsidRPr="00573372" w:rsidRDefault="003E5ABC" w:rsidP="003E5ABC">
      <w:pPr>
        <w:spacing w:after="120" w:line="256" w:lineRule="auto"/>
        <w:jc w:val="both"/>
        <w:rPr>
          <w:rFonts w:cs="Arial"/>
          <w:bCs/>
          <w:sz w:val="22"/>
          <w:szCs w:val="22"/>
        </w:rPr>
      </w:pPr>
      <w:r w:rsidRPr="00573372">
        <w:rPr>
          <w:rFonts w:cs="Arial"/>
          <w:bCs/>
          <w:sz w:val="22"/>
          <w:szCs w:val="22"/>
        </w:rPr>
        <w:t>Ja (my) niżej podpisany(ni)……………………………………………………………………..</w:t>
      </w:r>
    </w:p>
    <w:p w14:paraId="1ED48E78" w14:textId="77777777" w:rsidR="003E5ABC" w:rsidRPr="00573372" w:rsidRDefault="003E5ABC" w:rsidP="003E5ABC">
      <w:pPr>
        <w:spacing w:before="120" w:line="257" w:lineRule="auto"/>
        <w:ind w:right="6"/>
        <w:rPr>
          <w:rFonts w:cs="Arial"/>
          <w:bCs/>
          <w:sz w:val="22"/>
          <w:szCs w:val="22"/>
        </w:rPr>
      </w:pPr>
      <w:r w:rsidRPr="00573372">
        <w:rPr>
          <w:rFonts w:cs="Arial"/>
          <w:bCs/>
          <w:sz w:val="22"/>
          <w:szCs w:val="22"/>
        </w:rPr>
        <w:t>Działając w imieniu i na rzecz:……………………………………………….………………….</w:t>
      </w:r>
    </w:p>
    <w:p w14:paraId="5B6A52DB" w14:textId="77777777" w:rsidR="003E5ABC" w:rsidRPr="00573372" w:rsidRDefault="003E5ABC" w:rsidP="003E5ABC">
      <w:pPr>
        <w:spacing w:after="160" w:line="256" w:lineRule="auto"/>
        <w:ind w:left="2832" w:firstLine="453"/>
        <w:jc w:val="center"/>
        <w:rPr>
          <w:rFonts w:cs="Arial"/>
          <w:i/>
          <w:sz w:val="18"/>
          <w:szCs w:val="18"/>
        </w:rPr>
      </w:pPr>
      <w:r w:rsidRPr="00573372">
        <w:rPr>
          <w:rFonts w:cs="Arial"/>
          <w:i/>
          <w:sz w:val="18"/>
          <w:szCs w:val="18"/>
        </w:rPr>
        <w:t>(pełna nazwa/firma, adres, w zależności od podmiotu: NIP/PESEL, KRS/CeiDG)</w:t>
      </w:r>
    </w:p>
    <w:p w14:paraId="18F97D6B" w14:textId="77777777" w:rsidR="003E5ABC" w:rsidRPr="00573372" w:rsidRDefault="003E5ABC" w:rsidP="003E5ABC">
      <w:pPr>
        <w:spacing w:after="120"/>
        <w:rPr>
          <w:rFonts w:cs="Arial"/>
          <w:sz w:val="22"/>
          <w:szCs w:val="22"/>
        </w:rPr>
      </w:pPr>
      <w:r w:rsidRPr="00573372">
        <w:rPr>
          <w:rFonts w:cs="Arial"/>
          <w:sz w:val="22"/>
          <w:szCs w:val="22"/>
        </w:rPr>
        <w:t>Oświadczam, że na dzień składania ofert :</w:t>
      </w:r>
    </w:p>
    <w:p w14:paraId="364D2DE4" w14:textId="77777777" w:rsidR="003E5ABC" w:rsidRPr="00573372" w:rsidRDefault="003E5ABC" w:rsidP="003E5ABC">
      <w:pPr>
        <w:spacing w:after="120"/>
        <w:ind w:left="284" w:hanging="284"/>
        <w:jc w:val="both"/>
        <w:rPr>
          <w:rFonts w:cs="Arial"/>
          <w:color w:val="0070C0"/>
          <w:sz w:val="22"/>
          <w:szCs w:val="22"/>
        </w:rPr>
      </w:pPr>
      <w:sdt>
        <w:sdtPr>
          <w:rPr>
            <w:rFonts w:cs="Arial"/>
            <w:b/>
            <w:bCs/>
            <w:color w:val="0070C0"/>
            <w:sz w:val="22"/>
            <w:szCs w:val="22"/>
          </w:rPr>
          <w:id w:val="971553990"/>
          <w14:checkbox>
            <w14:checked w14:val="0"/>
            <w14:checkedState w14:val="2612" w14:font="MS Gothic"/>
            <w14:uncheckedState w14:val="2610" w14:font="MS Gothic"/>
          </w14:checkbox>
        </w:sdtPr>
        <w:sdtContent>
          <w:r w:rsidRPr="00573372">
            <w:rPr>
              <w:rFonts w:ascii="Segoe UI Symbol" w:hAnsi="Segoe UI Symbol" w:cs="Segoe UI Symbol"/>
              <w:b/>
              <w:bCs/>
              <w:color w:val="0070C0"/>
              <w:sz w:val="22"/>
              <w:szCs w:val="22"/>
            </w:rPr>
            <w:t>☐</w:t>
          </w:r>
        </w:sdtContent>
      </w:sdt>
      <w:r w:rsidRPr="00573372">
        <w:rPr>
          <w:rFonts w:cs="Arial"/>
          <w:b/>
          <w:bCs/>
          <w:color w:val="0070C0"/>
          <w:sz w:val="22"/>
          <w:szCs w:val="22"/>
        </w:rPr>
        <w:t xml:space="preserve"> </w:t>
      </w:r>
      <w:r w:rsidRPr="00573372">
        <w:rPr>
          <w:rFonts w:cs="Arial"/>
          <w:color w:val="FF0000"/>
          <w:sz w:val="22"/>
          <w:szCs w:val="22"/>
        </w:rPr>
        <w:t>*</w:t>
      </w:r>
      <w:r w:rsidRPr="00573372">
        <w:rPr>
          <w:rFonts w:cs="Arial"/>
          <w:b/>
          <w:bCs/>
          <w:color w:val="0070C0"/>
          <w:sz w:val="22"/>
          <w:szCs w:val="22"/>
          <w:u w:val="single"/>
        </w:rPr>
        <w:t>nie podlegam wykluczeniu</w:t>
      </w:r>
      <w:r w:rsidRPr="00573372">
        <w:rPr>
          <w:rFonts w:cs="Arial"/>
          <w:color w:val="0070C0"/>
          <w:sz w:val="22"/>
          <w:szCs w:val="22"/>
        </w:rPr>
        <w:t xml:space="preserve"> </w:t>
      </w:r>
      <w:r w:rsidRPr="00573372">
        <w:rPr>
          <w:rFonts w:cs="Arial"/>
          <w:color w:val="000000" w:themeColor="text1"/>
          <w:sz w:val="22"/>
          <w:szCs w:val="22"/>
        </w:rPr>
        <w:t>z postępowania na podstawie art.  7 ust. 1 ustawy z dnia 13 kwietnia 2022 r.</w:t>
      </w:r>
      <w:r w:rsidRPr="00573372">
        <w:rPr>
          <w:rFonts w:cs="Arial"/>
          <w:i/>
          <w:iCs/>
          <w:color w:val="000000" w:themeColor="text1"/>
          <w:sz w:val="22"/>
          <w:szCs w:val="22"/>
        </w:rPr>
        <w:t xml:space="preserve"> </w:t>
      </w:r>
      <w:r w:rsidRPr="00573372">
        <w:rPr>
          <w:rFonts w:cs="Arial"/>
          <w:iCs/>
          <w:color w:val="000000" w:themeColor="text1"/>
          <w:sz w:val="22"/>
          <w:szCs w:val="22"/>
        </w:rPr>
        <w:t>o szczególnych rozwiązaniach w zakresie przeciwdziałania wspieraniu agresji na Ukrainę oraz służących ochronie bezpieczeństwa narodowego</w:t>
      </w:r>
      <w:r w:rsidRPr="00573372">
        <w:rPr>
          <w:rFonts w:cs="Arial"/>
          <w:i/>
          <w:iCs/>
          <w:color w:val="000000" w:themeColor="text1"/>
          <w:sz w:val="22"/>
          <w:szCs w:val="22"/>
        </w:rPr>
        <w:t xml:space="preserve"> (Dz. U. poz. 835).</w:t>
      </w:r>
    </w:p>
    <w:p w14:paraId="49E64A43" w14:textId="77777777" w:rsidR="003E5ABC" w:rsidRPr="00573372" w:rsidRDefault="003E5ABC" w:rsidP="003E5ABC">
      <w:pPr>
        <w:spacing w:after="120"/>
        <w:ind w:left="426" w:hanging="426"/>
        <w:jc w:val="both"/>
        <w:rPr>
          <w:rFonts w:cs="Arial"/>
          <w:color w:val="0070C0"/>
          <w:sz w:val="22"/>
          <w:szCs w:val="22"/>
        </w:rPr>
      </w:pPr>
      <w:sdt>
        <w:sdtPr>
          <w:rPr>
            <w:rFonts w:cs="Arial"/>
            <w:b/>
            <w:bCs/>
            <w:color w:val="0070C0"/>
            <w:sz w:val="22"/>
            <w:szCs w:val="22"/>
          </w:rPr>
          <w:id w:val="1300728479"/>
          <w14:checkbox>
            <w14:checked w14:val="0"/>
            <w14:checkedState w14:val="2612" w14:font="MS Gothic"/>
            <w14:uncheckedState w14:val="2610" w14:font="MS Gothic"/>
          </w14:checkbox>
        </w:sdtPr>
        <w:sdtContent>
          <w:r w:rsidRPr="00573372">
            <w:rPr>
              <w:rFonts w:ascii="Segoe UI Symbol" w:hAnsi="Segoe UI Symbol" w:cs="Segoe UI Symbol"/>
              <w:b/>
              <w:bCs/>
              <w:color w:val="0070C0"/>
              <w:sz w:val="22"/>
              <w:szCs w:val="22"/>
            </w:rPr>
            <w:t>☐</w:t>
          </w:r>
        </w:sdtContent>
      </w:sdt>
      <w:r w:rsidRPr="00573372">
        <w:rPr>
          <w:rFonts w:cs="Arial"/>
          <w:b/>
          <w:bCs/>
          <w:color w:val="0070C0"/>
          <w:sz w:val="22"/>
          <w:szCs w:val="22"/>
        </w:rPr>
        <w:t xml:space="preserve">  </w:t>
      </w:r>
      <w:r w:rsidRPr="00573372">
        <w:rPr>
          <w:rFonts w:cs="Arial"/>
          <w:color w:val="FF0000"/>
          <w:sz w:val="22"/>
          <w:szCs w:val="22"/>
        </w:rPr>
        <w:t>*</w:t>
      </w:r>
      <w:r w:rsidRPr="00573372">
        <w:rPr>
          <w:rFonts w:cs="Arial"/>
          <w:b/>
          <w:bCs/>
          <w:color w:val="0070C0"/>
          <w:sz w:val="22"/>
          <w:szCs w:val="22"/>
          <w:u w:val="single"/>
        </w:rPr>
        <w:t>podlegam wykluczeniu</w:t>
      </w:r>
      <w:r w:rsidRPr="00573372">
        <w:rPr>
          <w:rFonts w:cs="Arial"/>
          <w:color w:val="0070C0"/>
          <w:sz w:val="22"/>
          <w:szCs w:val="22"/>
        </w:rPr>
        <w:t xml:space="preserve"> </w:t>
      </w:r>
      <w:r w:rsidRPr="00573372">
        <w:rPr>
          <w:rFonts w:cs="Arial"/>
          <w:color w:val="000000" w:themeColor="text1"/>
          <w:sz w:val="22"/>
          <w:szCs w:val="22"/>
        </w:rPr>
        <w:t>z postępowania na podstawie art.  7 ust. 1 ustawy z dnia 13 kwietnia 2022 r.</w:t>
      </w:r>
      <w:r w:rsidRPr="00573372">
        <w:rPr>
          <w:rFonts w:cs="Arial"/>
          <w:i/>
          <w:iCs/>
          <w:color w:val="000000" w:themeColor="text1"/>
          <w:sz w:val="22"/>
          <w:szCs w:val="22"/>
        </w:rPr>
        <w:t xml:space="preserve"> </w:t>
      </w:r>
      <w:r w:rsidRPr="00573372">
        <w:rPr>
          <w:rFonts w:cs="Arial"/>
          <w:iCs/>
          <w:color w:val="000000" w:themeColor="text1"/>
          <w:sz w:val="22"/>
          <w:szCs w:val="22"/>
        </w:rPr>
        <w:t>o szczególnych rozwiązaniach w zakresie przeciwdziałania wspieraniu agresji na Ukrainę oraz służących ochronie bezpieczeństwa narodowego</w:t>
      </w:r>
      <w:r w:rsidRPr="00573372">
        <w:rPr>
          <w:rFonts w:cs="Arial"/>
          <w:i/>
          <w:iCs/>
          <w:color w:val="000000" w:themeColor="text1"/>
          <w:sz w:val="22"/>
          <w:szCs w:val="22"/>
        </w:rPr>
        <w:t xml:space="preserve"> (Dz. U. poz. 835)</w:t>
      </w:r>
      <w:r w:rsidRPr="00573372">
        <w:rPr>
          <w:rFonts w:cs="Arial"/>
          <w:i/>
          <w:iCs/>
          <w:color w:val="000000" w:themeColor="text1"/>
          <w:sz w:val="22"/>
          <w:szCs w:val="22"/>
          <w:vertAlign w:val="superscript"/>
        </w:rPr>
        <w:footnoteReference w:id="3"/>
      </w:r>
      <w:r w:rsidRPr="00573372">
        <w:rPr>
          <w:rFonts w:cs="Arial"/>
          <w:i/>
          <w:iCs/>
          <w:color w:val="000000" w:themeColor="text1"/>
          <w:sz w:val="22"/>
          <w:szCs w:val="22"/>
        </w:rPr>
        <w:t xml:space="preserve"> </w:t>
      </w:r>
      <w:r w:rsidRPr="00573372">
        <w:rPr>
          <w:rFonts w:cs="Arial"/>
          <w:sz w:val="22"/>
          <w:szCs w:val="22"/>
        </w:rPr>
        <w:t>z uwagi na wystąpienie okoliczności:</w:t>
      </w:r>
    </w:p>
    <w:p w14:paraId="22BBBC4A" w14:textId="77777777" w:rsidR="003E5ABC" w:rsidRPr="00573372" w:rsidRDefault="003E5ABC" w:rsidP="003E5ABC">
      <w:pPr>
        <w:spacing w:after="120"/>
        <w:ind w:left="709" w:hanging="283"/>
        <w:jc w:val="both"/>
        <w:rPr>
          <w:rFonts w:cs="Arial"/>
          <w:sz w:val="22"/>
          <w:szCs w:val="22"/>
        </w:rPr>
      </w:pPr>
      <w:sdt>
        <w:sdtPr>
          <w:rPr>
            <w:rFonts w:cs="Arial"/>
            <w:b/>
            <w:bCs/>
            <w:color w:val="0070C0"/>
            <w:sz w:val="22"/>
            <w:szCs w:val="22"/>
          </w:rPr>
          <w:id w:val="1420834156"/>
          <w14:checkbox>
            <w14:checked w14:val="0"/>
            <w14:checkedState w14:val="2612" w14:font="MS Gothic"/>
            <w14:uncheckedState w14:val="2610" w14:font="MS Gothic"/>
          </w14:checkbox>
        </w:sdtPr>
        <w:sdtContent>
          <w:r w:rsidRPr="00573372">
            <w:rPr>
              <w:rFonts w:ascii="Segoe UI Symbol" w:hAnsi="Segoe UI Symbol" w:cs="Segoe UI Symbol"/>
              <w:b/>
              <w:bCs/>
              <w:color w:val="0070C0"/>
              <w:sz w:val="22"/>
              <w:szCs w:val="22"/>
            </w:rPr>
            <w:t>☐</w:t>
          </w:r>
        </w:sdtContent>
      </w:sdt>
      <w:r w:rsidRPr="00573372">
        <w:rPr>
          <w:rFonts w:cs="Arial"/>
          <w:color w:val="0070C0"/>
          <w:sz w:val="22"/>
          <w:szCs w:val="22"/>
        </w:rPr>
        <w:t xml:space="preserve">  </w:t>
      </w:r>
      <w:r w:rsidRPr="00573372">
        <w:rPr>
          <w:rFonts w:cs="Arial"/>
          <w:sz w:val="22"/>
          <w:szCs w:val="22"/>
        </w:rPr>
        <w:t>Wykonawca jest wymieniony w wykazach określonego w rozporządzeniu 765/2006 i rozporządzeniu 269/2014 albo wpisanego na listę na podstawie decyzji w sprawie wpisu na listę rozstrzygającej o zastosowaniu środka, o którym mowa w art. 1 pkt. 3 (ustawy jak powyżej);</w:t>
      </w:r>
      <w:r w:rsidRPr="00573372">
        <w:rPr>
          <w:rFonts w:cs="Arial"/>
          <w:color w:val="FF0000"/>
          <w:sz w:val="22"/>
          <w:szCs w:val="22"/>
        </w:rPr>
        <w:t>*</w:t>
      </w:r>
    </w:p>
    <w:p w14:paraId="17333575" w14:textId="77777777" w:rsidR="003E5ABC" w:rsidRPr="00573372" w:rsidRDefault="003E5ABC" w:rsidP="003E5ABC">
      <w:pPr>
        <w:spacing w:after="120"/>
        <w:ind w:left="709" w:hanging="283"/>
        <w:jc w:val="both"/>
        <w:rPr>
          <w:rFonts w:cs="Arial"/>
          <w:sz w:val="22"/>
          <w:szCs w:val="22"/>
        </w:rPr>
      </w:pPr>
      <w:sdt>
        <w:sdtPr>
          <w:rPr>
            <w:rFonts w:cs="Arial"/>
            <w:b/>
            <w:bCs/>
            <w:color w:val="0070C0"/>
            <w:sz w:val="22"/>
            <w:szCs w:val="22"/>
          </w:rPr>
          <w:id w:val="-785664965"/>
          <w14:checkbox>
            <w14:checked w14:val="0"/>
            <w14:checkedState w14:val="2612" w14:font="MS Gothic"/>
            <w14:uncheckedState w14:val="2610" w14:font="MS Gothic"/>
          </w14:checkbox>
        </w:sdtPr>
        <w:sdtContent>
          <w:r w:rsidRPr="00573372">
            <w:rPr>
              <w:rFonts w:ascii="Segoe UI Symbol" w:hAnsi="Segoe UI Symbol" w:cs="Segoe UI Symbol"/>
              <w:b/>
              <w:bCs/>
              <w:color w:val="0070C0"/>
              <w:sz w:val="22"/>
              <w:szCs w:val="22"/>
            </w:rPr>
            <w:t>☐</w:t>
          </w:r>
        </w:sdtContent>
      </w:sdt>
      <w:r w:rsidRPr="00573372">
        <w:rPr>
          <w:rFonts w:cs="Arial"/>
          <w:color w:val="0070C0"/>
          <w:sz w:val="22"/>
          <w:szCs w:val="22"/>
        </w:rPr>
        <w:t xml:space="preserve">  </w:t>
      </w:r>
      <w:r w:rsidRPr="00573372">
        <w:rPr>
          <w:rFonts w:cs="Arial"/>
          <w:sz w:val="22"/>
          <w:szCs w:val="22"/>
        </w:rPr>
        <w:t>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w:t>
      </w:r>
      <w:r w:rsidRPr="00695418">
        <w:rPr>
          <w:rFonts w:cs="Arial"/>
          <w:sz w:val="22"/>
          <w:szCs w:val="22"/>
        </w:rPr>
        <w:t xml:space="preserve"> </w:t>
      </w:r>
      <w:r w:rsidRPr="00573372">
        <w:rPr>
          <w:rFonts w:cs="Arial"/>
          <w:sz w:val="22"/>
          <w:szCs w:val="22"/>
        </w:rPr>
        <w:lastRenderedPageBreak/>
        <w:t>podstawie decyzji w sprawie wpisu na listę rozstrzygającej o zastosowaniu środka, o którym mowa w art. 1 pkt 3;</w:t>
      </w:r>
      <w:r w:rsidRPr="00573372">
        <w:rPr>
          <w:rFonts w:cs="Arial"/>
          <w:color w:val="FF0000"/>
          <w:sz w:val="22"/>
          <w:szCs w:val="22"/>
        </w:rPr>
        <w:t>*</w:t>
      </w:r>
    </w:p>
    <w:p w14:paraId="2296836D" w14:textId="77777777" w:rsidR="003E5ABC" w:rsidRPr="00573372" w:rsidRDefault="003E5ABC" w:rsidP="003E5ABC">
      <w:pPr>
        <w:spacing w:after="120"/>
        <w:ind w:left="709" w:hanging="425"/>
        <w:jc w:val="both"/>
        <w:rPr>
          <w:rFonts w:cs="Arial"/>
          <w:sz w:val="22"/>
          <w:szCs w:val="22"/>
        </w:rPr>
      </w:pPr>
      <w:sdt>
        <w:sdtPr>
          <w:rPr>
            <w:rFonts w:cs="Arial"/>
            <w:b/>
            <w:bCs/>
            <w:color w:val="0070C0"/>
            <w:sz w:val="22"/>
            <w:szCs w:val="22"/>
          </w:rPr>
          <w:id w:val="-1573193951"/>
          <w14:checkbox>
            <w14:checked w14:val="0"/>
            <w14:checkedState w14:val="2612" w14:font="MS Gothic"/>
            <w14:uncheckedState w14:val="2610" w14:font="MS Gothic"/>
          </w14:checkbox>
        </w:sdtPr>
        <w:sdtContent>
          <w:r w:rsidRPr="00573372">
            <w:rPr>
              <w:rFonts w:ascii="Segoe UI Symbol" w:hAnsi="Segoe UI Symbol" w:cs="Segoe UI Symbol"/>
              <w:b/>
              <w:bCs/>
              <w:color w:val="0070C0"/>
              <w:sz w:val="22"/>
              <w:szCs w:val="22"/>
            </w:rPr>
            <w:t>☐</w:t>
          </w:r>
        </w:sdtContent>
      </w:sdt>
      <w:r w:rsidRPr="00573372">
        <w:rPr>
          <w:rFonts w:cs="Arial"/>
          <w:b/>
          <w:bCs/>
          <w:color w:val="0070C0"/>
          <w:sz w:val="22"/>
          <w:szCs w:val="22"/>
        </w:rPr>
        <w:t xml:space="preserve">   </w:t>
      </w:r>
      <w:r w:rsidRPr="00573372">
        <w:rPr>
          <w:rFonts w:cs="Arial"/>
          <w:sz w:val="22"/>
          <w:szCs w:val="22"/>
        </w:rPr>
        <w:t xml:space="preserve">jednostką dominującą Wykonawcy w rozumieniu art. 3 ust. 1 pkt 37 ustawy z dnia </w:t>
      </w:r>
      <w:r w:rsidRPr="00573372">
        <w:rPr>
          <w:rFonts w:cs="Arial"/>
          <w:sz w:val="22"/>
          <w:szCs w:val="22"/>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Pr="00573372">
        <w:rPr>
          <w:rFonts w:cs="Arial"/>
          <w:color w:val="FF0000"/>
          <w:sz w:val="22"/>
          <w:szCs w:val="22"/>
        </w:rPr>
        <w:t>*</w:t>
      </w:r>
    </w:p>
    <w:p w14:paraId="033CAFBD" w14:textId="77777777" w:rsidR="003E5ABC" w:rsidRPr="00695418" w:rsidRDefault="003E5ABC" w:rsidP="003E5ABC">
      <w:pPr>
        <w:rPr>
          <w:rFonts w:cs="Arial"/>
        </w:rPr>
      </w:pPr>
    </w:p>
    <w:p w14:paraId="4A2E8F8B" w14:textId="77777777" w:rsidR="003E5ABC" w:rsidRPr="00573372" w:rsidRDefault="003E5ABC" w:rsidP="003E5ABC">
      <w:pPr>
        <w:spacing w:after="120" w:line="256" w:lineRule="auto"/>
        <w:ind w:right="-851"/>
        <w:rPr>
          <w:rFonts w:cs="Arial"/>
          <w:b/>
          <w:bCs/>
          <w:color w:val="FF0000"/>
          <w:sz w:val="22"/>
          <w:szCs w:val="18"/>
        </w:rPr>
      </w:pPr>
      <w:r w:rsidRPr="00573372">
        <w:rPr>
          <w:rFonts w:cs="Arial"/>
          <w:b/>
          <w:bCs/>
          <w:color w:val="FF0000"/>
          <w:sz w:val="22"/>
          <w:szCs w:val="18"/>
        </w:rPr>
        <w:t>* należy zaznaczyć właściwe</w:t>
      </w:r>
    </w:p>
    <w:tbl>
      <w:tblPr>
        <w:tblW w:w="5000" w:type="pct"/>
        <w:jc w:val="center"/>
        <w:tblLook w:val="01E0" w:firstRow="1" w:lastRow="1" w:firstColumn="1" w:lastColumn="1" w:noHBand="0" w:noVBand="0"/>
      </w:tblPr>
      <w:tblGrid>
        <w:gridCol w:w="3291"/>
        <w:gridCol w:w="5781"/>
      </w:tblGrid>
      <w:tr w:rsidR="003E5ABC" w:rsidRPr="00695418" w14:paraId="69DCEFA0" w14:textId="77777777" w:rsidTr="001E68A6">
        <w:trPr>
          <w:trHeight w:val="461"/>
          <w:jc w:val="center"/>
        </w:trPr>
        <w:tc>
          <w:tcPr>
            <w:tcW w:w="1814" w:type="pct"/>
            <w:vAlign w:val="center"/>
          </w:tcPr>
          <w:p w14:paraId="7745B5F1" w14:textId="77777777" w:rsidR="003E5ABC" w:rsidRPr="00695418" w:rsidRDefault="003E5ABC" w:rsidP="001E68A6">
            <w:pPr>
              <w:jc w:val="center"/>
              <w:rPr>
                <w:rFonts w:cs="Arial"/>
                <w:sz w:val="20"/>
                <w:szCs w:val="16"/>
              </w:rPr>
            </w:pPr>
            <w:r w:rsidRPr="00695418">
              <w:rPr>
                <w:rFonts w:cs="Arial"/>
                <w:sz w:val="20"/>
                <w:szCs w:val="16"/>
              </w:rPr>
              <w:t>………………</w:t>
            </w:r>
          </w:p>
        </w:tc>
        <w:tc>
          <w:tcPr>
            <w:tcW w:w="3186" w:type="pct"/>
            <w:vAlign w:val="center"/>
          </w:tcPr>
          <w:p w14:paraId="4861C55A" w14:textId="77777777" w:rsidR="003E5ABC" w:rsidRPr="00695418" w:rsidRDefault="003E5ABC" w:rsidP="001E68A6">
            <w:pPr>
              <w:jc w:val="center"/>
              <w:rPr>
                <w:rFonts w:cs="Arial"/>
                <w:sz w:val="20"/>
                <w:szCs w:val="16"/>
              </w:rPr>
            </w:pPr>
            <w:r w:rsidRPr="00695418">
              <w:rPr>
                <w:rFonts w:cs="Arial"/>
                <w:sz w:val="20"/>
                <w:szCs w:val="16"/>
              </w:rPr>
              <w:t>……………………………………..</w:t>
            </w:r>
          </w:p>
        </w:tc>
      </w:tr>
      <w:tr w:rsidR="003E5ABC" w:rsidRPr="00695418" w14:paraId="48505066" w14:textId="77777777" w:rsidTr="001E68A6">
        <w:trPr>
          <w:trHeight w:val="736"/>
          <w:jc w:val="center"/>
        </w:trPr>
        <w:tc>
          <w:tcPr>
            <w:tcW w:w="1814" w:type="pct"/>
            <w:vAlign w:val="center"/>
          </w:tcPr>
          <w:p w14:paraId="5BE1B679" w14:textId="77777777" w:rsidR="003E5ABC" w:rsidRPr="00695418" w:rsidRDefault="003E5ABC" w:rsidP="001E68A6">
            <w:pPr>
              <w:jc w:val="center"/>
              <w:rPr>
                <w:rFonts w:cs="Arial"/>
                <w:bCs/>
                <w:sz w:val="20"/>
                <w:szCs w:val="16"/>
              </w:rPr>
            </w:pPr>
            <w:r w:rsidRPr="00695418">
              <w:rPr>
                <w:rFonts w:cs="Arial"/>
                <w:bCs/>
                <w:sz w:val="20"/>
                <w:szCs w:val="16"/>
              </w:rPr>
              <w:t>Miejscowość / Data</w:t>
            </w:r>
          </w:p>
        </w:tc>
        <w:tc>
          <w:tcPr>
            <w:tcW w:w="3186" w:type="pct"/>
            <w:vAlign w:val="center"/>
          </w:tcPr>
          <w:p w14:paraId="7D2228A1" w14:textId="77777777" w:rsidR="003E5ABC" w:rsidRPr="00695418" w:rsidRDefault="003E5ABC" w:rsidP="001E68A6">
            <w:pPr>
              <w:jc w:val="center"/>
              <w:rPr>
                <w:rFonts w:cs="Arial"/>
                <w:i/>
                <w:sz w:val="20"/>
                <w:szCs w:val="16"/>
              </w:rPr>
            </w:pPr>
          </w:p>
          <w:p w14:paraId="227D9F2D" w14:textId="77777777" w:rsidR="003E5ABC" w:rsidRPr="00695418" w:rsidRDefault="003E5ABC" w:rsidP="001E68A6">
            <w:pPr>
              <w:jc w:val="center"/>
              <w:rPr>
                <w:rFonts w:cs="Arial"/>
                <w:i/>
                <w:sz w:val="20"/>
                <w:szCs w:val="16"/>
              </w:rPr>
            </w:pPr>
            <w:r w:rsidRPr="00695418">
              <w:rPr>
                <w:rFonts w:cs="Arial"/>
                <w:i/>
                <w:sz w:val="20"/>
                <w:szCs w:val="16"/>
              </w:rPr>
              <w:t>Podpis(y) osoby(osób) upoważnionej(ych) do podpisania niniejszej oferty w imieniu Wykonawcy(ów).</w:t>
            </w:r>
          </w:p>
        </w:tc>
      </w:tr>
    </w:tbl>
    <w:p w14:paraId="4C2924BB" w14:textId="77777777" w:rsidR="003E5ABC" w:rsidRDefault="003E5ABC" w:rsidP="003E5ABC">
      <w:pPr>
        <w:rPr>
          <w:rFonts w:cs="Arial"/>
        </w:rPr>
      </w:pPr>
    </w:p>
    <w:p w14:paraId="6173054E" w14:textId="77777777" w:rsidR="003E5ABC" w:rsidRDefault="003E5ABC" w:rsidP="003E5ABC">
      <w:pPr>
        <w:rPr>
          <w:rFonts w:cs="Arial"/>
        </w:rPr>
      </w:pPr>
    </w:p>
    <w:p w14:paraId="149F6658" w14:textId="77777777" w:rsidR="003E5ABC" w:rsidRDefault="003E5ABC" w:rsidP="003E5ABC">
      <w:pPr>
        <w:rPr>
          <w:rFonts w:cs="Arial"/>
        </w:rPr>
      </w:pPr>
    </w:p>
    <w:p w14:paraId="4225EBC0" w14:textId="77777777" w:rsidR="003E5ABC" w:rsidRDefault="003E5ABC" w:rsidP="003E5ABC">
      <w:pPr>
        <w:rPr>
          <w:rFonts w:cs="Arial"/>
        </w:rPr>
      </w:pPr>
    </w:p>
    <w:p w14:paraId="43D1FDEA" w14:textId="77777777" w:rsidR="003E5ABC" w:rsidRDefault="003E5ABC" w:rsidP="003E5ABC">
      <w:pPr>
        <w:rPr>
          <w:rFonts w:cs="Arial"/>
        </w:rPr>
      </w:pPr>
    </w:p>
    <w:p w14:paraId="6A06D9B0" w14:textId="77777777" w:rsidR="003E5ABC" w:rsidRDefault="003E5ABC" w:rsidP="003E5ABC">
      <w:pPr>
        <w:rPr>
          <w:rFonts w:cs="Arial"/>
        </w:rPr>
      </w:pPr>
    </w:p>
    <w:p w14:paraId="23DA336B" w14:textId="77777777" w:rsidR="003E5ABC" w:rsidRDefault="003E5ABC" w:rsidP="003E5ABC">
      <w:pPr>
        <w:rPr>
          <w:rFonts w:cs="Arial"/>
        </w:rPr>
      </w:pPr>
    </w:p>
    <w:p w14:paraId="04F35ABA" w14:textId="77777777" w:rsidR="003E5ABC" w:rsidRDefault="003E5ABC" w:rsidP="003E5ABC">
      <w:pPr>
        <w:rPr>
          <w:rFonts w:cs="Arial"/>
        </w:rPr>
      </w:pPr>
    </w:p>
    <w:p w14:paraId="06EC56A8" w14:textId="77777777" w:rsidR="003E5ABC" w:rsidRDefault="003E5ABC" w:rsidP="003E5ABC">
      <w:pPr>
        <w:rPr>
          <w:rFonts w:cs="Arial"/>
        </w:rPr>
      </w:pPr>
    </w:p>
    <w:p w14:paraId="33C530A4" w14:textId="77777777" w:rsidR="003E5ABC" w:rsidRDefault="003E5ABC" w:rsidP="003E5ABC">
      <w:pPr>
        <w:rPr>
          <w:rFonts w:cs="Arial"/>
        </w:rPr>
      </w:pPr>
    </w:p>
    <w:p w14:paraId="2EE7D39A" w14:textId="77777777" w:rsidR="003E5ABC" w:rsidRDefault="003E5ABC" w:rsidP="003E5ABC">
      <w:pPr>
        <w:rPr>
          <w:rFonts w:cs="Arial"/>
        </w:rPr>
      </w:pPr>
    </w:p>
    <w:p w14:paraId="0EAD947D" w14:textId="77777777" w:rsidR="003E5ABC" w:rsidRDefault="003E5ABC" w:rsidP="003E5ABC">
      <w:pPr>
        <w:rPr>
          <w:rFonts w:cs="Arial"/>
        </w:rPr>
      </w:pPr>
    </w:p>
    <w:p w14:paraId="34263536" w14:textId="77777777" w:rsidR="003E5ABC" w:rsidRDefault="003E5ABC" w:rsidP="003E5ABC">
      <w:pPr>
        <w:rPr>
          <w:rFonts w:cs="Arial"/>
        </w:rPr>
      </w:pPr>
    </w:p>
    <w:p w14:paraId="38D41C21" w14:textId="77777777" w:rsidR="003E5ABC" w:rsidRDefault="003E5ABC" w:rsidP="003E5ABC">
      <w:pPr>
        <w:rPr>
          <w:rFonts w:cs="Arial"/>
        </w:rPr>
      </w:pPr>
    </w:p>
    <w:p w14:paraId="3C47EAB7" w14:textId="77777777" w:rsidR="003E5ABC" w:rsidRDefault="003E5ABC" w:rsidP="003E5ABC">
      <w:pPr>
        <w:rPr>
          <w:rFonts w:cs="Arial"/>
        </w:rPr>
      </w:pPr>
    </w:p>
    <w:p w14:paraId="2E044852" w14:textId="77777777" w:rsidR="003E5ABC" w:rsidRDefault="003E5ABC" w:rsidP="003E5ABC">
      <w:pPr>
        <w:rPr>
          <w:rFonts w:cs="Arial"/>
        </w:rPr>
      </w:pPr>
    </w:p>
    <w:p w14:paraId="75574375" w14:textId="77777777" w:rsidR="003E5ABC" w:rsidRDefault="003E5ABC" w:rsidP="003E5ABC">
      <w:pPr>
        <w:rPr>
          <w:rFonts w:cs="Arial"/>
        </w:rPr>
      </w:pPr>
    </w:p>
    <w:p w14:paraId="2FC3DF42" w14:textId="77777777" w:rsidR="003E5ABC" w:rsidRDefault="003E5ABC" w:rsidP="003E5ABC">
      <w:pPr>
        <w:rPr>
          <w:rFonts w:cs="Arial"/>
        </w:rPr>
      </w:pPr>
    </w:p>
    <w:p w14:paraId="0858B548" w14:textId="77777777" w:rsidR="003E5ABC" w:rsidRDefault="003E5ABC" w:rsidP="003E5ABC">
      <w:pPr>
        <w:rPr>
          <w:rFonts w:cs="Arial"/>
        </w:rPr>
      </w:pPr>
    </w:p>
    <w:p w14:paraId="4E2F3783" w14:textId="77777777" w:rsidR="003E5ABC" w:rsidRDefault="003E5ABC" w:rsidP="003E5ABC">
      <w:pPr>
        <w:rPr>
          <w:rFonts w:cs="Arial"/>
        </w:rPr>
      </w:pPr>
    </w:p>
    <w:p w14:paraId="04718AD0" w14:textId="77777777" w:rsidR="003E5ABC" w:rsidRDefault="003E5ABC" w:rsidP="003E5ABC">
      <w:pPr>
        <w:rPr>
          <w:rFonts w:cs="Arial"/>
        </w:rPr>
      </w:pPr>
    </w:p>
    <w:p w14:paraId="12E70876" w14:textId="77777777" w:rsidR="003E5ABC" w:rsidRDefault="003E5ABC" w:rsidP="003E5ABC">
      <w:pPr>
        <w:rPr>
          <w:rFonts w:cs="Arial"/>
        </w:rPr>
      </w:pPr>
    </w:p>
    <w:p w14:paraId="443C4180" w14:textId="77777777" w:rsidR="003E5ABC" w:rsidRDefault="003E5ABC" w:rsidP="003E5ABC">
      <w:pPr>
        <w:rPr>
          <w:rFonts w:cs="Arial"/>
        </w:rPr>
      </w:pPr>
    </w:p>
    <w:p w14:paraId="56A9B2E6" w14:textId="77777777" w:rsidR="003E5ABC" w:rsidRDefault="003E5ABC" w:rsidP="003E5ABC">
      <w:pPr>
        <w:rPr>
          <w:rFonts w:cs="Arial"/>
        </w:rPr>
      </w:pPr>
    </w:p>
    <w:p w14:paraId="474114DF" w14:textId="77777777" w:rsidR="003E5ABC" w:rsidRDefault="003E5ABC" w:rsidP="003E5ABC">
      <w:pPr>
        <w:rPr>
          <w:rFonts w:cs="Arial"/>
        </w:rPr>
      </w:pPr>
    </w:p>
    <w:p w14:paraId="26CA7765" w14:textId="77777777" w:rsidR="003E5ABC" w:rsidRDefault="003E5ABC" w:rsidP="003E5ABC">
      <w:pPr>
        <w:rPr>
          <w:rFonts w:cs="Arial"/>
        </w:rPr>
      </w:pPr>
    </w:p>
    <w:p w14:paraId="40532300" w14:textId="77777777" w:rsidR="003E5ABC" w:rsidRDefault="003E5ABC" w:rsidP="003E5ABC">
      <w:pPr>
        <w:rPr>
          <w:rFonts w:cs="Arial"/>
        </w:rPr>
      </w:pPr>
    </w:p>
    <w:p w14:paraId="50729183" w14:textId="77777777" w:rsidR="003E5ABC" w:rsidRDefault="003E5ABC" w:rsidP="003E5ABC">
      <w:pPr>
        <w:rPr>
          <w:rFonts w:cs="Arial"/>
        </w:rPr>
      </w:pPr>
    </w:p>
    <w:p w14:paraId="5645389D" w14:textId="77777777" w:rsidR="003E5ABC" w:rsidRDefault="003E5ABC" w:rsidP="003E5ABC">
      <w:pPr>
        <w:rPr>
          <w:rFonts w:cs="Arial"/>
        </w:rPr>
      </w:pPr>
    </w:p>
    <w:p w14:paraId="3899B9B3" w14:textId="77777777" w:rsidR="003E5ABC" w:rsidRDefault="003E5ABC" w:rsidP="003E5ABC">
      <w:pPr>
        <w:rPr>
          <w:rFonts w:cs="Arial"/>
        </w:rPr>
      </w:pPr>
    </w:p>
    <w:p w14:paraId="7C75D99F" w14:textId="77777777" w:rsidR="003E5ABC" w:rsidRDefault="003E5ABC" w:rsidP="003E5ABC">
      <w:pPr>
        <w:rPr>
          <w:rFonts w:cs="Arial"/>
        </w:rPr>
      </w:pPr>
    </w:p>
    <w:p w14:paraId="502AA18C" w14:textId="77777777" w:rsidR="003E5ABC" w:rsidRDefault="003E5ABC" w:rsidP="003E5ABC">
      <w:pPr>
        <w:rPr>
          <w:rFonts w:cs="Arial"/>
        </w:rPr>
      </w:pPr>
    </w:p>
    <w:p w14:paraId="0E844A35" w14:textId="77777777" w:rsidR="003E5ABC" w:rsidRDefault="003E5ABC" w:rsidP="003E5ABC">
      <w:pPr>
        <w:rPr>
          <w:rFonts w:cs="Arial"/>
        </w:rPr>
      </w:pPr>
    </w:p>
    <w:p w14:paraId="041F9EA3" w14:textId="77777777" w:rsidR="003E5ABC" w:rsidRDefault="003E5ABC" w:rsidP="003E5ABC">
      <w:pPr>
        <w:rPr>
          <w:rFonts w:cs="Arial"/>
        </w:rPr>
      </w:pPr>
    </w:p>
    <w:p w14:paraId="4C157C5A" w14:textId="77777777" w:rsidR="003E5ABC" w:rsidRDefault="003E5ABC" w:rsidP="003E5ABC">
      <w:pPr>
        <w:rPr>
          <w:rFonts w:cs="Arial"/>
        </w:rPr>
      </w:pPr>
    </w:p>
    <w:p w14:paraId="6F5057D1" w14:textId="77777777" w:rsidR="003E5ABC" w:rsidRDefault="003E5ABC" w:rsidP="003E5ABC">
      <w:pPr>
        <w:rPr>
          <w:rFonts w:cs="Arial"/>
        </w:rPr>
      </w:pPr>
    </w:p>
    <w:p w14:paraId="7845E5EF" w14:textId="609E19CA" w:rsidR="003E5ABC" w:rsidRDefault="003E5ABC" w:rsidP="003E5ABC">
      <w:pPr>
        <w:jc w:val="right"/>
        <w:rPr>
          <w:rFonts w:cs="Arial"/>
          <w:sz w:val="16"/>
          <w:szCs w:val="16"/>
        </w:rPr>
      </w:pPr>
      <w:r>
        <w:rPr>
          <w:rFonts w:cs="Arial"/>
          <w:sz w:val="16"/>
          <w:szCs w:val="16"/>
        </w:rPr>
        <w:lastRenderedPageBreak/>
        <w:t xml:space="preserve">Załącznik nr  </w:t>
      </w:r>
      <w:r w:rsidR="008D33B3">
        <w:rPr>
          <w:rFonts w:cs="Arial"/>
          <w:sz w:val="16"/>
          <w:szCs w:val="16"/>
        </w:rPr>
        <w:t>5</w:t>
      </w:r>
    </w:p>
    <w:p w14:paraId="2C92E927" w14:textId="77777777" w:rsidR="003E5ABC" w:rsidRDefault="003E5ABC" w:rsidP="003E5ABC">
      <w:pPr>
        <w:jc w:val="both"/>
        <w:rPr>
          <w:rFonts w:cs="Arial"/>
          <w:sz w:val="16"/>
          <w:szCs w:val="16"/>
        </w:rPr>
      </w:pPr>
    </w:p>
    <w:p w14:paraId="1B07433A" w14:textId="77777777" w:rsidR="003E5ABC" w:rsidRDefault="003E5ABC" w:rsidP="003E5ABC">
      <w:pPr>
        <w:jc w:val="both"/>
        <w:rPr>
          <w:rFonts w:cs="Arial"/>
          <w:sz w:val="16"/>
          <w:szCs w:val="16"/>
        </w:rPr>
      </w:pPr>
    </w:p>
    <w:p w14:paraId="00AADB8B" w14:textId="77777777" w:rsidR="003E5ABC" w:rsidRDefault="003E5ABC" w:rsidP="003E5ABC">
      <w:pPr>
        <w:keepNext/>
        <w:spacing w:before="240" w:after="60"/>
        <w:jc w:val="center"/>
        <w:outlineLvl w:val="1"/>
        <w:rPr>
          <w:b/>
          <w:bCs/>
          <w:iCs/>
          <w:sz w:val="20"/>
        </w:rPr>
      </w:pPr>
      <w:r w:rsidRPr="00667EA9">
        <w:rPr>
          <w:b/>
          <w:bCs/>
          <w:iCs/>
          <w:sz w:val="20"/>
        </w:rPr>
        <w:t>Wykaz dostaw</w:t>
      </w:r>
    </w:p>
    <w:p w14:paraId="35B5244F" w14:textId="77777777" w:rsidR="003E5ABC" w:rsidRPr="00667EA9" w:rsidRDefault="003E5ABC" w:rsidP="003E5ABC">
      <w:pPr>
        <w:keepNext/>
        <w:spacing w:before="120" w:after="60"/>
        <w:jc w:val="center"/>
        <w:outlineLvl w:val="1"/>
        <w:rPr>
          <w:b/>
          <w:bCs/>
          <w:iCs/>
          <w:sz w:val="20"/>
        </w:rPr>
      </w:pPr>
    </w:p>
    <w:tbl>
      <w:tblPr>
        <w:tblStyle w:val="Tabela-Siatka17"/>
        <w:tblW w:w="0" w:type="auto"/>
        <w:tblLook w:val="04A0" w:firstRow="1" w:lastRow="0" w:firstColumn="1" w:lastColumn="0" w:noHBand="0" w:noVBand="1"/>
      </w:tblPr>
      <w:tblGrid>
        <w:gridCol w:w="519"/>
        <w:gridCol w:w="1849"/>
        <w:gridCol w:w="1518"/>
        <w:gridCol w:w="1780"/>
        <w:gridCol w:w="1772"/>
        <w:gridCol w:w="1624"/>
      </w:tblGrid>
      <w:tr w:rsidR="003E5ABC" w:rsidRPr="00667EA9" w14:paraId="70020EDA" w14:textId="77777777" w:rsidTr="001E68A6">
        <w:trPr>
          <w:trHeight w:val="676"/>
        </w:trPr>
        <w:tc>
          <w:tcPr>
            <w:tcW w:w="558" w:type="dxa"/>
            <w:vMerge w:val="restart"/>
            <w:vAlign w:val="center"/>
          </w:tcPr>
          <w:p w14:paraId="013EC91D" w14:textId="77777777" w:rsidR="003E5ABC" w:rsidRPr="00667EA9" w:rsidRDefault="003E5ABC" w:rsidP="001E68A6">
            <w:pPr>
              <w:keepNext/>
              <w:jc w:val="center"/>
              <w:outlineLvl w:val="1"/>
              <w:rPr>
                <w:bCs/>
                <w:iCs/>
                <w:sz w:val="20"/>
              </w:rPr>
            </w:pPr>
            <w:r w:rsidRPr="00667EA9">
              <w:rPr>
                <w:bCs/>
                <w:iCs/>
                <w:sz w:val="20"/>
              </w:rPr>
              <w:t>Lp.</w:t>
            </w:r>
          </w:p>
        </w:tc>
        <w:tc>
          <w:tcPr>
            <w:tcW w:w="3123" w:type="dxa"/>
            <w:vMerge w:val="restart"/>
            <w:vAlign w:val="center"/>
          </w:tcPr>
          <w:p w14:paraId="60B61761" w14:textId="77777777" w:rsidR="003E5ABC" w:rsidRPr="00667EA9" w:rsidRDefault="003E5ABC" w:rsidP="001E68A6">
            <w:pPr>
              <w:keepNext/>
              <w:jc w:val="center"/>
              <w:outlineLvl w:val="1"/>
              <w:rPr>
                <w:bCs/>
                <w:iCs/>
                <w:sz w:val="20"/>
              </w:rPr>
            </w:pPr>
            <w:r w:rsidRPr="00667EA9">
              <w:rPr>
                <w:bCs/>
                <w:iCs/>
                <w:sz w:val="20"/>
              </w:rPr>
              <w:t>Przedmiot realizacji dostaw</w:t>
            </w:r>
          </w:p>
          <w:p w14:paraId="44ABC6C5" w14:textId="77777777" w:rsidR="003E5ABC" w:rsidRPr="00667EA9" w:rsidRDefault="003E5ABC" w:rsidP="001E68A6">
            <w:pPr>
              <w:keepNext/>
              <w:jc w:val="center"/>
              <w:outlineLvl w:val="1"/>
              <w:rPr>
                <w:bCs/>
                <w:iCs/>
                <w:sz w:val="20"/>
              </w:rPr>
            </w:pPr>
            <w:r w:rsidRPr="00667EA9">
              <w:rPr>
                <w:bCs/>
                <w:iCs/>
                <w:sz w:val="20"/>
              </w:rPr>
              <w:t>(nazwa)</w:t>
            </w:r>
          </w:p>
        </w:tc>
        <w:tc>
          <w:tcPr>
            <w:tcW w:w="2507" w:type="dxa"/>
            <w:vMerge w:val="restart"/>
            <w:vAlign w:val="center"/>
          </w:tcPr>
          <w:p w14:paraId="0CF55367" w14:textId="77777777" w:rsidR="003E5ABC" w:rsidRPr="00667EA9" w:rsidRDefault="003E5ABC" w:rsidP="001E68A6">
            <w:pPr>
              <w:keepNext/>
              <w:jc w:val="center"/>
              <w:outlineLvl w:val="1"/>
              <w:rPr>
                <w:bCs/>
                <w:iCs/>
                <w:sz w:val="20"/>
              </w:rPr>
            </w:pPr>
            <w:r w:rsidRPr="00667EA9">
              <w:rPr>
                <w:bCs/>
                <w:iCs/>
                <w:sz w:val="20"/>
              </w:rPr>
              <w:t>Wartość dostawy brutto</w:t>
            </w:r>
          </w:p>
        </w:tc>
        <w:tc>
          <w:tcPr>
            <w:tcW w:w="5014" w:type="dxa"/>
            <w:gridSpan w:val="2"/>
            <w:vAlign w:val="center"/>
          </w:tcPr>
          <w:p w14:paraId="3A8D561C" w14:textId="77777777" w:rsidR="003E5ABC" w:rsidRPr="00667EA9" w:rsidRDefault="003E5ABC" w:rsidP="001E68A6">
            <w:pPr>
              <w:keepNext/>
              <w:jc w:val="center"/>
              <w:outlineLvl w:val="1"/>
              <w:rPr>
                <w:bCs/>
                <w:iCs/>
                <w:sz w:val="20"/>
              </w:rPr>
            </w:pPr>
            <w:r w:rsidRPr="00667EA9">
              <w:rPr>
                <w:bCs/>
                <w:iCs/>
                <w:sz w:val="20"/>
              </w:rPr>
              <w:t>Termin wykonania zamówienia</w:t>
            </w:r>
          </w:p>
        </w:tc>
        <w:tc>
          <w:tcPr>
            <w:tcW w:w="2507" w:type="dxa"/>
            <w:vMerge w:val="restart"/>
            <w:vAlign w:val="center"/>
          </w:tcPr>
          <w:p w14:paraId="5B2D32C8" w14:textId="77777777" w:rsidR="003E5ABC" w:rsidRPr="00667EA9" w:rsidRDefault="003E5ABC" w:rsidP="001E68A6">
            <w:pPr>
              <w:keepNext/>
              <w:jc w:val="center"/>
              <w:outlineLvl w:val="1"/>
              <w:rPr>
                <w:bCs/>
                <w:iCs/>
                <w:sz w:val="20"/>
              </w:rPr>
            </w:pPr>
            <w:r w:rsidRPr="00667EA9">
              <w:rPr>
                <w:bCs/>
                <w:iCs/>
                <w:sz w:val="20"/>
              </w:rPr>
              <w:t>Podmioty, na rzecz których usługa została wykonana (nazwa adres)</w:t>
            </w:r>
          </w:p>
        </w:tc>
      </w:tr>
      <w:tr w:rsidR="003E5ABC" w:rsidRPr="00667EA9" w14:paraId="5BEBD5E4" w14:textId="77777777" w:rsidTr="001E68A6">
        <w:trPr>
          <w:trHeight w:val="331"/>
        </w:trPr>
        <w:tc>
          <w:tcPr>
            <w:tcW w:w="558" w:type="dxa"/>
            <w:vMerge/>
          </w:tcPr>
          <w:p w14:paraId="1A00A620" w14:textId="77777777" w:rsidR="003E5ABC" w:rsidRPr="00667EA9" w:rsidRDefault="003E5ABC" w:rsidP="001E68A6">
            <w:pPr>
              <w:keepNext/>
              <w:outlineLvl w:val="1"/>
              <w:rPr>
                <w:b/>
                <w:bCs/>
                <w:iCs/>
                <w:sz w:val="20"/>
              </w:rPr>
            </w:pPr>
          </w:p>
        </w:tc>
        <w:tc>
          <w:tcPr>
            <w:tcW w:w="3123" w:type="dxa"/>
            <w:vMerge/>
          </w:tcPr>
          <w:p w14:paraId="25F1E6E1" w14:textId="77777777" w:rsidR="003E5ABC" w:rsidRPr="00667EA9" w:rsidRDefault="003E5ABC" w:rsidP="001E68A6">
            <w:pPr>
              <w:keepNext/>
              <w:outlineLvl w:val="1"/>
              <w:rPr>
                <w:b/>
                <w:bCs/>
                <w:iCs/>
                <w:sz w:val="20"/>
              </w:rPr>
            </w:pPr>
          </w:p>
        </w:tc>
        <w:tc>
          <w:tcPr>
            <w:tcW w:w="2507" w:type="dxa"/>
            <w:vMerge/>
          </w:tcPr>
          <w:p w14:paraId="4C3303A1" w14:textId="77777777" w:rsidR="003E5ABC" w:rsidRPr="00667EA9" w:rsidRDefault="003E5ABC" w:rsidP="001E68A6">
            <w:pPr>
              <w:keepNext/>
              <w:outlineLvl w:val="1"/>
              <w:rPr>
                <w:b/>
                <w:bCs/>
                <w:iCs/>
                <w:sz w:val="20"/>
              </w:rPr>
            </w:pPr>
          </w:p>
        </w:tc>
        <w:tc>
          <w:tcPr>
            <w:tcW w:w="2507" w:type="dxa"/>
          </w:tcPr>
          <w:p w14:paraId="5C1F12AD" w14:textId="77777777" w:rsidR="003E5ABC" w:rsidRPr="00667EA9" w:rsidRDefault="003E5ABC" w:rsidP="001E68A6">
            <w:pPr>
              <w:keepNext/>
              <w:jc w:val="center"/>
              <w:outlineLvl w:val="1"/>
              <w:rPr>
                <w:bCs/>
                <w:iCs/>
                <w:sz w:val="20"/>
              </w:rPr>
            </w:pPr>
            <w:r w:rsidRPr="00667EA9">
              <w:rPr>
                <w:bCs/>
                <w:iCs/>
                <w:sz w:val="20"/>
              </w:rPr>
              <w:t xml:space="preserve">Rozpoczęcia </w:t>
            </w:r>
            <w:r w:rsidRPr="00667EA9">
              <w:rPr>
                <w:bCs/>
                <w:iCs/>
                <w:sz w:val="20"/>
              </w:rPr>
              <w:br/>
              <w:t>(dzień, miesiąc, rok)</w:t>
            </w:r>
          </w:p>
        </w:tc>
        <w:tc>
          <w:tcPr>
            <w:tcW w:w="2507" w:type="dxa"/>
          </w:tcPr>
          <w:p w14:paraId="2F1C52DC" w14:textId="77777777" w:rsidR="003E5ABC" w:rsidRPr="00667EA9" w:rsidRDefault="003E5ABC" w:rsidP="001E68A6">
            <w:pPr>
              <w:keepNext/>
              <w:jc w:val="center"/>
              <w:outlineLvl w:val="1"/>
              <w:rPr>
                <w:b/>
                <w:bCs/>
                <w:iCs/>
                <w:sz w:val="20"/>
              </w:rPr>
            </w:pPr>
            <w:r w:rsidRPr="00667EA9">
              <w:rPr>
                <w:bCs/>
                <w:iCs/>
                <w:sz w:val="20"/>
              </w:rPr>
              <w:t xml:space="preserve">Zakończenia </w:t>
            </w:r>
            <w:r w:rsidRPr="00667EA9">
              <w:rPr>
                <w:bCs/>
                <w:iCs/>
                <w:sz w:val="20"/>
              </w:rPr>
              <w:br/>
              <w:t>(dzień, miesiąc, rok)</w:t>
            </w:r>
          </w:p>
        </w:tc>
        <w:tc>
          <w:tcPr>
            <w:tcW w:w="2507" w:type="dxa"/>
            <w:vMerge/>
          </w:tcPr>
          <w:p w14:paraId="6CA39DDB" w14:textId="77777777" w:rsidR="003E5ABC" w:rsidRPr="00667EA9" w:rsidRDefault="003E5ABC" w:rsidP="001E68A6">
            <w:pPr>
              <w:keepNext/>
              <w:outlineLvl w:val="1"/>
              <w:rPr>
                <w:b/>
                <w:bCs/>
                <w:iCs/>
                <w:sz w:val="20"/>
              </w:rPr>
            </w:pPr>
          </w:p>
        </w:tc>
      </w:tr>
      <w:tr w:rsidR="003E5ABC" w:rsidRPr="00667EA9" w14:paraId="3398C6E4" w14:textId="77777777" w:rsidTr="001E68A6">
        <w:tc>
          <w:tcPr>
            <w:tcW w:w="558" w:type="dxa"/>
          </w:tcPr>
          <w:p w14:paraId="01796512" w14:textId="77777777" w:rsidR="003E5ABC" w:rsidRPr="00667EA9" w:rsidRDefault="003E5ABC" w:rsidP="001E68A6">
            <w:pPr>
              <w:keepNext/>
              <w:outlineLvl w:val="1"/>
              <w:rPr>
                <w:b/>
                <w:bCs/>
                <w:iCs/>
                <w:sz w:val="20"/>
              </w:rPr>
            </w:pPr>
          </w:p>
        </w:tc>
        <w:tc>
          <w:tcPr>
            <w:tcW w:w="3123" w:type="dxa"/>
          </w:tcPr>
          <w:p w14:paraId="292723D4" w14:textId="77777777" w:rsidR="003E5ABC" w:rsidRPr="00667EA9" w:rsidRDefault="003E5ABC" w:rsidP="001E68A6">
            <w:pPr>
              <w:keepNext/>
              <w:outlineLvl w:val="1"/>
              <w:rPr>
                <w:b/>
                <w:bCs/>
                <w:iCs/>
                <w:sz w:val="20"/>
              </w:rPr>
            </w:pPr>
          </w:p>
        </w:tc>
        <w:tc>
          <w:tcPr>
            <w:tcW w:w="2507" w:type="dxa"/>
          </w:tcPr>
          <w:p w14:paraId="5D965003" w14:textId="77777777" w:rsidR="003E5ABC" w:rsidRPr="00667EA9" w:rsidRDefault="003E5ABC" w:rsidP="001E68A6">
            <w:pPr>
              <w:keepNext/>
              <w:outlineLvl w:val="1"/>
              <w:rPr>
                <w:b/>
                <w:bCs/>
                <w:iCs/>
                <w:sz w:val="20"/>
              </w:rPr>
            </w:pPr>
          </w:p>
        </w:tc>
        <w:tc>
          <w:tcPr>
            <w:tcW w:w="2507" w:type="dxa"/>
          </w:tcPr>
          <w:p w14:paraId="6A8859D1" w14:textId="77777777" w:rsidR="003E5ABC" w:rsidRPr="00667EA9" w:rsidRDefault="003E5ABC" w:rsidP="001E68A6">
            <w:pPr>
              <w:keepNext/>
              <w:outlineLvl w:val="1"/>
              <w:rPr>
                <w:b/>
                <w:bCs/>
                <w:iCs/>
                <w:sz w:val="20"/>
              </w:rPr>
            </w:pPr>
          </w:p>
        </w:tc>
        <w:tc>
          <w:tcPr>
            <w:tcW w:w="2507" w:type="dxa"/>
          </w:tcPr>
          <w:p w14:paraId="0BEA9D77" w14:textId="77777777" w:rsidR="003E5ABC" w:rsidRPr="00667EA9" w:rsidRDefault="003E5ABC" w:rsidP="001E68A6">
            <w:pPr>
              <w:keepNext/>
              <w:outlineLvl w:val="1"/>
              <w:rPr>
                <w:b/>
                <w:bCs/>
                <w:iCs/>
                <w:sz w:val="20"/>
              </w:rPr>
            </w:pPr>
          </w:p>
        </w:tc>
        <w:tc>
          <w:tcPr>
            <w:tcW w:w="2507" w:type="dxa"/>
          </w:tcPr>
          <w:p w14:paraId="42A79F58" w14:textId="77777777" w:rsidR="003E5ABC" w:rsidRPr="00667EA9" w:rsidRDefault="003E5ABC" w:rsidP="001E68A6">
            <w:pPr>
              <w:keepNext/>
              <w:outlineLvl w:val="1"/>
              <w:rPr>
                <w:b/>
                <w:bCs/>
                <w:iCs/>
                <w:sz w:val="20"/>
              </w:rPr>
            </w:pPr>
          </w:p>
        </w:tc>
      </w:tr>
      <w:tr w:rsidR="003E5ABC" w:rsidRPr="00667EA9" w14:paraId="24A2CEAA" w14:textId="77777777" w:rsidTr="001E68A6">
        <w:tc>
          <w:tcPr>
            <w:tcW w:w="558" w:type="dxa"/>
          </w:tcPr>
          <w:p w14:paraId="0712DD17" w14:textId="77777777" w:rsidR="003E5ABC" w:rsidRPr="00667EA9" w:rsidRDefault="003E5ABC" w:rsidP="001E68A6">
            <w:pPr>
              <w:keepNext/>
              <w:outlineLvl w:val="1"/>
              <w:rPr>
                <w:b/>
                <w:bCs/>
                <w:iCs/>
                <w:sz w:val="20"/>
              </w:rPr>
            </w:pPr>
          </w:p>
        </w:tc>
        <w:tc>
          <w:tcPr>
            <w:tcW w:w="3123" w:type="dxa"/>
          </w:tcPr>
          <w:p w14:paraId="79B88109" w14:textId="77777777" w:rsidR="003E5ABC" w:rsidRPr="00667EA9" w:rsidRDefault="003E5ABC" w:rsidP="001E68A6">
            <w:pPr>
              <w:keepNext/>
              <w:outlineLvl w:val="1"/>
              <w:rPr>
                <w:b/>
                <w:bCs/>
                <w:iCs/>
                <w:sz w:val="20"/>
              </w:rPr>
            </w:pPr>
          </w:p>
        </w:tc>
        <w:tc>
          <w:tcPr>
            <w:tcW w:w="2507" w:type="dxa"/>
          </w:tcPr>
          <w:p w14:paraId="363B33A0" w14:textId="77777777" w:rsidR="003E5ABC" w:rsidRPr="00667EA9" w:rsidRDefault="003E5ABC" w:rsidP="001E68A6">
            <w:pPr>
              <w:keepNext/>
              <w:outlineLvl w:val="1"/>
              <w:rPr>
                <w:b/>
                <w:bCs/>
                <w:iCs/>
                <w:sz w:val="20"/>
              </w:rPr>
            </w:pPr>
          </w:p>
        </w:tc>
        <w:tc>
          <w:tcPr>
            <w:tcW w:w="2507" w:type="dxa"/>
          </w:tcPr>
          <w:p w14:paraId="1838569F" w14:textId="77777777" w:rsidR="003E5ABC" w:rsidRPr="00667EA9" w:rsidRDefault="003E5ABC" w:rsidP="001E68A6">
            <w:pPr>
              <w:keepNext/>
              <w:outlineLvl w:val="1"/>
              <w:rPr>
                <w:b/>
                <w:bCs/>
                <w:iCs/>
                <w:sz w:val="20"/>
              </w:rPr>
            </w:pPr>
          </w:p>
        </w:tc>
        <w:tc>
          <w:tcPr>
            <w:tcW w:w="2507" w:type="dxa"/>
          </w:tcPr>
          <w:p w14:paraId="445FCEE7" w14:textId="77777777" w:rsidR="003E5ABC" w:rsidRPr="00667EA9" w:rsidRDefault="003E5ABC" w:rsidP="001E68A6">
            <w:pPr>
              <w:keepNext/>
              <w:outlineLvl w:val="1"/>
              <w:rPr>
                <w:b/>
                <w:bCs/>
                <w:iCs/>
                <w:sz w:val="20"/>
              </w:rPr>
            </w:pPr>
          </w:p>
        </w:tc>
        <w:tc>
          <w:tcPr>
            <w:tcW w:w="2507" w:type="dxa"/>
          </w:tcPr>
          <w:p w14:paraId="2A915627" w14:textId="77777777" w:rsidR="003E5ABC" w:rsidRPr="00667EA9" w:rsidRDefault="003E5ABC" w:rsidP="001E68A6">
            <w:pPr>
              <w:keepNext/>
              <w:outlineLvl w:val="1"/>
              <w:rPr>
                <w:b/>
                <w:bCs/>
                <w:iCs/>
                <w:sz w:val="20"/>
              </w:rPr>
            </w:pPr>
          </w:p>
        </w:tc>
      </w:tr>
    </w:tbl>
    <w:p w14:paraId="14DF27F4" w14:textId="77777777" w:rsidR="003E5ABC" w:rsidRDefault="003E5ABC" w:rsidP="003E5ABC">
      <w:pPr>
        <w:widowControl w:val="0"/>
        <w:spacing w:before="120"/>
        <w:rPr>
          <w:rFonts w:cs="Arial"/>
          <w:sz w:val="20"/>
        </w:rPr>
      </w:pPr>
    </w:p>
    <w:p w14:paraId="500C6719" w14:textId="77777777" w:rsidR="003E5ABC" w:rsidRPr="009474D4" w:rsidRDefault="003E5ABC" w:rsidP="003E5ABC">
      <w:pPr>
        <w:widowControl w:val="0"/>
        <w:spacing w:before="120"/>
        <w:rPr>
          <w:rFonts w:cs="Arial"/>
          <w:i/>
          <w:sz w:val="20"/>
        </w:rPr>
      </w:pPr>
      <w:r w:rsidRPr="009474D4">
        <w:rPr>
          <w:rFonts w:cs="Arial"/>
          <w:i/>
          <w:sz w:val="20"/>
        </w:rPr>
        <w:t>Uwaga:</w:t>
      </w:r>
    </w:p>
    <w:p w14:paraId="06DC1169" w14:textId="77777777" w:rsidR="003E5ABC" w:rsidRPr="009474D4" w:rsidRDefault="003E5ABC" w:rsidP="003E5ABC">
      <w:pPr>
        <w:widowControl w:val="0"/>
        <w:spacing w:before="120"/>
        <w:jc w:val="both"/>
        <w:rPr>
          <w:rFonts w:cs="Arial"/>
          <w:i/>
          <w:sz w:val="20"/>
        </w:rPr>
      </w:pPr>
      <w:r w:rsidRPr="009474D4">
        <w:rPr>
          <w:rFonts w:cs="Arial"/>
          <w:i/>
          <w:sz w:val="20"/>
        </w:rPr>
        <w:t>Do wykazu dostaw Wykonawca musi dołączyć referencje bądź inne dokumenty wystawione przez podmiot na rzecz, którego dostawy były realizowane, a w przypadku świadczeń powtarzających się lub ciągłych są wykonywane, potwierdzające, że dostawy te zostały wykonane lub są wykonywane należycie.</w:t>
      </w:r>
    </w:p>
    <w:p w14:paraId="4394AF21" w14:textId="77777777" w:rsidR="003E5ABC" w:rsidRDefault="003E5ABC" w:rsidP="003E5ABC">
      <w:pPr>
        <w:widowControl w:val="0"/>
        <w:spacing w:before="120"/>
        <w:jc w:val="both"/>
        <w:rPr>
          <w:rFonts w:cs="Arial"/>
          <w:sz w:val="23"/>
          <w:szCs w:val="23"/>
        </w:rPr>
      </w:pPr>
    </w:p>
    <w:p w14:paraId="3A0F517E" w14:textId="77777777" w:rsidR="003E5ABC" w:rsidRPr="00667EA9" w:rsidRDefault="003E5ABC" w:rsidP="003E5ABC">
      <w:pPr>
        <w:widowControl w:val="0"/>
        <w:spacing w:before="120"/>
        <w:jc w:val="both"/>
        <w:rPr>
          <w:rFonts w:cs="Arial"/>
          <w:sz w:val="23"/>
          <w:szCs w:val="23"/>
        </w:rPr>
      </w:pPr>
    </w:p>
    <w:tbl>
      <w:tblPr>
        <w:tblW w:w="5000" w:type="pct"/>
        <w:jc w:val="center"/>
        <w:tblLook w:val="01E0" w:firstRow="1" w:lastRow="1" w:firstColumn="1" w:lastColumn="1" w:noHBand="0" w:noVBand="0"/>
      </w:tblPr>
      <w:tblGrid>
        <w:gridCol w:w="3291"/>
        <w:gridCol w:w="5781"/>
      </w:tblGrid>
      <w:tr w:rsidR="003E5ABC" w:rsidRPr="00667EA9" w14:paraId="483BF1B9" w14:textId="77777777" w:rsidTr="001E68A6">
        <w:trPr>
          <w:trHeight w:val="461"/>
          <w:jc w:val="center"/>
        </w:trPr>
        <w:tc>
          <w:tcPr>
            <w:tcW w:w="1814" w:type="pct"/>
            <w:vAlign w:val="center"/>
          </w:tcPr>
          <w:p w14:paraId="78B613B4" w14:textId="77777777" w:rsidR="003E5ABC" w:rsidRPr="00667EA9" w:rsidRDefault="003E5ABC" w:rsidP="001E68A6">
            <w:pPr>
              <w:widowControl w:val="0"/>
              <w:rPr>
                <w:rFonts w:cs="Arial"/>
                <w:sz w:val="28"/>
              </w:rPr>
            </w:pPr>
            <w:r w:rsidRPr="00667EA9">
              <w:rPr>
                <w:rFonts w:cs="Arial"/>
                <w:sz w:val="28"/>
              </w:rPr>
              <w:t>……………….………</w:t>
            </w:r>
          </w:p>
        </w:tc>
        <w:tc>
          <w:tcPr>
            <w:tcW w:w="3186" w:type="pct"/>
            <w:vAlign w:val="center"/>
          </w:tcPr>
          <w:p w14:paraId="7C1EE4C9" w14:textId="77777777" w:rsidR="003E5ABC" w:rsidRPr="00667EA9" w:rsidRDefault="003E5ABC" w:rsidP="001E68A6">
            <w:pPr>
              <w:widowControl w:val="0"/>
              <w:jc w:val="center"/>
              <w:rPr>
                <w:rFonts w:cs="Arial"/>
                <w:sz w:val="28"/>
              </w:rPr>
            </w:pPr>
            <w:r w:rsidRPr="00667EA9">
              <w:rPr>
                <w:rFonts w:cs="Arial"/>
                <w:sz w:val="28"/>
              </w:rPr>
              <w:t>………………………………………………..</w:t>
            </w:r>
          </w:p>
        </w:tc>
      </w:tr>
      <w:tr w:rsidR="003E5ABC" w:rsidRPr="00667EA9" w14:paraId="6BDB9A03" w14:textId="77777777" w:rsidTr="001E68A6">
        <w:trPr>
          <w:trHeight w:val="736"/>
          <w:jc w:val="center"/>
        </w:trPr>
        <w:tc>
          <w:tcPr>
            <w:tcW w:w="1814" w:type="pct"/>
            <w:vAlign w:val="center"/>
          </w:tcPr>
          <w:p w14:paraId="3EB5260A" w14:textId="77777777" w:rsidR="003E5ABC" w:rsidRPr="00667EA9" w:rsidRDefault="003E5ABC" w:rsidP="001E68A6">
            <w:pPr>
              <w:widowControl w:val="0"/>
              <w:rPr>
                <w:rFonts w:cs="Arial"/>
                <w:bCs/>
                <w:sz w:val="18"/>
                <w:szCs w:val="18"/>
              </w:rPr>
            </w:pPr>
            <w:r w:rsidRPr="00667EA9">
              <w:rPr>
                <w:rFonts w:cs="Arial"/>
                <w:bCs/>
                <w:sz w:val="18"/>
                <w:szCs w:val="18"/>
              </w:rPr>
              <w:t>Miejscowość / Data</w:t>
            </w:r>
          </w:p>
        </w:tc>
        <w:tc>
          <w:tcPr>
            <w:tcW w:w="3186" w:type="pct"/>
            <w:vAlign w:val="center"/>
          </w:tcPr>
          <w:p w14:paraId="468133AF" w14:textId="77777777" w:rsidR="003E5ABC" w:rsidRPr="00667EA9" w:rsidRDefault="003E5ABC" w:rsidP="001E68A6">
            <w:pPr>
              <w:widowControl w:val="0"/>
              <w:jc w:val="center"/>
              <w:rPr>
                <w:rFonts w:cs="Arial"/>
                <w:i/>
                <w:sz w:val="18"/>
                <w:szCs w:val="18"/>
              </w:rPr>
            </w:pPr>
            <w:r w:rsidRPr="00667EA9">
              <w:rPr>
                <w:rFonts w:cs="Arial"/>
                <w:i/>
                <w:sz w:val="18"/>
                <w:szCs w:val="18"/>
              </w:rPr>
              <w:t>Znak graficzny kwalifikowanego podpisu elektronicznego</w:t>
            </w:r>
            <w:r w:rsidRPr="00667EA9">
              <w:rPr>
                <w:rFonts w:cs="Arial"/>
                <w:i/>
                <w:sz w:val="18"/>
                <w:szCs w:val="18"/>
                <w:vertAlign w:val="superscript"/>
              </w:rPr>
              <w:footnoteReference w:id="4"/>
            </w:r>
          </w:p>
          <w:p w14:paraId="65A8A98C" w14:textId="77777777" w:rsidR="003E5ABC" w:rsidRPr="00667EA9" w:rsidRDefault="003E5ABC" w:rsidP="001E68A6">
            <w:pPr>
              <w:widowControl w:val="0"/>
              <w:jc w:val="center"/>
              <w:rPr>
                <w:rFonts w:cs="Arial"/>
                <w:i/>
                <w:sz w:val="18"/>
                <w:szCs w:val="18"/>
              </w:rPr>
            </w:pPr>
            <w:r w:rsidRPr="00667EA9">
              <w:rPr>
                <w:rFonts w:cs="Arial"/>
                <w:i/>
                <w:sz w:val="18"/>
                <w:szCs w:val="18"/>
              </w:rPr>
              <w:t>Podpis(y) osoby(osób) upoważnionej(ych) do podpisania niniejszego oświadczenia w imieniu Wykonawcy(ów).</w:t>
            </w:r>
          </w:p>
          <w:p w14:paraId="127D4C0F" w14:textId="77777777" w:rsidR="003E5ABC" w:rsidRPr="00667EA9" w:rsidRDefault="003E5ABC" w:rsidP="001E68A6">
            <w:pPr>
              <w:tabs>
                <w:tab w:val="left" w:pos="3900"/>
              </w:tabs>
              <w:autoSpaceDE w:val="0"/>
              <w:ind w:right="45"/>
              <w:rPr>
                <w:rFonts w:cs="Arial"/>
                <w:sz w:val="18"/>
                <w:szCs w:val="18"/>
                <w:highlight w:val="yellow"/>
              </w:rPr>
            </w:pPr>
            <w:r w:rsidRPr="00667EA9">
              <w:rPr>
                <w:rFonts w:cs="Arial"/>
                <w:iCs/>
                <w:sz w:val="18"/>
                <w:szCs w:val="18"/>
              </w:rPr>
              <w:tab/>
            </w:r>
          </w:p>
        </w:tc>
      </w:tr>
    </w:tbl>
    <w:p w14:paraId="62B058A1" w14:textId="77777777" w:rsidR="003E5ABC" w:rsidRDefault="003E5ABC" w:rsidP="003E5ABC">
      <w:pPr>
        <w:jc w:val="both"/>
        <w:rPr>
          <w:rFonts w:cs="Arial"/>
          <w:sz w:val="16"/>
          <w:szCs w:val="16"/>
        </w:rPr>
      </w:pPr>
    </w:p>
    <w:p w14:paraId="2244F5ED" w14:textId="77777777" w:rsidR="003E5ABC" w:rsidRPr="00695418" w:rsidRDefault="003E5ABC" w:rsidP="003E5ABC">
      <w:pPr>
        <w:rPr>
          <w:rFonts w:cs="Arial"/>
        </w:rPr>
      </w:pPr>
    </w:p>
    <w:p w14:paraId="60FCBB6B" w14:textId="77777777" w:rsidR="00AA1CAA" w:rsidRPr="00AA1CAA" w:rsidRDefault="00AA1CAA" w:rsidP="003E5ABC">
      <w:pPr>
        <w:tabs>
          <w:tab w:val="left" w:pos="4425"/>
        </w:tabs>
        <w:rPr>
          <w:rFonts w:cs="Arial"/>
        </w:rPr>
      </w:pPr>
    </w:p>
    <w:p w14:paraId="5AAEE5A4" w14:textId="77777777" w:rsidR="00AA1CAA" w:rsidRPr="00AA1CAA" w:rsidRDefault="00AA1CAA" w:rsidP="00AA1CAA">
      <w:pPr>
        <w:tabs>
          <w:tab w:val="left" w:pos="4425"/>
        </w:tabs>
        <w:jc w:val="right"/>
        <w:rPr>
          <w:rFonts w:cs="Arial"/>
        </w:rPr>
      </w:pPr>
    </w:p>
    <w:p w14:paraId="02ACA264" w14:textId="77777777" w:rsidR="00AA1CAA" w:rsidRPr="00AA1CAA" w:rsidRDefault="00AA1CAA" w:rsidP="00AA1CAA">
      <w:pPr>
        <w:tabs>
          <w:tab w:val="left" w:pos="4425"/>
        </w:tabs>
        <w:jc w:val="right"/>
        <w:rPr>
          <w:rFonts w:cs="Arial"/>
        </w:rPr>
      </w:pPr>
    </w:p>
    <w:p w14:paraId="33DE99B1" w14:textId="77777777" w:rsidR="00AA1CAA" w:rsidRDefault="00AA1CAA" w:rsidP="00AA1CAA">
      <w:pPr>
        <w:tabs>
          <w:tab w:val="left" w:pos="4425"/>
        </w:tabs>
        <w:jc w:val="right"/>
        <w:rPr>
          <w:rFonts w:cs="Arial"/>
        </w:rPr>
      </w:pPr>
    </w:p>
    <w:p w14:paraId="5D2B7E65" w14:textId="77777777" w:rsidR="003E5ABC" w:rsidRDefault="003E5ABC" w:rsidP="00AA1CAA">
      <w:pPr>
        <w:tabs>
          <w:tab w:val="left" w:pos="4425"/>
        </w:tabs>
        <w:jc w:val="right"/>
        <w:rPr>
          <w:rFonts w:cs="Arial"/>
        </w:rPr>
      </w:pPr>
    </w:p>
    <w:p w14:paraId="63D96ACE" w14:textId="77777777" w:rsidR="003E5ABC" w:rsidRDefault="003E5ABC" w:rsidP="00AA1CAA">
      <w:pPr>
        <w:tabs>
          <w:tab w:val="left" w:pos="4425"/>
        </w:tabs>
        <w:jc w:val="right"/>
        <w:rPr>
          <w:rFonts w:cs="Arial"/>
        </w:rPr>
      </w:pPr>
    </w:p>
    <w:p w14:paraId="794E4DFC" w14:textId="77777777" w:rsidR="003E5ABC" w:rsidRDefault="003E5ABC" w:rsidP="00AA1CAA">
      <w:pPr>
        <w:tabs>
          <w:tab w:val="left" w:pos="4425"/>
        </w:tabs>
        <w:jc w:val="right"/>
        <w:rPr>
          <w:rFonts w:cs="Arial"/>
        </w:rPr>
      </w:pPr>
    </w:p>
    <w:p w14:paraId="07A32F1F" w14:textId="77777777" w:rsidR="003E5ABC" w:rsidRDefault="003E5ABC" w:rsidP="00AA1CAA">
      <w:pPr>
        <w:tabs>
          <w:tab w:val="left" w:pos="4425"/>
        </w:tabs>
        <w:jc w:val="right"/>
        <w:rPr>
          <w:rFonts w:cs="Arial"/>
        </w:rPr>
      </w:pPr>
    </w:p>
    <w:p w14:paraId="0E0E1B30" w14:textId="77777777" w:rsidR="003E5ABC" w:rsidRDefault="003E5ABC" w:rsidP="00AA1CAA">
      <w:pPr>
        <w:tabs>
          <w:tab w:val="left" w:pos="4425"/>
        </w:tabs>
        <w:jc w:val="right"/>
        <w:rPr>
          <w:rFonts w:cs="Arial"/>
        </w:rPr>
      </w:pPr>
    </w:p>
    <w:p w14:paraId="7E88BB10" w14:textId="77777777" w:rsidR="003E5ABC" w:rsidRDefault="003E5ABC" w:rsidP="00AA1CAA">
      <w:pPr>
        <w:tabs>
          <w:tab w:val="left" w:pos="4425"/>
        </w:tabs>
        <w:jc w:val="right"/>
        <w:rPr>
          <w:rFonts w:cs="Arial"/>
        </w:rPr>
      </w:pPr>
    </w:p>
    <w:p w14:paraId="0855F63D" w14:textId="77777777" w:rsidR="003E5ABC" w:rsidRDefault="003E5ABC" w:rsidP="00AA1CAA">
      <w:pPr>
        <w:tabs>
          <w:tab w:val="left" w:pos="4425"/>
        </w:tabs>
        <w:jc w:val="right"/>
        <w:rPr>
          <w:rFonts w:cs="Arial"/>
        </w:rPr>
      </w:pPr>
    </w:p>
    <w:p w14:paraId="39EFB8D9" w14:textId="77777777" w:rsidR="003E5ABC" w:rsidRDefault="003E5ABC" w:rsidP="00AA1CAA">
      <w:pPr>
        <w:tabs>
          <w:tab w:val="left" w:pos="4425"/>
        </w:tabs>
        <w:jc w:val="right"/>
        <w:rPr>
          <w:rFonts w:cs="Arial"/>
        </w:rPr>
      </w:pPr>
    </w:p>
    <w:p w14:paraId="750A28A6" w14:textId="77777777" w:rsidR="003E5ABC" w:rsidRDefault="003E5ABC" w:rsidP="00AA1CAA">
      <w:pPr>
        <w:tabs>
          <w:tab w:val="left" w:pos="4425"/>
        </w:tabs>
        <w:jc w:val="right"/>
        <w:rPr>
          <w:rFonts w:cs="Arial"/>
        </w:rPr>
      </w:pPr>
    </w:p>
    <w:p w14:paraId="4FE6E01D" w14:textId="77777777" w:rsidR="003E5ABC" w:rsidRDefault="003E5ABC" w:rsidP="00AA1CAA">
      <w:pPr>
        <w:tabs>
          <w:tab w:val="left" w:pos="4425"/>
        </w:tabs>
        <w:jc w:val="right"/>
        <w:rPr>
          <w:rFonts w:cs="Arial"/>
        </w:rPr>
      </w:pPr>
    </w:p>
    <w:p w14:paraId="4E215666" w14:textId="77777777" w:rsidR="003E5ABC" w:rsidRDefault="003E5ABC" w:rsidP="00AA1CAA">
      <w:pPr>
        <w:tabs>
          <w:tab w:val="left" w:pos="4425"/>
        </w:tabs>
        <w:jc w:val="right"/>
        <w:rPr>
          <w:rFonts w:cs="Arial"/>
        </w:rPr>
      </w:pPr>
    </w:p>
    <w:p w14:paraId="4162D440" w14:textId="77777777" w:rsidR="003E5ABC" w:rsidRDefault="003E5ABC" w:rsidP="00AA1CAA">
      <w:pPr>
        <w:tabs>
          <w:tab w:val="left" w:pos="4425"/>
        </w:tabs>
        <w:jc w:val="right"/>
        <w:rPr>
          <w:rFonts w:cs="Arial"/>
        </w:rPr>
      </w:pPr>
    </w:p>
    <w:p w14:paraId="3F3F4EDB" w14:textId="77777777" w:rsidR="003E5ABC" w:rsidRDefault="003E5ABC" w:rsidP="00AA1CAA">
      <w:pPr>
        <w:tabs>
          <w:tab w:val="left" w:pos="4425"/>
        </w:tabs>
        <w:jc w:val="right"/>
        <w:rPr>
          <w:rFonts w:cs="Arial"/>
        </w:rPr>
      </w:pPr>
    </w:p>
    <w:p w14:paraId="5A3FADA3" w14:textId="77777777" w:rsidR="003E5ABC" w:rsidRDefault="003E5ABC" w:rsidP="00AA1CAA">
      <w:pPr>
        <w:tabs>
          <w:tab w:val="left" w:pos="4425"/>
        </w:tabs>
        <w:jc w:val="right"/>
        <w:rPr>
          <w:rFonts w:cs="Arial"/>
        </w:rPr>
      </w:pPr>
    </w:p>
    <w:p w14:paraId="755C6268" w14:textId="77777777" w:rsidR="003E5ABC" w:rsidRDefault="003E5ABC" w:rsidP="00AA1CAA">
      <w:pPr>
        <w:tabs>
          <w:tab w:val="left" w:pos="4425"/>
        </w:tabs>
        <w:jc w:val="right"/>
        <w:rPr>
          <w:rFonts w:cs="Arial"/>
        </w:rPr>
      </w:pPr>
    </w:p>
    <w:p w14:paraId="278D8B37" w14:textId="77777777" w:rsidR="003E5ABC" w:rsidRDefault="003E5ABC" w:rsidP="00AA1CAA">
      <w:pPr>
        <w:tabs>
          <w:tab w:val="left" w:pos="4425"/>
        </w:tabs>
        <w:jc w:val="right"/>
        <w:rPr>
          <w:rFonts w:cs="Arial"/>
        </w:rPr>
      </w:pPr>
    </w:p>
    <w:p w14:paraId="5143BE89" w14:textId="20BBA929" w:rsidR="003E5ABC" w:rsidRPr="003E5ABC" w:rsidRDefault="003E5ABC" w:rsidP="00AA1CAA">
      <w:pPr>
        <w:tabs>
          <w:tab w:val="left" w:pos="4425"/>
        </w:tabs>
        <w:jc w:val="right"/>
        <w:rPr>
          <w:rFonts w:cs="Arial"/>
          <w:sz w:val="22"/>
          <w:szCs w:val="22"/>
        </w:rPr>
      </w:pPr>
      <w:r w:rsidRPr="003E5ABC">
        <w:rPr>
          <w:rFonts w:cs="Arial"/>
          <w:sz w:val="22"/>
          <w:szCs w:val="22"/>
        </w:rPr>
        <w:lastRenderedPageBreak/>
        <w:t xml:space="preserve">Załącznik nr </w:t>
      </w:r>
      <w:r w:rsidR="008D33B3">
        <w:rPr>
          <w:rFonts w:cs="Arial"/>
          <w:sz w:val="22"/>
          <w:szCs w:val="22"/>
        </w:rPr>
        <w:t>6</w:t>
      </w:r>
      <w:r w:rsidRPr="003E5ABC">
        <w:rPr>
          <w:rFonts w:cs="Arial"/>
          <w:sz w:val="22"/>
          <w:szCs w:val="22"/>
        </w:rPr>
        <w:t xml:space="preserve"> do Zaproszenia do składania ofert</w:t>
      </w:r>
    </w:p>
    <w:p w14:paraId="17A07F26" w14:textId="77777777" w:rsidR="003E5ABC" w:rsidRPr="003E5ABC" w:rsidRDefault="003E5ABC" w:rsidP="003E5ABC">
      <w:pPr>
        <w:tabs>
          <w:tab w:val="left" w:pos="4425"/>
        </w:tabs>
        <w:rPr>
          <w:rFonts w:cs="Arial"/>
          <w:sz w:val="22"/>
          <w:szCs w:val="22"/>
        </w:rPr>
      </w:pPr>
    </w:p>
    <w:p w14:paraId="2555A80D" w14:textId="77777777" w:rsidR="003E5ABC" w:rsidRPr="003E5ABC" w:rsidRDefault="003E5ABC" w:rsidP="003E5ABC">
      <w:pPr>
        <w:tabs>
          <w:tab w:val="left" w:pos="3030"/>
          <w:tab w:val="left" w:pos="6938"/>
        </w:tabs>
        <w:jc w:val="center"/>
        <w:rPr>
          <w:rFonts w:cs="Arial"/>
          <w:b/>
          <w:bCs/>
          <w:color w:val="000000"/>
          <w:sz w:val="22"/>
          <w:szCs w:val="22"/>
        </w:rPr>
      </w:pPr>
      <w:r w:rsidRPr="003E5ABC">
        <w:rPr>
          <w:rFonts w:eastAsia="Arial" w:cs="Arial"/>
          <w:b/>
          <w:bCs/>
          <w:color w:val="000000"/>
          <w:sz w:val="22"/>
          <w:szCs w:val="22"/>
        </w:rPr>
        <w:t>PROJEKTOWANE POSTANOWIENIA UMOWY,</w:t>
      </w:r>
    </w:p>
    <w:p w14:paraId="621CCCD8" w14:textId="77777777" w:rsidR="003E5ABC" w:rsidRPr="003E5ABC" w:rsidRDefault="003E5ABC" w:rsidP="003E5ABC">
      <w:pPr>
        <w:spacing w:before="120" w:after="120"/>
        <w:jc w:val="center"/>
        <w:rPr>
          <w:rFonts w:cs="Arial"/>
          <w:b/>
          <w:color w:val="000000"/>
          <w:sz w:val="22"/>
          <w:szCs w:val="22"/>
        </w:rPr>
      </w:pPr>
    </w:p>
    <w:p w14:paraId="05EB574F" w14:textId="77777777" w:rsidR="003E5ABC" w:rsidRPr="003E5ABC" w:rsidRDefault="003E5ABC" w:rsidP="003E5ABC">
      <w:pPr>
        <w:jc w:val="center"/>
        <w:textAlignment w:val="baseline"/>
        <w:rPr>
          <w:rFonts w:cs="Arial"/>
          <w:b/>
          <w:bCs/>
          <w:sz w:val="22"/>
          <w:szCs w:val="22"/>
        </w:rPr>
      </w:pPr>
      <w:r w:rsidRPr="003E5ABC">
        <w:rPr>
          <w:rFonts w:cs="Arial"/>
          <w:b/>
          <w:bCs/>
          <w:sz w:val="22"/>
          <w:szCs w:val="22"/>
        </w:rPr>
        <w:t>UMOWA NR …./Z/2023</w:t>
      </w:r>
    </w:p>
    <w:p w14:paraId="30812733" w14:textId="77777777" w:rsidR="003E5ABC" w:rsidRPr="003E5ABC" w:rsidRDefault="003E5ABC" w:rsidP="003E5ABC">
      <w:pPr>
        <w:jc w:val="center"/>
        <w:rPr>
          <w:rFonts w:eastAsia="Calibri" w:cs="Arial"/>
          <w:sz w:val="22"/>
          <w:szCs w:val="22"/>
        </w:rPr>
      </w:pPr>
      <w:r w:rsidRPr="003E5ABC">
        <w:rPr>
          <w:rFonts w:eastAsia="Calibri" w:cs="Arial"/>
          <w:sz w:val="22"/>
          <w:szCs w:val="22"/>
        </w:rPr>
        <w:t>zwana dalej „umową” </w:t>
      </w:r>
    </w:p>
    <w:p w14:paraId="65C99D87" w14:textId="77777777" w:rsidR="003E5ABC" w:rsidRPr="003E5ABC" w:rsidRDefault="003E5ABC" w:rsidP="003E5ABC">
      <w:pPr>
        <w:spacing w:after="120"/>
        <w:jc w:val="both"/>
        <w:textAlignment w:val="baseline"/>
        <w:rPr>
          <w:rFonts w:cs="Arial"/>
          <w:sz w:val="22"/>
          <w:szCs w:val="22"/>
        </w:rPr>
      </w:pPr>
      <w:r w:rsidRPr="003E5ABC">
        <w:rPr>
          <w:rFonts w:cs="Arial"/>
          <w:sz w:val="22"/>
          <w:szCs w:val="22"/>
        </w:rPr>
        <w:t>Zawarta pomiędzy: </w:t>
      </w:r>
    </w:p>
    <w:p w14:paraId="02AD2142" w14:textId="77777777" w:rsidR="003E5ABC" w:rsidRPr="003E5ABC" w:rsidRDefault="003E5ABC" w:rsidP="003E5ABC">
      <w:pPr>
        <w:spacing w:after="120"/>
        <w:jc w:val="both"/>
        <w:textAlignment w:val="baseline"/>
        <w:rPr>
          <w:rFonts w:cs="Arial"/>
          <w:sz w:val="22"/>
          <w:szCs w:val="22"/>
        </w:rPr>
      </w:pPr>
      <w:r w:rsidRPr="003E5ABC">
        <w:rPr>
          <w:rFonts w:cs="Arial"/>
          <w:sz w:val="22"/>
          <w:szCs w:val="22"/>
        </w:rPr>
        <w:t>Skarbem Państwa – Centrum Zasobów Cyberprzestrzeni Sił Zbrojnych z siedzibą w Warszawie przy ul. Żwirki i Wigury 9/13, NIP: 522-27-92-079, REGON: 140338549,</w:t>
      </w:r>
      <w:r w:rsidRPr="003E5ABC">
        <w:rPr>
          <w:rFonts w:cs="Arial"/>
          <w:bCs/>
          <w:sz w:val="22"/>
          <w:szCs w:val="22"/>
        </w:rPr>
        <w:t xml:space="preserve"> BDO:000147640,</w:t>
      </w:r>
      <w:r w:rsidRPr="003E5ABC">
        <w:rPr>
          <w:rFonts w:cs="Arial"/>
          <w:sz w:val="22"/>
          <w:szCs w:val="22"/>
        </w:rPr>
        <w:t xml:space="preserve"> zwanym dalej „Zamawiającym”, reprezentowanym przez: </w:t>
      </w:r>
    </w:p>
    <w:p w14:paraId="46E192F4" w14:textId="77777777" w:rsidR="003E5ABC" w:rsidRPr="003E5ABC" w:rsidRDefault="003E5ABC" w:rsidP="003E5ABC">
      <w:pPr>
        <w:spacing w:after="120"/>
        <w:ind w:left="3391" w:hanging="3391"/>
        <w:jc w:val="both"/>
        <w:textAlignment w:val="baseline"/>
        <w:rPr>
          <w:rFonts w:cs="Arial"/>
          <w:sz w:val="22"/>
          <w:szCs w:val="22"/>
        </w:rPr>
      </w:pPr>
      <w:r w:rsidRPr="003E5ABC">
        <w:rPr>
          <w:rFonts w:cs="Arial"/>
          <w:b/>
          <w:bCs/>
          <w:sz w:val="22"/>
          <w:szCs w:val="22"/>
        </w:rPr>
        <w:t>Pana Zbigniewa PODOSKA - Dyrektora Centrum Zasobów Cyberprzestrzeni Sił Zbrojnych</w:t>
      </w:r>
    </w:p>
    <w:p w14:paraId="56CF7A66" w14:textId="77777777" w:rsidR="003E5ABC" w:rsidRPr="003E5ABC" w:rsidRDefault="003E5ABC" w:rsidP="003E5ABC">
      <w:pPr>
        <w:spacing w:after="120"/>
        <w:rPr>
          <w:rFonts w:eastAsia="Calibri" w:cs="Arial"/>
          <w:sz w:val="22"/>
          <w:szCs w:val="22"/>
          <w:highlight w:val="yellow"/>
        </w:rPr>
      </w:pPr>
      <w:r w:rsidRPr="003E5ABC">
        <w:rPr>
          <w:rFonts w:eastAsia="Calibri" w:cs="Arial"/>
          <w:sz w:val="22"/>
          <w:szCs w:val="22"/>
        </w:rPr>
        <w:t>a</w:t>
      </w:r>
      <w:r w:rsidRPr="003E5ABC">
        <w:rPr>
          <w:rFonts w:eastAsia="Calibri" w:cs="Arial"/>
          <w:sz w:val="22"/>
          <w:szCs w:val="22"/>
          <w:highlight w:val="yellow"/>
        </w:rPr>
        <w:t xml:space="preserve"> </w:t>
      </w:r>
    </w:p>
    <w:p w14:paraId="70979124" w14:textId="77777777" w:rsidR="003E5ABC" w:rsidRPr="003E5ABC" w:rsidRDefault="003E5ABC" w:rsidP="003E5ABC">
      <w:pPr>
        <w:spacing w:before="120"/>
        <w:jc w:val="both"/>
        <w:rPr>
          <w:rFonts w:cs="Arial"/>
          <w:bCs/>
          <w:i/>
          <w:iCs/>
          <w:sz w:val="22"/>
          <w:szCs w:val="22"/>
        </w:rPr>
      </w:pPr>
      <w:r w:rsidRPr="003E5ABC">
        <w:rPr>
          <w:rFonts w:cs="Arial"/>
          <w:bCs/>
          <w:i/>
          <w:iCs/>
          <w:sz w:val="22"/>
          <w:szCs w:val="22"/>
        </w:rPr>
        <w:t>w przypadku osób fizycznych prowadzących działalność gospodarczą jednoosobowo należy wypełnić w następujący sposób:</w:t>
      </w:r>
    </w:p>
    <w:p w14:paraId="01A7F61D" w14:textId="77777777" w:rsidR="003E5ABC" w:rsidRPr="003E5ABC" w:rsidRDefault="003E5ABC" w:rsidP="003E5ABC">
      <w:pPr>
        <w:spacing w:before="120"/>
        <w:jc w:val="both"/>
        <w:rPr>
          <w:rFonts w:cs="Arial"/>
          <w:bCs/>
          <w:sz w:val="22"/>
          <w:szCs w:val="22"/>
        </w:rPr>
      </w:pPr>
      <w:r w:rsidRPr="003E5ABC">
        <w:rPr>
          <w:rFonts w:cs="Arial"/>
          <w:bCs/>
          <w:sz w:val="22"/>
          <w:szCs w:val="22"/>
        </w:rPr>
        <w:t>Panią/Panem ………………………. prowadzącą/prowadzącym działalność gospodarczą pod nazwą ……………………………. w …………………., kod pocztowy ………………. przy ul. na podstawie wpisu do Centrum Ewidencji i Informacji o Działalności Gospodarczej Rzeczypospolitej Polskiej, NIP: ……………………., REGON: …………………zwaną/zwanym dalej w treści umowy Wykonawcą</w:t>
      </w:r>
    </w:p>
    <w:p w14:paraId="23995688" w14:textId="77777777" w:rsidR="003E5ABC" w:rsidRPr="003E5ABC" w:rsidRDefault="003E5ABC" w:rsidP="003E5ABC">
      <w:pPr>
        <w:spacing w:before="120"/>
        <w:jc w:val="both"/>
        <w:rPr>
          <w:rFonts w:cs="Arial"/>
          <w:bCs/>
          <w:i/>
          <w:iCs/>
          <w:sz w:val="22"/>
          <w:szCs w:val="22"/>
        </w:rPr>
      </w:pPr>
      <w:r w:rsidRPr="003E5ABC">
        <w:rPr>
          <w:rFonts w:cs="Arial"/>
          <w:bCs/>
          <w:i/>
          <w:iCs/>
          <w:sz w:val="22"/>
          <w:szCs w:val="22"/>
        </w:rPr>
        <w:t>w przypadku osób fizycznych prowadzących działalność gospodarczą w formie spółki cywilnej należy wypełnić w następujący sposób:</w:t>
      </w:r>
    </w:p>
    <w:p w14:paraId="4C996863" w14:textId="77777777" w:rsidR="003E5ABC" w:rsidRPr="003E5ABC" w:rsidRDefault="003E5ABC" w:rsidP="003E5ABC">
      <w:pPr>
        <w:spacing w:before="120"/>
        <w:jc w:val="both"/>
        <w:rPr>
          <w:rFonts w:cs="Arial"/>
          <w:bCs/>
          <w:sz w:val="22"/>
          <w:szCs w:val="22"/>
        </w:rPr>
      </w:pPr>
      <w:r w:rsidRPr="003E5ABC">
        <w:rPr>
          <w:rFonts w:cs="Arial"/>
          <w:bCs/>
          <w:sz w:val="22"/>
          <w:szCs w:val="22"/>
        </w:rPr>
        <w:t xml:space="preserve">Panią/Panem …………………….. prowadzącą/prowadzącym działalność gospodarczą pod nazwą ………………….. w ……………………. kod pocztowy ……………. przy ul. …………….na podstawie wpisu do Centralnej Ewidencji </w:t>
      </w:r>
      <w:r w:rsidRPr="003E5ABC">
        <w:rPr>
          <w:rFonts w:cs="Arial"/>
          <w:bCs/>
          <w:sz w:val="22"/>
          <w:szCs w:val="22"/>
        </w:rPr>
        <w:br/>
        <w:t>i Informacji o Działalności Gospodarczej Rzeczypospolitej Polskiej, NIP: …………………., REGON: ……………………………………….</w:t>
      </w:r>
    </w:p>
    <w:p w14:paraId="34468029" w14:textId="77777777" w:rsidR="003E5ABC" w:rsidRPr="003E5ABC" w:rsidRDefault="003E5ABC" w:rsidP="003E5ABC">
      <w:pPr>
        <w:spacing w:before="120"/>
        <w:jc w:val="both"/>
        <w:rPr>
          <w:rFonts w:cs="Arial"/>
          <w:bCs/>
          <w:sz w:val="22"/>
          <w:szCs w:val="22"/>
        </w:rPr>
      </w:pPr>
      <w:r w:rsidRPr="003E5ABC">
        <w:rPr>
          <w:rFonts w:cs="Arial"/>
          <w:bCs/>
          <w:sz w:val="22"/>
          <w:szCs w:val="22"/>
        </w:rPr>
        <w:t xml:space="preserve">i Panią/Panem ……………………. prowadzącą/prowadzącym działalność gospodarczą pod nazwą …………………. w ……………………, kod pocztowy …………….. przy ul. …………….na podstawie wpisu do Centralnej Ewidencji </w:t>
      </w:r>
      <w:r w:rsidRPr="003E5ABC">
        <w:rPr>
          <w:rFonts w:cs="Arial"/>
          <w:bCs/>
          <w:sz w:val="22"/>
          <w:szCs w:val="22"/>
        </w:rPr>
        <w:br/>
        <w:t>i Informacji o Działalności Gospodarczej Rzeczypospolitej Polskiej, NIP: …………………., REGON: …………………..prowadzącymi wspólnie działalność gospodarczą na podstawie umowy spółki cywilnej pod firmą ………… w …………………, kod pocztowy ………………….. przy ul. ……………..,NIP: ……………………, REGON: ……………reprezentowanymi przez:</w:t>
      </w:r>
    </w:p>
    <w:p w14:paraId="0FAF6D21" w14:textId="77777777" w:rsidR="003E5ABC" w:rsidRPr="003E5ABC" w:rsidRDefault="003E5ABC" w:rsidP="003E5ABC">
      <w:pPr>
        <w:spacing w:before="120"/>
        <w:jc w:val="both"/>
        <w:rPr>
          <w:rFonts w:cs="Arial"/>
          <w:bCs/>
          <w:sz w:val="22"/>
          <w:szCs w:val="22"/>
        </w:rPr>
      </w:pPr>
      <w:r w:rsidRPr="003E5ABC">
        <w:rPr>
          <w:rFonts w:cs="Arial"/>
          <w:bCs/>
          <w:sz w:val="22"/>
          <w:szCs w:val="22"/>
        </w:rPr>
        <w:t>………………………………….. - …………………………………………………</w:t>
      </w:r>
    </w:p>
    <w:p w14:paraId="57FA425C"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zwanymi w dalszej treści umowy Wykonawcą</w:t>
      </w:r>
    </w:p>
    <w:p w14:paraId="36D0A62E" w14:textId="77777777" w:rsidR="003E5ABC" w:rsidRPr="003E5ABC" w:rsidRDefault="003E5ABC" w:rsidP="003E5ABC">
      <w:pPr>
        <w:spacing w:before="120" w:line="276" w:lineRule="auto"/>
        <w:jc w:val="both"/>
        <w:rPr>
          <w:rFonts w:cs="Arial"/>
          <w:bCs/>
          <w:i/>
          <w:iCs/>
          <w:sz w:val="22"/>
          <w:szCs w:val="22"/>
        </w:rPr>
      </w:pPr>
      <w:r w:rsidRPr="003E5ABC">
        <w:rPr>
          <w:rFonts w:cs="Arial"/>
          <w:bCs/>
          <w:i/>
          <w:iCs/>
          <w:sz w:val="22"/>
          <w:szCs w:val="22"/>
        </w:rPr>
        <w:t>w przypadku spółek prawa handlowego, np. jawnej, komandytowej, z o.o., S.A., należy wypełnić w następujący sposób zgodnie z zasadami reprezentacji określonymi w aktualnym odpisie z KRS, załączonym do umowy:</w:t>
      </w:r>
    </w:p>
    <w:p w14:paraId="7D83F59E"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Spółką ………. z siedzibą w …………, kod pocztowy ……….., przy ul. ………., wpisaną do rejestru przedsiębiorców prowadzonego przez Sąd Rejonowy …………, Wydział Gospodarczy Krajowego Rejestru Sądowego pod numerem KRS: ………, kapitał zakładowy: ………….., NIP: ………….., REGON: …….</w:t>
      </w:r>
    </w:p>
    <w:p w14:paraId="4A72B678"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reprezentowaną przez:</w:t>
      </w:r>
    </w:p>
    <w:p w14:paraId="2DCEEE0A"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 - ………………………………………………………………………...</w:t>
      </w:r>
    </w:p>
    <w:p w14:paraId="768EC44E"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zwaną w dalszej treści umowy Wykonawcą</w:t>
      </w:r>
    </w:p>
    <w:p w14:paraId="5E0DD9E6" w14:textId="77777777" w:rsidR="003E5ABC" w:rsidRPr="003E5ABC" w:rsidRDefault="003E5ABC" w:rsidP="003E5ABC">
      <w:pPr>
        <w:spacing w:before="120" w:line="276" w:lineRule="auto"/>
        <w:jc w:val="both"/>
        <w:rPr>
          <w:rFonts w:cs="Arial"/>
          <w:bCs/>
          <w:i/>
          <w:iCs/>
          <w:sz w:val="22"/>
          <w:szCs w:val="22"/>
        </w:rPr>
      </w:pPr>
      <w:r w:rsidRPr="003E5ABC">
        <w:rPr>
          <w:rFonts w:cs="Arial"/>
          <w:bCs/>
          <w:i/>
          <w:iCs/>
          <w:sz w:val="22"/>
          <w:szCs w:val="22"/>
        </w:rPr>
        <w:lastRenderedPageBreak/>
        <w:t>w przypadku spółki akcyjnej należy wskazać wysokość opłaconego kapitału zakładowego, tzn. zwrot „w całości opłacony”, „opłacony w kwocie”</w:t>
      </w:r>
    </w:p>
    <w:p w14:paraId="546D263E" w14:textId="77777777" w:rsidR="003E5ABC" w:rsidRPr="003E5ABC" w:rsidRDefault="003E5ABC" w:rsidP="003E5ABC">
      <w:pPr>
        <w:spacing w:before="120" w:line="276" w:lineRule="auto"/>
        <w:jc w:val="both"/>
        <w:rPr>
          <w:rFonts w:cs="Arial"/>
          <w:bCs/>
          <w:i/>
          <w:iCs/>
          <w:sz w:val="22"/>
          <w:szCs w:val="22"/>
        </w:rPr>
      </w:pPr>
      <w:r w:rsidRPr="003E5ABC">
        <w:rPr>
          <w:rFonts w:cs="Arial"/>
          <w:bCs/>
          <w:i/>
          <w:iCs/>
          <w:sz w:val="22"/>
          <w:szCs w:val="22"/>
        </w:rPr>
        <w:t>w przypadku reprezentowania jednoosobowego przedsiębiorcy lub spółek przez przedsiębiorcę, należy wpisać reprezentację i sprawdzić poprawność udzielenia pełnomocnictwa</w:t>
      </w:r>
    </w:p>
    <w:p w14:paraId="7A61029E" w14:textId="77777777" w:rsidR="003E5ABC" w:rsidRPr="003E5ABC" w:rsidRDefault="003E5ABC" w:rsidP="003E5ABC">
      <w:pPr>
        <w:spacing w:before="120" w:line="276" w:lineRule="auto"/>
        <w:jc w:val="both"/>
        <w:rPr>
          <w:rFonts w:cs="Arial"/>
          <w:bCs/>
          <w:i/>
          <w:iCs/>
          <w:sz w:val="22"/>
          <w:szCs w:val="22"/>
        </w:rPr>
      </w:pPr>
      <w:r w:rsidRPr="003E5ABC">
        <w:rPr>
          <w:rFonts w:cs="Arial"/>
          <w:bCs/>
          <w:i/>
          <w:iCs/>
          <w:sz w:val="22"/>
          <w:szCs w:val="22"/>
        </w:rPr>
        <w:t>w przypadku konsorcjum należy wypełnić:</w:t>
      </w:r>
    </w:p>
    <w:p w14:paraId="76AE6F64"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konsorcjum:</w:t>
      </w:r>
    </w:p>
    <w:p w14:paraId="1CF4433F"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1.</w:t>
      </w:r>
      <w:r w:rsidRPr="003E5ABC">
        <w:rPr>
          <w:rFonts w:cs="Arial"/>
          <w:bCs/>
          <w:sz w:val="22"/>
          <w:szCs w:val="22"/>
        </w:rPr>
        <w:tab/>
        <w:t>Spółką ……………….. Sp. z o.o. z siedzibą w ………………….., kod pocztowy ……, przy ul. …………………. – Lider konsorcjum, wpisaną do Krajowego Rejestru Sądowego pod numerem ………………., posiadającą NIP: ………………., REGON: …………………………</w:t>
      </w:r>
    </w:p>
    <w:p w14:paraId="61C47B5C"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2.</w:t>
      </w:r>
      <w:r w:rsidRPr="003E5ABC">
        <w:rPr>
          <w:rFonts w:cs="Arial"/>
          <w:bCs/>
          <w:sz w:val="22"/>
          <w:szCs w:val="22"/>
        </w:rPr>
        <w:tab/>
        <w:t>Przedsiębiorstwem ……………….. S.A. z siedzibą w ………………., kod pocztowy ……….., przy ul. ………………….. – członek konsorcjum, wpisanym do Krajowego Rejestru Sądowego pod numerem ……………………., posiadającym NIP: …………., REGON: …….</w:t>
      </w:r>
    </w:p>
    <w:p w14:paraId="49BD7075"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3.</w:t>
      </w:r>
      <w:r w:rsidRPr="003E5ABC">
        <w:rPr>
          <w:rFonts w:cs="Arial"/>
          <w:bCs/>
          <w:sz w:val="22"/>
          <w:szCs w:val="22"/>
        </w:rPr>
        <w:tab/>
        <w:t>Panią/Panem ………………. prowadzącą/prowadzącym działalność gospodarczą pod nazwą ……………….. z siedzibą w ……………, kod pocztowy ………….. przy ul. ……… - członek konsorcjum, wpisaną do CEiDG, posiadającą NIP: …………….., REGON: …………</w:t>
      </w:r>
    </w:p>
    <w:p w14:paraId="039011E6"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 xml:space="preserve">reprezentowanym przez pełnomocnika do reprezentowania ich w postępowaniu </w:t>
      </w:r>
      <w:r w:rsidRPr="003E5ABC">
        <w:rPr>
          <w:rFonts w:cs="Arial"/>
          <w:bCs/>
          <w:sz w:val="22"/>
          <w:szCs w:val="22"/>
        </w:rPr>
        <w:br/>
        <w:t>o udzielenie zamówienia i zawarcia umowy w sprawie zamówienia publicznego na podstawie pełnomocnictwa z dnia ………….., reprezentowanego przez:</w:t>
      </w:r>
    </w:p>
    <w:p w14:paraId="490B4C6B"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 - ………………………………………………………………...</w:t>
      </w:r>
    </w:p>
    <w:p w14:paraId="517F709F"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 xml:space="preserve">zwanym dalej Wykonawcą   </w:t>
      </w:r>
    </w:p>
    <w:p w14:paraId="2110761B"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[Zamawiający i Wykonawca wspólnie będą zwani także Stronami, a każdy z osobna Stroną]</w:t>
      </w:r>
    </w:p>
    <w:p w14:paraId="0F8FA455"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aktualny odpis z KRS/CEiDG stanowi Załącznik nr 7 do umowy</w:t>
      </w:r>
    </w:p>
    <w:p w14:paraId="149FFF0A"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albo</w:t>
      </w:r>
    </w:p>
    <w:p w14:paraId="5907D1E9" w14:textId="77777777" w:rsidR="003E5ABC" w:rsidRPr="003E5ABC" w:rsidRDefault="003E5ABC" w:rsidP="003E5ABC">
      <w:pPr>
        <w:spacing w:before="120" w:line="276" w:lineRule="auto"/>
        <w:jc w:val="both"/>
        <w:rPr>
          <w:rFonts w:cs="Arial"/>
          <w:bCs/>
          <w:sz w:val="22"/>
          <w:szCs w:val="22"/>
        </w:rPr>
      </w:pPr>
      <w:r w:rsidRPr="003E5ABC">
        <w:rPr>
          <w:rFonts w:cs="Arial"/>
          <w:bCs/>
          <w:sz w:val="22"/>
          <w:szCs w:val="22"/>
        </w:rPr>
        <w:t>pełnomocnictwo stanowi Załącznik nr … do umowy</w:t>
      </w:r>
    </w:p>
    <w:p w14:paraId="1C0CC917" w14:textId="77777777" w:rsidR="003E5ABC" w:rsidRPr="003E5ABC" w:rsidRDefault="003E5ABC" w:rsidP="003E5ABC">
      <w:pPr>
        <w:spacing w:before="100" w:beforeAutospacing="1" w:after="100" w:afterAutospacing="1"/>
        <w:textAlignment w:val="baseline"/>
        <w:rPr>
          <w:rFonts w:cs="Arial"/>
          <w:sz w:val="22"/>
          <w:szCs w:val="22"/>
        </w:rPr>
      </w:pPr>
      <w:r w:rsidRPr="003E5ABC">
        <w:rPr>
          <w:rFonts w:cs="Arial"/>
          <w:sz w:val="22"/>
          <w:szCs w:val="22"/>
        </w:rPr>
        <w:t>- aktualny odpis z KRS stanowi Załącznik nr … do umowy,</w:t>
      </w:r>
    </w:p>
    <w:p w14:paraId="318B2AFB" w14:textId="77777777" w:rsidR="003E5ABC" w:rsidRPr="003E5ABC" w:rsidRDefault="003E5ABC" w:rsidP="003E5ABC">
      <w:pPr>
        <w:spacing w:after="120"/>
        <w:jc w:val="both"/>
        <w:textAlignment w:val="baseline"/>
        <w:rPr>
          <w:rFonts w:cs="Arial"/>
          <w:sz w:val="22"/>
          <w:szCs w:val="22"/>
        </w:rPr>
      </w:pPr>
      <w:r w:rsidRPr="003E5ABC">
        <w:rPr>
          <w:rFonts w:cs="Arial"/>
          <w:sz w:val="22"/>
          <w:szCs w:val="22"/>
        </w:rPr>
        <w:t>zwanymi dalej łącznie „</w:t>
      </w:r>
      <w:r w:rsidRPr="003E5ABC">
        <w:rPr>
          <w:rFonts w:cs="Arial"/>
          <w:b/>
          <w:sz w:val="22"/>
          <w:szCs w:val="22"/>
        </w:rPr>
        <w:t>Stronami</w:t>
      </w:r>
      <w:r w:rsidRPr="003E5ABC">
        <w:rPr>
          <w:rFonts w:cs="Arial"/>
          <w:sz w:val="22"/>
          <w:szCs w:val="22"/>
        </w:rPr>
        <w:t>”</w:t>
      </w:r>
    </w:p>
    <w:p w14:paraId="42FCBECB" w14:textId="77777777" w:rsidR="003E5ABC" w:rsidRPr="003E5ABC" w:rsidRDefault="003E5ABC" w:rsidP="003E5ABC">
      <w:pPr>
        <w:widowControl w:val="0"/>
        <w:suppressAutoHyphens/>
        <w:autoSpaceDE w:val="0"/>
        <w:autoSpaceDN w:val="0"/>
        <w:adjustRightInd w:val="0"/>
        <w:spacing w:after="120"/>
        <w:jc w:val="both"/>
        <w:rPr>
          <w:rFonts w:eastAsia="Calibri" w:cs="Arial"/>
          <w:sz w:val="22"/>
          <w:szCs w:val="22"/>
        </w:rPr>
      </w:pPr>
      <w:r w:rsidRPr="003E5ABC">
        <w:rPr>
          <w:rFonts w:eastAsia="Calibri" w:cs="Arial"/>
          <w:sz w:val="22"/>
          <w:szCs w:val="22"/>
        </w:rPr>
        <w:t xml:space="preserve">w wyniku przeprowadzonego postępowania o udzielenie zamówienia publicznego </w:t>
      </w:r>
      <w:r w:rsidRPr="003E5ABC">
        <w:rPr>
          <w:rFonts w:eastAsia="Calibri" w:cs="Arial"/>
          <w:sz w:val="22"/>
          <w:szCs w:val="22"/>
        </w:rPr>
        <w:br/>
        <w:t>„Dostawa plotera na potrzeby geoprzestrzenne”, nr sprawy 2615.13.2024.KD, została zawarta umowa o następującej treści:</w:t>
      </w:r>
    </w:p>
    <w:p w14:paraId="753042E4" w14:textId="77777777" w:rsidR="003E5ABC" w:rsidRPr="003E5ABC" w:rsidRDefault="003E5ABC" w:rsidP="003E5ABC">
      <w:pPr>
        <w:widowControl w:val="0"/>
        <w:suppressAutoHyphens/>
        <w:autoSpaceDE w:val="0"/>
        <w:autoSpaceDN w:val="0"/>
        <w:adjustRightInd w:val="0"/>
        <w:spacing w:after="120"/>
        <w:jc w:val="both"/>
        <w:rPr>
          <w:rFonts w:eastAsia="Calibri" w:cs="Arial"/>
          <w:sz w:val="22"/>
          <w:szCs w:val="22"/>
        </w:rPr>
      </w:pPr>
    </w:p>
    <w:p w14:paraId="57831A2A" w14:textId="77777777" w:rsidR="003E5ABC" w:rsidRPr="003E5ABC" w:rsidRDefault="003E5ABC" w:rsidP="003E5ABC">
      <w:pPr>
        <w:widowControl w:val="0"/>
        <w:suppressAutoHyphens/>
        <w:autoSpaceDE w:val="0"/>
        <w:autoSpaceDN w:val="0"/>
        <w:adjustRightInd w:val="0"/>
        <w:spacing w:after="120"/>
        <w:jc w:val="both"/>
        <w:rPr>
          <w:rFonts w:eastAsia="Calibri" w:cs="Arial"/>
          <w:sz w:val="22"/>
          <w:szCs w:val="22"/>
        </w:rPr>
      </w:pPr>
    </w:p>
    <w:p w14:paraId="5B8FA87B" w14:textId="77777777" w:rsidR="003E5ABC" w:rsidRPr="003E5ABC" w:rsidRDefault="003E5ABC" w:rsidP="003E5ABC">
      <w:pPr>
        <w:widowControl w:val="0"/>
        <w:suppressAutoHyphens/>
        <w:autoSpaceDE w:val="0"/>
        <w:autoSpaceDN w:val="0"/>
        <w:adjustRightInd w:val="0"/>
        <w:spacing w:after="120"/>
        <w:jc w:val="both"/>
        <w:rPr>
          <w:rFonts w:eastAsia="Calibri" w:cs="Arial"/>
          <w:sz w:val="22"/>
          <w:szCs w:val="22"/>
        </w:rPr>
      </w:pPr>
    </w:p>
    <w:p w14:paraId="313F4DC0"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t>§ 1</w:t>
      </w:r>
    </w:p>
    <w:p w14:paraId="64969B22"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 xml:space="preserve">Przedmiot umowy </w:t>
      </w:r>
    </w:p>
    <w:p w14:paraId="00CA6622" w14:textId="77777777" w:rsidR="003E5ABC" w:rsidRPr="003E5ABC" w:rsidRDefault="003E5ABC" w:rsidP="003E5ABC">
      <w:pPr>
        <w:numPr>
          <w:ilvl w:val="0"/>
          <w:numId w:val="158"/>
        </w:numPr>
        <w:ind w:left="426" w:hanging="426"/>
        <w:jc w:val="both"/>
        <w:rPr>
          <w:rFonts w:eastAsia="Calibri" w:cs="Arial"/>
          <w:sz w:val="22"/>
          <w:szCs w:val="22"/>
        </w:rPr>
      </w:pPr>
      <w:r w:rsidRPr="003E5ABC">
        <w:rPr>
          <w:rFonts w:eastAsia="Calibri" w:cs="Arial"/>
          <w:sz w:val="22"/>
          <w:szCs w:val="22"/>
        </w:rPr>
        <w:t xml:space="preserve">Przedmiotem umowy jest dostawa </w:t>
      </w:r>
      <w:r w:rsidRPr="003E5ABC">
        <w:rPr>
          <w:rFonts w:eastAsia="Calibri" w:cs="Arial"/>
          <w:iCs/>
          <w:sz w:val="22"/>
          <w:szCs w:val="22"/>
          <w:lang w:bidi="pl-PL"/>
        </w:rPr>
        <w:t>plotera ……..</w:t>
      </w:r>
      <w:r w:rsidRPr="003E5ABC">
        <w:rPr>
          <w:rFonts w:eastAsia="Calibri" w:cs="Arial"/>
          <w:sz w:val="22"/>
          <w:szCs w:val="22"/>
        </w:rPr>
        <w:t>, zwanego dalej „Sprzętem” przez Wykonawcę na rzecz Zamawiającego</w:t>
      </w:r>
      <w:r w:rsidRPr="003E5ABC">
        <w:rPr>
          <w:rFonts w:cs="Arial"/>
          <w:sz w:val="22"/>
          <w:szCs w:val="22"/>
        </w:rPr>
        <w:t xml:space="preserve"> na warunkach przewidzianych w  umowie.</w:t>
      </w:r>
    </w:p>
    <w:p w14:paraId="6FBCE6B6" w14:textId="77777777" w:rsidR="003E5ABC" w:rsidRPr="003E5ABC" w:rsidRDefault="003E5ABC" w:rsidP="003E5ABC">
      <w:pPr>
        <w:numPr>
          <w:ilvl w:val="0"/>
          <w:numId w:val="158"/>
        </w:numPr>
        <w:tabs>
          <w:tab w:val="left" w:pos="426"/>
        </w:tabs>
        <w:spacing w:before="120"/>
        <w:ind w:left="426" w:hanging="425"/>
        <w:jc w:val="both"/>
        <w:rPr>
          <w:rFonts w:eastAsia="Calibri" w:cs="Arial"/>
          <w:sz w:val="22"/>
          <w:szCs w:val="22"/>
        </w:rPr>
      </w:pPr>
      <w:r w:rsidRPr="003E5ABC">
        <w:rPr>
          <w:rFonts w:eastAsia="Calibri" w:cs="Arial"/>
          <w:sz w:val="22"/>
          <w:szCs w:val="22"/>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3CEBD572" w14:textId="77777777" w:rsidR="003E5ABC" w:rsidRPr="003E5ABC" w:rsidRDefault="003E5ABC" w:rsidP="003E5ABC">
      <w:pPr>
        <w:numPr>
          <w:ilvl w:val="0"/>
          <w:numId w:val="158"/>
        </w:numPr>
        <w:tabs>
          <w:tab w:val="left" w:pos="426"/>
        </w:tabs>
        <w:spacing w:before="120"/>
        <w:ind w:left="426" w:hanging="425"/>
        <w:jc w:val="both"/>
        <w:rPr>
          <w:rFonts w:eastAsia="Calibri" w:cs="Arial"/>
          <w:sz w:val="22"/>
          <w:szCs w:val="22"/>
        </w:rPr>
      </w:pPr>
      <w:r w:rsidRPr="003E5ABC">
        <w:rPr>
          <w:rFonts w:eastAsia="Calibri" w:cs="Arial"/>
          <w:sz w:val="22"/>
          <w:szCs w:val="22"/>
        </w:rPr>
        <w:lastRenderedPageBreak/>
        <w:t xml:space="preserve">Formularz cenowy oraz opis przedmiotu zamówienia przedmiotu umowy określa </w:t>
      </w:r>
      <w:r w:rsidRPr="003E5ABC">
        <w:rPr>
          <w:rFonts w:eastAsia="Calibri" w:cs="Arial"/>
          <w:b/>
          <w:bCs/>
          <w:sz w:val="22"/>
          <w:szCs w:val="22"/>
        </w:rPr>
        <w:t>załącznik nr 2 do umowy</w:t>
      </w:r>
      <w:r w:rsidRPr="003E5ABC">
        <w:rPr>
          <w:rFonts w:eastAsia="Calibri" w:cs="Arial"/>
          <w:sz w:val="22"/>
          <w:szCs w:val="22"/>
        </w:rPr>
        <w:t>.</w:t>
      </w:r>
    </w:p>
    <w:p w14:paraId="3E68490F" w14:textId="77777777" w:rsidR="003E5ABC" w:rsidRPr="003E5ABC" w:rsidRDefault="003E5ABC" w:rsidP="003E5ABC">
      <w:pPr>
        <w:rPr>
          <w:rFonts w:eastAsia="Calibri" w:cs="Arial"/>
          <w:b/>
          <w:bCs/>
          <w:sz w:val="22"/>
          <w:szCs w:val="22"/>
        </w:rPr>
      </w:pPr>
    </w:p>
    <w:p w14:paraId="41C7ABB3"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t>§ 2</w:t>
      </w:r>
    </w:p>
    <w:p w14:paraId="2412D768"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Wynagrodzenie i warunki płatności</w:t>
      </w:r>
    </w:p>
    <w:p w14:paraId="01DE8169"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Wartość przedmiotu umowy wskazanego w § 1 wynosi łącznie z VAT </w:t>
      </w:r>
      <w:r w:rsidRPr="003E5ABC">
        <w:rPr>
          <w:rFonts w:eastAsia="Calibri" w:cs="Arial"/>
          <w:b/>
          <w:bCs/>
          <w:sz w:val="22"/>
          <w:szCs w:val="22"/>
        </w:rPr>
        <w:t>………. zł</w:t>
      </w:r>
      <w:r w:rsidRPr="003E5ABC">
        <w:rPr>
          <w:rFonts w:eastAsia="Calibri" w:cs="Arial"/>
          <w:sz w:val="22"/>
          <w:szCs w:val="22"/>
        </w:rPr>
        <w:t xml:space="preserve">  (słownie: ……….. złotych …/100). </w:t>
      </w:r>
    </w:p>
    <w:p w14:paraId="50173757"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Wynagrodzenie (brutto) Wykonawcy obejmuje wszelkie koszty związane </w:t>
      </w:r>
      <w:r w:rsidRPr="003E5ABC">
        <w:rPr>
          <w:rFonts w:eastAsia="Calibri" w:cs="Arial"/>
          <w:sz w:val="22"/>
          <w:szCs w:val="22"/>
        </w:rPr>
        <w:br/>
        <w:t>z wykonaniem i przekazaniem przedmiotu umowy, w tym m.in.: należny podatek VAT, koszty udzielenia licencji, gwarancji i rękojmi.</w:t>
      </w:r>
    </w:p>
    <w:p w14:paraId="25B2E62B"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Wynagrodzenie za wykonanie przedmiotu umowy jest stałe w okresie trwania umowy.</w:t>
      </w:r>
    </w:p>
    <w:p w14:paraId="5B34B6C4"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Płatność wynagrodzenia za przedmiot umowy odebrany zgodnie </w:t>
      </w:r>
      <w:r w:rsidRPr="003E5ABC">
        <w:rPr>
          <w:rFonts w:eastAsia="Calibri" w:cs="Arial"/>
          <w:sz w:val="22"/>
          <w:szCs w:val="22"/>
        </w:rPr>
        <w:br/>
        <w:t xml:space="preserve">z postanowieniami niniejszej umowy, nastąpi w terminie </w:t>
      </w:r>
      <w:r w:rsidRPr="003E5ABC">
        <w:rPr>
          <w:rFonts w:eastAsia="Calibri" w:cs="Arial"/>
          <w:b/>
          <w:bCs/>
          <w:sz w:val="22"/>
          <w:szCs w:val="22"/>
        </w:rPr>
        <w:t>do 30 dni</w:t>
      </w:r>
      <w:r w:rsidRPr="003E5ABC">
        <w:rPr>
          <w:rFonts w:eastAsia="Calibri" w:cs="Arial"/>
          <w:sz w:val="22"/>
          <w:szCs w:val="22"/>
        </w:rPr>
        <w:t xml:space="preserve"> od daty otrzymania przez Zamawiającego prawidłowo wystawionej </w:t>
      </w:r>
      <w:r w:rsidRPr="003E5ABC">
        <w:rPr>
          <w:rFonts w:eastAsia="Calibri" w:cs="Arial"/>
          <w:b/>
          <w:bCs/>
          <w:sz w:val="22"/>
          <w:szCs w:val="22"/>
        </w:rPr>
        <w:t>faktury VAT</w:t>
      </w:r>
      <w:r w:rsidRPr="003E5ABC">
        <w:rPr>
          <w:rFonts w:eastAsia="Calibri" w:cs="Arial"/>
          <w:sz w:val="22"/>
          <w:szCs w:val="22"/>
        </w:rPr>
        <w:t xml:space="preserve"> wraz z podpisanym przez Zamawiającego protokołem odbioru całości przedmiotu umowy, na rachunek bankowy Wykonawcy widniejący na fakturze.</w:t>
      </w:r>
    </w:p>
    <w:p w14:paraId="1054716C"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cs="Arial"/>
          <w:sz w:val="22"/>
          <w:szCs w:val="22"/>
        </w:rPr>
        <w:t xml:space="preserve">Wykonawca zobowiązany jest wystawić fakturę na Zamawiającego, </w:t>
      </w:r>
      <w:r w:rsidRPr="003E5ABC">
        <w:rPr>
          <w:rFonts w:cs="Arial"/>
          <w:sz w:val="22"/>
          <w:szCs w:val="22"/>
        </w:rPr>
        <w:br/>
        <w:t>w formie papierowej albo elektronicznej - zgodnie z wyborem Wykonawcy, wg następujących zasad: </w:t>
      </w:r>
      <w:r w:rsidRPr="003E5ABC">
        <w:rPr>
          <w:rFonts w:eastAsia="Calibri" w:cs="Arial"/>
          <w:sz w:val="22"/>
          <w:szCs w:val="22"/>
        </w:rPr>
        <w:t> </w:t>
      </w:r>
    </w:p>
    <w:p w14:paraId="128FE526" w14:textId="77777777" w:rsidR="003E5ABC" w:rsidRPr="003E5ABC" w:rsidRDefault="003E5ABC" w:rsidP="003E5ABC">
      <w:pPr>
        <w:numPr>
          <w:ilvl w:val="0"/>
          <w:numId w:val="140"/>
        </w:numPr>
        <w:spacing w:after="120"/>
        <w:jc w:val="both"/>
        <w:textAlignment w:val="baseline"/>
        <w:rPr>
          <w:rFonts w:cs="Arial"/>
          <w:sz w:val="22"/>
          <w:szCs w:val="22"/>
        </w:rPr>
      </w:pPr>
      <w:r w:rsidRPr="003E5ABC">
        <w:rPr>
          <w:rFonts w:cs="Arial"/>
          <w:sz w:val="22"/>
          <w:szCs w:val="22"/>
        </w:rPr>
        <w:t>dla faktur w formie papierowej: </w:t>
      </w:r>
    </w:p>
    <w:p w14:paraId="35569D06" w14:textId="77777777" w:rsidR="003E5ABC" w:rsidRPr="003E5ABC" w:rsidRDefault="003E5ABC" w:rsidP="003E5ABC">
      <w:pPr>
        <w:spacing w:after="120"/>
        <w:ind w:left="709"/>
        <w:jc w:val="both"/>
        <w:textAlignment w:val="baseline"/>
        <w:rPr>
          <w:rFonts w:cs="Arial"/>
          <w:sz w:val="22"/>
          <w:szCs w:val="22"/>
        </w:rPr>
      </w:pPr>
      <w:r w:rsidRPr="003E5ABC">
        <w:rPr>
          <w:rFonts w:cs="Arial"/>
          <w:sz w:val="22"/>
          <w:szCs w:val="22"/>
        </w:rPr>
        <w:t>Faktura zostanie wystawiona na Zamawiającego, tj.: Centrum Zasobów Cyberprzestrzeni Sił Zbrojnych z siedzibą w Warszawie 00-909 przy ul. Żwirki i Wigury 9/13 i dostarczona w inny sposób tj. osobiście, przez kuriera (posłańca), operatora pocztowego.</w:t>
      </w:r>
    </w:p>
    <w:p w14:paraId="56D2CE30" w14:textId="77777777" w:rsidR="003E5ABC" w:rsidRPr="00F63855" w:rsidRDefault="003E5ABC" w:rsidP="003E5ABC">
      <w:pPr>
        <w:numPr>
          <w:ilvl w:val="0"/>
          <w:numId w:val="140"/>
        </w:numPr>
        <w:spacing w:after="120"/>
        <w:jc w:val="both"/>
        <w:textAlignment w:val="baseline"/>
        <w:rPr>
          <w:rFonts w:cs="Arial"/>
          <w:sz w:val="22"/>
          <w:szCs w:val="22"/>
        </w:rPr>
      </w:pPr>
      <w:r w:rsidRPr="003E5ABC">
        <w:rPr>
          <w:rFonts w:cs="Arial"/>
          <w:sz w:val="22"/>
          <w:szCs w:val="22"/>
        </w:rPr>
        <w:t xml:space="preserve">dla </w:t>
      </w:r>
      <w:r w:rsidRPr="00F63855">
        <w:rPr>
          <w:rFonts w:cs="Arial"/>
          <w:sz w:val="22"/>
          <w:szCs w:val="22"/>
        </w:rPr>
        <w:t>faktur w formie elektronicznej: </w:t>
      </w:r>
    </w:p>
    <w:p w14:paraId="703CED90" w14:textId="77777777" w:rsidR="003E5ABC" w:rsidRPr="00F63855" w:rsidRDefault="003E5ABC" w:rsidP="003E5ABC">
      <w:pPr>
        <w:spacing w:after="120"/>
        <w:ind w:left="709"/>
        <w:jc w:val="both"/>
        <w:textAlignment w:val="baseline"/>
        <w:rPr>
          <w:rFonts w:cs="Arial"/>
          <w:sz w:val="22"/>
          <w:szCs w:val="22"/>
        </w:rPr>
      </w:pPr>
      <w:r w:rsidRPr="00F63855">
        <w:rPr>
          <w:rFonts w:cs="Arial"/>
          <w:sz w:val="22"/>
          <w:szCs w:val="22"/>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F63855">
        <w:rPr>
          <w:rFonts w:cs="Arial"/>
          <w:b/>
          <w:bCs/>
          <w:sz w:val="22"/>
          <w:szCs w:val="22"/>
        </w:rPr>
        <w:t>efaktura.gov.pl</w:t>
      </w:r>
      <w:r w:rsidRPr="00F63855">
        <w:rPr>
          <w:rFonts w:cs="Arial"/>
          <w:sz w:val="22"/>
          <w:szCs w:val="22"/>
        </w:rPr>
        <w:t xml:space="preserve"> i przekazanie faktury poprzez adres e-mail: </w:t>
      </w:r>
      <w:hyperlink r:id="rId26" w:history="1">
        <w:r w:rsidRPr="00F63855">
          <w:rPr>
            <w:rFonts w:cs="Arial"/>
            <w:sz w:val="22"/>
            <w:szCs w:val="22"/>
            <w:u w:val="single"/>
          </w:rPr>
          <w:t>czcsz.finanse@ron.mil.pl</w:t>
        </w:r>
      </w:hyperlink>
    </w:p>
    <w:p w14:paraId="6C729D41"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Dane zawarte na fakturze muszą być zgodne co do treści i kolejności z danymi zawartymi w Protokole </w:t>
      </w:r>
      <w:r w:rsidRPr="003E5ABC">
        <w:rPr>
          <w:rFonts w:eastAsia="Calibri" w:cs="Arial"/>
          <w:spacing w:val="-8"/>
          <w:sz w:val="22"/>
          <w:szCs w:val="22"/>
        </w:rPr>
        <w:t xml:space="preserve">przyjęcia-przekazania oraz z danymi zawartymi </w:t>
      </w:r>
      <w:r w:rsidRPr="003E5ABC">
        <w:rPr>
          <w:rFonts w:eastAsia="Calibri" w:cs="Arial"/>
          <w:b/>
          <w:bCs/>
          <w:spacing w:val="-8"/>
          <w:sz w:val="22"/>
          <w:szCs w:val="22"/>
        </w:rPr>
        <w:t>w załączniku nr 2</w:t>
      </w:r>
      <w:r w:rsidRPr="003E5ABC">
        <w:rPr>
          <w:rFonts w:eastAsia="Calibri" w:cs="Arial"/>
          <w:spacing w:val="-8"/>
          <w:sz w:val="22"/>
          <w:szCs w:val="22"/>
        </w:rPr>
        <w:t xml:space="preserve"> do umowy</w:t>
      </w:r>
      <w:r w:rsidRPr="003E5ABC">
        <w:rPr>
          <w:rFonts w:eastAsia="Calibri" w:cs="Arial"/>
          <w:sz w:val="22"/>
          <w:szCs w:val="22"/>
        </w:rPr>
        <w:t xml:space="preserve">. </w:t>
      </w:r>
    </w:p>
    <w:p w14:paraId="0407AED8"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W przypadku braku odbioru całości przedmiotu umowy z przyczyn leżących po stronie Wykonawcy, niezależnie od postanowień § 8, Zamawiającemu przysługuje prawo obniżenia wynagrodzenia Wykonawcy, proporcjonalnie do liczby odebranego przedmiotu umowy.</w:t>
      </w:r>
    </w:p>
    <w:p w14:paraId="35CB3B0F"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w:t>
      </w:r>
      <w:r w:rsidRPr="003E5ABC">
        <w:rPr>
          <w:rFonts w:eastAsia="Calibri" w:cs="Arial"/>
          <w:sz w:val="22"/>
          <w:szCs w:val="22"/>
        </w:rPr>
        <w:lastRenderedPageBreak/>
        <w:t>statusu rachunku bankowego jako zawartego w wykazie podmiotów zarejestrowanych jako podatnicy VAT.</w:t>
      </w:r>
    </w:p>
    <w:p w14:paraId="50A576D4"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Za dzień zapłaty uznaje się dzień obciążenia kwotą wynagrodzenia rachunku bankowego Zamawiającego.</w:t>
      </w:r>
    </w:p>
    <w:p w14:paraId="76CC8EAF"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W przypadku nieuregulowania przez Zamawiającego płatności w terminie przewidzianym umową Wykonawcy przysługują odsetki ustawowe (art. 481 § 2 KC).</w:t>
      </w:r>
    </w:p>
    <w:p w14:paraId="208AD074"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Wykonawca ponosi wobec Zamawiającego odpowiedzialność za wszelkie szkody oraz obciążenia nałożone na Zamawiającego przez organy podatkowe, powstałe z nieprzestrzegania przez Wykonawcę prawa podatkowego w Rzeczypospolitej Polskiej.</w:t>
      </w:r>
    </w:p>
    <w:p w14:paraId="086BB5CE"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Wykonawca oświadcza, że jest zarejestrowanym podatnikiem VAT czynnym na terytorium Rzeczypospolitej Polskiej oraz zobowiązuje się w trakcie trwania umowy </w:t>
      </w:r>
      <w:r w:rsidRPr="003E5ABC">
        <w:rPr>
          <w:rFonts w:eastAsia="Calibri" w:cs="Arial"/>
          <w:sz w:val="22"/>
          <w:szCs w:val="22"/>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3E5ABC">
        <w:rPr>
          <w:rFonts w:eastAsia="Calibri" w:cs="Arial"/>
          <w:sz w:val="22"/>
          <w:szCs w:val="22"/>
          <w:vertAlign w:val="superscript"/>
        </w:rPr>
        <w:footnoteReference w:id="5"/>
      </w:r>
      <w:r w:rsidRPr="003E5ABC">
        <w:rPr>
          <w:rFonts w:eastAsia="Calibri" w:cs="Arial"/>
          <w:sz w:val="22"/>
          <w:szCs w:val="22"/>
        </w:rPr>
        <w:t>.</w:t>
      </w:r>
    </w:p>
    <w:p w14:paraId="272A5423"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Wynagrodzenie netto, należne Wykonawcy uwzględnia również kwotę podatku </w:t>
      </w:r>
      <w:r w:rsidRPr="003E5ABC">
        <w:rPr>
          <w:rFonts w:eastAsia="Calibri" w:cs="Arial"/>
          <w:sz w:val="22"/>
          <w:szCs w:val="22"/>
        </w:rPr>
        <w:br/>
        <w:t>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3E5ABC">
        <w:rPr>
          <w:rFonts w:eastAsia="Calibri" w:cs="Arial"/>
          <w:sz w:val="22"/>
          <w:szCs w:val="22"/>
          <w:vertAlign w:val="superscript"/>
        </w:rPr>
        <w:footnoteReference w:id="6"/>
      </w:r>
      <w:r w:rsidRPr="003E5ABC">
        <w:rPr>
          <w:rFonts w:eastAsia="Calibri" w:cs="Arial"/>
          <w:sz w:val="22"/>
          <w:szCs w:val="22"/>
        </w:rPr>
        <w:t>.</w:t>
      </w:r>
    </w:p>
    <w:p w14:paraId="1DEA9450"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 xml:space="preserve">Wykonawca po podpisaniu umowy, nie później jednak niż do 5 dnia przed upływem terminu płatności wynagrodzenia lub jego części, zobowiązany jest dostarczyć do siedziby Zamawiającego oryginał lub poświadczoną przez notariusza kopię albo odpis aktualnego certyfikatu rezydencji podatkowej wystawiony przez właściwe władze podatkowe kraju siedziby Wykonawcy. W przypadku niewywiązania się z obowiązku, o którym mowa </w:t>
      </w:r>
      <w:r w:rsidRPr="003E5ABC">
        <w:rPr>
          <w:rFonts w:eastAsia="Calibri" w:cs="Arial"/>
          <w:sz w:val="22"/>
          <w:szCs w:val="22"/>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3E5ABC">
        <w:rPr>
          <w:rFonts w:eastAsia="Calibri" w:cs="Arial"/>
          <w:sz w:val="22"/>
          <w:szCs w:val="22"/>
          <w:vertAlign w:val="superscript"/>
        </w:rPr>
        <w:footnoteReference w:id="7"/>
      </w:r>
      <w:r w:rsidRPr="003E5ABC">
        <w:rPr>
          <w:rFonts w:eastAsia="Calibri" w:cs="Arial"/>
          <w:sz w:val="22"/>
          <w:szCs w:val="22"/>
        </w:rPr>
        <w:t>.</w:t>
      </w:r>
    </w:p>
    <w:p w14:paraId="4B48937C" w14:textId="77777777" w:rsidR="003E5ABC" w:rsidRPr="003E5ABC" w:rsidRDefault="003E5ABC" w:rsidP="003E5ABC">
      <w:pPr>
        <w:numPr>
          <w:ilvl w:val="0"/>
          <w:numId w:val="159"/>
        </w:numPr>
        <w:suppressAutoHyphens/>
        <w:spacing w:after="120"/>
        <w:jc w:val="both"/>
        <w:rPr>
          <w:rFonts w:eastAsia="Calibri" w:cs="Arial"/>
          <w:sz w:val="22"/>
          <w:szCs w:val="22"/>
        </w:rPr>
      </w:pPr>
      <w:r w:rsidRPr="003E5ABC">
        <w:rPr>
          <w:rFonts w:eastAsia="Calibri" w:cs="Arial"/>
          <w:sz w:val="22"/>
          <w:szCs w:val="22"/>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w:t>
      </w:r>
      <w:r w:rsidRPr="003E5ABC">
        <w:rPr>
          <w:rFonts w:eastAsia="Calibri" w:cs="Arial"/>
          <w:sz w:val="22"/>
          <w:szCs w:val="22"/>
          <w:vertAlign w:val="superscript"/>
        </w:rPr>
        <w:footnoteReference w:id="8"/>
      </w:r>
      <w:r w:rsidRPr="003E5ABC">
        <w:rPr>
          <w:rFonts w:eastAsia="Calibri" w:cs="Arial"/>
          <w:sz w:val="22"/>
          <w:szCs w:val="22"/>
        </w:rPr>
        <w:t>.</w:t>
      </w:r>
    </w:p>
    <w:p w14:paraId="3A4ECE65"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lastRenderedPageBreak/>
        <w:t>§ 3</w:t>
      </w:r>
    </w:p>
    <w:p w14:paraId="7C50C411"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Obowiązki Wykonawcy</w:t>
      </w:r>
    </w:p>
    <w:p w14:paraId="417EB60A" w14:textId="77777777" w:rsidR="003E5ABC" w:rsidRPr="003E5ABC" w:rsidRDefault="003E5ABC" w:rsidP="003E5ABC">
      <w:pPr>
        <w:numPr>
          <w:ilvl w:val="0"/>
          <w:numId w:val="160"/>
        </w:numPr>
        <w:spacing w:after="120"/>
        <w:ind w:left="431" w:hanging="425"/>
        <w:jc w:val="both"/>
        <w:rPr>
          <w:rFonts w:eastAsia="Calibri" w:cs="Arial"/>
          <w:sz w:val="22"/>
          <w:szCs w:val="22"/>
        </w:rPr>
      </w:pPr>
      <w:r w:rsidRPr="003E5ABC">
        <w:rPr>
          <w:rFonts w:eastAsia="Calibri" w:cs="Arial"/>
          <w:sz w:val="22"/>
          <w:szCs w:val="22"/>
        </w:rPr>
        <w:t xml:space="preserve">Wykonawca jest zobowiązany do wykonania przedmiotu umowy zgodnie </w:t>
      </w:r>
      <w:r w:rsidRPr="003E5ABC">
        <w:rPr>
          <w:rFonts w:eastAsia="Calibri" w:cs="Arial"/>
          <w:sz w:val="22"/>
          <w:szCs w:val="22"/>
        </w:rPr>
        <w:br/>
        <w:t>z obowiązującymi przepisami, opisem przedmiotu zamówienia, SWZ oraz złożoną ofertą.</w:t>
      </w:r>
    </w:p>
    <w:p w14:paraId="351A6CD5" w14:textId="77777777" w:rsidR="003E5ABC" w:rsidRPr="003E5ABC" w:rsidRDefault="003E5ABC" w:rsidP="003E5ABC">
      <w:pPr>
        <w:numPr>
          <w:ilvl w:val="0"/>
          <w:numId w:val="160"/>
        </w:numPr>
        <w:spacing w:after="120"/>
        <w:ind w:left="426" w:hanging="426"/>
        <w:jc w:val="both"/>
        <w:rPr>
          <w:rFonts w:eastAsia="Calibri" w:cs="Arial"/>
          <w:sz w:val="22"/>
          <w:szCs w:val="22"/>
        </w:rPr>
      </w:pPr>
      <w:r w:rsidRPr="003E5ABC">
        <w:rPr>
          <w:rFonts w:eastAsia="Calibri" w:cs="Arial"/>
          <w:sz w:val="22"/>
          <w:szCs w:val="22"/>
        </w:rPr>
        <w:t xml:space="preserve">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w:t>
      </w:r>
      <w:r w:rsidRPr="003E5ABC">
        <w:rPr>
          <w:rFonts w:eastAsia="Calibri" w:cs="Arial"/>
          <w:sz w:val="22"/>
          <w:szCs w:val="22"/>
        </w:rPr>
        <w:br/>
        <w:t xml:space="preserve">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w:t>
      </w:r>
      <w:r w:rsidRPr="003E5ABC">
        <w:rPr>
          <w:rFonts w:eastAsia="Calibri" w:cs="Arial"/>
          <w:sz w:val="22"/>
          <w:szCs w:val="22"/>
        </w:rPr>
        <w:br/>
        <w:t xml:space="preserve">z wykonywaniem umowy, leżących po stronie Zamawiającego, zwalnia Zamawiającego od odpowiedzialności za wynikające stąd skutki. </w:t>
      </w:r>
    </w:p>
    <w:p w14:paraId="51CE00FE" w14:textId="77777777" w:rsidR="003E5ABC" w:rsidRPr="003E5ABC" w:rsidRDefault="003E5ABC" w:rsidP="003E5ABC">
      <w:pPr>
        <w:numPr>
          <w:ilvl w:val="0"/>
          <w:numId w:val="160"/>
        </w:numPr>
        <w:spacing w:after="120"/>
        <w:ind w:left="426" w:hanging="426"/>
        <w:jc w:val="both"/>
        <w:rPr>
          <w:rFonts w:eastAsia="Calibri" w:cs="Arial"/>
          <w:sz w:val="22"/>
          <w:szCs w:val="22"/>
        </w:rPr>
      </w:pPr>
      <w:r w:rsidRPr="003E5ABC">
        <w:rPr>
          <w:rFonts w:eastAsia="Calibri" w:cs="Arial"/>
          <w:sz w:val="22"/>
          <w:szCs w:val="22"/>
        </w:rPr>
        <w:t>Wykonawca jest zobowiązany do każdorazowego poinformowania zamawiającego o bezpośredniej realizacji przedmiotu zamówienia przez obcokrajowców.</w:t>
      </w:r>
    </w:p>
    <w:p w14:paraId="6708F367" w14:textId="77777777" w:rsidR="003E5ABC" w:rsidRPr="003E5ABC" w:rsidRDefault="003E5ABC" w:rsidP="003E5ABC">
      <w:pPr>
        <w:numPr>
          <w:ilvl w:val="0"/>
          <w:numId w:val="160"/>
        </w:numPr>
        <w:spacing w:after="120"/>
        <w:jc w:val="both"/>
        <w:rPr>
          <w:rFonts w:cs="Arial"/>
          <w:strike/>
          <w:sz w:val="22"/>
          <w:szCs w:val="22"/>
        </w:rPr>
      </w:pPr>
      <w:r w:rsidRPr="003E5ABC">
        <w:rPr>
          <w:rFonts w:eastAsia="Calibri" w:cs="Arial"/>
          <w:sz w:val="22"/>
          <w:szCs w:val="22"/>
        </w:rPr>
        <w:t xml:space="preserve">Wykonawca zobowiązuje się do realizacji przedmiotu umowy w terminie do </w:t>
      </w:r>
      <w:r w:rsidRPr="003E5ABC">
        <w:rPr>
          <w:rFonts w:eastAsia="Calibri" w:cs="Arial"/>
          <w:b/>
          <w:bCs/>
          <w:sz w:val="22"/>
          <w:szCs w:val="22"/>
        </w:rPr>
        <w:t>40 dni</w:t>
      </w:r>
      <w:r w:rsidRPr="003E5ABC">
        <w:rPr>
          <w:rFonts w:eastAsia="Calibri" w:cs="Arial"/>
          <w:sz w:val="22"/>
          <w:szCs w:val="22"/>
        </w:rPr>
        <w:t xml:space="preserve"> kalendarzowych </w:t>
      </w:r>
      <w:r w:rsidRPr="003E5ABC">
        <w:rPr>
          <w:rFonts w:eastAsia="Calibri" w:cs="Arial"/>
          <w:b/>
          <w:bCs/>
          <w:sz w:val="22"/>
          <w:szCs w:val="22"/>
        </w:rPr>
        <w:t xml:space="preserve">od dnia zawarcia umowy </w:t>
      </w:r>
      <w:r w:rsidRPr="003E5ABC">
        <w:rPr>
          <w:rFonts w:eastAsia="Calibri" w:cs="Arial"/>
          <w:sz w:val="22"/>
          <w:szCs w:val="22"/>
        </w:rPr>
        <w:t>(w przypadku, gdy dzień ten przypada na dzień ustawowo wolny od pracy lub sobotę, termin dostawy upływa w pierwszym kolejnym dniu roboczym).</w:t>
      </w:r>
    </w:p>
    <w:p w14:paraId="5D6E9C2B" w14:textId="77777777" w:rsidR="003E5ABC" w:rsidRPr="003E5ABC" w:rsidRDefault="003E5ABC" w:rsidP="003E5ABC">
      <w:pPr>
        <w:numPr>
          <w:ilvl w:val="0"/>
          <w:numId w:val="160"/>
        </w:numPr>
        <w:spacing w:after="120"/>
        <w:ind w:left="426" w:hanging="426"/>
        <w:jc w:val="both"/>
        <w:rPr>
          <w:rFonts w:eastAsia="Calibri" w:cs="Arial"/>
          <w:sz w:val="22"/>
          <w:szCs w:val="22"/>
        </w:rPr>
      </w:pPr>
      <w:r w:rsidRPr="003E5ABC">
        <w:rPr>
          <w:rFonts w:eastAsia="Calibri" w:cs="Arial"/>
          <w:sz w:val="22"/>
          <w:szCs w:val="22"/>
        </w:rPr>
        <w:t xml:space="preserve">Wykonawca powiadomi Zamawiającego oraz Odbiorcę o dostawie Sprzętu na co najmniej </w:t>
      </w:r>
      <w:r w:rsidRPr="003E5ABC">
        <w:rPr>
          <w:rFonts w:eastAsia="Calibri" w:cs="Arial"/>
          <w:b/>
          <w:sz w:val="22"/>
          <w:szCs w:val="22"/>
        </w:rPr>
        <w:t>5 dni roboczych</w:t>
      </w:r>
      <w:r w:rsidRPr="003E5ABC">
        <w:rPr>
          <w:rFonts w:eastAsia="Calibri" w:cs="Arial"/>
          <w:sz w:val="22"/>
          <w:szCs w:val="22"/>
        </w:rPr>
        <w:t xml:space="preserve"> przed planowanym terminem dostawy. Po dokonaniu powiadomienia Wykonawca uzgodni pisemnie termin dostawy z Zamawiającym oraz Odbiorcą. W przypadku niedochowania terminu powiadomienia Zamawiający/Odbiorca ma prawo odmówić uzgodnienia terminu dostawy, tym samym odmówić przyjęcia dostawy z konsekwencjami wynikającymi z dalszej części umowy.</w:t>
      </w:r>
    </w:p>
    <w:p w14:paraId="776A1115" w14:textId="77777777" w:rsidR="003E5ABC" w:rsidRPr="003E5ABC" w:rsidRDefault="003E5ABC" w:rsidP="003E5ABC">
      <w:pPr>
        <w:numPr>
          <w:ilvl w:val="0"/>
          <w:numId w:val="160"/>
        </w:numPr>
        <w:spacing w:after="120"/>
        <w:ind w:left="426" w:hanging="426"/>
        <w:jc w:val="both"/>
        <w:rPr>
          <w:rFonts w:eastAsia="Calibri" w:cs="Arial"/>
          <w:sz w:val="22"/>
          <w:szCs w:val="22"/>
        </w:rPr>
      </w:pPr>
      <w:r w:rsidRPr="003E5ABC">
        <w:rPr>
          <w:rFonts w:eastAsia="Calibri" w:cs="Arial"/>
          <w:color w:val="000000"/>
          <w:sz w:val="22"/>
          <w:szCs w:val="22"/>
        </w:rPr>
        <w:t xml:space="preserve">Wykonawca nie później niż w terminie 10 dni kalendarzowych liczonych od dnia zawarcia umowy zobowiązany jest do opracowania i przesłania uzupełnionej w części B i C Karty Wyrobu </w:t>
      </w:r>
      <w:r w:rsidRPr="003E5ABC">
        <w:rPr>
          <w:rFonts w:eastAsia="Calibri" w:cs="Arial"/>
          <w:b/>
          <w:color w:val="000000"/>
          <w:sz w:val="22"/>
          <w:szCs w:val="22"/>
        </w:rPr>
        <w:t>(</w:t>
      </w:r>
      <w:r w:rsidRPr="003E5ABC">
        <w:rPr>
          <w:rFonts w:cs="Arial"/>
          <w:b/>
          <w:sz w:val="22"/>
          <w:szCs w:val="22"/>
        </w:rPr>
        <w:t>załącznik nr 5)</w:t>
      </w:r>
      <w:r w:rsidRPr="003E5ABC">
        <w:rPr>
          <w:rFonts w:eastAsia="Calibri" w:cs="Arial"/>
          <w:color w:val="000000"/>
          <w:sz w:val="22"/>
          <w:szCs w:val="22"/>
        </w:rPr>
        <w:t xml:space="preserve"> do Zamawiającego na adres email: czcsz.logistyka@ron.mil.pl oraz do punktu</w:t>
      </w:r>
      <w:r w:rsidRPr="003E5ABC">
        <w:rPr>
          <w:rFonts w:cs="Arial"/>
          <w:sz w:val="22"/>
          <w:szCs w:val="22"/>
        </w:rPr>
        <w:t xml:space="preserve"> Odbiorcy na adres e-mail: …………..; </w:t>
      </w:r>
      <w:r w:rsidRPr="003E5ABC">
        <w:rPr>
          <w:rFonts w:eastAsia="Calibri" w:cs="Arial"/>
          <w:color w:val="000000"/>
          <w:sz w:val="22"/>
          <w:szCs w:val="22"/>
        </w:rPr>
        <w:t>Kartę wyrobu należy przesłać w formie elektronicznej: Excel (w postaci pliku skompresowanego ZIP),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3B1E4F4F" w14:textId="77777777" w:rsidR="003E5ABC" w:rsidRPr="003E5ABC" w:rsidRDefault="003E5ABC" w:rsidP="003E5ABC">
      <w:pPr>
        <w:numPr>
          <w:ilvl w:val="0"/>
          <w:numId w:val="160"/>
        </w:numPr>
        <w:spacing w:after="120"/>
        <w:jc w:val="both"/>
        <w:rPr>
          <w:rFonts w:cs="Arial"/>
          <w:sz w:val="22"/>
          <w:szCs w:val="22"/>
        </w:rPr>
      </w:pPr>
      <w:r w:rsidRPr="003E5ABC">
        <w:rPr>
          <w:rFonts w:cs="Arial"/>
          <w:sz w:val="22"/>
          <w:szCs w:val="22"/>
        </w:rPr>
        <w:t>Terminem odbioru, a tym samym wykonania przedmiotu umowy jest data widniejąca na protokole odbioru.</w:t>
      </w:r>
    </w:p>
    <w:p w14:paraId="14D56D22" w14:textId="77777777" w:rsidR="003E5ABC" w:rsidRPr="003E5ABC" w:rsidRDefault="003E5ABC" w:rsidP="003E5ABC">
      <w:pPr>
        <w:numPr>
          <w:ilvl w:val="0"/>
          <w:numId w:val="160"/>
        </w:numPr>
        <w:spacing w:after="120"/>
        <w:jc w:val="both"/>
        <w:rPr>
          <w:rFonts w:cs="Arial"/>
          <w:sz w:val="22"/>
          <w:szCs w:val="22"/>
        </w:rPr>
      </w:pPr>
      <w:r w:rsidRPr="003E5ABC">
        <w:rPr>
          <w:rFonts w:eastAsia="Calibri" w:cs="Arial"/>
          <w:sz w:val="22"/>
          <w:szCs w:val="22"/>
        </w:rPr>
        <w:t>Właściwe opakowanie przedmiotu umowy i oznaczenie spoczywają na Wykonawcy.</w:t>
      </w:r>
    </w:p>
    <w:p w14:paraId="5AC86640" w14:textId="77777777" w:rsidR="003E5ABC" w:rsidRPr="003E5ABC" w:rsidRDefault="003E5ABC" w:rsidP="003E5ABC">
      <w:pPr>
        <w:numPr>
          <w:ilvl w:val="0"/>
          <w:numId w:val="160"/>
        </w:numPr>
        <w:spacing w:after="120"/>
        <w:jc w:val="both"/>
        <w:rPr>
          <w:rFonts w:cs="Arial"/>
          <w:sz w:val="22"/>
          <w:szCs w:val="22"/>
        </w:rPr>
      </w:pPr>
      <w:r w:rsidRPr="003E5ABC">
        <w:rPr>
          <w:rFonts w:eastAsia="Calibri" w:cs="Arial"/>
          <w:sz w:val="22"/>
          <w:szCs w:val="22"/>
        </w:rPr>
        <w:t>Na Wykonawcy spoczywa obowiązek oznakowania przesyłki w następujący sposób: nazwa i adres Odbiorcy,</w:t>
      </w:r>
      <w:r w:rsidRPr="003E5ABC">
        <w:rPr>
          <w:rFonts w:eastAsia="Calibri" w:cs="Arial"/>
          <w:i/>
          <w:sz w:val="22"/>
          <w:szCs w:val="22"/>
        </w:rPr>
        <w:t xml:space="preserve"> </w:t>
      </w:r>
      <w:r w:rsidRPr="003E5ABC">
        <w:rPr>
          <w:rFonts w:eastAsia="Calibri" w:cs="Arial"/>
          <w:sz w:val="22"/>
          <w:szCs w:val="22"/>
        </w:rPr>
        <w:t>oznaczenie numeru umowy, asortymentowe zestawienie zawartości przesyłki.</w:t>
      </w:r>
    </w:p>
    <w:p w14:paraId="5507883B" w14:textId="77777777" w:rsidR="003E5ABC" w:rsidRPr="003E5ABC" w:rsidRDefault="003E5ABC" w:rsidP="003E5ABC">
      <w:pPr>
        <w:numPr>
          <w:ilvl w:val="0"/>
          <w:numId w:val="160"/>
        </w:numPr>
        <w:spacing w:after="120"/>
        <w:jc w:val="both"/>
        <w:rPr>
          <w:rFonts w:cs="Arial"/>
          <w:sz w:val="22"/>
          <w:szCs w:val="22"/>
        </w:rPr>
      </w:pPr>
      <w:r w:rsidRPr="003E5ABC">
        <w:rPr>
          <w:rFonts w:eastAsia="Calibri" w:cs="Arial"/>
          <w:sz w:val="22"/>
          <w:szCs w:val="22"/>
        </w:rPr>
        <w:t xml:space="preserve"> Ryzyko uszkodzenia lub utraty Sprzętu w czasie przewozu, rozładunku</w:t>
      </w:r>
      <w:r w:rsidRPr="003E5ABC">
        <w:rPr>
          <w:rFonts w:eastAsia="Calibri" w:cs="Arial"/>
          <w:sz w:val="22"/>
          <w:szCs w:val="22"/>
        </w:rPr>
        <w:br/>
        <w:t>i wniesienia na miejsce wskazane przez Użytkownika spoczywa na Wykonawcy.</w:t>
      </w:r>
    </w:p>
    <w:p w14:paraId="1D021741" w14:textId="77777777" w:rsidR="003E5ABC" w:rsidRPr="003E5ABC" w:rsidRDefault="003E5ABC" w:rsidP="003E5ABC">
      <w:pPr>
        <w:numPr>
          <w:ilvl w:val="0"/>
          <w:numId w:val="160"/>
        </w:numPr>
        <w:spacing w:after="120"/>
        <w:jc w:val="both"/>
        <w:rPr>
          <w:rFonts w:cs="Arial"/>
          <w:sz w:val="22"/>
          <w:szCs w:val="22"/>
        </w:rPr>
      </w:pPr>
      <w:r w:rsidRPr="003E5ABC">
        <w:rPr>
          <w:rFonts w:eastAsia="Calibri" w:cs="Arial"/>
          <w:sz w:val="22"/>
          <w:szCs w:val="22"/>
        </w:rPr>
        <w:t xml:space="preserve"> Sprzęt musi być dostarczony w oryginalnym opakowaniu oraz posiadać zabezpieczenia pozwalające na prawidłowe przechowywanie oraz bezpieczny transport. Na produkcie </w:t>
      </w:r>
      <w:r w:rsidRPr="003E5ABC">
        <w:rPr>
          <w:rFonts w:eastAsia="Calibri" w:cs="Arial"/>
          <w:sz w:val="22"/>
          <w:szCs w:val="22"/>
        </w:rPr>
        <w:lastRenderedPageBreak/>
        <w:t>powinny znajdować się oznaczenia umożliwiające jednoznaczną identyfikację producenta, zawierające nazwę (typ/symbol) przedmiotu umowy.</w:t>
      </w:r>
      <w:r w:rsidRPr="003E5ABC">
        <w:rPr>
          <w:rFonts w:cs="Arial"/>
          <w:sz w:val="22"/>
          <w:szCs w:val="22"/>
        </w:rPr>
        <w:t xml:space="preserve"> </w:t>
      </w:r>
    </w:p>
    <w:p w14:paraId="7442C797"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t>§ 4</w:t>
      </w:r>
    </w:p>
    <w:p w14:paraId="40EFE7CA"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 xml:space="preserve">Obowiązki Zamawiającego </w:t>
      </w:r>
    </w:p>
    <w:p w14:paraId="4E9BF4A4" w14:textId="77777777" w:rsidR="003E5ABC" w:rsidRPr="003E5ABC" w:rsidRDefault="003E5ABC" w:rsidP="003E5ABC">
      <w:pPr>
        <w:numPr>
          <w:ilvl w:val="0"/>
          <w:numId w:val="161"/>
        </w:numPr>
        <w:spacing w:after="120"/>
        <w:ind w:left="426"/>
        <w:jc w:val="both"/>
        <w:rPr>
          <w:rFonts w:eastAsia="Calibri" w:cs="Arial"/>
          <w:sz w:val="22"/>
          <w:szCs w:val="22"/>
        </w:rPr>
      </w:pPr>
      <w:r w:rsidRPr="003E5ABC">
        <w:rPr>
          <w:rFonts w:eastAsia="Calibri" w:cs="Arial"/>
          <w:sz w:val="22"/>
          <w:szCs w:val="22"/>
        </w:rPr>
        <w:t>Zamawiający zobowiązuje się do:</w:t>
      </w:r>
    </w:p>
    <w:p w14:paraId="500523A0" w14:textId="77777777" w:rsidR="003E5ABC" w:rsidRPr="003E5ABC" w:rsidRDefault="003E5ABC" w:rsidP="003E5ABC">
      <w:pPr>
        <w:numPr>
          <w:ilvl w:val="0"/>
          <w:numId w:val="157"/>
        </w:numPr>
        <w:tabs>
          <w:tab w:val="decimal" w:pos="714"/>
        </w:tabs>
        <w:spacing w:after="120"/>
        <w:ind w:left="714" w:hanging="357"/>
        <w:jc w:val="both"/>
        <w:rPr>
          <w:rFonts w:eastAsia="Calibri" w:cs="Arial"/>
          <w:sz w:val="22"/>
          <w:szCs w:val="22"/>
        </w:rPr>
      </w:pPr>
      <w:r w:rsidRPr="003E5ABC">
        <w:rPr>
          <w:rFonts w:eastAsia="Calibri" w:cs="Arial"/>
          <w:sz w:val="22"/>
          <w:szCs w:val="22"/>
        </w:rPr>
        <w:t xml:space="preserve">odebrania </w:t>
      </w:r>
      <w:r w:rsidRPr="003E5ABC">
        <w:rPr>
          <w:rFonts w:cs="Arial"/>
          <w:sz w:val="22"/>
          <w:szCs w:val="22"/>
        </w:rPr>
        <w:t xml:space="preserve">Sprzętu </w:t>
      </w:r>
      <w:r w:rsidRPr="003E5ABC">
        <w:rPr>
          <w:rFonts w:eastAsia="Calibri" w:cs="Arial"/>
          <w:sz w:val="22"/>
          <w:szCs w:val="22"/>
        </w:rPr>
        <w:t>na zasadach i w terminach określonych w niniejszej umowie;</w:t>
      </w:r>
    </w:p>
    <w:p w14:paraId="7034881D" w14:textId="77777777" w:rsidR="003E5ABC" w:rsidRPr="003E5ABC" w:rsidRDefault="003E5ABC" w:rsidP="003E5ABC">
      <w:pPr>
        <w:numPr>
          <w:ilvl w:val="0"/>
          <w:numId w:val="157"/>
        </w:numPr>
        <w:spacing w:after="120"/>
        <w:ind w:left="714" w:hanging="357"/>
        <w:jc w:val="both"/>
        <w:rPr>
          <w:rFonts w:eastAsia="Calibri" w:cs="Arial"/>
          <w:sz w:val="22"/>
          <w:szCs w:val="22"/>
        </w:rPr>
      </w:pPr>
      <w:r w:rsidRPr="003E5ABC">
        <w:rPr>
          <w:rFonts w:eastAsia="Calibri" w:cs="Arial"/>
          <w:sz w:val="22"/>
          <w:szCs w:val="22"/>
        </w:rPr>
        <w:t xml:space="preserve">informowania Wykonawcy w formie pisemnej o usterkach i wadach </w:t>
      </w:r>
      <w:r w:rsidRPr="003E5ABC">
        <w:rPr>
          <w:rFonts w:cs="Arial"/>
          <w:sz w:val="22"/>
          <w:szCs w:val="22"/>
        </w:rPr>
        <w:t>Sprzętu</w:t>
      </w:r>
      <w:r w:rsidRPr="003E5ABC">
        <w:rPr>
          <w:rFonts w:eastAsia="Calibri" w:cs="Arial"/>
          <w:sz w:val="22"/>
          <w:szCs w:val="22"/>
        </w:rPr>
        <w:t>, niezwłocznie po ich ujawnieniu;</w:t>
      </w:r>
    </w:p>
    <w:p w14:paraId="2A56BC51" w14:textId="77777777" w:rsidR="003E5ABC" w:rsidRPr="003E5ABC" w:rsidRDefault="003E5ABC" w:rsidP="003E5ABC">
      <w:pPr>
        <w:numPr>
          <w:ilvl w:val="0"/>
          <w:numId w:val="157"/>
        </w:numPr>
        <w:spacing w:after="120"/>
        <w:ind w:left="714" w:hanging="357"/>
        <w:jc w:val="both"/>
        <w:rPr>
          <w:rFonts w:eastAsia="Calibri" w:cs="Arial"/>
          <w:sz w:val="22"/>
          <w:szCs w:val="22"/>
        </w:rPr>
      </w:pPr>
      <w:r w:rsidRPr="003E5ABC">
        <w:rPr>
          <w:rFonts w:eastAsia="Calibri" w:cs="Arial"/>
          <w:sz w:val="22"/>
          <w:szCs w:val="22"/>
        </w:rPr>
        <w:t xml:space="preserve">zapłaty wynagrodzenia należnego Wykonawcy za dostarczony i odebrany </w:t>
      </w:r>
      <w:r w:rsidRPr="003E5ABC">
        <w:rPr>
          <w:rFonts w:cs="Arial"/>
          <w:sz w:val="22"/>
          <w:szCs w:val="22"/>
        </w:rPr>
        <w:t>Sprzętu</w:t>
      </w:r>
      <w:r w:rsidRPr="003E5ABC">
        <w:rPr>
          <w:rFonts w:eastAsia="Calibri" w:cs="Arial"/>
          <w:sz w:val="22"/>
          <w:szCs w:val="22"/>
        </w:rPr>
        <w:t>;</w:t>
      </w:r>
    </w:p>
    <w:p w14:paraId="5C834BF6" w14:textId="77777777" w:rsidR="003E5ABC" w:rsidRPr="003E5ABC" w:rsidRDefault="003E5ABC" w:rsidP="003E5ABC">
      <w:pPr>
        <w:numPr>
          <w:ilvl w:val="0"/>
          <w:numId w:val="157"/>
        </w:numPr>
        <w:spacing w:after="120"/>
        <w:ind w:left="714" w:hanging="357"/>
        <w:jc w:val="both"/>
        <w:rPr>
          <w:rFonts w:eastAsia="Calibri" w:cs="Arial"/>
          <w:sz w:val="22"/>
          <w:szCs w:val="22"/>
        </w:rPr>
      </w:pPr>
      <w:r w:rsidRPr="003E5ABC">
        <w:rPr>
          <w:rFonts w:eastAsia="Calibri" w:cs="Arial"/>
          <w:sz w:val="22"/>
          <w:szCs w:val="22"/>
        </w:rPr>
        <w:t>współpracy z Wykonawcą celem należytej realizacji postanowień umowy.</w:t>
      </w:r>
    </w:p>
    <w:p w14:paraId="340602B8" w14:textId="77777777" w:rsidR="003E5ABC" w:rsidRPr="003E5ABC" w:rsidRDefault="003E5ABC" w:rsidP="003E5ABC">
      <w:pPr>
        <w:suppressAutoHyphens/>
        <w:jc w:val="center"/>
        <w:rPr>
          <w:rFonts w:eastAsia="Calibri" w:cs="Arial"/>
          <w:b/>
          <w:bCs/>
          <w:sz w:val="22"/>
          <w:szCs w:val="22"/>
        </w:rPr>
      </w:pPr>
      <w:r w:rsidRPr="003E5ABC">
        <w:rPr>
          <w:rFonts w:eastAsia="Calibri" w:cs="Arial"/>
          <w:b/>
          <w:bCs/>
          <w:sz w:val="22"/>
          <w:szCs w:val="22"/>
        </w:rPr>
        <w:t>§ 5</w:t>
      </w:r>
    </w:p>
    <w:p w14:paraId="65A32B54" w14:textId="77777777" w:rsidR="003E5ABC" w:rsidRPr="003E5ABC" w:rsidRDefault="003E5ABC" w:rsidP="003E5ABC">
      <w:pPr>
        <w:suppressAutoHyphens/>
        <w:spacing w:after="120"/>
        <w:jc w:val="center"/>
        <w:rPr>
          <w:rFonts w:eastAsia="Calibri" w:cs="Arial"/>
          <w:b/>
          <w:bCs/>
          <w:sz w:val="22"/>
          <w:szCs w:val="22"/>
        </w:rPr>
      </w:pPr>
      <w:r w:rsidRPr="003E5ABC">
        <w:rPr>
          <w:rFonts w:eastAsia="Calibri" w:cs="Arial"/>
          <w:b/>
          <w:bCs/>
          <w:sz w:val="22"/>
          <w:szCs w:val="22"/>
        </w:rPr>
        <w:t>Wymagania w zakresie dostarczanego Sprzętu</w:t>
      </w:r>
    </w:p>
    <w:p w14:paraId="3FC2113A" w14:textId="77777777" w:rsidR="003E5ABC" w:rsidRPr="003E5ABC" w:rsidRDefault="003E5ABC" w:rsidP="003E5ABC">
      <w:pPr>
        <w:numPr>
          <w:ilvl w:val="0"/>
          <w:numId w:val="162"/>
        </w:numPr>
        <w:spacing w:after="120"/>
        <w:ind w:left="426" w:hanging="426"/>
        <w:jc w:val="both"/>
        <w:rPr>
          <w:rFonts w:eastAsia="Calibri" w:cs="Arial"/>
          <w:strike/>
          <w:sz w:val="22"/>
          <w:szCs w:val="22"/>
        </w:rPr>
      </w:pPr>
      <w:r w:rsidRPr="003E5ABC">
        <w:rPr>
          <w:rFonts w:eastAsia="Calibri" w:cs="Arial"/>
          <w:sz w:val="22"/>
          <w:szCs w:val="22"/>
        </w:rPr>
        <w:t>Wykonawca jest zobowiązany do d</w:t>
      </w:r>
      <w:r w:rsidRPr="003E5ABC">
        <w:rPr>
          <w:rFonts w:eastAsia="Calibri" w:cs="Arial"/>
          <w:spacing w:val="-6"/>
          <w:sz w:val="22"/>
          <w:szCs w:val="22"/>
        </w:rPr>
        <w:t>ostarcz</w:t>
      </w:r>
      <w:r w:rsidRPr="003E5ABC">
        <w:rPr>
          <w:rFonts w:eastAsia="Calibri" w:cs="Arial"/>
          <w:sz w:val="22"/>
          <w:szCs w:val="22"/>
        </w:rPr>
        <w:t xml:space="preserve">enia </w:t>
      </w:r>
      <w:r w:rsidRPr="003E5ABC">
        <w:rPr>
          <w:rFonts w:eastAsia="Calibri" w:cs="Arial"/>
          <w:spacing w:val="-6"/>
          <w:sz w:val="22"/>
          <w:szCs w:val="22"/>
        </w:rPr>
        <w:t>Sprzęt</w:t>
      </w:r>
      <w:r w:rsidRPr="003E5ABC">
        <w:rPr>
          <w:rFonts w:eastAsia="Calibri" w:cs="Arial"/>
          <w:sz w:val="22"/>
          <w:szCs w:val="22"/>
        </w:rPr>
        <w:t>u</w:t>
      </w:r>
      <w:r w:rsidRPr="003E5ABC">
        <w:rPr>
          <w:rFonts w:eastAsia="Calibri" w:cs="Arial"/>
          <w:spacing w:val="-6"/>
          <w:sz w:val="22"/>
          <w:szCs w:val="22"/>
        </w:rPr>
        <w:t xml:space="preserve"> fabrycznie now</w:t>
      </w:r>
      <w:r w:rsidRPr="003E5ABC">
        <w:rPr>
          <w:rFonts w:eastAsia="Calibri" w:cs="Arial"/>
          <w:sz w:val="22"/>
          <w:szCs w:val="22"/>
        </w:rPr>
        <w:t>ego</w:t>
      </w:r>
      <w:r w:rsidRPr="003E5ABC">
        <w:rPr>
          <w:rFonts w:eastAsia="Calibri" w:cs="Arial"/>
          <w:spacing w:val="-6"/>
          <w:sz w:val="22"/>
          <w:szCs w:val="22"/>
        </w:rPr>
        <w:t xml:space="preserve">, </w:t>
      </w:r>
      <w:r w:rsidRPr="003E5ABC">
        <w:rPr>
          <w:rFonts w:eastAsia="Calibri" w:cs="Arial"/>
          <w:sz w:val="22"/>
          <w:szCs w:val="22"/>
        </w:rPr>
        <w:t>nienoszącego znamion użytkowania, z</w:t>
      </w:r>
      <w:r w:rsidRPr="003E5ABC">
        <w:rPr>
          <w:rFonts w:eastAsia="Calibri" w:cs="Arial"/>
          <w:spacing w:val="-6"/>
          <w:sz w:val="22"/>
          <w:szCs w:val="22"/>
        </w:rPr>
        <w:t xml:space="preserve"> uwzględnieniem aktualnych technologii, </w:t>
      </w:r>
      <w:r w:rsidRPr="003E5ABC">
        <w:rPr>
          <w:rFonts w:eastAsia="Calibri" w:cs="Arial"/>
          <w:sz w:val="22"/>
          <w:szCs w:val="22"/>
        </w:rPr>
        <w:t xml:space="preserve">, wolnego od jakichkolwiek wad fizycznych i prawnych oraz zgodnego z wymogami określonymi w opisie przedmiotu zamówienia, SWZ oraz złożonej ofercie. </w:t>
      </w:r>
    </w:p>
    <w:p w14:paraId="131BC480" w14:textId="77777777" w:rsidR="003E5ABC" w:rsidRPr="003E5ABC" w:rsidRDefault="003E5ABC" w:rsidP="003E5ABC">
      <w:pPr>
        <w:numPr>
          <w:ilvl w:val="0"/>
          <w:numId w:val="162"/>
        </w:numPr>
        <w:spacing w:after="120"/>
        <w:jc w:val="both"/>
        <w:rPr>
          <w:rFonts w:cs="Arial"/>
          <w:sz w:val="22"/>
          <w:szCs w:val="22"/>
        </w:rPr>
      </w:pPr>
      <w:r w:rsidRPr="003E5ABC">
        <w:rPr>
          <w:rFonts w:cs="Arial"/>
          <w:sz w:val="22"/>
          <w:szCs w:val="22"/>
        </w:rPr>
        <w:t xml:space="preserve">Wykonawca dostarczy do każdego egzemplarza Sprzętu kartę gwarancyjną, instrukcję </w:t>
      </w:r>
      <w:r w:rsidRPr="003E5ABC">
        <w:rPr>
          <w:rFonts w:cs="Arial"/>
          <w:sz w:val="22"/>
          <w:szCs w:val="22"/>
        </w:rPr>
        <w:br/>
        <w:t>w języku polskim – instalacji, użytkowania i obsługi (zwane dalej dokumentacją użytkownika), oświadczenie Wykonawcy o dacie produkcji Sprzętu oraz wykaz punktów serwisowych wraz z danymi teleadresowymi. Zamawiający dopuszcza dostarczenie dokumentacji użytkownika w języku angielskim wraz z tłumaczeniem na język polski.</w:t>
      </w:r>
    </w:p>
    <w:p w14:paraId="2B4E2197" w14:textId="77777777" w:rsidR="003E5ABC" w:rsidRPr="003E5ABC" w:rsidRDefault="003E5ABC" w:rsidP="003E5ABC">
      <w:pPr>
        <w:numPr>
          <w:ilvl w:val="0"/>
          <w:numId w:val="162"/>
        </w:numPr>
        <w:spacing w:after="120"/>
        <w:ind w:left="426" w:hanging="426"/>
        <w:jc w:val="both"/>
        <w:rPr>
          <w:rFonts w:eastAsia="Calibri" w:cs="Arial"/>
          <w:sz w:val="22"/>
          <w:szCs w:val="22"/>
        </w:rPr>
      </w:pPr>
      <w:r w:rsidRPr="003E5ABC">
        <w:rPr>
          <w:rFonts w:eastAsia="Calibri" w:cs="Arial"/>
          <w:sz w:val="22"/>
          <w:szCs w:val="22"/>
        </w:rPr>
        <w:t>Zakres i warunki napraw gwarancyjnych – poza wynikającymi z niniejszej umowy – określa karta gwarancyjna Sprzętu dostarczona przez Wykonawcę wraz ze sprzętem. Postanowienia niniejszej umowy mają moc nadrzędną nad zapisami z karty gwarancyjnej, w zakresie w jakim zapisy karty gwarancyjnej przyznają słabszą ochronę Zamawiającemu.</w:t>
      </w:r>
    </w:p>
    <w:p w14:paraId="6F6B7572" w14:textId="77777777" w:rsidR="003E5ABC" w:rsidRPr="003E5ABC" w:rsidRDefault="003E5ABC" w:rsidP="003E5ABC">
      <w:pPr>
        <w:jc w:val="center"/>
        <w:rPr>
          <w:rFonts w:eastAsia="Calibri" w:cs="Arial"/>
          <w:b/>
          <w:bCs/>
          <w:sz w:val="22"/>
          <w:szCs w:val="22"/>
        </w:rPr>
      </w:pPr>
      <w:bookmarkStart w:id="4" w:name="_Hlk64974782"/>
      <w:bookmarkEnd w:id="4"/>
      <w:r w:rsidRPr="003E5ABC">
        <w:rPr>
          <w:rFonts w:eastAsia="Calibri" w:cs="Arial"/>
          <w:b/>
          <w:bCs/>
          <w:sz w:val="22"/>
          <w:szCs w:val="22"/>
        </w:rPr>
        <w:t>§ 6</w:t>
      </w:r>
    </w:p>
    <w:p w14:paraId="08857D38"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Warunki dostawy i odbioru</w:t>
      </w:r>
    </w:p>
    <w:p w14:paraId="042188EA" w14:textId="77777777" w:rsidR="003E5ABC" w:rsidRPr="003E5ABC" w:rsidRDefault="003E5ABC" w:rsidP="003E5ABC">
      <w:pPr>
        <w:numPr>
          <w:ilvl w:val="0"/>
          <w:numId w:val="155"/>
        </w:numPr>
        <w:suppressAutoHyphens/>
        <w:spacing w:after="80"/>
        <w:ind w:left="425" w:hanging="425"/>
        <w:jc w:val="both"/>
        <w:rPr>
          <w:rFonts w:cs="Arial"/>
          <w:sz w:val="22"/>
          <w:szCs w:val="22"/>
        </w:rPr>
      </w:pPr>
      <w:r w:rsidRPr="003E5ABC">
        <w:rPr>
          <w:rFonts w:eastAsia="Calibri" w:cs="Arial"/>
          <w:sz w:val="22"/>
          <w:szCs w:val="22"/>
        </w:rPr>
        <w:t>Sprzęt zostanie dostarczony do: 22 Wojskowego Ośrodka Kartograficznego, ul. Bociańskiego 1, 07-310 Komorowo.</w:t>
      </w:r>
    </w:p>
    <w:p w14:paraId="158E3BFF" w14:textId="77777777" w:rsidR="003E5ABC" w:rsidRPr="003E5ABC" w:rsidRDefault="003E5ABC" w:rsidP="003E5ABC">
      <w:pPr>
        <w:widowControl w:val="0"/>
        <w:numPr>
          <w:ilvl w:val="1"/>
          <w:numId w:val="173"/>
        </w:numPr>
        <w:tabs>
          <w:tab w:val="right" w:leader="dot" w:pos="9072"/>
        </w:tabs>
        <w:suppressAutoHyphens/>
        <w:autoSpaceDE w:val="0"/>
        <w:autoSpaceDN w:val="0"/>
        <w:adjustRightInd w:val="0"/>
        <w:spacing w:after="120"/>
        <w:ind w:left="284" w:hanging="284"/>
        <w:jc w:val="both"/>
        <w:rPr>
          <w:rFonts w:eastAsia="Calibri" w:cs="Arial"/>
          <w:color w:val="000000"/>
          <w:sz w:val="22"/>
          <w:szCs w:val="22"/>
        </w:rPr>
      </w:pPr>
      <w:r w:rsidRPr="003E5ABC">
        <w:rPr>
          <w:rFonts w:eastAsia="Calibri" w:cs="Arial"/>
          <w:color w:val="000000"/>
          <w:sz w:val="22"/>
          <w:szCs w:val="22"/>
        </w:rPr>
        <w:t>Dostawa nastąpi transportem i na koszt Wykonawcy</w:t>
      </w:r>
      <w:r w:rsidRPr="003E5ABC">
        <w:rPr>
          <w:rFonts w:cs="Arial"/>
          <w:color w:val="000000"/>
          <w:sz w:val="22"/>
          <w:szCs w:val="22"/>
        </w:rPr>
        <w:t>:</w:t>
      </w:r>
    </w:p>
    <w:p w14:paraId="0CA067F4" w14:textId="77777777" w:rsidR="003E5ABC" w:rsidRPr="003E5ABC" w:rsidRDefault="003E5ABC" w:rsidP="003E5ABC">
      <w:pPr>
        <w:numPr>
          <w:ilvl w:val="0"/>
          <w:numId w:val="141"/>
        </w:numPr>
        <w:spacing w:after="120"/>
        <w:ind w:hanging="357"/>
        <w:rPr>
          <w:rFonts w:eastAsia="Calibri" w:cs="Arial"/>
          <w:color w:val="000000"/>
          <w:sz w:val="22"/>
          <w:szCs w:val="22"/>
        </w:rPr>
      </w:pPr>
      <w:r w:rsidRPr="003E5ABC">
        <w:rPr>
          <w:rFonts w:eastAsia="Calibri" w:cs="Arial"/>
          <w:color w:val="000000"/>
          <w:sz w:val="22"/>
          <w:szCs w:val="22"/>
        </w:rPr>
        <w:t>od poniedziałku do czwartku w godzinach: 08:00 – 14:00 do Odbiorcy;</w:t>
      </w:r>
    </w:p>
    <w:p w14:paraId="00C0A59B" w14:textId="77777777" w:rsidR="003E5ABC" w:rsidRPr="003E5ABC" w:rsidRDefault="003E5ABC" w:rsidP="003E5ABC">
      <w:pPr>
        <w:widowControl w:val="0"/>
        <w:numPr>
          <w:ilvl w:val="0"/>
          <w:numId w:val="141"/>
        </w:numPr>
        <w:suppressAutoHyphens/>
        <w:autoSpaceDE w:val="0"/>
        <w:autoSpaceDN w:val="0"/>
        <w:adjustRightInd w:val="0"/>
        <w:spacing w:after="120"/>
        <w:ind w:hanging="357"/>
        <w:rPr>
          <w:rFonts w:eastAsia="Calibri" w:cs="Arial"/>
          <w:color w:val="000000"/>
          <w:sz w:val="22"/>
          <w:szCs w:val="22"/>
        </w:rPr>
      </w:pPr>
      <w:r w:rsidRPr="003E5ABC">
        <w:rPr>
          <w:rFonts w:eastAsia="Calibri" w:cs="Arial"/>
          <w:color w:val="000000"/>
          <w:sz w:val="22"/>
          <w:szCs w:val="22"/>
        </w:rPr>
        <w:t>w piątek w godz.:   08:00 – 12:00 do Odbiorcy.</w:t>
      </w:r>
    </w:p>
    <w:p w14:paraId="799DD3FE" w14:textId="77777777" w:rsidR="003E5ABC" w:rsidRPr="003E5ABC" w:rsidRDefault="003E5ABC" w:rsidP="003E5ABC">
      <w:pPr>
        <w:numPr>
          <w:ilvl w:val="0"/>
          <w:numId w:val="174"/>
        </w:numPr>
        <w:suppressAutoHyphens/>
        <w:spacing w:after="120"/>
        <w:ind w:left="426" w:hanging="426"/>
        <w:jc w:val="both"/>
        <w:rPr>
          <w:rFonts w:eastAsia="Calibri" w:cs="Arial"/>
          <w:sz w:val="22"/>
          <w:szCs w:val="22"/>
        </w:rPr>
      </w:pPr>
      <w:r w:rsidRPr="003E5ABC">
        <w:rPr>
          <w:rFonts w:eastAsia="Calibri" w:cs="Arial"/>
          <w:sz w:val="22"/>
          <w:szCs w:val="22"/>
        </w:rPr>
        <w:t>Zmiana zaakceptowanych terminów oraz godzin przyjęcia dostawy wymaga uzgodnienia z Odbiorcą.</w:t>
      </w:r>
    </w:p>
    <w:p w14:paraId="36DAA951" w14:textId="77777777" w:rsidR="003E5ABC" w:rsidRPr="003E5ABC" w:rsidRDefault="003E5ABC" w:rsidP="003E5ABC">
      <w:pPr>
        <w:numPr>
          <w:ilvl w:val="0"/>
          <w:numId w:val="174"/>
        </w:numPr>
        <w:suppressAutoHyphens/>
        <w:spacing w:after="120"/>
        <w:ind w:left="425" w:hanging="425"/>
        <w:jc w:val="both"/>
        <w:rPr>
          <w:rFonts w:eastAsia="Calibri" w:cs="Arial"/>
          <w:sz w:val="22"/>
          <w:szCs w:val="22"/>
        </w:rPr>
      </w:pPr>
      <w:r w:rsidRPr="003E5ABC">
        <w:rPr>
          <w:rFonts w:eastAsia="Calibri" w:cs="Arial"/>
          <w:sz w:val="22"/>
          <w:szCs w:val="22"/>
        </w:rPr>
        <w:t>Wszelkie koszty związane z dostarczeniem Sprzętu do Odbiorcy ponosi Wykonawca.</w:t>
      </w:r>
    </w:p>
    <w:p w14:paraId="7D9E58F8" w14:textId="77777777" w:rsidR="003E5ABC" w:rsidRPr="003E5ABC" w:rsidRDefault="003E5ABC" w:rsidP="003E5ABC">
      <w:pPr>
        <w:numPr>
          <w:ilvl w:val="0"/>
          <w:numId w:val="174"/>
        </w:numPr>
        <w:suppressAutoHyphens/>
        <w:spacing w:after="120"/>
        <w:ind w:left="425" w:hanging="425"/>
        <w:jc w:val="both"/>
        <w:rPr>
          <w:rFonts w:eastAsia="Calibri" w:cs="Arial"/>
          <w:sz w:val="22"/>
          <w:szCs w:val="22"/>
        </w:rPr>
      </w:pPr>
      <w:r w:rsidRPr="003E5ABC">
        <w:rPr>
          <w:rFonts w:eastAsia="Calibri" w:cs="Arial"/>
          <w:sz w:val="22"/>
          <w:szCs w:val="22"/>
        </w:rPr>
        <w:t xml:space="preserve">W przypadku gdy nie dojdzie do uzgodnienia terminów odbioru, Zamawiającemu przysługuje prawo jednostronnego wskazania terminu do wykonania czynności. </w:t>
      </w:r>
      <w:r w:rsidRPr="003E5ABC">
        <w:rPr>
          <w:rFonts w:eastAsia="Calibri" w:cs="Arial"/>
          <w:sz w:val="22"/>
          <w:szCs w:val="22"/>
        </w:rPr>
        <w:br/>
        <w:t>O fakcie tym Zamawiający powiadomi Wykonawcę - faksem lub emailem.</w:t>
      </w:r>
    </w:p>
    <w:p w14:paraId="3EC82C69"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Wykonanie przedmiotu umowy potwierdzone będzie protokołem przyjęcia-przekazania sporządzonym przez Wykonawcę według wzoru stanowiącego załącznik nr 3 do umowy </w:t>
      </w:r>
      <w:r w:rsidRPr="003E5ABC">
        <w:rPr>
          <w:rFonts w:eastAsia="Calibri" w:cs="Arial"/>
          <w:sz w:val="22"/>
          <w:szCs w:val="22"/>
        </w:rPr>
        <w:br/>
        <w:t xml:space="preserve">i </w:t>
      </w:r>
      <w:r w:rsidRPr="00F63855">
        <w:rPr>
          <w:rFonts w:eastAsia="Calibri" w:cs="Arial"/>
          <w:sz w:val="22"/>
          <w:szCs w:val="22"/>
        </w:rPr>
        <w:t xml:space="preserve">podpisanym po stronie Wykonawcy, dostarczonym do puntu odbioru wraz z dostawą. Ponadto wersję edytowalną protokołu przyjęcia-przekazania Wykonawca prześle najpóźniej w dniu poprzedzającym termin dostawy na adres: </w:t>
      </w:r>
      <w:hyperlink r:id="rId27" w:history="1">
        <w:r w:rsidRPr="00F63855">
          <w:rPr>
            <w:rFonts w:eastAsia="Calibri" w:cs="Arial"/>
            <w:sz w:val="22"/>
            <w:szCs w:val="22"/>
            <w:u w:val="single"/>
          </w:rPr>
          <w:t>czcsz.logistyka@ron.mil.pl</w:t>
        </w:r>
      </w:hyperlink>
      <w:r w:rsidRPr="00F63855">
        <w:rPr>
          <w:rFonts w:eastAsia="Calibri" w:cs="Arial"/>
          <w:sz w:val="22"/>
          <w:szCs w:val="22"/>
        </w:rPr>
        <w:t xml:space="preserve"> oraz </w:t>
      </w:r>
      <w:hyperlink r:id="rId28" w:history="1">
        <w:r w:rsidRPr="00F63855">
          <w:rPr>
            <w:rStyle w:val="Hipercze"/>
            <w:rFonts w:eastAsia="Calibri" w:cs="Arial"/>
            <w:color w:val="auto"/>
            <w:sz w:val="22"/>
            <w:szCs w:val="22"/>
          </w:rPr>
          <w:t>s.chojnowski@ron.mil.pl</w:t>
        </w:r>
      </w:hyperlink>
      <w:r w:rsidRPr="00F63855">
        <w:rPr>
          <w:rFonts w:eastAsia="Calibri" w:cs="Arial"/>
          <w:sz w:val="22"/>
          <w:szCs w:val="22"/>
        </w:rPr>
        <w:t xml:space="preserve"> </w:t>
      </w:r>
    </w:p>
    <w:p w14:paraId="205C9DF9"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Dostarczony Sprzęt zostanie odebrany przez Odbiorcę pod względem zgodności </w:t>
      </w:r>
      <w:r w:rsidRPr="003E5ABC">
        <w:rPr>
          <w:rFonts w:eastAsia="Calibri" w:cs="Arial"/>
          <w:sz w:val="22"/>
          <w:szCs w:val="22"/>
        </w:rPr>
        <w:br/>
        <w:t xml:space="preserve">z załącznikiem nr 1 do umowy, w siedzibie Odbiorcy. W sytuacji, w której którykolwiek </w:t>
      </w:r>
      <w:r w:rsidRPr="003E5ABC">
        <w:rPr>
          <w:rFonts w:eastAsia="Calibri" w:cs="Arial"/>
          <w:sz w:val="22"/>
          <w:szCs w:val="22"/>
        </w:rPr>
        <w:lastRenderedPageBreak/>
        <w:t>egzemplarz sprzętu nie będzie spełniał określonych wymagań Zamawiający może odmówić odbioru sprzętu z konsekwencjami wynikającymi z dalszej części umowy.</w:t>
      </w:r>
    </w:p>
    <w:p w14:paraId="1C252D87"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Dostarczony przez Wykonawcę asortyment powinien być oznaczony numerem pozycji </w:t>
      </w:r>
      <w:r w:rsidRPr="003E5ABC">
        <w:rPr>
          <w:rFonts w:eastAsia="Calibri" w:cs="Arial"/>
          <w:sz w:val="22"/>
          <w:szCs w:val="22"/>
        </w:rPr>
        <w:br/>
        <w:t>z opisu przedmiotu zamówienia.</w:t>
      </w:r>
    </w:p>
    <w:p w14:paraId="5950663D"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Podpisany przez przedstawiciela Wykonawcy i Odbiorcy protokół przyjęcia- przekazania, jest podstawą wystawienia faktury VAT. Nazwy, symbole i inne cechy identyfikujące asortyment zamieszczony na fakturze VAT, powinny być identyczne i umieszczone </w:t>
      </w:r>
      <w:r w:rsidRPr="003E5ABC">
        <w:rPr>
          <w:rFonts w:eastAsia="Calibri" w:cs="Arial"/>
          <w:sz w:val="22"/>
          <w:szCs w:val="22"/>
        </w:rPr>
        <w:br/>
        <w:t>w takiej samej kolejności jak w formularzu cenowym i protokole odbioru.</w:t>
      </w:r>
    </w:p>
    <w:p w14:paraId="7C6F15F6"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Wykonawca jest zobowiązany przedłożyć do zamawiającego fakturę VAT wraz </w:t>
      </w:r>
      <w:r w:rsidRPr="003E5ABC">
        <w:rPr>
          <w:rFonts w:eastAsia="Calibri" w:cs="Arial"/>
          <w:sz w:val="22"/>
          <w:szCs w:val="22"/>
        </w:rPr>
        <w:br/>
        <w:t>z podpisanym protokołem odbioru (oryginał lub skan).</w:t>
      </w:r>
    </w:p>
    <w:p w14:paraId="4CAA7C79"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Sprzęt dostarczony przez Wykonawcę musi być oznakowany kodem kreskowym zgodnie z decyzją Nr 3/MON Ministra Obrony Narodowej z dnia 3 stycznia 2014 r. w sprawie wytycznych określających wymagania w zakresie znakowania kodem kreskowym wyrobów dostarczanych do resortu obrony narodowej (Dz. Urz. Min. Obr. Nar. poz. 11).</w:t>
      </w:r>
    </w:p>
    <w:p w14:paraId="4375FC68"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Wykonawca dostarczy do każdego egzemplarza sprzętu, Kartę Sprzętu zawierającą pełną listę podzespołów, wyposażenia i oprogramowania wchodzącego w skład ukompletowania tego sprzętu wraz z numerami seryjnymi i dokładną nazwą modelu. Kartę Sprzętu w wersji elektronicznej w postaci pliku Word do edycji, należy przesłać również do Zamawiającego na adres czcsz.logistyka@ron.mil.pl. Wzór Karty Sprzętu stanowi załącznik nr 6 umowy.</w:t>
      </w:r>
    </w:p>
    <w:p w14:paraId="20610271"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Ryzyko uszkodzenia lub utraty materiałów w czasie przewozu, rozładunku </w:t>
      </w:r>
      <w:r w:rsidRPr="003E5ABC">
        <w:rPr>
          <w:rFonts w:eastAsia="Calibri" w:cs="Arial"/>
          <w:sz w:val="22"/>
          <w:szCs w:val="22"/>
        </w:rPr>
        <w:br/>
        <w:t>i wniesienia na miejsce wskazane przez upoważnionego pracownika Zamawiającego lub Odbiorcy spoczywa na Wykonawcy.</w:t>
      </w:r>
    </w:p>
    <w:p w14:paraId="44A768AA"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Zamówienie uważa się za wykonane, a ryzyko utraty lub uszkodzenia przechodzi na Zamawiającego z chwilą, podpisania przez Przedstawiciela Zamawiającego lub Odbiorcy protokołu przyjęcia-przekazania.</w:t>
      </w:r>
    </w:p>
    <w:p w14:paraId="656723C3"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W przypadku realizacji dostawy przez firmę kurierską, Zamawiający wymaga obecności przedstawiciela Wykonawcy. Właściwe opakowanie przedmiotu umowy i oznaczenie spoczywają na Wykonawcy.</w:t>
      </w:r>
    </w:p>
    <w:p w14:paraId="40D3E028"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W przypadku braku przedstawiciela Wykonawcy przy dostawie realizowanej przez kuriera Odbiorca deponuje przesyłkę bez jej otwierania. Otwarcie przesyłki nastąpi w obecności przedstawiciela Wykonawcy. W tym przypadku za datę dostawy przedmiotu zamówienia uznaje się dzień, w którym nastąpiło otwarcie przesyłki w obecności przedstawiciela Wykonawcy. Zaistniałe opóźnienie skutkuje konsekwencjami wynikającymi z umowy </w:t>
      </w:r>
      <w:r w:rsidRPr="003E5ABC">
        <w:rPr>
          <w:rFonts w:eastAsia="Calibri" w:cs="Arial"/>
          <w:sz w:val="22"/>
          <w:szCs w:val="22"/>
        </w:rPr>
        <w:br/>
        <w:t xml:space="preserve">z powodu opóźnienia Wykonawcy z realizacją przedmiotu umowy. </w:t>
      </w:r>
    </w:p>
    <w:p w14:paraId="1B4B4316"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W przypadku braku przedstawiciela Wykonawcy przy dostawie realizowanej przez kuriera Zamawiający deponuje przesyłkę bez jej otwierania. Otwarcie przesyłki nastąpi w obecności przedstawiciela Wykonawcy. W tym przypadku za datę dostawy przedmiotu zamówienia uznaje się dzień, w którym nastąpiło otwarcie przesyłki w obecności przedstawiciela Wykonawcy.</w:t>
      </w:r>
    </w:p>
    <w:p w14:paraId="315973B1"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Do czasu przekazania przesyłki, przesyłka pozostaje własnością Wykonawcy i na nim spoczywają wszelkie ryzyka, a w szczególności: niekompletność, uszkodzenie.</w:t>
      </w:r>
    </w:p>
    <w:p w14:paraId="4FB818D4"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Przesyłka powinna być oznaczona w następujący sposób: nazwa i adres odbiorcy, oznaczenie numeru umowy, asortymentowe zestawienie zawartości przesyłki.</w:t>
      </w:r>
    </w:p>
    <w:p w14:paraId="649D5A73"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Oferowane urządzenia muszą być produkowane jako fabrycznie nowe, zgodne </w:t>
      </w:r>
      <w:r w:rsidRPr="003E5ABC">
        <w:rPr>
          <w:rFonts w:eastAsia="Calibri" w:cs="Arial"/>
          <w:sz w:val="22"/>
          <w:szCs w:val="22"/>
        </w:rPr>
        <w:br/>
        <w:t>z wymogami i atestami jakościowymi oraz normami w zakresie oznakowania wyrobów, wolne od wad technicznych i prawnych.</w:t>
      </w:r>
    </w:p>
    <w:p w14:paraId="03A3DB07" w14:textId="77777777" w:rsidR="003E5ABC" w:rsidRPr="003E5ABC" w:rsidRDefault="003E5ABC" w:rsidP="003E5ABC">
      <w:pPr>
        <w:numPr>
          <w:ilvl w:val="0"/>
          <w:numId w:val="174"/>
        </w:numPr>
        <w:suppressAutoHyphens/>
        <w:spacing w:after="120"/>
        <w:ind w:left="426"/>
        <w:jc w:val="both"/>
        <w:rPr>
          <w:rFonts w:eastAsia="Calibri" w:cs="Arial"/>
          <w:sz w:val="22"/>
          <w:szCs w:val="22"/>
        </w:rPr>
      </w:pPr>
      <w:r w:rsidRPr="003E5ABC">
        <w:rPr>
          <w:rFonts w:eastAsia="Calibri" w:cs="Arial"/>
          <w:sz w:val="22"/>
          <w:szCs w:val="22"/>
        </w:rPr>
        <w:t xml:space="preserve">Urządzenia muszą być dostarczone w oryginalnych opakowaniach oraz posiadać zabezpieczenia pozwalające na prawidłowe przechowywanie oraz bezpieczny transport. </w:t>
      </w:r>
      <w:r w:rsidRPr="003E5ABC">
        <w:rPr>
          <w:rFonts w:eastAsia="Calibri" w:cs="Arial"/>
          <w:sz w:val="22"/>
          <w:szCs w:val="22"/>
        </w:rPr>
        <w:lastRenderedPageBreak/>
        <w:t>Winny posiadać na produkcie oznaczenie producenta umożliwiające jednoznaczną identyfikację producenta, nazwę (typ, symbol) urządzenia.</w:t>
      </w:r>
    </w:p>
    <w:p w14:paraId="40164893"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t>§ 7</w:t>
      </w:r>
    </w:p>
    <w:p w14:paraId="31EB0F9D"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Ogólne warunki gwarancyjne</w:t>
      </w:r>
    </w:p>
    <w:p w14:paraId="21C2B634" w14:textId="77777777" w:rsidR="003E5ABC" w:rsidRPr="003E5ABC" w:rsidRDefault="003E5ABC" w:rsidP="003E5ABC">
      <w:pPr>
        <w:numPr>
          <w:ilvl w:val="0"/>
          <w:numId w:val="163"/>
        </w:numPr>
        <w:spacing w:after="120" w:line="276" w:lineRule="auto"/>
        <w:ind w:left="426" w:hanging="426"/>
        <w:contextualSpacing/>
        <w:jc w:val="both"/>
        <w:rPr>
          <w:rFonts w:cs="Arial"/>
          <w:sz w:val="22"/>
          <w:szCs w:val="22"/>
        </w:rPr>
      </w:pPr>
      <w:r w:rsidRPr="003E5ABC">
        <w:rPr>
          <w:rFonts w:cs="Arial"/>
          <w:sz w:val="22"/>
          <w:szCs w:val="22"/>
        </w:rPr>
        <w:t>Wykonawca udzieli gwarancji na dostarczone urządzenia na okres 24 miesięcy, licząc od daty podpisania przez Zamawiającego protokołu przyjęcia-przekazania.</w:t>
      </w:r>
    </w:p>
    <w:p w14:paraId="45D4BD43" w14:textId="77777777" w:rsidR="003E5ABC" w:rsidRPr="003E5ABC" w:rsidRDefault="003E5ABC" w:rsidP="003E5ABC">
      <w:pPr>
        <w:numPr>
          <w:ilvl w:val="0"/>
          <w:numId w:val="163"/>
        </w:numPr>
        <w:spacing w:after="120"/>
        <w:ind w:left="426" w:hanging="426"/>
        <w:jc w:val="both"/>
        <w:rPr>
          <w:rFonts w:cs="Arial"/>
          <w:sz w:val="22"/>
          <w:szCs w:val="22"/>
        </w:rPr>
      </w:pPr>
      <w:r w:rsidRPr="003E5ABC">
        <w:rPr>
          <w:rFonts w:cs="Arial"/>
          <w:sz w:val="22"/>
          <w:szCs w:val="22"/>
        </w:rPr>
        <w:t>Wymagania w zakresie gwarancji stawiane Wykonawcy:</w:t>
      </w:r>
    </w:p>
    <w:p w14:paraId="0D6D7B0D"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 xml:space="preserve">Wykonawca udziela Zamawiającemu gwarancji, na okres 36 miesięcy  </w:t>
      </w:r>
      <w:r w:rsidRPr="003E5ABC">
        <w:rPr>
          <w:rFonts w:cs="Arial"/>
          <w:sz w:val="22"/>
          <w:szCs w:val="22"/>
        </w:rPr>
        <w:br/>
        <w:t xml:space="preserve">i z tego tytułu oświadcza, że urządzenia są wolne od wad prawnych </w:t>
      </w:r>
      <w:r w:rsidRPr="003E5ABC">
        <w:rPr>
          <w:rFonts w:cs="Arial"/>
          <w:sz w:val="22"/>
          <w:szCs w:val="22"/>
        </w:rPr>
        <w:br/>
        <w:t>i fizycznych;</w:t>
      </w:r>
    </w:p>
    <w:p w14:paraId="3C164EAE"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jeżeli w okresie obowiązywania gwarancji ujawnione zostaną jakiekolwiek wady fizyczne lub prawne w przedmiocie umowy, Wykonawca niezwłocznie je usunie, na własny koszt i ryzyko;</w:t>
      </w:r>
    </w:p>
    <w:p w14:paraId="3ED54273"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w razie wystąpienia wady przedmiotu umowy, Zamawiający zawiadamia Wykonawcę bezpośrednio, lub za pośrednictwem reprezentującej go jednostki resortu obrony narodowej użytkującej wyroby objęte gwarancją, zwanej dalej „użytkownikiem”, 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w:t>
      </w:r>
    </w:p>
    <w:p w14:paraId="16631C6F"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Wykonawca jest zobowiązany do usunięcia wad przedmiotu umowy lub do dostarczenia wyrobów wolnych od wad, jeżeli wady te ujawnią się w okresie gwarancji. Przepisu art. 561 § 3 k.c. nie stosuje się. Wykonawca zobowiązany jest w przypadku naprawy sprzętu poza miejscem eksploatacji przetransportować sprzęt od i do użytkownika na swój koszt i ryzyko;</w:t>
      </w:r>
    </w:p>
    <w:p w14:paraId="73467BF4"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jeżeli w wykonaniu swoich obowiązków Wykonawca dostarczył Zamawiającemu zamiast wyrobów wadliwych takie same wyroby nowe – wolne od wad, termin gwarancji biegnie na nowo od chwili ich dostarczenia, wg zasad określonych w umowie. W związku z realizacją roszczeń z tytułu gwarancji. Zamawiający nie ponosi wobec Wykonawcy żadnych dodatkowych kosztów;</w:t>
      </w:r>
    </w:p>
    <w:p w14:paraId="720E313B"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Zamawiający może skorzystać z uprawnień z tytułu gwarancji za wady fizyczne wyrobów niezależnie od uprawnień wynikających z rękojmi;</w:t>
      </w:r>
    </w:p>
    <w:p w14:paraId="25838C5C"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utrata roszczeń z tytułu wad fizycznych nie następuje mimo upływu terminu gwarancji jeżeli Wykonawca wadę podstępnie zataił;</w:t>
      </w:r>
    </w:p>
    <w:p w14:paraId="42AC7CDD" w14:textId="77777777" w:rsidR="003E5ABC" w:rsidRPr="003E5ABC" w:rsidRDefault="003E5ABC" w:rsidP="003E5ABC">
      <w:pPr>
        <w:numPr>
          <w:ilvl w:val="0"/>
          <w:numId w:val="169"/>
        </w:numPr>
        <w:spacing w:after="120"/>
        <w:jc w:val="both"/>
        <w:rPr>
          <w:rFonts w:cs="Arial"/>
          <w:sz w:val="22"/>
          <w:szCs w:val="22"/>
        </w:rPr>
      </w:pPr>
      <w:r w:rsidRPr="003E5ABC">
        <w:rPr>
          <w:rFonts w:cs="Arial"/>
          <w:sz w:val="22"/>
          <w:szCs w:val="22"/>
        </w:rPr>
        <w:t xml:space="preserve">w przypadku stwierdzenia w okresie gwarancji wad fizycznych </w:t>
      </w:r>
      <w:r w:rsidRPr="003E5ABC">
        <w:rPr>
          <w:rFonts w:cs="Arial"/>
          <w:sz w:val="22"/>
          <w:szCs w:val="22"/>
        </w:rPr>
        <w:br/>
        <w:t>w dostarczonym Sprzęcie Wykonawca:</w:t>
      </w:r>
    </w:p>
    <w:p w14:paraId="6E3F0326" w14:textId="77777777" w:rsidR="003E5ABC" w:rsidRPr="003E5ABC" w:rsidRDefault="003E5ABC" w:rsidP="003E5ABC">
      <w:pPr>
        <w:numPr>
          <w:ilvl w:val="0"/>
          <w:numId w:val="170"/>
        </w:numPr>
        <w:spacing w:after="120" w:line="276" w:lineRule="auto"/>
        <w:ind w:left="1134" w:hanging="283"/>
        <w:contextualSpacing/>
        <w:jc w:val="both"/>
        <w:rPr>
          <w:rFonts w:eastAsia="Calibri" w:cs="Arial"/>
          <w:sz w:val="22"/>
          <w:szCs w:val="22"/>
        </w:rPr>
      </w:pPr>
      <w:r w:rsidRPr="003E5ABC">
        <w:rPr>
          <w:rFonts w:eastAsia="Calibri" w:cs="Arial"/>
          <w:sz w:val="22"/>
          <w:szCs w:val="22"/>
        </w:rPr>
        <w:t>rozpatrzy „Protokół reklamacji” w ciągu 5 dni licząc od daty jego   otrzymania,</w:t>
      </w:r>
    </w:p>
    <w:p w14:paraId="0268B2FB" w14:textId="77777777" w:rsidR="003E5ABC" w:rsidRPr="003E5ABC" w:rsidRDefault="003E5ABC" w:rsidP="003E5ABC">
      <w:pPr>
        <w:numPr>
          <w:ilvl w:val="0"/>
          <w:numId w:val="170"/>
        </w:numPr>
        <w:spacing w:after="120"/>
        <w:ind w:left="1134" w:hanging="283"/>
        <w:jc w:val="both"/>
        <w:rPr>
          <w:rFonts w:cs="Arial"/>
          <w:sz w:val="22"/>
          <w:szCs w:val="22"/>
        </w:rPr>
      </w:pPr>
      <w:r w:rsidRPr="003E5ABC">
        <w:rPr>
          <w:rFonts w:cs="Arial"/>
          <w:sz w:val="22"/>
          <w:szCs w:val="22"/>
        </w:rPr>
        <w:t>usprawni wadliwe wyroby w terminie do 30 dni licząc od daty otrzymania „Protokołu reklamacji” i na czas naprawy dostarczy użytkownikowi sprzęt zastępczy o parametrach nie gorszych niż sprzęt naprawiany:</w:t>
      </w:r>
    </w:p>
    <w:p w14:paraId="05A70980" w14:textId="77777777" w:rsidR="003E5ABC" w:rsidRPr="003E5ABC" w:rsidRDefault="003E5ABC" w:rsidP="003E5ABC">
      <w:pPr>
        <w:numPr>
          <w:ilvl w:val="0"/>
          <w:numId w:val="171"/>
        </w:numPr>
        <w:spacing w:after="120"/>
        <w:ind w:left="1559" w:hanging="357"/>
        <w:jc w:val="both"/>
        <w:rPr>
          <w:rFonts w:cs="Arial"/>
          <w:sz w:val="22"/>
          <w:szCs w:val="22"/>
        </w:rPr>
      </w:pPr>
      <w:r w:rsidRPr="003E5ABC">
        <w:rPr>
          <w:rFonts w:cs="Arial"/>
          <w:sz w:val="22"/>
          <w:szCs w:val="22"/>
        </w:rPr>
        <w:t xml:space="preserve">usunie wady w Sprzęcie w miejscu, w którym zostały one ujawnione lub na własny koszt dostarczy Sprzęt do swojej siedziby lub do serwisu </w:t>
      </w:r>
      <w:r w:rsidRPr="003E5ABC">
        <w:rPr>
          <w:rFonts w:cs="Arial"/>
          <w:sz w:val="22"/>
          <w:szCs w:val="22"/>
        </w:rPr>
        <w:br/>
        <w:t>w celu jego usprawnienia,</w:t>
      </w:r>
    </w:p>
    <w:p w14:paraId="74241D76" w14:textId="77777777" w:rsidR="003E5ABC" w:rsidRPr="003E5ABC" w:rsidRDefault="003E5ABC" w:rsidP="003E5ABC">
      <w:pPr>
        <w:numPr>
          <w:ilvl w:val="0"/>
          <w:numId w:val="171"/>
        </w:numPr>
        <w:spacing w:after="120"/>
        <w:ind w:left="1559" w:hanging="357"/>
        <w:jc w:val="both"/>
        <w:rPr>
          <w:rFonts w:cs="Arial"/>
          <w:sz w:val="22"/>
          <w:szCs w:val="22"/>
        </w:rPr>
      </w:pPr>
      <w:r w:rsidRPr="003E5ABC">
        <w:rPr>
          <w:rFonts w:cs="Arial"/>
          <w:sz w:val="22"/>
          <w:szCs w:val="22"/>
        </w:rPr>
        <w:t>wyroby wolne od wad dostarczy na własny koszt do użytkownika;</w:t>
      </w:r>
    </w:p>
    <w:p w14:paraId="288B1DE9" w14:textId="77777777" w:rsidR="003E5ABC" w:rsidRPr="003E5ABC" w:rsidRDefault="003E5ABC" w:rsidP="003E5ABC">
      <w:pPr>
        <w:numPr>
          <w:ilvl w:val="0"/>
          <w:numId w:val="170"/>
        </w:numPr>
        <w:spacing w:after="120"/>
        <w:ind w:left="1134" w:hanging="283"/>
        <w:jc w:val="both"/>
        <w:rPr>
          <w:rFonts w:cs="Arial"/>
          <w:sz w:val="22"/>
          <w:szCs w:val="22"/>
        </w:rPr>
      </w:pPr>
      <w:r w:rsidRPr="003E5ABC">
        <w:rPr>
          <w:rFonts w:cs="Arial"/>
          <w:sz w:val="22"/>
          <w:szCs w:val="22"/>
        </w:rPr>
        <w:t>przedłuży termin gwarancji o czas, w ciągu którego wskutek wad wyrobu objętego gwarancją użytkownik nie mógł z niego korzystać;</w:t>
      </w:r>
    </w:p>
    <w:p w14:paraId="7C074D7B" w14:textId="77777777" w:rsidR="003E5ABC" w:rsidRPr="003E5ABC" w:rsidRDefault="003E5ABC" w:rsidP="003E5ABC">
      <w:pPr>
        <w:numPr>
          <w:ilvl w:val="0"/>
          <w:numId w:val="170"/>
        </w:numPr>
        <w:spacing w:after="120"/>
        <w:ind w:left="1134" w:hanging="283"/>
        <w:jc w:val="both"/>
        <w:rPr>
          <w:rFonts w:cs="Arial"/>
          <w:sz w:val="22"/>
          <w:szCs w:val="22"/>
        </w:rPr>
      </w:pPr>
      <w:r w:rsidRPr="003E5ABC">
        <w:rPr>
          <w:rFonts w:cs="Arial"/>
          <w:sz w:val="22"/>
          <w:szCs w:val="22"/>
        </w:rPr>
        <w:lastRenderedPageBreak/>
        <w:t>wymieni wadliwy wyrób na nowy w terminie 5 dni licząc od upływu terminu określonego w ust. 8 lit. b;</w:t>
      </w:r>
    </w:p>
    <w:p w14:paraId="3F345FB8" w14:textId="77777777" w:rsidR="003E5ABC" w:rsidRPr="003E5ABC" w:rsidRDefault="003E5ABC" w:rsidP="003E5ABC">
      <w:pPr>
        <w:numPr>
          <w:ilvl w:val="0"/>
          <w:numId w:val="170"/>
        </w:numPr>
        <w:spacing w:after="120"/>
        <w:ind w:left="1134"/>
        <w:jc w:val="both"/>
        <w:rPr>
          <w:rFonts w:cs="Arial"/>
          <w:sz w:val="22"/>
          <w:szCs w:val="22"/>
        </w:rPr>
      </w:pPr>
      <w:r w:rsidRPr="003E5ABC">
        <w:rPr>
          <w:rFonts w:cs="Arial"/>
          <w:sz w:val="22"/>
          <w:szCs w:val="22"/>
        </w:rPr>
        <w:t xml:space="preserve">ponosi odpowiedzialność z tytułu przypadkowej utraty lub uszkodzenia Sprzętu </w:t>
      </w:r>
      <w:r w:rsidRPr="003E5ABC">
        <w:rPr>
          <w:rFonts w:cs="Arial"/>
          <w:sz w:val="22"/>
          <w:szCs w:val="22"/>
        </w:rPr>
        <w:br/>
        <w:t>w czasie od przyjęcia go do naprawy i do czasu przekazania sprawnego użytkownikowi w miejscu eksploatacji;</w:t>
      </w:r>
    </w:p>
    <w:p w14:paraId="5748EF62" w14:textId="77777777" w:rsidR="003E5ABC" w:rsidRPr="003E5ABC" w:rsidRDefault="003E5ABC" w:rsidP="003E5ABC">
      <w:pPr>
        <w:numPr>
          <w:ilvl w:val="0"/>
          <w:numId w:val="170"/>
        </w:numPr>
        <w:suppressAutoHyphens/>
        <w:spacing w:after="120"/>
        <w:ind w:left="1134" w:hanging="357"/>
        <w:jc w:val="both"/>
        <w:rPr>
          <w:rFonts w:cs="Arial"/>
          <w:sz w:val="22"/>
          <w:szCs w:val="22"/>
        </w:rPr>
      </w:pPr>
      <w:r w:rsidRPr="003E5ABC">
        <w:rPr>
          <w:rFonts w:cs="Arial"/>
          <w:sz w:val="22"/>
          <w:szCs w:val="22"/>
        </w:rPr>
        <w:t xml:space="preserve">zwróci Zamawiającemu, w terminie 7 dni od skierowania pisemnego wezwania przez Zamawiającego, równowartość wadliwych egzemplarzy Sprzętu zgodnie </w:t>
      </w:r>
      <w:r w:rsidRPr="003E5ABC">
        <w:rPr>
          <w:rFonts w:cs="Arial"/>
          <w:sz w:val="22"/>
          <w:szCs w:val="22"/>
        </w:rPr>
        <w:br/>
        <w:t>z cenami zakupu, jeżeli nie wykona zobowiązań wynikających z ust. 8 lit. b) lub d).</w:t>
      </w:r>
    </w:p>
    <w:p w14:paraId="24145EC4" w14:textId="77777777" w:rsidR="003E5ABC" w:rsidRPr="003E5ABC" w:rsidRDefault="003E5ABC" w:rsidP="003E5ABC">
      <w:pPr>
        <w:suppressAutoHyphens/>
        <w:spacing w:after="120"/>
        <w:jc w:val="center"/>
        <w:rPr>
          <w:rFonts w:eastAsia="Calibri" w:cs="Arial"/>
          <w:b/>
          <w:bCs/>
          <w:sz w:val="22"/>
          <w:szCs w:val="22"/>
        </w:rPr>
      </w:pPr>
      <w:r w:rsidRPr="003E5ABC">
        <w:rPr>
          <w:rFonts w:eastAsia="Calibri" w:cs="Arial"/>
          <w:b/>
          <w:bCs/>
          <w:sz w:val="22"/>
          <w:szCs w:val="22"/>
        </w:rPr>
        <w:t>§ 8</w:t>
      </w:r>
      <w:r w:rsidRPr="003E5ABC">
        <w:rPr>
          <w:rFonts w:eastAsia="Calibri" w:cs="Arial"/>
          <w:sz w:val="22"/>
          <w:szCs w:val="22"/>
        </w:rPr>
        <w:br/>
      </w:r>
      <w:r w:rsidRPr="003E5ABC">
        <w:rPr>
          <w:rFonts w:eastAsia="Calibri" w:cs="Arial"/>
          <w:b/>
          <w:bCs/>
          <w:sz w:val="22"/>
          <w:szCs w:val="22"/>
        </w:rPr>
        <w:t>Kary umowne</w:t>
      </w:r>
    </w:p>
    <w:p w14:paraId="3C8448B7" w14:textId="77777777" w:rsidR="003E5ABC" w:rsidRPr="003E5ABC" w:rsidRDefault="003E5ABC" w:rsidP="003E5ABC">
      <w:pPr>
        <w:numPr>
          <w:ilvl w:val="0"/>
          <w:numId w:val="164"/>
        </w:numPr>
        <w:suppressAutoHyphens/>
        <w:spacing w:after="120"/>
        <w:ind w:left="284" w:hanging="284"/>
        <w:jc w:val="both"/>
        <w:rPr>
          <w:rFonts w:eastAsia="Calibri" w:cs="Arial"/>
          <w:sz w:val="22"/>
          <w:szCs w:val="22"/>
        </w:rPr>
      </w:pPr>
      <w:r w:rsidRPr="003E5ABC">
        <w:rPr>
          <w:rFonts w:eastAsia="Calibri" w:cs="Arial"/>
          <w:sz w:val="22"/>
          <w:szCs w:val="22"/>
        </w:rPr>
        <w:t>Wykonawca zapłaci Zamawiającemu następujące kary umowne:</w:t>
      </w:r>
    </w:p>
    <w:p w14:paraId="39E66135" w14:textId="77777777" w:rsidR="003E5ABC" w:rsidRPr="003E5ABC" w:rsidRDefault="003E5ABC" w:rsidP="003E5ABC">
      <w:pPr>
        <w:numPr>
          <w:ilvl w:val="0"/>
          <w:numId w:val="165"/>
        </w:numPr>
        <w:suppressAutoHyphens/>
        <w:spacing w:after="120"/>
        <w:ind w:left="709" w:hanging="357"/>
        <w:jc w:val="both"/>
        <w:rPr>
          <w:rFonts w:eastAsia="Calibri" w:cs="Arial"/>
          <w:sz w:val="22"/>
          <w:szCs w:val="22"/>
        </w:rPr>
      </w:pPr>
      <w:r w:rsidRPr="003E5ABC">
        <w:rPr>
          <w:rFonts w:eastAsia="Calibri" w:cs="Arial"/>
          <w:spacing w:val="-4"/>
          <w:sz w:val="22"/>
          <w:szCs w:val="22"/>
        </w:rPr>
        <w:t>w razie odstąpienia od umowy w całości lub w części niezrealizowanej z przyczyn leżących po stronie Wykonawcy (w tym z powodu istnienia wad w dostarczanym przedmiocie umowy), w wysokości</w:t>
      </w:r>
      <w:r w:rsidRPr="003E5ABC">
        <w:rPr>
          <w:rFonts w:eastAsia="Calibri" w:cs="Arial"/>
          <w:sz w:val="22"/>
          <w:szCs w:val="22"/>
        </w:rPr>
        <w:t xml:space="preserve"> 20% wynagrodzenia (z VAT) należnego odpowiednio za realizację całości zamówienia  określonego w § 2 ust. 1 lub jego niezrealizowanej części);</w:t>
      </w:r>
    </w:p>
    <w:p w14:paraId="562C0818" w14:textId="77777777" w:rsidR="003E5ABC" w:rsidRPr="003E5ABC" w:rsidRDefault="003E5ABC" w:rsidP="003E5ABC">
      <w:pPr>
        <w:numPr>
          <w:ilvl w:val="0"/>
          <w:numId w:val="165"/>
        </w:numPr>
        <w:suppressAutoHyphens/>
        <w:spacing w:after="120"/>
        <w:ind w:left="709" w:hanging="357"/>
        <w:jc w:val="both"/>
        <w:rPr>
          <w:rFonts w:eastAsia="Calibri" w:cs="Arial"/>
          <w:sz w:val="22"/>
          <w:szCs w:val="22"/>
        </w:rPr>
      </w:pPr>
      <w:r w:rsidRPr="003E5ABC">
        <w:rPr>
          <w:rFonts w:eastAsia="Calibri" w:cs="Arial"/>
          <w:sz w:val="22"/>
          <w:szCs w:val="22"/>
        </w:rPr>
        <w:t xml:space="preserve">za zwłokę w wykonaniu dostawy w stosunku do terminu, o którym mowa w § 3 ust. 4  - w wysokości 0,1% wynagrodzenia (z VAT) określonego w § 2 ust. 1 za każdy rozpoczęty dzień zwłoki – w przypadku zwłoki dotyczącej całości przedmiotu zamówienia lub w wysokości 0,2% wynagrodzenia dotyczącego wartości części zamówienia niedostarczonego w terminie za każdy rozpoczęty dzień zwłoki – </w:t>
      </w:r>
      <w:r w:rsidRPr="003E5ABC">
        <w:rPr>
          <w:rFonts w:eastAsia="Calibri" w:cs="Arial"/>
          <w:sz w:val="22"/>
          <w:szCs w:val="22"/>
        </w:rPr>
        <w:br/>
        <w:t>w przypadku zwłoki dotyczącej części przedmiotu zamówienia;</w:t>
      </w:r>
    </w:p>
    <w:p w14:paraId="723F5263" w14:textId="77777777" w:rsidR="003E5ABC" w:rsidRPr="003E5ABC" w:rsidRDefault="003E5ABC" w:rsidP="003E5ABC">
      <w:pPr>
        <w:numPr>
          <w:ilvl w:val="0"/>
          <w:numId w:val="165"/>
        </w:numPr>
        <w:suppressAutoHyphens/>
        <w:spacing w:after="120"/>
        <w:ind w:left="709"/>
        <w:jc w:val="both"/>
        <w:rPr>
          <w:rFonts w:eastAsia="Calibri" w:cs="Arial"/>
          <w:sz w:val="22"/>
          <w:szCs w:val="22"/>
        </w:rPr>
      </w:pPr>
      <w:r w:rsidRPr="003E5ABC">
        <w:rPr>
          <w:rFonts w:eastAsia="Calibri" w:cs="Arial"/>
          <w:sz w:val="22"/>
          <w:szCs w:val="22"/>
        </w:rPr>
        <w:t xml:space="preserve">w przypadku niedotrzymania przez Wykonawcę terminu określonego w § 3 ust. 5 </w:t>
      </w:r>
      <w:r w:rsidRPr="003E5ABC">
        <w:rPr>
          <w:rFonts w:eastAsia="Calibri" w:cs="Arial"/>
          <w:sz w:val="22"/>
          <w:szCs w:val="22"/>
        </w:rPr>
        <w:br/>
        <w:t>- w wysokości 50,00 zł (słownie: pięćdziesiąt złotych 00/100), za każdy rozpoczęty dzień zwłoki;</w:t>
      </w:r>
    </w:p>
    <w:p w14:paraId="02489FB9" w14:textId="77777777" w:rsidR="003E5ABC" w:rsidRPr="003E5ABC" w:rsidRDefault="003E5ABC" w:rsidP="003E5ABC">
      <w:pPr>
        <w:numPr>
          <w:ilvl w:val="0"/>
          <w:numId w:val="165"/>
        </w:numPr>
        <w:suppressAutoHyphens/>
        <w:spacing w:after="120"/>
        <w:ind w:left="709" w:hanging="357"/>
        <w:jc w:val="both"/>
        <w:rPr>
          <w:rFonts w:eastAsia="Calibri" w:cs="Arial"/>
          <w:sz w:val="22"/>
          <w:szCs w:val="22"/>
        </w:rPr>
      </w:pPr>
      <w:r w:rsidRPr="003E5ABC">
        <w:rPr>
          <w:rFonts w:eastAsia="Calibri" w:cs="Arial"/>
          <w:sz w:val="22"/>
          <w:szCs w:val="22"/>
        </w:rPr>
        <w:t xml:space="preserve">za zwłokę w przesłaniu </w:t>
      </w:r>
      <w:r w:rsidRPr="003E5ABC">
        <w:rPr>
          <w:rFonts w:eastAsia="Arial Unicode MS" w:cs="Arial"/>
          <w:sz w:val="22"/>
          <w:szCs w:val="22"/>
        </w:rPr>
        <w:t>uzupełnionej Karty Wyrobu</w:t>
      </w:r>
      <w:r w:rsidRPr="003E5ABC">
        <w:rPr>
          <w:rFonts w:eastAsia="Calibri" w:cs="Arial"/>
          <w:sz w:val="22"/>
          <w:szCs w:val="22"/>
        </w:rPr>
        <w:t xml:space="preserve"> w terminie określonym </w:t>
      </w:r>
      <w:r w:rsidRPr="003E5ABC">
        <w:rPr>
          <w:rFonts w:eastAsia="Calibri" w:cs="Arial"/>
          <w:sz w:val="22"/>
          <w:szCs w:val="22"/>
        </w:rPr>
        <w:br/>
        <w:t xml:space="preserve">w </w:t>
      </w:r>
      <w:r w:rsidRPr="003E5ABC">
        <w:rPr>
          <w:rFonts w:eastAsia="Calibri" w:cs="Arial"/>
          <w:bCs/>
          <w:sz w:val="22"/>
          <w:szCs w:val="22"/>
        </w:rPr>
        <w:t>§ 3 ust. 6</w:t>
      </w:r>
      <w:r w:rsidRPr="003E5ABC">
        <w:rPr>
          <w:rFonts w:eastAsia="Calibri" w:cs="Arial"/>
          <w:sz w:val="22"/>
          <w:szCs w:val="22"/>
        </w:rPr>
        <w:t xml:space="preserve"> - w wysokości 100,00 zł (słownie: sto złotych), za każdy rozpoczęty dzień zwłoki;</w:t>
      </w:r>
    </w:p>
    <w:p w14:paraId="37242425" w14:textId="77777777" w:rsidR="003E5ABC" w:rsidRPr="003E5ABC" w:rsidRDefault="003E5ABC" w:rsidP="003E5ABC">
      <w:pPr>
        <w:numPr>
          <w:ilvl w:val="0"/>
          <w:numId w:val="165"/>
        </w:numPr>
        <w:suppressAutoHyphens/>
        <w:spacing w:after="120"/>
        <w:ind w:left="709" w:hanging="425"/>
        <w:jc w:val="both"/>
        <w:rPr>
          <w:rFonts w:eastAsia="Calibri" w:cs="Arial"/>
          <w:sz w:val="22"/>
          <w:szCs w:val="22"/>
        </w:rPr>
      </w:pPr>
      <w:r w:rsidRPr="003E5ABC">
        <w:rPr>
          <w:rFonts w:cs="Arial"/>
          <w:sz w:val="22"/>
          <w:szCs w:val="22"/>
        </w:rPr>
        <w:t xml:space="preserve">za zwłokę w realizacji uprawnień wynikających z gwarancji terminach, o których </w:t>
      </w:r>
      <w:r w:rsidRPr="003E5ABC">
        <w:rPr>
          <w:rFonts w:eastAsia="Calibri" w:cs="Arial"/>
          <w:spacing w:val="-4"/>
          <w:sz w:val="22"/>
          <w:szCs w:val="22"/>
        </w:rPr>
        <w:t xml:space="preserve">w § 7 ust.  2 pkt 8 - w wysokości 0,1% </w:t>
      </w:r>
      <w:r w:rsidRPr="003E5ABC">
        <w:rPr>
          <w:rFonts w:eastAsia="Calibri" w:cs="Arial"/>
          <w:sz w:val="22"/>
          <w:szCs w:val="22"/>
        </w:rPr>
        <w:t xml:space="preserve">wynagrodzenia (z VAT) określonego w § 2 ust. 1 </w:t>
      </w:r>
      <w:r w:rsidRPr="003E5ABC">
        <w:rPr>
          <w:rFonts w:eastAsia="Calibri" w:cs="Arial"/>
          <w:spacing w:val="-4"/>
          <w:sz w:val="22"/>
          <w:szCs w:val="22"/>
        </w:rPr>
        <w:t>za każdy rozpoczęty dzień zwłoki</w:t>
      </w:r>
      <w:r w:rsidRPr="003E5ABC">
        <w:rPr>
          <w:rFonts w:eastAsia="Calibri" w:cs="Arial"/>
          <w:sz w:val="22"/>
          <w:szCs w:val="22"/>
        </w:rPr>
        <w:t>;</w:t>
      </w:r>
    </w:p>
    <w:p w14:paraId="008B722B" w14:textId="77777777" w:rsidR="003E5ABC" w:rsidRPr="003E5ABC" w:rsidRDefault="003E5ABC" w:rsidP="003E5ABC">
      <w:pPr>
        <w:numPr>
          <w:ilvl w:val="0"/>
          <w:numId w:val="165"/>
        </w:numPr>
        <w:suppressAutoHyphens/>
        <w:spacing w:after="120"/>
        <w:ind w:left="709" w:hanging="425"/>
        <w:jc w:val="both"/>
        <w:rPr>
          <w:rFonts w:eastAsia="Calibri" w:cs="Arial"/>
          <w:sz w:val="22"/>
          <w:szCs w:val="22"/>
        </w:rPr>
      </w:pPr>
      <w:r w:rsidRPr="003E5ABC">
        <w:rPr>
          <w:rFonts w:eastAsia="Calibri" w:cs="Arial"/>
          <w:sz w:val="22"/>
          <w:szCs w:val="22"/>
        </w:rPr>
        <w:t>w przypadku niewykonania zobowiązania wynikającego z § 12 w wysokości 5 000,00 zł (słownie: pięć tysięcy złotych) za każdy przypadek naruszenia.</w:t>
      </w:r>
    </w:p>
    <w:p w14:paraId="00A7941F"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r w:rsidRPr="003E5ABC">
        <w:rPr>
          <w:rFonts w:eastAsia="Calibri" w:cs="Arial"/>
          <w:spacing w:val="-6"/>
          <w:sz w:val="22"/>
          <w:szCs w:val="22"/>
        </w:rPr>
        <w:t>W przypadku zaistnienia okoliczności, o których mowa w ust. 1, Wykonawca wyraża zgodę</w:t>
      </w:r>
      <w:r w:rsidRPr="003E5ABC">
        <w:rPr>
          <w:rFonts w:eastAsia="Calibri" w:cs="Arial"/>
          <w:sz w:val="22"/>
          <w:szCs w:val="22"/>
        </w:rPr>
        <w:t xml:space="preserve"> na potrącenie przez Zamawiającego niewymagalnych kar umownych z przysługującego Wykonawcy wynagrodzenia umownego, zabezpieczenia należytego </w:t>
      </w:r>
      <w:r w:rsidRPr="003E5ABC">
        <w:rPr>
          <w:rFonts w:eastAsia="Calibri" w:cs="Arial"/>
          <w:spacing w:val="-8"/>
          <w:sz w:val="22"/>
          <w:szCs w:val="22"/>
        </w:rPr>
        <w:t>wykonania umowy lub innych wierzytelności przysługujących Wykonawcy od Zamawiającego.</w:t>
      </w:r>
      <w:r w:rsidRPr="003E5ABC">
        <w:rPr>
          <w:rFonts w:eastAsia="Calibri" w:cs="Arial"/>
          <w:sz w:val="22"/>
          <w:szCs w:val="22"/>
        </w:rPr>
        <w:t xml:space="preserve"> </w:t>
      </w:r>
    </w:p>
    <w:p w14:paraId="37EA1B17"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bookmarkStart w:id="5" w:name="_Hlk99542106"/>
      <w:r w:rsidRPr="003E5ABC">
        <w:rPr>
          <w:rFonts w:eastAsia="Calibri" w:cs="Arial"/>
          <w:sz w:val="22"/>
          <w:szCs w:val="22"/>
        </w:rPr>
        <w:t xml:space="preserve">Kary umowne płatne będą w terminie 14 dni od daty otrzymania przez Wykonawcę noty obciążeniowej.  </w:t>
      </w:r>
    </w:p>
    <w:p w14:paraId="2B1E1EAE"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r w:rsidRPr="003E5ABC">
        <w:rPr>
          <w:rFonts w:eastAsia="Calibri" w:cs="Arial"/>
          <w:sz w:val="22"/>
          <w:szCs w:val="22"/>
        </w:rPr>
        <w:t xml:space="preserve">Zamawiający ma prawo samodzielnego dokonania potrąceń należności wynikających </w:t>
      </w:r>
      <w:r w:rsidRPr="003E5ABC">
        <w:rPr>
          <w:rFonts w:eastAsia="Calibri" w:cs="Arial"/>
          <w:sz w:val="22"/>
          <w:szCs w:val="22"/>
        </w:rPr>
        <w:br/>
        <w:t>z kar umownych z faktury wystawionej przez Wykonawcę oraz innych wierzytelności.</w:t>
      </w:r>
      <w:bookmarkEnd w:id="5"/>
    </w:p>
    <w:p w14:paraId="3D8BB1DB"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r w:rsidRPr="003E5ABC">
        <w:rPr>
          <w:rFonts w:eastAsia="Calibri" w:cs="Arial"/>
          <w:sz w:val="22"/>
          <w:szCs w:val="22"/>
        </w:rPr>
        <w:t>Kary umowne wskazane w niniejszej umowie, mogą być dochodzone z każdego tytułu odrębnie i mogą się kumulować.</w:t>
      </w:r>
    </w:p>
    <w:p w14:paraId="333304B0"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r w:rsidRPr="003E5ABC">
        <w:rPr>
          <w:rFonts w:eastAsia="Calibri" w:cs="Arial"/>
          <w:sz w:val="22"/>
          <w:szCs w:val="22"/>
          <w:shd w:val="clear" w:color="auto" w:fill="FFFFFF"/>
        </w:rPr>
        <w:t>Łączna suma naliczonych kar umownych nie przekroczy 20% ceny brutto przedmiotu Umowy, z zastrzeżeniem, że jeżeli została naliczona kara umowna za odstąpienie od Umowy z przyczyn leżących po stronie wykonawcy, to łączna suma kar nie przekroczy 30% ceny brutto Umowy</w:t>
      </w:r>
      <w:r w:rsidRPr="003E5ABC">
        <w:rPr>
          <w:rFonts w:eastAsia="Calibri" w:cs="Arial"/>
          <w:sz w:val="22"/>
          <w:szCs w:val="22"/>
        </w:rPr>
        <w:t>.</w:t>
      </w:r>
    </w:p>
    <w:p w14:paraId="47479D84"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r w:rsidRPr="003E5ABC">
        <w:rPr>
          <w:rFonts w:eastAsia="Calibri" w:cs="Arial"/>
          <w:sz w:val="22"/>
          <w:szCs w:val="22"/>
        </w:rPr>
        <w:lastRenderedPageBreak/>
        <w:t>W przypadku gdy szkoda spowodowana niewykonaniem obowiązków wynikających z niniejszej umowy przekracza wysokość kar umownych, Zamawiający może niezależnie od kar umownych dochodzić odszkodowania na zasadach ogólnych kodeksu cywilnego.</w:t>
      </w:r>
    </w:p>
    <w:p w14:paraId="2172B908" w14:textId="77777777" w:rsidR="003E5ABC" w:rsidRPr="003E5ABC" w:rsidRDefault="003E5ABC" w:rsidP="003E5ABC">
      <w:pPr>
        <w:numPr>
          <w:ilvl w:val="0"/>
          <w:numId w:val="166"/>
        </w:numPr>
        <w:autoSpaceDE w:val="0"/>
        <w:autoSpaceDN w:val="0"/>
        <w:adjustRightInd w:val="0"/>
        <w:spacing w:after="120"/>
        <w:ind w:left="425" w:hanging="425"/>
        <w:jc w:val="both"/>
        <w:rPr>
          <w:rFonts w:eastAsia="Calibri" w:cs="Arial"/>
          <w:sz w:val="22"/>
          <w:szCs w:val="22"/>
        </w:rPr>
      </w:pPr>
      <w:r w:rsidRPr="003E5ABC">
        <w:rPr>
          <w:rFonts w:eastAsia="Calibri" w:cs="Arial"/>
          <w:sz w:val="22"/>
          <w:szCs w:val="22"/>
        </w:rPr>
        <w:t xml:space="preserve">W przypadku, gdy zamówienie udzielono wykonawcom wspólnie ubiegającym się </w:t>
      </w:r>
      <w:r w:rsidRPr="003E5ABC">
        <w:rPr>
          <w:rFonts w:eastAsia="Calibri" w:cs="Arial"/>
          <w:sz w:val="22"/>
          <w:szCs w:val="22"/>
        </w:rPr>
        <w:br/>
        <w:t xml:space="preserve">o udzielenie zamówienia, ponoszą oni solidarną odpowiedzialność za wykonanie umowy. </w:t>
      </w:r>
    </w:p>
    <w:p w14:paraId="493126D9" w14:textId="77777777" w:rsidR="003E5ABC" w:rsidRPr="003E5ABC" w:rsidRDefault="003E5ABC" w:rsidP="003E5ABC">
      <w:pPr>
        <w:tabs>
          <w:tab w:val="left" w:pos="284"/>
        </w:tabs>
        <w:suppressAutoHyphens/>
        <w:jc w:val="center"/>
        <w:rPr>
          <w:rFonts w:eastAsia="Calibri" w:cs="Arial"/>
          <w:sz w:val="22"/>
          <w:szCs w:val="22"/>
        </w:rPr>
      </w:pPr>
      <w:r w:rsidRPr="003E5ABC">
        <w:rPr>
          <w:rFonts w:eastAsia="Calibri" w:cs="Arial"/>
          <w:b/>
          <w:bCs/>
          <w:sz w:val="22"/>
          <w:szCs w:val="22"/>
        </w:rPr>
        <w:t>§ 9</w:t>
      </w:r>
    </w:p>
    <w:p w14:paraId="7DAC1C7C"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Odstąpienie od umowy</w:t>
      </w:r>
    </w:p>
    <w:p w14:paraId="4ECDB017"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 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43E943B0" w14:textId="77777777" w:rsidR="003E5ABC" w:rsidRPr="003E5ABC" w:rsidRDefault="003E5ABC" w:rsidP="003E5ABC">
      <w:pPr>
        <w:numPr>
          <w:ilvl w:val="0"/>
          <w:numId w:val="142"/>
        </w:numPr>
        <w:spacing w:after="120"/>
        <w:ind w:left="851" w:hanging="284"/>
        <w:jc w:val="both"/>
        <w:rPr>
          <w:rFonts w:cs="Arial"/>
          <w:sz w:val="22"/>
          <w:szCs w:val="22"/>
        </w:rPr>
      </w:pPr>
      <w:r w:rsidRPr="003E5ABC">
        <w:rPr>
          <w:rFonts w:cs="Arial"/>
          <w:sz w:val="22"/>
          <w:szCs w:val="22"/>
        </w:rPr>
        <w:t>Wykonawca nie przystąpił do realizacji dostawy bez uzasadnionych przyczyn lub nie kontynuuje jej pomimo wezwania Zamawiającego złożonego na piśmie;</w:t>
      </w:r>
    </w:p>
    <w:p w14:paraId="66D68EE7" w14:textId="77777777" w:rsidR="003E5ABC" w:rsidRPr="003E5ABC" w:rsidRDefault="003E5ABC" w:rsidP="003E5ABC">
      <w:pPr>
        <w:numPr>
          <w:ilvl w:val="0"/>
          <w:numId w:val="142"/>
        </w:numPr>
        <w:spacing w:after="120"/>
        <w:ind w:left="851" w:hanging="284"/>
        <w:jc w:val="both"/>
        <w:rPr>
          <w:rFonts w:cs="Arial"/>
          <w:sz w:val="22"/>
          <w:szCs w:val="22"/>
        </w:rPr>
      </w:pPr>
      <w:r w:rsidRPr="003E5ABC">
        <w:rPr>
          <w:rFonts w:cs="Arial"/>
          <w:sz w:val="22"/>
          <w:szCs w:val="22"/>
        </w:rPr>
        <w:t>zachodzą uzasadnione podstawy do uznania, że Wykonawca nie jest w stanie wykonać umowy w terminie umownym;</w:t>
      </w:r>
    </w:p>
    <w:p w14:paraId="50351733" w14:textId="77777777" w:rsidR="003E5ABC" w:rsidRPr="003E5ABC" w:rsidRDefault="003E5ABC" w:rsidP="003E5ABC">
      <w:pPr>
        <w:numPr>
          <w:ilvl w:val="0"/>
          <w:numId w:val="142"/>
        </w:numPr>
        <w:spacing w:after="120"/>
        <w:ind w:left="851" w:hanging="284"/>
        <w:jc w:val="both"/>
        <w:rPr>
          <w:rFonts w:cs="Arial"/>
          <w:sz w:val="22"/>
          <w:szCs w:val="22"/>
        </w:rPr>
      </w:pPr>
      <w:r w:rsidRPr="003E5ABC">
        <w:rPr>
          <w:rFonts w:cs="Arial"/>
          <w:sz w:val="22"/>
          <w:szCs w:val="22"/>
        </w:rPr>
        <w:t>wydane zostało zarządzenie tymczasowe dotyczące mienia lub praw Wykonawcy, mające na celu zabezpieczenie roszczeń osób trzecich lub wszczęto wobec niego postępowanie egzekucyjne, które uniemożliwiają Wykonawcy realizację umowy;</w:t>
      </w:r>
    </w:p>
    <w:p w14:paraId="1FC7CCDB" w14:textId="77777777" w:rsidR="003E5ABC" w:rsidRPr="003E5ABC" w:rsidRDefault="003E5ABC" w:rsidP="003E5ABC">
      <w:pPr>
        <w:numPr>
          <w:ilvl w:val="0"/>
          <w:numId w:val="142"/>
        </w:numPr>
        <w:spacing w:after="120"/>
        <w:ind w:left="851" w:hanging="284"/>
        <w:jc w:val="both"/>
        <w:rPr>
          <w:rFonts w:cs="Arial"/>
          <w:sz w:val="22"/>
          <w:szCs w:val="22"/>
        </w:rPr>
      </w:pPr>
      <w:r w:rsidRPr="003E5ABC">
        <w:rPr>
          <w:rFonts w:cs="Arial"/>
          <w:sz w:val="22"/>
          <w:szCs w:val="22"/>
        </w:rPr>
        <w:t>Zamawiający powiadomił o konieczności usunięcia wady, a Wykonawca odmówił usunięcia albo nie usunął wady na zasadach, w tym w terminach, określonych w umowie.</w:t>
      </w:r>
    </w:p>
    <w:p w14:paraId="4F0AB26B" w14:textId="77777777" w:rsidR="003E5ABC" w:rsidRPr="003E5ABC" w:rsidRDefault="003E5ABC" w:rsidP="003E5ABC">
      <w:pPr>
        <w:numPr>
          <w:ilvl w:val="0"/>
          <w:numId w:val="156"/>
        </w:numPr>
        <w:spacing w:after="120"/>
        <w:ind w:left="426" w:hanging="426"/>
        <w:jc w:val="both"/>
        <w:rPr>
          <w:rFonts w:cs="Arial"/>
          <w:sz w:val="22"/>
          <w:szCs w:val="22"/>
        </w:rPr>
      </w:pPr>
      <w:r w:rsidRPr="003E5ABC">
        <w:rPr>
          <w:rFonts w:cs="Arial"/>
          <w:sz w:val="22"/>
          <w:szCs w:val="22"/>
        </w:rPr>
        <w:t>Niezależnie od postanowień ust. 1 niniejszego paragrafu, Zamawiający jest uprawniony do odstąpienia od umowy bez wyznaczania okresu naprawczego na usunięcie naruszeń, w przypadku:</w:t>
      </w:r>
    </w:p>
    <w:p w14:paraId="686B89F0" w14:textId="77777777" w:rsidR="003E5ABC" w:rsidRPr="003E5ABC" w:rsidRDefault="003E5ABC" w:rsidP="003E5ABC">
      <w:pPr>
        <w:numPr>
          <w:ilvl w:val="0"/>
          <w:numId w:val="167"/>
        </w:numPr>
        <w:spacing w:after="120"/>
        <w:ind w:left="851" w:hanging="284"/>
        <w:jc w:val="both"/>
        <w:rPr>
          <w:rFonts w:cs="Arial"/>
          <w:sz w:val="22"/>
          <w:szCs w:val="22"/>
        </w:rPr>
      </w:pPr>
      <w:r w:rsidRPr="003E5ABC">
        <w:rPr>
          <w:rFonts w:cs="Arial"/>
          <w:sz w:val="22"/>
          <w:szCs w:val="22"/>
        </w:rPr>
        <w:t>Wykonawca dopuszcza się działań zmierzających do naruszenia bezpieczeństwa danych w związku z wykonywaniem przedmiotowej umowy;</w:t>
      </w:r>
    </w:p>
    <w:p w14:paraId="00979894" w14:textId="77777777" w:rsidR="003E5ABC" w:rsidRPr="003E5ABC" w:rsidRDefault="003E5ABC" w:rsidP="003E5ABC">
      <w:pPr>
        <w:numPr>
          <w:ilvl w:val="0"/>
          <w:numId w:val="167"/>
        </w:numPr>
        <w:spacing w:after="120"/>
        <w:ind w:left="851" w:hanging="284"/>
        <w:jc w:val="both"/>
        <w:rPr>
          <w:rFonts w:cs="Arial"/>
          <w:sz w:val="22"/>
          <w:szCs w:val="22"/>
        </w:rPr>
      </w:pPr>
      <w:r w:rsidRPr="003E5ABC">
        <w:rPr>
          <w:rFonts w:cs="Arial"/>
          <w:sz w:val="22"/>
          <w:szCs w:val="22"/>
        </w:rPr>
        <w:t>Wykonawca opóźnia się z wykonaniem przedmiotu Umowy o okres dłuższy niż 5 dni w stosunku do terminu przewidzianego Umową.</w:t>
      </w:r>
    </w:p>
    <w:p w14:paraId="52C517D1" w14:textId="77777777" w:rsidR="003E5ABC" w:rsidRPr="003E5ABC" w:rsidRDefault="003E5ABC" w:rsidP="003E5ABC">
      <w:pPr>
        <w:numPr>
          <w:ilvl w:val="0"/>
          <w:numId w:val="156"/>
        </w:numPr>
        <w:spacing w:after="120"/>
        <w:ind w:left="499" w:hanging="357"/>
        <w:jc w:val="both"/>
        <w:rPr>
          <w:rFonts w:cs="Arial"/>
          <w:sz w:val="22"/>
          <w:szCs w:val="22"/>
        </w:rPr>
      </w:pPr>
      <w:r w:rsidRPr="003E5ABC">
        <w:rPr>
          <w:rFonts w:cs="Arial"/>
          <w:sz w:val="22"/>
          <w:szCs w:val="22"/>
        </w:rPr>
        <w:t>Niezależnie od powyższego Zamawiającemu przysługuje prawo jednostronnego odstąpienia od umowy w przypadku gdy:</w:t>
      </w:r>
    </w:p>
    <w:p w14:paraId="6E2F93A7" w14:textId="77777777" w:rsidR="003E5ABC" w:rsidRPr="003E5ABC" w:rsidRDefault="003E5ABC" w:rsidP="003E5ABC">
      <w:pPr>
        <w:numPr>
          <w:ilvl w:val="0"/>
          <w:numId w:val="175"/>
        </w:numPr>
        <w:spacing w:after="100" w:afterAutospacing="1"/>
        <w:contextualSpacing/>
        <w:jc w:val="both"/>
        <w:rPr>
          <w:rFonts w:cs="Arial"/>
          <w:sz w:val="22"/>
          <w:szCs w:val="22"/>
        </w:rPr>
      </w:pPr>
      <w:r w:rsidRPr="003E5ABC">
        <w:rPr>
          <w:rFonts w:cs="Arial"/>
          <w:sz w:val="22"/>
          <w:szCs w:val="22"/>
        </w:rPr>
        <w:t xml:space="preserve">Wykonawca wymieniony został w wykazach określonych w rozporządzeniu 765/2006 </w:t>
      </w:r>
      <w:r w:rsidRPr="003E5ABC">
        <w:rPr>
          <w:rFonts w:cs="Arial"/>
          <w:sz w:val="22"/>
          <w:szCs w:val="22"/>
        </w:rPr>
        <w:br/>
        <w:t xml:space="preserve">i rozporządzeniu 269/2014 albo wpisany na listę na podstawie decyzji w sprawie wpisu na listę rozstrzygającej o zastosowaniu środka, o którym mowa w art. 1 pkt 3 ustawy </w:t>
      </w:r>
      <w:r w:rsidRPr="003E5ABC">
        <w:rPr>
          <w:rFonts w:cs="Arial"/>
          <w:sz w:val="22"/>
          <w:szCs w:val="22"/>
        </w:rPr>
        <w:br/>
        <w:t>z dnia 13 kwietnia 2022 r. o szczególnych rozwiązaniach w zakresie przeciwdziałania wspieraniu agresji na Ukrainę oraz służących ochronie bezpieczeństwa narodowego (Dz.U.2023.poz. 1497 ze zm.);</w:t>
      </w:r>
      <w:r w:rsidRPr="003E5ABC">
        <w:rPr>
          <w:rFonts w:cs="Arial"/>
          <w:b/>
          <w:bCs/>
          <w:sz w:val="22"/>
          <w:szCs w:val="22"/>
        </w:rPr>
        <w:t xml:space="preserve"> </w:t>
      </w:r>
    </w:p>
    <w:p w14:paraId="32405419" w14:textId="77777777" w:rsidR="003E5ABC" w:rsidRPr="003E5ABC" w:rsidRDefault="003E5ABC" w:rsidP="003E5ABC">
      <w:pPr>
        <w:numPr>
          <w:ilvl w:val="0"/>
          <w:numId w:val="175"/>
        </w:numPr>
        <w:spacing w:after="120"/>
        <w:ind w:left="714" w:hanging="357"/>
        <w:jc w:val="both"/>
        <w:rPr>
          <w:rFonts w:cs="Arial"/>
          <w:sz w:val="22"/>
          <w:szCs w:val="22"/>
        </w:rPr>
      </w:pPr>
      <w:r w:rsidRPr="003E5ABC">
        <w:rPr>
          <w:rFonts w:cs="Arial"/>
          <w:sz w:val="22"/>
          <w:szCs w:val="22"/>
        </w:rPr>
        <w:t xml:space="preserve">osoba będąca beneficjentem rzeczywistym Wykonawcy (w rozumieniu ustawy </w:t>
      </w:r>
      <w:r w:rsidRPr="003E5ABC">
        <w:rPr>
          <w:rFonts w:cs="Arial"/>
          <w:sz w:val="22"/>
          <w:szCs w:val="22"/>
        </w:rPr>
        <w:br/>
        <w:t xml:space="preserve">z dnia 1 marca 2018 r. o przeciwdziałaniu praniu pieniędzy oraz finansowaniu terroryzmu (Dz.U.2023 poz. 1124) została wymieniona w wykazach określonych </w:t>
      </w:r>
      <w:r w:rsidRPr="003E5ABC">
        <w:rPr>
          <w:rFonts w:cs="Arial"/>
          <w:sz w:val="22"/>
          <w:szCs w:val="22"/>
        </w:rPr>
        <w:br/>
        <w:t xml:space="preserve">w rozporządzeniu 765/2006 i rozporządzeniu 269/2014 albo wpisana na listę na podstawie decyzji w sprawie wpisu na listę rozstrzygającej o zastosowaniu środka, </w:t>
      </w:r>
      <w:r w:rsidRPr="003E5ABC">
        <w:rPr>
          <w:rFonts w:cs="Arial"/>
          <w:sz w:val="22"/>
          <w:szCs w:val="22"/>
        </w:rPr>
        <w:br/>
        <w:t>o którym mowa w art. 1 pkt 3 ustawy z dnia 13 kwietnia 2022 r. o szczególnych rozwiązaniach w zakresie przeciwdziałania wspieraniu agresji na Ukrainę oraz służących ochronie bezpieczeństwa narodowego (Dz.U.2023.poz. 1497 ze zm.);</w:t>
      </w:r>
    </w:p>
    <w:p w14:paraId="68E7023F" w14:textId="77777777" w:rsidR="003E5ABC" w:rsidRPr="003E5ABC" w:rsidRDefault="003E5ABC" w:rsidP="003E5ABC">
      <w:pPr>
        <w:numPr>
          <w:ilvl w:val="0"/>
          <w:numId w:val="175"/>
        </w:numPr>
        <w:spacing w:after="120"/>
        <w:ind w:left="714" w:hanging="357"/>
        <w:jc w:val="both"/>
        <w:rPr>
          <w:rFonts w:cs="Arial"/>
          <w:sz w:val="22"/>
          <w:szCs w:val="22"/>
        </w:rPr>
      </w:pPr>
      <w:r w:rsidRPr="003E5ABC">
        <w:rPr>
          <w:rFonts w:cs="Arial"/>
          <w:sz w:val="22"/>
          <w:szCs w:val="22"/>
        </w:rPr>
        <w:t xml:space="preserve">podmiot będący jednostką dominującą Wykonawcy (w rozumieniu art. 3 ust. 1 pkt 37 ustawy z dnia 29 września 1994 r. o rachunkowości (Dz.U. z 2023 r. poz. 120) wymieniony jest w wykazach określonych w rozporządzeniu 765/2006 i rozporządzeniu </w:t>
      </w:r>
      <w:r w:rsidRPr="003E5ABC">
        <w:rPr>
          <w:rFonts w:cs="Arial"/>
          <w:sz w:val="22"/>
          <w:szCs w:val="22"/>
        </w:rPr>
        <w:lastRenderedPageBreak/>
        <w:t xml:space="preserve">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(Dz.U.2023.poz. 1497 ze zm.). </w:t>
      </w:r>
    </w:p>
    <w:p w14:paraId="014E0973"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Zamawiający odstępuje od umowy, jeżeli w trakcie jej trwania zajdzie co najmniej jedna </w:t>
      </w:r>
      <w:r w:rsidRPr="003E5ABC">
        <w:rPr>
          <w:rFonts w:cs="Arial"/>
          <w:sz w:val="22"/>
          <w:szCs w:val="22"/>
        </w:rPr>
        <w:br/>
        <w:t>z okoliczności wskazanych w art. 5 k Rozporządzenia Rady (UE) nr 833/2014 z dnia 31 lipca 2014 r. dotyczącego środków ograniczających w związku z działaniami Rosji destabilizującymi sytuację na Ukrainie (Dz. U. UE. L. z 2014 r. Nr 229, str. 1 z późn. zm.).</w:t>
      </w:r>
    </w:p>
    <w:p w14:paraId="29CD3D19" w14:textId="77777777" w:rsidR="003E5ABC" w:rsidRPr="003E5ABC" w:rsidRDefault="003E5ABC" w:rsidP="003E5ABC">
      <w:pPr>
        <w:numPr>
          <w:ilvl w:val="0"/>
          <w:numId w:val="156"/>
        </w:numPr>
        <w:spacing w:after="120"/>
        <w:ind w:hanging="502"/>
        <w:jc w:val="both"/>
        <w:rPr>
          <w:rFonts w:cs="Arial"/>
          <w:sz w:val="22"/>
          <w:szCs w:val="22"/>
        </w:rPr>
      </w:pPr>
      <w:r w:rsidRPr="003E5ABC">
        <w:rPr>
          <w:rFonts w:cs="Arial"/>
          <w:sz w:val="22"/>
          <w:szCs w:val="22"/>
        </w:rPr>
        <w:t>Niezależnie od postanowień niniejszego paragrafu każdej ze Stron przysługuje prawo odstąpienia od Umowy, w innych przypadkach przewidzianych umową lub wynikających z powszechnie obowiązujących przepisów prawa.</w:t>
      </w:r>
    </w:p>
    <w:p w14:paraId="41ADA407"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 O ile umowa nie określa innego terminu dla wykonania prawa odstąpienia, umowne prawo odstąpienia w każdym przypadku może być wykonane w terminie do 30 dni od dnia zaistnienia okoliczności stanowiących podstawę odstąpienia od umowy.</w:t>
      </w:r>
    </w:p>
    <w:p w14:paraId="3D7A6B82"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 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1C7B3CFC"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 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3EDF5275"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Postanowienia umowy dotyczące gwarancji i rękojmi oraz dotyczące kar umownych </w:t>
      </w:r>
      <w:r w:rsidRPr="003E5ABC">
        <w:rPr>
          <w:rFonts w:cs="Arial"/>
          <w:sz w:val="22"/>
          <w:szCs w:val="22"/>
        </w:rPr>
        <w:br/>
        <w:t>i odszkodowań pozostają w mocy pomimo odstąpienia od umowy.</w:t>
      </w:r>
    </w:p>
    <w:p w14:paraId="186B3437" w14:textId="77777777" w:rsidR="003E5ABC" w:rsidRPr="003E5ABC" w:rsidRDefault="003E5ABC" w:rsidP="003E5ABC">
      <w:pPr>
        <w:numPr>
          <w:ilvl w:val="0"/>
          <w:numId w:val="156"/>
        </w:numPr>
        <w:tabs>
          <w:tab w:val="left" w:pos="426"/>
        </w:tabs>
        <w:spacing w:after="120"/>
        <w:ind w:hanging="502"/>
        <w:jc w:val="both"/>
        <w:rPr>
          <w:rFonts w:cs="Arial"/>
          <w:sz w:val="22"/>
          <w:szCs w:val="22"/>
        </w:rPr>
      </w:pPr>
      <w:r w:rsidRPr="003E5ABC">
        <w:rPr>
          <w:rFonts w:cs="Arial"/>
          <w:sz w:val="22"/>
          <w:szCs w:val="22"/>
        </w:rPr>
        <w:t xml:space="preserve">Umowne odstąpienie od umowy może dotyczyć całości przedmiotu umowy lub jej części oraz może dotyczyć zamówienia podstawowego lub zamówienia objętego prawem opcji. </w:t>
      </w:r>
    </w:p>
    <w:p w14:paraId="63BED00F" w14:textId="77777777" w:rsidR="003E5ABC" w:rsidRPr="003E5ABC" w:rsidRDefault="003E5ABC" w:rsidP="003E5ABC">
      <w:pPr>
        <w:tabs>
          <w:tab w:val="left" w:pos="426"/>
        </w:tabs>
        <w:spacing w:after="120"/>
        <w:ind w:left="502"/>
        <w:jc w:val="center"/>
        <w:rPr>
          <w:rFonts w:cs="Arial"/>
          <w:b/>
          <w:bCs/>
          <w:sz w:val="22"/>
          <w:szCs w:val="22"/>
        </w:rPr>
      </w:pPr>
      <w:r w:rsidRPr="003E5ABC">
        <w:rPr>
          <w:rFonts w:cs="Arial"/>
          <w:b/>
          <w:bCs/>
          <w:sz w:val="22"/>
          <w:szCs w:val="22"/>
        </w:rPr>
        <w:t>§ 10</w:t>
      </w:r>
      <w:r w:rsidRPr="003E5ABC">
        <w:rPr>
          <w:rFonts w:eastAsia="Calibri" w:cs="Arial"/>
          <w:sz w:val="22"/>
          <w:szCs w:val="22"/>
        </w:rPr>
        <w:br/>
      </w:r>
      <w:r w:rsidRPr="003E5ABC">
        <w:rPr>
          <w:rFonts w:cs="Arial"/>
          <w:b/>
          <w:bCs/>
          <w:sz w:val="22"/>
          <w:szCs w:val="22"/>
        </w:rPr>
        <w:t>Komunikacja</w:t>
      </w:r>
    </w:p>
    <w:p w14:paraId="2A40C47D" w14:textId="77777777" w:rsidR="003E5ABC" w:rsidRPr="003E5ABC" w:rsidRDefault="003E5ABC" w:rsidP="003E5ABC">
      <w:pPr>
        <w:numPr>
          <w:ilvl w:val="0"/>
          <w:numId w:val="143"/>
        </w:numPr>
        <w:suppressAutoHyphens/>
        <w:spacing w:after="120"/>
        <w:ind w:left="426" w:hanging="284"/>
        <w:jc w:val="both"/>
        <w:rPr>
          <w:rFonts w:eastAsia="Calibri" w:cs="Arial"/>
          <w:sz w:val="22"/>
          <w:szCs w:val="22"/>
        </w:rPr>
      </w:pPr>
      <w:r w:rsidRPr="003E5ABC">
        <w:rPr>
          <w:rFonts w:eastAsia="Calibri" w:cs="Arial"/>
          <w:sz w:val="22"/>
          <w:szCs w:val="22"/>
        </w:rPr>
        <w:t>Wszelkie oświadczenia, zawiadomienia składane przez Zamawiającego, Odbiorcę lub jednostki resortu obrony narodowej i Wykonawcę mogą być dokonywane w formie pisemnej, faksem lub za pośrednictwem e-mail.</w:t>
      </w:r>
    </w:p>
    <w:p w14:paraId="11BEBE9D" w14:textId="77777777" w:rsidR="003E5ABC" w:rsidRPr="003E5ABC" w:rsidRDefault="003E5ABC" w:rsidP="003E5ABC">
      <w:pPr>
        <w:numPr>
          <w:ilvl w:val="0"/>
          <w:numId w:val="143"/>
        </w:numPr>
        <w:suppressAutoHyphens/>
        <w:spacing w:after="120"/>
        <w:ind w:left="426" w:hanging="284"/>
        <w:jc w:val="both"/>
        <w:rPr>
          <w:rFonts w:eastAsia="Calibri" w:cs="Arial"/>
          <w:sz w:val="22"/>
          <w:szCs w:val="22"/>
        </w:rPr>
      </w:pPr>
      <w:r w:rsidRPr="003E5ABC">
        <w:rPr>
          <w:rFonts w:eastAsia="Calibri" w:cs="Arial"/>
          <w:sz w:val="22"/>
          <w:szCs w:val="22"/>
        </w:rPr>
        <w:t>Wszelkie powiadomienia, zawiadomienia winny być składane:</w:t>
      </w:r>
    </w:p>
    <w:p w14:paraId="5DA34049" w14:textId="77777777" w:rsidR="003E5ABC" w:rsidRPr="003E5ABC" w:rsidRDefault="003E5ABC" w:rsidP="003E5ABC">
      <w:pPr>
        <w:numPr>
          <w:ilvl w:val="0"/>
          <w:numId w:val="144"/>
        </w:numPr>
        <w:suppressAutoHyphens/>
        <w:spacing w:after="120"/>
        <w:ind w:left="851"/>
        <w:jc w:val="both"/>
        <w:rPr>
          <w:rFonts w:eastAsia="Calibri" w:cs="Arial"/>
          <w:sz w:val="22"/>
          <w:szCs w:val="22"/>
        </w:rPr>
      </w:pPr>
      <w:r w:rsidRPr="003E5ABC">
        <w:rPr>
          <w:rFonts w:eastAsia="Calibri" w:cs="Arial"/>
          <w:sz w:val="22"/>
          <w:szCs w:val="22"/>
        </w:rPr>
        <w:t>do Zamawiającego: Centrum Zasobów Cyberprzestrzeni Sił Zbrojnych, ul. Żwirki i Wigury 9/13, 00-909 Warszawa, fax 261 847 145; email: czcsz.logistyka@ron.mil.pl</w:t>
      </w:r>
    </w:p>
    <w:p w14:paraId="5AE613A6" w14:textId="77777777" w:rsidR="003E5ABC" w:rsidRPr="00F63855" w:rsidRDefault="003E5ABC" w:rsidP="003E5ABC">
      <w:pPr>
        <w:numPr>
          <w:ilvl w:val="0"/>
          <w:numId w:val="144"/>
        </w:numPr>
        <w:suppressAutoHyphens/>
        <w:spacing w:after="120"/>
        <w:ind w:left="851"/>
        <w:jc w:val="both"/>
        <w:rPr>
          <w:rFonts w:eastAsia="Calibri" w:cs="Arial"/>
          <w:sz w:val="22"/>
          <w:szCs w:val="22"/>
        </w:rPr>
      </w:pPr>
      <w:r w:rsidRPr="003E5ABC">
        <w:rPr>
          <w:rFonts w:eastAsia="Calibri" w:cs="Arial"/>
          <w:sz w:val="22"/>
          <w:szCs w:val="22"/>
        </w:rPr>
        <w:t xml:space="preserve">Osobami </w:t>
      </w:r>
      <w:r w:rsidRPr="00F63855">
        <w:rPr>
          <w:rFonts w:eastAsia="Calibri" w:cs="Arial"/>
          <w:sz w:val="22"/>
          <w:szCs w:val="22"/>
        </w:rPr>
        <w:t>odpowiedzialnymi za koordynację umowy z ramienia Zamawiającego są:</w:t>
      </w:r>
    </w:p>
    <w:p w14:paraId="478CAD0F" w14:textId="77777777" w:rsidR="003E5ABC" w:rsidRPr="00F63855" w:rsidRDefault="003E5ABC" w:rsidP="003E5ABC">
      <w:pPr>
        <w:numPr>
          <w:ilvl w:val="0"/>
          <w:numId w:val="176"/>
        </w:numPr>
        <w:suppressAutoHyphens/>
        <w:spacing w:after="120" w:line="276" w:lineRule="auto"/>
        <w:contextualSpacing/>
        <w:jc w:val="both"/>
        <w:rPr>
          <w:rFonts w:eastAsia="Calibri" w:cs="Arial"/>
          <w:sz w:val="22"/>
          <w:szCs w:val="22"/>
        </w:rPr>
      </w:pPr>
      <w:r w:rsidRPr="00F63855">
        <w:rPr>
          <w:rFonts w:eastAsia="Calibri" w:cs="Arial"/>
          <w:sz w:val="22"/>
          <w:szCs w:val="22"/>
        </w:rPr>
        <w:t xml:space="preserve">w zakresie sposobu wypełnienia i odbioru karty wyrobu: </w:t>
      </w:r>
      <w:r w:rsidRPr="00F63855">
        <w:rPr>
          <w:rFonts w:eastAsia="Calibri" w:cs="Arial"/>
          <w:bCs/>
          <w:sz w:val="22"/>
          <w:szCs w:val="22"/>
        </w:rPr>
        <w:t xml:space="preserve">p. Wioletta Żygólska, tel. 261-855-336, e-mail: </w:t>
      </w:r>
      <w:hyperlink r:id="rId29" w:history="1">
        <w:r w:rsidRPr="00F63855">
          <w:rPr>
            <w:rFonts w:eastAsia="Calibri" w:cs="Arial"/>
            <w:bCs/>
            <w:sz w:val="22"/>
            <w:szCs w:val="22"/>
            <w:u w:val="single"/>
          </w:rPr>
          <w:t>czcsz.logistyka@ron.mil.pl</w:t>
        </w:r>
      </w:hyperlink>
    </w:p>
    <w:p w14:paraId="7AD7E58C" w14:textId="77777777" w:rsidR="003E5ABC" w:rsidRPr="00F63855" w:rsidRDefault="003E5ABC" w:rsidP="003E5ABC">
      <w:pPr>
        <w:numPr>
          <w:ilvl w:val="0"/>
          <w:numId w:val="176"/>
        </w:numPr>
        <w:suppressAutoHyphens/>
        <w:spacing w:line="276" w:lineRule="auto"/>
        <w:contextualSpacing/>
        <w:jc w:val="both"/>
        <w:rPr>
          <w:rFonts w:eastAsia="Calibri" w:cs="Arial"/>
          <w:sz w:val="22"/>
          <w:szCs w:val="22"/>
        </w:rPr>
      </w:pPr>
      <w:r w:rsidRPr="00F63855">
        <w:rPr>
          <w:rFonts w:eastAsia="Calibri" w:cs="Arial"/>
          <w:sz w:val="22"/>
          <w:szCs w:val="22"/>
        </w:rPr>
        <w:t xml:space="preserve"> </w:t>
      </w:r>
      <w:r w:rsidRPr="00F63855">
        <w:rPr>
          <w:rFonts w:eastAsia="Calibri" w:cs="Arial"/>
          <w:bCs/>
          <w:sz w:val="22"/>
          <w:szCs w:val="22"/>
        </w:rPr>
        <w:t>Osobami odpowiedzialnymi za koordynację umowy oraz kontroli przebiegu realizacji umowy z ramienia Zamawiającego jest:</w:t>
      </w:r>
    </w:p>
    <w:p w14:paraId="478E288A" w14:textId="77777777" w:rsidR="003E5ABC" w:rsidRPr="00F63855" w:rsidRDefault="003E5ABC" w:rsidP="003E5ABC">
      <w:pPr>
        <w:ind w:left="1560"/>
        <w:jc w:val="both"/>
        <w:rPr>
          <w:rFonts w:cs="Arial"/>
          <w:bCs/>
          <w:sz w:val="22"/>
          <w:szCs w:val="22"/>
        </w:rPr>
      </w:pPr>
      <w:r w:rsidRPr="00F63855">
        <w:rPr>
          <w:rFonts w:cs="Arial"/>
          <w:bCs/>
          <w:sz w:val="22"/>
          <w:szCs w:val="22"/>
        </w:rPr>
        <w:t>- p.…., tel. .., e-mail: …..</w:t>
      </w:r>
    </w:p>
    <w:p w14:paraId="33B61990" w14:textId="77777777" w:rsidR="003E5ABC" w:rsidRPr="00F63855" w:rsidRDefault="003E5ABC" w:rsidP="003E5ABC">
      <w:pPr>
        <w:numPr>
          <w:ilvl w:val="0"/>
          <w:numId w:val="144"/>
        </w:numPr>
        <w:suppressAutoHyphens/>
        <w:spacing w:after="120"/>
        <w:ind w:left="850" w:hanging="425"/>
        <w:jc w:val="both"/>
        <w:rPr>
          <w:rFonts w:eastAsia="Calibri" w:cs="Arial"/>
          <w:sz w:val="22"/>
          <w:szCs w:val="22"/>
        </w:rPr>
      </w:pPr>
      <w:r w:rsidRPr="00F63855">
        <w:rPr>
          <w:rFonts w:eastAsia="Calibri" w:cs="Arial"/>
          <w:bCs/>
          <w:sz w:val="22"/>
          <w:szCs w:val="22"/>
        </w:rPr>
        <w:t>Osobami odpowiedzialnymi za uzgodnienie terminów dostaw, podpisanie Protokołu</w:t>
      </w:r>
      <w:r w:rsidRPr="00F63855">
        <w:rPr>
          <w:rFonts w:eastAsia="Calibri" w:cs="Arial"/>
          <w:sz w:val="22"/>
          <w:szCs w:val="22"/>
        </w:rPr>
        <w:t xml:space="preserve"> przyjęcia-przekazania są: ppłk Sebastian Chojnowski, e-mail: </w:t>
      </w:r>
      <w:hyperlink r:id="rId30" w:history="1">
        <w:r w:rsidRPr="00F63855">
          <w:rPr>
            <w:rStyle w:val="Hipercze"/>
            <w:rFonts w:eastAsia="Calibri" w:cs="Arial"/>
            <w:color w:val="auto"/>
            <w:sz w:val="22"/>
            <w:szCs w:val="22"/>
          </w:rPr>
          <w:t>s.chojnowski@ron.mil.pl</w:t>
        </w:r>
      </w:hyperlink>
      <w:r w:rsidRPr="00F63855">
        <w:rPr>
          <w:rFonts w:eastAsia="Calibri" w:cs="Arial"/>
          <w:sz w:val="22"/>
          <w:szCs w:val="22"/>
        </w:rPr>
        <w:t xml:space="preserve"> tel. 261-484-502</w:t>
      </w:r>
    </w:p>
    <w:p w14:paraId="6BFF8493" w14:textId="77777777" w:rsidR="003E5ABC" w:rsidRPr="003E5ABC" w:rsidRDefault="003E5ABC" w:rsidP="003E5ABC">
      <w:pPr>
        <w:numPr>
          <w:ilvl w:val="0"/>
          <w:numId w:val="144"/>
        </w:numPr>
        <w:suppressAutoHyphens/>
        <w:ind w:left="851" w:hanging="357"/>
        <w:jc w:val="both"/>
        <w:rPr>
          <w:rFonts w:eastAsia="Calibri" w:cs="Arial"/>
          <w:sz w:val="22"/>
          <w:szCs w:val="22"/>
        </w:rPr>
      </w:pPr>
      <w:r w:rsidRPr="003E5ABC">
        <w:rPr>
          <w:rFonts w:eastAsia="Calibri" w:cs="Arial"/>
          <w:sz w:val="22"/>
          <w:szCs w:val="22"/>
        </w:rPr>
        <w:t xml:space="preserve">do Wykonawcy: </w:t>
      </w:r>
    </w:p>
    <w:p w14:paraId="448DDE62" w14:textId="77777777" w:rsidR="003E5ABC" w:rsidRPr="003E5ABC" w:rsidRDefault="003E5ABC" w:rsidP="003E5ABC">
      <w:pPr>
        <w:suppressAutoHyphens/>
        <w:ind w:left="851"/>
        <w:jc w:val="both"/>
        <w:rPr>
          <w:rFonts w:eastAsia="Calibri" w:cs="Arial"/>
          <w:sz w:val="22"/>
          <w:szCs w:val="22"/>
          <w:lang w:val="en-US"/>
        </w:rPr>
      </w:pPr>
      <w:bookmarkStart w:id="6" w:name="_Hlk99542134"/>
      <w:r w:rsidRPr="003E5ABC">
        <w:rPr>
          <w:rFonts w:eastAsia="Calibri" w:cs="Arial"/>
          <w:sz w:val="22"/>
          <w:szCs w:val="22"/>
          <w:lang w:val="en-US"/>
        </w:rPr>
        <w:t xml:space="preserve">p. ……, tel. </w:t>
      </w:r>
      <w:r w:rsidRPr="003E5ABC">
        <w:rPr>
          <w:rFonts w:eastAsia="Calibri" w:cs="Arial"/>
          <w:sz w:val="22"/>
          <w:szCs w:val="22"/>
        </w:rPr>
        <w:t>……….</w:t>
      </w:r>
      <w:r w:rsidRPr="003E5ABC">
        <w:rPr>
          <w:rFonts w:eastAsia="Calibri" w:cs="Arial"/>
          <w:sz w:val="22"/>
          <w:szCs w:val="22"/>
          <w:lang w:val="en-US"/>
        </w:rPr>
        <w:t>, e-mail: ………..</w:t>
      </w:r>
    </w:p>
    <w:bookmarkEnd w:id="6"/>
    <w:p w14:paraId="11992D7F" w14:textId="77777777" w:rsidR="003E5ABC" w:rsidRPr="003E5ABC" w:rsidRDefault="003E5ABC" w:rsidP="003E5ABC">
      <w:pPr>
        <w:numPr>
          <w:ilvl w:val="0"/>
          <w:numId w:val="168"/>
        </w:numPr>
        <w:tabs>
          <w:tab w:val="left" w:pos="426"/>
        </w:tabs>
        <w:spacing w:before="120" w:after="120"/>
        <w:ind w:left="426" w:hanging="426"/>
        <w:jc w:val="both"/>
        <w:rPr>
          <w:rFonts w:eastAsia="Calibri" w:cs="Arial"/>
          <w:sz w:val="22"/>
          <w:szCs w:val="22"/>
        </w:rPr>
      </w:pPr>
      <w:r w:rsidRPr="003E5ABC">
        <w:rPr>
          <w:rFonts w:eastAsia="Calibri" w:cs="Arial"/>
          <w:sz w:val="22"/>
          <w:szCs w:val="22"/>
        </w:rPr>
        <w:lastRenderedPageBreak/>
        <w:t>Zmiana danych wskazanych w ust. 2 nie stanowi zmiany umowy, a jedynie wymaga poinformowania drugiej strony umowy listem poleconym wysłanym na adres Zamawiającego lub Wykonawcy lub wiadomością elektroniczną wysłaną na adres e-mail.</w:t>
      </w:r>
    </w:p>
    <w:p w14:paraId="3C731716" w14:textId="77777777" w:rsidR="003E5ABC" w:rsidRPr="003E5ABC" w:rsidRDefault="003E5ABC" w:rsidP="003E5ABC">
      <w:pPr>
        <w:numPr>
          <w:ilvl w:val="0"/>
          <w:numId w:val="168"/>
        </w:numPr>
        <w:tabs>
          <w:tab w:val="left" w:pos="426"/>
        </w:tabs>
        <w:spacing w:after="120"/>
        <w:ind w:left="425" w:hanging="425"/>
        <w:jc w:val="both"/>
        <w:rPr>
          <w:rFonts w:eastAsia="Calibri" w:cs="Arial"/>
          <w:sz w:val="22"/>
          <w:szCs w:val="22"/>
        </w:rPr>
      </w:pPr>
      <w:r w:rsidRPr="003E5ABC">
        <w:rPr>
          <w:rFonts w:eastAsia="Calibri" w:cs="Arial"/>
          <w:sz w:val="22"/>
          <w:szCs w:val="22"/>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26497871" w14:textId="77777777" w:rsidR="003E5ABC" w:rsidRPr="003E5ABC" w:rsidRDefault="003E5ABC" w:rsidP="003E5ABC">
      <w:pPr>
        <w:numPr>
          <w:ilvl w:val="0"/>
          <w:numId w:val="168"/>
        </w:numPr>
        <w:tabs>
          <w:tab w:val="left" w:pos="426"/>
        </w:tabs>
        <w:spacing w:after="120"/>
        <w:ind w:left="425" w:hanging="425"/>
        <w:jc w:val="both"/>
        <w:rPr>
          <w:rFonts w:eastAsia="Calibri" w:cs="Arial"/>
          <w:sz w:val="22"/>
          <w:szCs w:val="22"/>
        </w:rPr>
      </w:pPr>
      <w:r w:rsidRPr="003E5ABC">
        <w:rPr>
          <w:rFonts w:eastAsia="Calibri" w:cs="Arial"/>
          <w:sz w:val="22"/>
          <w:szCs w:val="22"/>
        </w:rPr>
        <w:t>W celu uniknięcia wątpliwości, Strony potwierdzają, że wskazani powyżej przedstawiciele Stron, o których mowa w ust. 2 powyżej nie są władni do podejmowania decyzji skutkujących modyfikacją warunków określonych w umowie.</w:t>
      </w:r>
    </w:p>
    <w:p w14:paraId="6B9E4B88"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 11</w:t>
      </w:r>
      <w:r w:rsidRPr="003E5ABC">
        <w:rPr>
          <w:rFonts w:eastAsia="Calibri" w:cs="Arial"/>
          <w:sz w:val="22"/>
          <w:szCs w:val="22"/>
        </w:rPr>
        <w:br/>
      </w:r>
      <w:r w:rsidRPr="003E5ABC">
        <w:rPr>
          <w:rFonts w:eastAsia="Calibri" w:cs="Arial"/>
          <w:b/>
          <w:bCs/>
          <w:sz w:val="22"/>
          <w:szCs w:val="22"/>
        </w:rPr>
        <w:t>Warunki zmiany umowy</w:t>
      </w:r>
    </w:p>
    <w:p w14:paraId="32C4A15C" w14:textId="77777777" w:rsidR="003E5ABC" w:rsidRPr="003E5ABC" w:rsidRDefault="003E5ABC" w:rsidP="003E5ABC">
      <w:pPr>
        <w:numPr>
          <w:ilvl w:val="0"/>
          <w:numId w:val="145"/>
        </w:numPr>
        <w:suppressAutoHyphens/>
        <w:spacing w:after="120"/>
        <w:ind w:left="426" w:hanging="426"/>
        <w:jc w:val="both"/>
        <w:rPr>
          <w:rFonts w:eastAsia="Calibri" w:cs="Arial"/>
          <w:sz w:val="22"/>
          <w:szCs w:val="22"/>
        </w:rPr>
      </w:pPr>
      <w:r w:rsidRPr="003E5ABC">
        <w:rPr>
          <w:rFonts w:eastAsia="Calibri" w:cs="Arial"/>
          <w:sz w:val="22"/>
          <w:szCs w:val="22"/>
        </w:rPr>
        <w:t>Wszelkie zmiany niniejszej umowy wymagają formy pisemnej pod rygorem nieważności.</w:t>
      </w:r>
    </w:p>
    <w:p w14:paraId="3C6F1120" w14:textId="77777777" w:rsidR="003E5ABC" w:rsidRPr="003E5ABC" w:rsidRDefault="003E5ABC" w:rsidP="003E5ABC">
      <w:pPr>
        <w:numPr>
          <w:ilvl w:val="0"/>
          <w:numId w:val="145"/>
        </w:numPr>
        <w:suppressAutoHyphens/>
        <w:spacing w:after="120"/>
        <w:ind w:left="425" w:hanging="425"/>
        <w:jc w:val="both"/>
        <w:rPr>
          <w:rFonts w:eastAsia="Calibri" w:cs="Arial"/>
          <w:sz w:val="22"/>
          <w:szCs w:val="22"/>
        </w:rPr>
      </w:pPr>
      <w:r w:rsidRPr="003E5ABC">
        <w:rPr>
          <w:rFonts w:eastAsia="Calibri" w:cs="Arial"/>
          <w:sz w:val="22"/>
          <w:szCs w:val="22"/>
        </w:rPr>
        <w:t>Możliwość dokonania istotnych zmian umowy w przypadku zmiany powszechnie obowiązujących przepisów prawa, o ile zakres zmian przepisów ma wpływ na realizację zamówienia;</w:t>
      </w:r>
    </w:p>
    <w:p w14:paraId="0BF0D624" w14:textId="77777777" w:rsidR="003E5ABC" w:rsidRPr="003E5ABC" w:rsidRDefault="003E5ABC" w:rsidP="003E5ABC">
      <w:pPr>
        <w:numPr>
          <w:ilvl w:val="0"/>
          <w:numId w:val="145"/>
        </w:numPr>
        <w:suppressAutoHyphens/>
        <w:spacing w:after="120"/>
        <w:ind w:left="425" w:hanging="425"/>
        <w:jc w:val="both"/>
        <w:rPr>
          <w:rFonts w:eastAsia="Calibri" w:cs="Arial"/>
          <w:sz w:val="22"/>
          <w:szCs w:val="22"/>
        </w:rPr>
      </w:pPr>
      <w:r w:rsidRPr="003E5ABC">
        <w:rPr>
          <w:rFonts w:eastAsia="Calibri" w:cs="Arial"/>
          <w:sz w:val="22"/>
          <w:szCs w:val="22"/>
        </w:rPr>
        <w:t xml:space="preserve">Dopuszcza się wprowadzenie zmian do umowy w następującym zakresie </w:t>
      </w:r>
      <w:r w:rsidRPr="003E5ABC">
        <w:rPr>
          <w:rFonts w:eastAsia="Calibri" w:cs="Arial"/>
          <w:sz w:val="22"/>
          <w:szCs w:val="22"/>
        </w:rPr>
        <w:br/>
        <w:t xml:space="preserve">i w następujących przypadkach (zgodnie z art. 455 ust. 1 pkt 1 ustawy Pzp): </w:t>
      </w:r>
    </w:p>
    <w:p w14:paraId="3153CA91" w14:textId="77777777" w:rsidR="003E5ABC" w:rsidRPr="003E5ABC" w:rsidRDefault="003E5ABC" w:rsidP="003E5ABC">
      <w:pPr>
        <w:numPr>
          <w:ilvl w:val="1"/>
          <w:numId w:val="146"/>
        </w:numPr>
        <w:spacing w:after="120"/>
        <w:ind w:left="709" w:hanging="283"/>
        <w:jc w:val="both"/>
        <w:rPr>
          <w:rFonts w:eastAsia="Calibri" w:cs="Arial"/>
          <w:sz w:val="22"/>
          <w:szCs w:val="22"/>
        </w:rPr>
      </w:pPr>
      <w:r w:rsidRPr="003E5ABC">
        <w:rPr>
          <w:rFonts w:eastAsia="Calibri" w:cs="Arial"/>
          <w:sz w:val="22"/>
          <w:szCs w:val="22"/>
        </w:rPr>
        <w:t xml:space="preserve">zaistnienia omyłki pisarskiej lub rachunkowej bądź innej omyłki polegającej </w:t>
      </w:r>
      <w:r w:rsidRPr="003E5ABC">
        <w:rPr>
          <w:rFonts w:eastAsia="Calibri" w:cs="Arial"/>
          <w:sz w:val="22"/>
          <w:szCs w:val="22"/>
        </w:rPr>
        <w:br/>
        <w:t>na niezgodności treści Umowy z Ofertą – poprzez ustalenie treści Umowy do zgodności z treścią Oferty;</w:t>
      </w:r>
    </w:p>
    <w:p w14:paraId="768EEBF2" w14:textId="77777777" w:rsidR="003E5ABC" w:rsidRPr="003E5ABC" w:rsidRDefault="003E5ABC" w:rsidP="003E5ABC">
      <w:pPr>
        <w:numPr>
          <w:ilvl w:val="1"/>
          <w:numId w:val="146"/>
        </w:numPr>
        <w:spacing w:after="120"/>
        <w:ind w:left="709" w:hanging="283"/>
        <w:jc w:val="both"/>
        <w:rPr>
          <w:rFonts w:eastAsia="Calibri" w:cs="Arial"/>
          <w:sz w:val="22"/>
          <w:szCs w:val="22"/>
        </w:rPr>
      </w:pPr>
      <w:r w:rsidRPr="003E5ABC">
        <w:rPr>
          <w:rFonts w:eastAsia="Calibri" w:cs="Arial"/>
          <w:sz w:val="22"/>
          <w:szCs w:val="22"/>
        </w:rPr>
        <w:t xml:space="preserve">konieczności wprowadzenia innych zmian do umowy niż wyżej wymienione, spowodowanych zmianami w przepisach prawa, normach, dyrektywach lub standardach. </w:t>
      </w:r>
    </w:p>
    <w:p w14:paraId="63FEA9DC" w14:textId="77777777" w:rsidR="003E5ABC" w:rsidRPr="003E5ABC" w:rsidRDefault="003E5ABC" w:rsidP="003E5ABC">
      <w:pPr>
        <w:numPr>
          <w:ilvl w:val="1"/>
          <w:numId w:val="146"/>
        </w:numPr>
        <w:spacing w:after="120"/>
        <w:ind w:left="709" w:hanging="284"/>
        <w:jc w:val="both"/>
        <w:rPr>
          <w:rFonts w:cs="Arial"/>
          <w:sz w:val="22"/>
          <w:szCs w:val="22"/>
        </w:rPr>
      </w:pPr>
      <w:r w:rsidRPr="003E5ABC">
        <w:rPr>
          <w:rFonts w:cs="Arial"/>
          <w:sz w:val="22"/>
          <w:szCs w:val="22"/>
        </w:rPr>
        <w:t xml:space="preserve">wprowadzenia przez producenta nowej wersji Sprzętu lub innych elementów lub zakończenia wytwarzania/produkcji Sprzętu lub jego podzespołu objętych Umową lub wycofania ich z produkcji lub/i wycofania z obrotu na terytorium Rzeczypospolitej Polskiej, ujawnienia się powszechnie występujących wad oferowanego Sprzętu lub jego podzespołu Zamawiający dopuszcza zmianę polegającą na dostarczeniu produktu zastępczego. Warunkiem wprowadzenia takiej zmiany jest: </w:t>
      </w:r>
    </w:p>
    <w:p w14:paraId="3BC73C02" w14:textId="77777777" w:rsidR="003E5ABC" w:rsidRPr="003E5ABC" w:rsidRDefault="003E5ABC" w:rsidP="003E5ABC">
      <w:pPr>
        <w:numPr>
          <w:ilvl w:val="1"/>
          <w:numId w:val="172"/>
        </w:numPr>
        <w:tabs>
          <w:tab w:val="left" w:pos="1276"/>
        </w:tabs>
        <w:spacing w:after="120"/>
        <w:ind w:left="851" w:hanging="284"/>
        <w:jc w:val="both"/>
        <w:rPr>
          <w:rFonts w:cs="Arial"/>
          <w:sz w:val="22"/>
          <w:szCs w:val="22"/>
        </w:rPr>
      </w:pPr>
      <w:r w:rsidRPr="003E5ABC">
        <w:rPr>
          <w:rFonts w:cs="Arial"/>
          <w:sz w:val="22"/>
          <w:szCs w:val="22"/>
        </w:rPr>
        <w:t xml:space="preserve">wykazanie przez Wykonawcę, że asortyment (oprogramowanie) stanowiący zamiennik posiada właściwości nie gorsze niż asortyment będący przedmiotem zamówienia, </w:t>
      </w:r>
    </w:p>
    <w:p w14:paraId="6555DF75" w14:textId="77777777" w:rsidR="003E5ABC" w:rsidRPr="003E5ABC" w:rsidRDefault="003E5ABC" w:rsidP="003E5ABC">
      <w:pPr>
        <w:numPr>
          <w:ilvl w:val="1"/>
          <w:numId w:val="172"/>
        </w:numPr>
        <w:tabs>
          <w:tab w:val="left" w:pos="709"/>
        </w:tabs>
        <w:spacing w:before="120" w:beforeAutospacing="1" w:after="120" w:afterAutospacing="1"/>
        <w:ind w:left="851" w:hanging="284"/>
        <w:jc w:val="both"/>
        <w:rPr>
          <w:rFonts w:cs="Arial"/>
          <w:sz w:val="22"/>
          <w:szCs w:val="22"/>
        </w:rPr>
      </w:pPr>
      <w:r w:rsidRPr="003E5ABC">
        <w:rPr>
          <w:rFonts w:cs="Arial"/>
          <w:sz w:val="22"/>
          <w:szCs w:val="22"/>
        </w:rPr>
        <w:t xml:space="preserve">dostarczenie do Zamawiającego dokumentów potwierdzających spełnianie przez zamienny asortyment wymagań postawionych na etapie postępowania przetargowego, </w:t>
      </w:r>
    </w:p>
    <w:p w14:paraId="2A6A7754" w14:textId="77777777" w:rsidR="003E5ABC" w:rsidRPr="003E5ABC" w:rsidRDefault="003E5ABC" w:rsidP="003E5ABC">
      <w:pPr>
        <w:numPr>
          <w:ilvl w:val="1"/>
          <w:numId w:val="172"/>
        </w:numPr>
        <w:spacing w:after="120"/>
        <w:ind w:left="851" w:hanging="284"/>
        <w:jc w:val="both"/>
        <w:rPr>
          <w:rFonts w:cs="Arial"/>
          <w:sz w:val="22"/>
          <w:szCs w:val="22"/>
        </w:rPr>
      </w:pPr>
      <w:r w:rsidRPr="003E5ABC">
        <w:rPr>
          <w:rFonts w:cs="Arial"/>
          <w:sz w:val="22"/>
          <w:szCs w:val="22"/>
        </w:rPr>
        <w:t>na żądanie Zamawiającego dostarczenie asortymentu (oprogramowania) zamiennego w celu przeprowadzenia weryfikacji parametrów;</w:t>
      </w:r>
    </w:p>
    <w:p w14:paraId="5170939A" w14:textId="77777777" w:rsidR="003E5ABC" w:rsidRPr="003E5ABC" w:rsidRDefault="003E5ABC" w:rsidP="003E5ABC">
      <w:pPr>
        <w:numPr>
          <w:ilvl w:val="1"/>
          <w:numId w:val="146"/>
        </w:numPr>
        <w:spacing w:before="120"/>
        <w:ind w:left="709" w:hanging="283"/>
        <w:jc w:val="both"/>
        <w:rPr>
          <w:rFonts w:cs="Arial"/>
          <w:sz w:val="22"/>
          <w:szCs w:val="22"/>
        </w:rPr>
      </w:pPr>
      <w:r w:rsidRPr="003E5ABC">
        <w:rPr>
          <w:rFonts w:cs="Arial"/>
          <w:sz w:val="22"/>
          <w:szCs w:val="22"/>
        </w:rPr>
        <w:t>w przypadku braku dostępności na rynku (której nie można było przewidzieć) zaoferowanego przez Wykonawcę asortymentu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66DB5CBA" w14:textId="77777777" w:rsidR="003E5ABC" w:rsidRPr="003E5ABC" w:rsidRDefault="003E5ABC" w:rsidP="003E5ABC">
      <w:pPr>
        <w:numPr>
          <w:ilvl w:val="2"/>
          <w:numId w:val="147"/>
        </w:numPr>
        <w:ind w:left="1134" w:hanging="425"/>
        <w:jc w:val="both"/>
        <w:rPr>
          <w:rFonts w:cs="Arial"/>
          <w:sz w:val="22"/>
          <w:szCs w:val="22"/>
        </w:rPr>
      </w:pPr>
      <w:r w:rsidRPr="003E5ABC">
        <w:rPr>
          <w:rFonts w:cs="Arial"/>
          <w:sz w:val="22"/>
          <w:szCs w:val="22"/>
        </w:rPr>
        <w:t>wykazanie w sposób niebudzący wątpliwości Zamawiającemu, że w dniu składania oferty, asortyment określony w formularzu cenowym był dostępny w ilościach nie mniejszych niż to określono w ofercie, a także, że w momencie zaproponowania asortymentu zamiennego, asortyment określony w formularzu cenowym nie jest dostępny na rynku,</w:t>
      </w:r>
    </w:p>
    <w:p w14:paraId="088126FD" w14:textId="77777777" w:rsidR="003E5ABC" w:rsidRPr="003E5ABC" w:rsidRDefault="003E5ABC" w:rsidP="003E5ABC">
      <w:pPr>
        <w:numPr>
          <w:ilvl w:val="2"/>
          <w:numId w:val="147"/>
        </w:numPr>
        <w:ind w:left="1134" w:hanging="425"/>
        <w:jc w:val="both"/>
        <w:rPr>
          <w:rFonts w:eastAsia="Calibri" w:cs="Arial"/>
          <w:sz w:val="22"/>
          <w:szCs w:val="22"/>
        </w:rPr>
      </w:pPr>
      <w:r w:rsidRPr="003E5ABC">
        <w:rPr>
          <w:rFonts w:cs="Arial"/>
          <w:sz w:val="22"/>
          <w:szCs w:val="22"/>
        </w:rPr>
        <w:lastRenderedPageBreak/>
        <w:t>wykazanie przez Wykonawcę, że asortyment stanowiący zamiennik posiada właściwości nie gorsze niż asortyment będący przedmiotem zamówienia,  </w:t>
      </w:r>
    </w:p>
    <w:p w14:paraId="5DC15C19" w14:textId="77777777" w:rsidR="003E5ABC" w:rsidRPr="003E5ABC" w:rsidRDefault="003E5ABC" w:rsidP="003E5ABC">
      <w:pPr>
        <w:numPr>
          <w:ilvl w:val="2"/>
          <w:numId w:val="147"/>
        </w:numPr>
        <w:ind w:left="1134" w:hanging="425"/>
        <w:jc w:val="both"/>
        <w:rPr>
          <w:rFonts w:eastAsia="Calibri" w:cs="Arial"/>
          <w:sz w:val="22"/>
          <w:szCs w:val="22"/>
        </w:rPr>
      </w:pPr>
      <w:r w:rsidRPr="003E5ABC">
        <w:rPr>
          <w:rFonts w:cs="Arial"/>
          <w:sz w:val="22"/>
          <w:szCs w:val="22"/>
        </w:rPr>
        <w:t>dostarczenie do zamawiającego dokumentów potwierdzających spełnianie przez zamienny asortyment wymagań postawionych na etapie postępowania przetargowego,  </w:t>
      </w:r>
    </w:p>
    <w:p w14:paraId="5DF72105" w14:textId="77777777" w:rsidR="003E5ABC" w:rsidRPr="003E5ABC" w:rsidRDefault="003E5ABC" w:rsidP="003E5ABC">
      <w:pPr>
        <w:numPr>
          <w:ilvl w:val="2"/>
          <w:numId w:val="147"/>
        </w:numPr>
        <w:ind w:left="1134" w:hanging="425"/>
        <w:jc w:val="both"/>
        <w:rPr>
          <w:rFonts w:eastAsia="Calibri" w:cs="Arial"/>
          <w:sz w:val="22"/>
          <w:szCs w:val="22"/>
        </w:rPr>
      </w:pPr>
      <w:r w:rsidRPr="003E5ABC">
        <w:rPr>
          <w:rFonts w:cs="Arial"/>
          <w:sz w:val="22"/>
          <w:szCs w:val="22"/>
        </w:rPr>
        <w:t>na żądanie Zamawiającego dostarczenie asortymentu zamiennego w celu przeprowadzenia weryfikacji parametrów;</w:t>
      </w:r>
    </w:p>
    <w:p w14:paraId="6CBA92E8" w14:textId="77777777" w:rsidR="003E5ABC" w:rsidRPr="003E5ABC" w:rsidRDefault="003E5ABC" w:rsidP="003E5ABC">
      <w:pPr>
        <w:numPr>
          <w:ilvl w:val="1"/>
          <w:numId w:val="146"/>
        </w:numPr>
        <w:spacing w:after="120"/>
        <w:ind w:left="709" w:hanging="283"/>
        <w:jc w:val="both"/>
        <w:rPr>
          <w:rFonts w:cs="Arial"/>
          <w:sz w:val="22"/>
          <w:szCs w:val="22"/>
        </w:rPr>
      </w:pPr>
      <w:r w:rsidRPr="003E5ABC">
        <w:rPr>
          <w:rFonts w:cs="Arial"/>
          <w:sz w:val="22"/>
          <w:szCs w:val="22"/>
        </w:rPr>
        <w:t xml:space="preserve">w przypadku zmiany obowiązujących przepisów prawa konieczne okaże się zastąpienie asortymentu, zaoferowanego przez Wykonawcę innym asortymentem pod warunkiem, że Wykonawca dostarczy asortyment o parametrach technicznych </w:t>
      </w:r>
      <w:r w:rsidRPr="003E5ABC">
        <w:rPr>
          <w:rFonts w:cs="Arial"/>
          <w:sz w:val="22"/>
          <w:szCs w:val="22"/>
        </w:rPr>
        <w:br/>
        <w:t xml:space="preserve">i użytkowych nie gorszych niż te, które zostały wskazane w ofercie oraz pod warunkiem, że jego cena nie ulegnie zwiększeniu w stosunku do ceny określonej </w:t>
      </w:r>
      <w:r w:rsidRPr="003E5ABC">
        <w:rPr>
          <w:rFonts w:cs="Arial"/>
          <w:sz w:val="22"/>
          <w:szCs w:val="22"/>
        </w:rPr>
        <w:br/>
        <w:t>w ofercie wykonawcy. Warunkiem wprowadzenia takiej zmiany jest: </w:t>
      </w:r>
    </w:p>
    <w:p w14:paraId="4CA2C32B" w14:textId="77777777" w:rsidR="003E5ABC" w:rsidRPr="003E5ABC" w:rsidRDefault="003E5ABC" w:rsidP="003E5ABC">
      <w:pPr>
        <w:numPr>
          <w:ilvl w:val="0"/>
          <w:numId w:val="148"/>
        </w:numPr>
        <w:spacing w:after="120"/>
        <w:ind w:left="1134" w:hanging="283"/>
        <w:jc w:val="both"/>
        <w:rPr>
          <w:rFonts w:eastAsia="Calibri" w:cs="Arial"/>
          <w:sz w:val="22"/>
          <w:szCs w:val="22"/>
        </w:rPr>
      </w:pPr>
      <w:r w:rsidRPr="003E5ABC">
        <w:rPr>
          <w:rFonts w:cs="Arial"/>
          <w:sz w:val="22"/>
          <w:szCs w:val="22"/>
        </w:rPr>
        <w:t>wykazanie przez Wykonawcę, że asortyment stanowiący zamiennik posiada właściwości nie gorsze niż asortyment będący przedmiotem zamówienia,  </w:t>
      </w:r>
    </w:p>
    <w:p w14:paraId="1B263040" w14:textId="77777777" w:rsidR="003E5ABC" w:rsidRPr="003E5ABC" w:rsidRDefault="003E5ABC" w:rsidP="003E5ABC">
      <w:pPr>
        <w:numPr>
          <w:ilvl w:val="0"/>
          <w:numId w:val="148"/>
        </w:numPr>
        <w:spacing w:after="120"/>
        <w:ind w:left="1134" w:hanging="283"/>
        <w:jc w:val="both"/>
        <w:rPr>
          <w:rFonts w:eastAsia="Calibri" w:cs="Arial"/>
          <w:sz w:val="22"/>
          <w:szCs w:val="22"/>
        </w:rPr>
      </w:pPr>
      <w:r w:rsidRPr="003E5ABC">
        <w:rPr>
          <w:rFonts w:cs="Arial"/>
          <w:sz w:val="22"/>
          <w:szCs w:val="22"/>
        </w:rPr>
        <w:t>dostarczenie do zamawiającego dokumentów potwierdzających spełnianie przez zamienny asortyment wymagań postawionych na etapie postepowania przetargowego,  </w:t>
      </w:r>
    </w:p>
    <w:p w14:paraId="2315C2BF" w14:textId="77777777" w:rsidR="003E5ABC" w:rsidRPr="003E5ABC" w:rsidRDefault="003E5ABC" w:rsidP="003E5ABC">
      <w:pPr>
        <w:numPr>
          <w:ilvl w:val="0"/>
          <w:numId w:val="148"/>
        </w:numPr>
        <w:spacing w:after="120"/>
        <w:ind w:left="1134" w:hanging="283"/>
        <w:jc w:val="both"/>
        <w:rPr>
          <w:rFonts w:eastAsia="Calibri" w:cs="Arial"/>
          <w:sz w:val="22"/>
          <w:szCs w:val="22"/>
        </w:rPr>
      </w:pPr>
      <w:r w:rsidRPr="003E5ABC">
        <w:rPr>
          <w:rFonts w:cs="Arial"/>
          <w:sz w:val="22"/>
          <w:szCs w:val="22"/>
        </w:rPr>
        <w:t>na żądanie Zamawiającego dostarczenie asortymentu zamiennego w celu przeprowadzenia weryfikacji parametrów;</w:t>
      </w:r>
    </w:p>
    <w:p w14:paraId="14DCD568" w14:textId="77777777" w:rsidR="003E5ABC" w:rsidRPr="003E5ABC" w:rsidRDefault="003E5ABC" w:rsidP="003E5ABC">
      <w:pPr>
        <w:numPr>
          <w:ilvl w:val="1"/>
          <w:numId w:val="146"/>
        </w:numPr>
        <w:spacing w:after="120"/>
        <w:ind w:left="709" w:hanging="283"/>
        <w:jc w:val="both"/>
        <w:rPr>
          <w:rFonts w:cs="Arial"/>
          <w:sz w:val="22"/>
          <w:szCs w:val="22"/>
        </w:rPr>
      </w:pPr>
      <w:r w:rsidRPr="003E5ABC">
        <w:rPr>
          <w:rFonts w:cs="Arial"/>
          <w:sz w:val="22"/>
          <w:szCs w:val="22"/>
        </w:rPr>
        <w:t>terminy ustalone w § 3 mogą ulec przesunięciu w przypadku wystąpienia opóźnień wynikających z:</w:t>
      </w:r>
    </w:p>
    <w:p w14:paraId="76F3BD36" w14:textId="77777777" w:rsidR="003E5ABC" w:rsidRPr="003E5ABC" w:rsidRDefault="003E5ABC" w:rsidP="003E5ABC">
      <w:pPr>
        <w:numPr>
          <w:ilvl w:val="1"/>
          <w:numId w:val="149"/>
        </w:numPr>
        <w:tabs>
          <w:tab w:val="left" w:pos="1276"/>
        </w:tabs>
        <w:spacing w:after="120"/>
        <w:ind w:left="1134" w:hanging="425"/>
        <w:jc w:val="both"/>
        <w:rPr>
          <w:rFonts w:cs="Arial"/>
          <w:sz w:val="22"/>
          <w:szCs w:val="22"/>
        </w:rPr>
      </w:pPr>
      <w:r w:rsidRPr="003E5ABC">
        <w:rPr>
          <w:rFonts w:cs="Arial"/>
          <w:sz w:val="22"/>
          <w:szCs w:val="22"/>
        </w:rPr>
        <w:t>organizacji pracy po stronie Zamawiającego – w tym zmianami kadrowymi lub strukturą organizacyjną,</w:t>
      </w:r>
    </w:p>
    <w:p w14:paraId="7FAEB6ED" w14:textId="77777777" w:rsidR="003E5ABC" w:rsidRPr="003E5ABC" w:rsidRDefault="003E5ABC" w:rsidP="003E5ABC">
      <w:pPr>
        <w:numPr>
          <w:ilvl w:val="1"/>
          <w:numId w:val="149"/>
        </w:numPr>
        <w:tabs>
          <w:tab w:val="left" w:pos="1276"/>
        </w:tabs>
        <w:spacing w:after="120"/>
        <w:ind w:left="1134" w:hanging="425"/>
        <w:jc w:val="both"/>
        <w:rPr>
          <w:rFonts w:cs="Arial"/>
          <w:sz w:val="22"/>
          <w:szCs w:val="22"/>
        </w:rPr>
      </w:pPr>
      <w:r w:rsidRPr="003E5ABC">
        <w:rPr>
          <w:rFonts w:cs="Arial"/>
          <w:sz w:val="22"/>
          <w:szCs w:val="22"/>
        </w:rPr>
        <w:t>przestojów i opóźnień z przyczyn leżących po stronie Zamawiającego;</w:t>
      </w:r>
    </w:p>
    <w:p w14:paraId="6CAC9B1B" w14:textId="77777777" w:rsidR="003E5ABC" w:rsidRPr="003E5ABC" w:rsidRDefault="003E5ABC" w:rsidP="003E5ABC">
      <w:pPr>
        <w:numPr>
          <w:ilvl w:val="1"/>
          <w:numId w:val="149"/>
        </w:numPr>
        <w:tabs>
          <w:tab w:val="left" w:pos="1276"/>
        </w:tabs>
        <w:spacing w:after="120"/>
        <w:ind w:left="1134" w:hanging="425"/>
        <w:jc w:val="both"/>
        <w:rPr>
          <w:rFonts w:cs="Arial"/>
          <w:sz w:val="22"/>
          <w:szCs w:val="22"/>
        </w:rPr>
      </w:pPr>
      <w:r w:rsidRPr="003E5ABC">
        <w:rPr>
          <w:rFonts w:cs="Arial"/>
          <w:sz w:val="22"/>
          <w:szCs w:val="22"/>
        </w:rPr>
        <w:t xml:space="preserve">braku możliwości przyjęcia sprzętu do magazynu Zamawiającego, związanego z realizacją innych dostaw; </w:t>
      </w:r>
    </w:p>
    <w:p w14:paraId="34C74223" w14:textId="77777777" w:rsidR="003E5ABC" w:rsidRPr="003E5ABC" w:rsidRDefault="003E5ABC" w:rsidP="003E5ABC">
      <w:pPr>
        <w:numPr>
          <w:ilvl w:val="1"/>
          <w:numId w:val="149"/>
        </w:numPr>
        <w:tabs>
          <w:tab w:val="left" w:pos="1276"/>
        </w:tabs>
        <w:spacing w:after="120"/>
        <w:ind w:left="1134" w:hanging="425"/>
        <w:jc w:val="both"/>
        <w:rPr>
          <w:rFonts w:cs="Arial"/>
          <w:sz w:val="22"/>
          <w:szCs w:val="22"/>
        </w:rPr>
      </w:pPr>
      <w:r w:rsidRPr="003E5ABC">
        <w:rPr>
          <w:rFonts w:cs="Arial"/>
          <w:sz w:val="22"/>
          <w:szCs w:val="22"/>
        </w:rPr>
        <w:t>działania siły wyższej mającej bezpośredni wpływ na terminowość wykonania prac;</w:t>
      </w:r>
    </w:p>
    <w:p w14:paraId="5B40FEC5" w14:textId="77777777" w:rsidR="003E5ABC" w:rsidRPr="003E5ABC" w:rsidRDefault="003E5ABC" w:rsidP="003E5ABC">
      <w:pPr>
        <w:numPr>
          <w:ilvl w:val="1"/>
          <w:numId w:val="149"/>
        </w:numPr>
        <w:tabs>
          <w:tab w:val="left" w:pos="1276"/>
        </w:tabs>
        <w:spacing w:after="120"/>
        <w:ind w:left="1134" w:hanging="425"/>
        <w:jc w:val="both"/>
        <w:rPr>
          <w:rFonts w:eastAsia="Calibri" w:cs="Arial"/>
          <w:sz w:val="22"/>
          <w:szCs w:val="22"/>
        </w:rPr>
      </w:pPr>
      <w:r w:rsidRPr="003E5ABC">
        <w:rPr>
          <w:rFonts w:cs="Arial"/>
          <w:sz w:val="22"/>
          <w:szCs w:val="22"/>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677AC566" w14:textId="77777777" w:rsidR="003E5ABC" w:rsidRPr="003E5ABC" w:rsidRDefault="003E5ABC" w:rsidP="003E5ABC">
      <w:pPr>
        <w:numPr>
          <w:ilvl w:val="1"/>
          <w:numId w:val="149"/>
        </w:numPr>
        <w:tabs>
          <w:tab w:val="left" w:pos="1276"/>
        </w:tabs>
        <w:spacing w:after="120"/>
        <w:ind w:left="1134"/>
        <w:jc w:val="both"/>
        <w:rPr>
          <w:rFonts w:eastAsia="Calibri" w:cs="Arial"/>
          <w:sz w:val="22"/>
          <w:szCs w:val="22"/>
        </w:rPr>
      </w:pPr>
      <w:r w:rsidRPr="003E5ABC">
        <w:rPr>
          <w:rFonts w:cs="Arial"/>
          <w:sz w:val="22"/>
          <w:szCs w:val="22"/>
        </w:rPr>
        <w:t xml:space="preserve">w przypadku, gdy którakolwiek ze Stron nie jest w stanie wywiązać się </w:t>
      </w:r>
      <w:r w:rsidRPr="003E5ABC">
        <w:rPr>
          <w:rFonts w:eastAsia="Calibri" w:cs="Arial"/>
          <w:sz w:val="22"/>
          <w:szCs w:val="22"/>
        </w:rPr>
        <w:br/>
      </w:r>
      <w:r w:rsidRPr="003E5ABC">
        <w:rPr>
          <w:rFonts w:cs="Arial"/>
          <w:sz w:val="22"/>
          <w:szCs w:val="22"/>
        </w:rPr>
        <w:t>ze swych zobowiązań umownych w związku z okolicznościami siły wyższej druga Strona musi być poinformowana w formie pisemnej w terminie 14 dni od momentu zaistnienia ww. okoliczności;</w:t>
      </w:r>
    </w:p>
    <w:p w14:paraId="6BF3C13B" w14:textId="77777777" w:rsidR="003E5ABC" w:rsidRPr="003E5ABC" w:rsidRDefault="003E5ABC" w:rsidP="003E5ABC">
      <w:pPr>
        <w:numPr>
          <w:ilvl w:val="1"/>
          <w:numId w:val="149"/>
        </w:numPr>
        <w:tabs>
          <w:tab w:val="left" w:pos="1276"/>
        </w:tabs>
        <w:spacing w:after="120"/>
        <w:ind w:left="1134"/>
        <w:jc w:val="both"/>
        <w:rPr>
          <w:rFonts w:cs="Arial"/>
          <w:sz w:val="22"/>
          <w:szCs w:val="22"/>
        </w:rPr>
      </w:pPr>
      <w:r w:rsidRPr="003E5ABC">
        <w:rPr>
          <w:rFonts w:cs="Arial"/>
          <w:sz w:val="22"/>
          <w:szCs w:val="22"/>
        </w:rPr>
        <w:t>wystąpienia okoliczności, których strony umowy nie były w stanie przewidzieć, pomimo zachowania należytej staranności (np. warunków pogodowych uniemożliwiających prowadzenie prac montażowych);</w:t>
      </w:r>
    </w:p>
    <w:p w14:paraId="0148D2D9" w14:textId="77777777" w:rsidR="003E5ABC" w:rsidRPr="003E5ABC" w:rsidRDefault="003E5ABC" w:rsidP="003E5ABC">
      <w:pPr>
        <w:numPr>
          <w:ilvl w:val="1"/>
          <w:numId w:val="146"/>
        </w:numPr>
        <w:spacing w:after="120"/>
        <w:ind w:left="709" w:hanging="283"/>
        <w:jc w:val="both"/>
        <w:rPr>
          <w:rFonts w:cs="Arial"/>
          <w:sz w:val="22"/>
          <w:szCs w:val="22"/>
        </w:rPr>
      </w:pPr>
      <w:r w:rsidRPr="003E5ABC">
        <w:rPr>
          <w:rFonts w:cs="Arial"/>
          <w:sz w:val="22"/>
          <w:szCs w:val="22"/>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61CD7D36" w14:textId="77777777" w:rsidR="003E5ABC" w:rsidRPr="003E5ABC" w:rsidRDefault="003E5ABC" w:rsidP="003E5ABC">
      <w:pPr>
        <w:numPr>
          <w:ilvl w:val="0"/>
          <w:numId w:val="145"/>
        </w:numPr>
        <w:spacing w:after="120"/>
        <w:ind w:left="426" w:hanging="426"/>
        <w:jc w:val="both"/>
        <w:rPr>
          <w:rFonts w:eastAsia="Calibri" w:cs="Arial"/>
          <w:sz w:val="22"/>
          <w:szCs w:val="22"/>
        </w:rPr>
      </w:pPr>
      <w:r w:rsidRPr="003E5ABC">
        <w:rPr>
          <w:rFonts w:eastAsia="Calibri" w:cs="Arial"/>
          <w:sz w:val="22"/>
          <w:szCs w:val="22"/>
        </w:rPr>
        <w:t xml:space="preserve">Wszystkie zmiany umowy mogą nastąpić z inicjatywy którejkolwiek ze stron. </w:t>
      </w:r>
      <w:r w:rsidRPr="003E5ABC">
        <w:rPr>
          <w:rFonts w:eastAsia="Calibri" w:cs="Arial"/>
          <w:sz w:val="22"/>
          <w:szCs w:val="22"/>
        </w:rPr>
        <w:br/>
        <w:t xml:space="preserve">W takiej sytuacji strona inicjująca zwraca się pisemnie z wnioskiem o zmianę umowy. </w:t>
      </w:r>
    </w:p>
    <w:p w14:paraId="23496B2B" w14:textId="77777777" w:rsidR="003E5ABC" w:rsidRPr="003E5ABC" w:rsidRDefault="003E5ABC" w:rsidP="003E5ABC">
      <w:pPr>
        <w:numPr>
          <w:ilvl w:val="0"/>
          <w:numId w:val="145"/>
        </w:numPr>
        <w:spacing w:after="120"/>
        <w:ind w:left="426" w:hanging="426"/>
        <w:jc w:val="both"/>
        <w:rPr>
          <w:rFonts w:eastAsia="Calibri" w:cs="Arial"/>
          <w:sz w:val="22"/>
          <w:szCs w:val="22"/>
        </w:rPr>
      </w:pPr>
      <w:r w:rsidRPr="003E5ABC">
        <w:rPr>
          <w:rFonts w:eastAsia="Calibri" w:cs="Arial"/>
          <w:sz w:val="22"/>
          <w:szCs w:val="22"/>
        </w:rPr>
        <w:t xml:space="preserve">Wniosek o zmianę umowy powinien zawierać co najmniej: </w:t>
      </w:r>
    </w:p>
    <w:p w14:paraId="52A11ACD" w14:textId="77777777" w:rsidR="003E5ABC" w:rsidRPr="003E5ABC" w:rsidRDefault="003E5ABC" w:rsidP="003E5ABC">
      <w:pPr>
        <w:numPr>
          <w:ilvl w:val="0"/>
          <w:numId w:val="150"/>
        </w:numPr>
        <w:spacing w:after="120"/>
        <w:ind w:left="851" w:hanging="425"/>
        <w:jc w:val="both"/>
        <w:rPr>
          <w:rFonts w:eastAsia="Calibri" w:cs="Arial"/>
          <w:sz w:val="22"/>
          <w:szCs w:val="22"/>
        </w:rPr>
      </w:pPr>
      <w:r w:rsidRPr="003E5ABC">
        <w:rPr>
          <w:rFonts w:eastAsia="Calibri" w:cs="Arial"/>
          <w:sz w:val="22"/>
          <w:szCs w:val="22"/>
        </w:rPr>
        <w:t xml:space="preserve">zakres proponowanej zmiany, </w:t>
      </w:r>
    </w:p>
    <w:p w14:paraId="098DFD92" w14:textId="77777777" w:rsidR="003E5ABC" w:rsidRPr="003E5ABC" w:rsidRDefault="003E5ABC" w:rsidP="003E5ABC">
      <w:pPr>
        <w:numPr>
          <w:ilvl w:val="0"/>
          <w:numId w:val="150"/>
        </w:numPr>
        <w:spacing w:after="120"/>
        <w:ind w:left="851" w:hanging="425"/>
        <w:jc w:val="both"/>
        <w:rPr>
          <w:rFonts w:eastAsia="Calibri" w:cs="Arial"/>
          <w:sz w:val="22"/>
          <w:szCs w:val="22"/>
        </w:rPr>
      </w:pPr>
      <w:r w:rsidRPr="003E5ABC">
        <w:rPr>
          <w:rFonts w:eastAsia="Calibri" w:cs="Arial"/>
          <w:sz w:val="22"/>
          <w:szCs w:val="22"/>
        </w:rPr>
        <w:t xml:space="preserve">opis okoliczności faktycznych uprawniających do dokonania zmiany, </w:t>
      </w:r>
    </w:p>
    <w:p w14:paraId="27458E60" w14:textId="77777777" w:rsidR="003E5ABC" w:rsidRPr="003E5ABC" w:rsidRDefault="003E5ABC" w:rsidP="003E5ABC">
      <w:pPr>
        <w:numPr>
          <w:ilvl w:val="0"/>
          <w:numId w:val="150"/>
        </w:numPr>
        <w:spacing w:after="120"/>
        <w:ind w:left="851" w:hanging="425"/>
        <w:jc w:val="both"/>
        <w:rPr>
          <w:rFonts w:eastAsia="Calibri" w:cs="Arial"/>
          <w:sz w:val="22"/>
          <w:szCs w:val="22"/>
        </w:rPr>
      </w:pPr>
      <w:r w:rsidRPr="003E5ABC">
        <w:rPr>
          <w:rFonts w:eastAsia="Calibri" w:cs="Arial"/>
          <w:sz w:val="22"/>
          <w:szCs w:val="22"/>
        </w:rPr>
        <w:lastRenderedPageBreak/>
        <w:t xml:space="preserve">podstawę dokonania zmiany, to jest podstawę prawną wynikającą z przepisów ustawy lub postanowień Umowy, </w:t>
      </w:r>
    </w:p>
    <w:p w14:paraId="3273C587" w14:textId="77777777" w:rsidR="003E5ABC" w:rsidRPr="003E5ABC" w:rsidRDefault="003E5ABC" w:rsidP="003E5ABC">
      <w:pPr>
        <w:numPr>
          <w:ilvl w:val="0"/>
          <w:numId w:val="150"/>
        </w:numPr>
        <w:spacing w:after="120"/>
        <w:ind w:left="851" w:hanging="425"/>
        <w:jc w:val="both"/>
        <w:rPr>
          <w:rFonts w:eastAsia="Calibri" w:cs="Arial"/>
          <w:sz w:val="22"/>
          <w:szCs w:val="22"/>
        </w:rPr>
      </w:pPr>
      <w:r w:rsidRPr="003E5ABC">
        <w:rPr>
          <w:rFonts w:eastAsia="Calibri" w:cs="Arial"/>
          <w:sz w:val="22"/>
          <w:szCs w:val="22"/>
        </w:rPr>
        <w:t>informacje i dowody potwierdzające, że zostały spełnione okoliczności uzasadniające dokonanie zmiany Umowy.</w:t>
      </w:r>
    </w:p>
    <w:p w14:paraId="1E6D9EEB" w14:textId="77777777" w:rsidR="003E5ABC" w:rsidRPr="003E5ABC" w:rsidRDefault="003E5ABC" w:rsidP="003E5ABC">
      <w:pPr>
        <w:numPr>
          <w:ilvl w:val="0"/>
          <w:numId w:val="145"/>
        </w:numPr>
        <w:spacing w:after="120"/>
        <w:ind w:left="426" w:hanging="426"/>
        <w:jc w:val="both"/>
        <w:rPr>
          <w:rFonts w:eastAsia="Calibri" w:cs="Arial"/>
          <w:sz w:val="22"/>
          <w:szCs w:val="22"/>
        </w:rPr>
      </w:pPr>
      <w:r w:rsidRPr="003E5ABC">
        <w:rPr>
          <w:rFonts w:eastAsia="Calibri" w:cs="Arial"/>
          <w:sz w:val="22"/>
          <w:szCs w:val="22"/>
        </w:rPr>
        <w:t xml:space="preserve">W przypadku złożenia wniosku o zmianę druga Strona jest zobowiązana </w:t>
      </w:r>
      <w:r w:rsidRPr="003E5ABC">
        <w:rPr>
          <w:rFonts w:eastAsia="Calibri" w:cs="Arial"/>
          <w:sz w:val="22"/>
          <w:szCs w:val="22"/>
        </w:rPr>
        <w:br/>
        <w:t xml:space="preserve">w terminie </w:t>
      </w:r>
      <w:r w:rsidRPr="003E5ABC">
        <w:rPr>
          <w:rFonts w:eastAsia="Calibri" w:cs="Arial"/>
          <w:b/>
          <w:bCs/>
          <w:sz w:val="22"/>
          <w:szCs w:val="22"/>
        </w:rPr>
        <w:t xml:space="preserve">5 dni </w:t>
      </w:r>
      <w:r w:rsidRPr="003E5ABC">
        <w:rPr>
          <w:rFonts w:eastAsia="Calibri" w:cs="Arial"/>
          <w:sz w:val="22"/>
          <w:szCs w:val="22"/>
        </w:rPr>
        <w:t xml:space="preserve">od dnia otrzymania wniosku do ustosunkowania się do niego. Druga Strona może: </w:t>
      </w:r>
    </w:p>
    <w:p w14:paraId="6E764CCC" w14:textId="77777777" w:rsidR="003E5ABC" w:rsidRPr="003E5ABC" w:rsidRDefault="003E5ABC" w:rsidP="003E5ABC">
      <w:pPr>
        <w:numPr>
          <w:ilvl w:val="0"/>
          <w:numId w:val="139"/>
        </w:numPr>
        <w:spacing w:after="120"/>
        <w:ind w:left="851" w:hanging="425"/>
        <w:jc w:val="both"/>
        <w:rPr>
          <w:rFonts w:eastAsia="Calibri" w:cs="Arial"/>
          <w:sz w:val="22"/>
          <w:szCs w:val="22"/>
        </w:rPr>
      </w:pPr>
      <w:r w:rsidRPr="003E5ABC">
        <w:rPr>
          <w:rFonts w:eastAsia="Calibri" w:cs="Arial"/>
          <w:sz w:val="22"/>
          <w:szCs w:val="22"/>
        </w:rPr>
        <w:t xml:space="preserve">zaakceptować wniosek o zmianę, </w:t>
      </w:r>
    </w:p>
    <w:p w14:paraId="4B6D2D7D" w14:textId="77777777" w:rsidR="003E5ABC" w:rsidRPr="003E5ABC" w:rsidRDefault="003E5ABC" w:rsidP="003E5ABC">
      <w:pPr>
        <w:numPr>
          <w:ilvl w:val="0"/>
          <w:numId w:val="139"/>
        </w:numPr>
        <w:spacing w:after="120"/>
        <w:ind w:left="851" w:hanging="425"/>
        <w:jc w:val="both"/>
        <w:rPr>
          <w:rFonts w:eastAsia="Calibri" w:cs="Arial"/>
          <w:sz w:val="22"/>
          <w:szCs w:val="22"/>
        </w:rPr>
      </w:pPr>
      <w:r w:rsidRPr="003E5ABC">
        <w:rPr>
          <w:rFonts w:eastAsia="Calibri" w:cs="Arial"/>
          <w:sz w:val="22"/>
          <w:szCs w:val="22"/>
        </w:rPr>
        <w:t xml:space="preserve">wezwać Stronę wnioskującą o zmianę do uzupełnienia wniosku lub przedstawienia dodatkowych wyjaśnień wraz ze stosownym uzasadnieniem takiego wezwania, </w:t>
      </w:r>
    </w:p>
    <w:p w14:paraId="3676E628" w14:textId="77777777" w:rsidR="003E5ABC" w:rsidRPr="003E5ABC" w:rsidRDefault="003E5ABC" w:rsidP="003E5ABC">
      <w:pPr>
        <w:numPr>
          <w:ilvl w:val="0"/>
          <w:numId w:val="139"/>
        </w:numPr>
        <w:spacing w:after="120"/>
        <w:ind w:left="851" w:hanging="425"/>
        <w:jc w:val="both"/>
        <w:rPr>
          <w:rFonts w:eastAsia="Calibri" w:cs="Arial"/>
          <w:sz w:val="22"/>
          <w:szCs w:val="22"/>
        </w:rPr>
      </w:pPr>
      <w:r w:rsidRPr="003E5ABC">
        <w:rPr>
          <w:rFonts w:eastAsia="Calibri" w:cs="Arial"/>
          <w:sz w:val="22"/>
          <w:szCs w:val="22"/>
        </w:rPr>
        <w:t xml:space="preserve">zaproponować podjęcie negocjacji treści umowy w zakresie wnioskowanej zmiany, </w:t>
      </w:r>
    </w:p>
    <w:p w14:paraId="0A686CE5" w14:textId="77777777" w:rsidR="003E5ABC" w:rsidRPr="003E5ABC" w:rsidRDefault="003E5ABC" w:rsidP="003E5ABC">
      <w:pPr>
        <w:numPr>
          <w:ilvl w:val="0"/>
          <w:numId w:val="139"/>
        </w:numPr>
        <w:spacing w:after="120"/>
        <w:ind w:left="851" w:hanging="425"/>
        <w:jc w:val="both"/>
        <w:rPr>
          <w:rFonts w:eastAsia="Calibri" w:cs="Arial"/>
          <w:sz w:val="22"/>
          <w:szCs w:val="22"/>
        </w:rPr>
      </w:pPr>
      <w:r w:rsidRPr="003E5ABC">
        <w:rPr>
          <w:rFonts w:eastAsia="Calibri" w:cs="Arial"/>
          <w:sz w:val="22"/>
          <w:szCs w:val="22"/>
        </w:rPr>
        <w:t>odrzucić wniosek o zmianę. Odrzucenie wniosku o zmianę powinno zawierać uzasadnienie.</w:t>
      </w:r>
    </w:p>
    <w:p w14:paraId="632630EE" w14:textId="77777777" w:rsidR="003E5ABC" w:rsidRPr="003E5ABC" w:rsidRDefault="003E5ABC" w:rsidP="003E5ABC">
      <w:pPr>
        <w:numPr>
          <w:ilvl w:val="0"/>
          <w:numId w:val="145"/>
        </w:numPr>
        <w:spacing w:after="120"/>
        <w:ind w:left="357" w:hanging="357"/>
        <w:jc w:val="both"/>
        <w:rPr>
          <w:rFonts w:eastAsia="Calibri" w:cs="Arial"/>
          <w:sz w:val="22"/>
          <w:szCs w:val="22"/>
        </w:rPr>
      </w:pPr>
      <w:r w:rsidRPr="003E5ABC">
        <w:rPr>
          <w:rFonts w:eastAsia="Calibri" w:cs="Arial"/>
          <w:sz w:val="22"/>
          <w:szCs w:val="22"/>
        </w:rPr>
        <w:t>Z negocjacji treści zmiany umowy Strony sporządzają notatkę przedstawiającą przebieg negocjacji i jej ustalenia.</w:t>
      </w:r>
    </w:p>
    <w:p w14:paraId="4B300CF3" w14:textId="77777777" w:rsidR="003E5ABC" w:rsidRPr="003E5ABC" w:rsidRDefault="003E5ABC" w:rsidP="003E5ABC">
      <w:pPr>
        <w:numPr>
          <w:ilvl w:val="0"/>
          <w:numId w:val="145"/>
        </w:numPr>
        <w:spacing w:after="120"/>
        <w:ind w:left="357" w:hanging="357"/>
        <w:jc w:val="both"/>
        <w:rPr>
          <w:rFonts w:eastAsia="Calibri" w:cs="Arial"/>
          <w:sz w:val="22"/>
          <w:szCs w:val="22"/>
        </w:rPr>
      </w:pPr>
      <w:r w:rsidRPr="003E5ABC">
        <w:rPr>
          <w:rFonts w:eastAsia="Calibri" w:cs="Arial"/>
          <w:sz w:val="22"/>
          <w:szCs w:val="22"/>
        </w:rPr>
        <w:t xml:space="preserve">Zamawiający może wezwać Wykonawcę do dostarczenia Zamawiającemu egzemplarza asortymentu stanowiącego zamiennik w celu przeprowadzenia weryfikacji pod względem zgodności z wymaganiami określonymi w toku postępowania o udzielenie zamówienia, których wynikiem stała się niniejsza umowa. </w:t>
      </w:r>
    </w:p>
    <w:p w14:paraId="0D6DB51A"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t>§ 12</w:t>
      </w:r>
    </w:p>
    <w:p w14:paraId="44C94C5C"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Poufność informacji</w:t>
      </w:r>
    </w:p>
    <w:p w14:paraId="79833BD0" w14:textId="77777777" w:rsidR="003E5ABC" w:rsidRPr="003E5ABC" w:rsidRDefault="003E5ABC" w:rsidP="003E5ABC">
      <w:pPr>
        <w:numPr>
          <w:ilvl w:val="0"/>
          <w:numId w:val="151"/>
        </w:numPr>
        <w:spacing w:after="120"/>
        <w:ind w:left="357" w:hanging="357"/>
        <w:jc w:val="both"/>
        <w:rPr>
          <w:rFonts w:cs="Arial"/>
          <w:sz w:val="22"/>
          <w:szCs w:val="22"/>
        </w:rPr>
      </w:pPr>
      <w:r w:rsidRPr="003E5ABC">
        <w:rPr>
          <w:rFonts w:cs="Arial"/>
          <w:sz w:val="22"/>
          <w:szCs w:val="22"/>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3A9A84F6" w14:textId="77777777" w:rsidR="003E5ABC" w:rsidRPr="003E5ABC" w:rsidRDefault="003E5ABC" w:rsidP="003E5ABC">
      <w:pPr>
        <w:numPr>
          <w:ilvl w:val="0"/>
          <w:numId w:val="151"/>
        </w:numPr>
        <w:spacing w:after="120"/>
        <w:ind w:left="357" w:hanging="357"/>
        <w:jc w:val="both"/>
        <w:rPr>
          <w:rFonts w:cs="Arial"/>
          <w:sz w:val="22"/>
          <w:szCs w:val="22"/>
        </w:rPr>
      </w:pPr>
      <w:r w:rsidRPr="003E5ABC">
        <w:rPr>
          <w:rFonts w:cs="Arial"/>
          <w:sz w:val="22"/>
          <w:szCs w:val="22"/>
        </w:rPr>
        <w:t>Ujawnienie powyższych informacji przez Wykonawcę osobom trzecim jest możliwe tylko i wyłącznie po wyrażeniu pisemnej zgody przez Zamawiającego.</w:t>
      </w:r>
    </w:p>
    <w:p w14:paraId="54EBA882" w14:textId="77777777" w:rsidR="003E5ABC" w:rsidRPr="003E5ABC" w:rsidRDefault="003E5ABC" w:rsidP="003E5ABC">
      <w:pPr>
        <w:numPr>
          <w:ilvl w:val="0"/>
          <w:numId w:val="151"/>
        </w:numPr>
        <w:spacing w:after="120"/>
        <w:ind w:left="357" w:hanging="357"/>
        <w:jc w:val="both"/>
        <w:rPr>
          <w:rFonts w:cs="Arial"/>
          <w:sz w:val="22"/>
          <w:szCs w:val="22"/>
        </w:rPr>
      </w:pPr>
      <w:r w:rsidRPr="003E5ABC">
        <w:rPr>
          <w:rFonts w:cs="Arial"/>
          <w:sz w:val="22"/>
          <w:szCs w:val="22"/>
        </w:rPr>
        <w:t>Wykonawca ponosi pełną odpowiedzialność za zachowanie poufności informacji (zdefiniowanych w tym paragrafie) przez swoich pracowników, podwykonawców i inne  osoby, z pomocy których korzystał przy wykonywaniu Umowy.</w:t>
      </w:r>
    </w:p>
    <w:p w14:paraId="6FAC6694" w14:textId="77777777" w:rsidR="003E5ABC" w:rsidRPr="003E5ABC" w:rsidRDefault="003E5ABC" w:rsidP="003E5ABC">
      <w:pPr>
        <w:numPr>
          <w:ilvl w:val="0"/>
          <w:numId w:val="151"/>
        </w:numPr>
        <w:spacing w:after="120"/>
        <w:ind w:left="357" w:hanging="357"/>
        <w:jc w:val="both"/>
        <w:rPr>
          <w:rFonts w:eastAsia="Calibri" w:cs="Arial"/>
          <w:sz w:val="22"/>
          <w:szCs w:val="22"/>
        </w:rPr>
      </w:pPr>
      <w:r w:rsidRPr="003E5ABC">
        <w:rPr>
          <w:rFonts w:eastAsia="Calibri" w:cs="Arial"/>
          <w:sz w:val="22"/>
          <w:szCs w:val="22"/>
        </w:rPr>
        <w:t xml:space="preserve">Postanowienia o poufności zawarte powyżej nie będą stanowiły przeszkody dla Wykonawcy w ujawnianiu informacji, która jest mu już znana i nie została uznana </w:t>
      </w:r>
      <w:r w:rsidRPr="003E5ABC">
        <w:rPr>
          <w:rFonts w:eastAsia="Calibri" w:cs="Arial"/>
          <w:sz w:val="22"/>
          <w:szCs w:val="22"/>
        </w:rPr>
        <w:b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43E8366C" w14:textId="77777777" w:rsidR="003E5ABC" w:rsidRPr="003E5ABC" w:rsidRDefault="003E5ABC" w:rsidP="003E5ABC">
      <w:pPr>
        <w:jc w:val="center"/>
        <w:rPr>
          <w:rFonts w:eastAsia="Calibri" w:cs="Arial"/>
          <w:b/>
          <w:bCs/>
          <w:sz w:val="22"/>
          <w:szCs w:val="22"/>
        </w:rPr>
      </w:pPr>
      <w:r w:rsidRPr="003E5ABC">
        <w:rPr>
          <w:rFonts w:eastAsia="Calibri" w:cs="Arial"/>
          <w:b/>
          <w:bCs/>
          <w:sz w:val="22"/>
          <w:szCs w:val="22"/>
        </w:rPr>
        <w:t>§ 13</w:t>
      </w:r>
    </w:p>
    <w:p w14:paraId="3E7CB469"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Podwykonawstwo</w:t>
      </w:r>
    </w:p>
    <w:p w14:paraId="5121FE8E" w14:textId="77777777" w:rsidR="003E5ABC" w:rsidRPr="003E5ABC" w:rsidRDefault="003E5ABC" w:rsidP="003E5ABC">
      <w:pPr>
        <w:numPr>
          <w:ilvl w:val="0"/>
          <w:numId w:val="152"/>
        </w:numPr>
        <w:shd w:val="clear" w:color="auto" w:fill="FFFFFF"/>
        <w:spacing w:before="120" w:line="276" w:lineRule="auto"/>
        <w:ind w:left="357" w:hanging="357"/>
        <w:jc w:val="both"/>
        <w:textAlignment w:val="baseline"/>
        <w:rPr>
          <w:rFonts w:cs="Arial"/>
          <w:sz w:val="22"/>
          <w:szCs w:val="22"/>
        </w:rPr>
      </w:pPr>
      <w:r w:rsidRPr="003E5ABC">
        <w:rPr>
          <w:rFonts w:cs="Arial"/>
          <w:sz w:val="22"/>
          <w:szCs w:val="22"/>
        </w:rPr>
        <w:t>Wykonawca ma prawo korzystania z usług Podwykonawców w trakcie realizacji niniejszej umowy. W takim przypadku Wykonawca będzie korzystał z następujących Podwykonawców: </w:t>
      </w:r>
    </w:p>
    <w:p w14:paraId="202F6255" w14:textId="77777777" w:rsidR="003E5ABC" w:rsidRPr="003E5ABC" w:rsidRDefault="003E5ABC" w:rsidP="003E5ABC">
      <w:pPr>
        <w:numPr>
          <w:ilvl w:val="0"/>
          <w:numId w:val="153"/>
        </w:numPr>
        <w:shd w:val="clear" w:color="auto" w:fill="FFFFFF"/>
        <w:spacing w:before="120" w:line="276" w:lineRule="auto"/>
        <w:ind w:left="658" w:hanging="284"/>
        <w:jc w:val="both"/>
        <w:textAlignment w:val="baseline"/>
        <w:rPr>
          <w:rFonts w:cs="Arial"/>
          <w:sz w:val="22"/>
          <w:szCs w:val="22"/>
        </w:rPr>
      </w:pPr>
      <w:r w:rsidRPr="003E5ABC">
        <w:rPr>
          <w:rFonts w:cs="Arial"/>
          <w:sz w:val="22"/>
          <w:szCs w:val="22"/>
        </w:rPr>
        <w:t>…………………………………………….. w zakresie …………………………., </w:t>
      </w:r>
    </w:p>
    <w:p w14:paraId="54DC1B10" w14:textId="77777777" w:rsidR="003E5ABC" w:rsidRPr="003E5ABC" w:rsidRDefault="003E5ABC" w:rsidP="003E5ABC">
      <w:pPr>
        <w:numPr>
          <w:ilvl w:val="0"/>
          <w:numId w:val="153"/>
        </w:numPr>
        <w:shd w:val="clear" w:color="auto" w:fill="FFFFFF"/>
        <w:spacing w:before="120" w:line="276" w:lineRule="auto"/>
        <w:ind w:left="658" w:hanging="284"/>
        <w:jc w:val="both"/>
        <w:textAlignment w:val="baseline"/>
        <w:rPr>
          <w:rFonts w:cs="Arial"/>
          <w:sz w:val="22"/>
          <w:szCs w:val="22"/>
        </w:rPr>
      </w:pPr>
      <w:r w:rsidRPr="003E5ABC">
        <w:rPr>
          <w:rFonts w:cs="Arial"/>
          <w:sz w:val="22"/>
          <w:szCs w:val="22"/>
        </w:rPr>
        <w:t>…………………………………………........w zakresie…………………………... </w:t>
      </w:r>
    </w:p>
    <w:p w14:paraId="1B0719E5" w14:textId="77777777" w:rsidR="003E5ABC" w:rsidRPr="003E5ABC" w:rsidRDefault="003E5ABC" w:rsidP="003E5ABC">
      <w:pPr>
        <w:numPr>
          <w:ilvl w:val="0"/>
          <w:numId w:val="152"/>
        </w:numPr>
        <w:shd w:val="clear" w:color="auto" w:fill="FFFFFF"/>
        <w:spacing w:before="120" w:line="276" w:lineRule="auto"/>
        <w:ind w:left="357" w:hanging="357"/>
        <w:jc w:val="both"/>
        <w:textAlignment w:val="baseline"/>
        <w:rPr>
          <w:rFonts w:cs="Arial"/>
          <w:sz w:val="22"/>
          <w:szCs w:val="22"/>
        </w:rPr>
      </w:pPr>
      <w:r w:rsidRPr="003E5ABC">
        <w:rPr>
          <w:rFonts w:cs="Arial"/>
          <w:sz w:val="22"/>
          <w:szCs w:val="22"/>
        </w:rPr>
        <w:lastRenderedPageBreak/>
        <w:t xml:space="preserve">Jeżeli w trakcie realizacji umowy nastąpi zmiana albo rezygnacja z podwykonawcy, </w:t>
      </w:r>
      <w:r w:rsidRPr="003E5ABC">
        <w:rPr>
          <w:rFonts w:cs="Arial"/>
          <w:sz w:val="22"/>
          <w:szCs w:val="22"/>
        </w:rPr>
        <w:br/>
        <w:t xml:space="preserve">na którego zasoby Wykonawca powoływał się, na zasadach określonych w art. 118 ust. 1 ustawy Pzp, w celu wykazania spełniania warunków udziału w postępowaniu, </w:t>
      </w:r>
      <w:r w:rsidRPr="003E5ABC">
        <w:rPr>
          <w:rFonts w:cs="Arial"/>
          <w:sz w:val="22"/>
          <w:szCs w:val="22"/>
        </w:rPr>
        <w:br/>
        <w:t xml:space="preserve">o których mowa w SWZ, Wykonawca jest obowiązany wykazać Zamawiającemu, </w:t>
      </w:r>
      <w:r w:rsidRPr="003E5ABC">
        <w:rPr>
          <w:rFonts w:cs="Arial"/>
          <w:sz w:val="22"/>
          <w:szCs w:val="22"/>
        </w:rPr>
        <w:br/>
        <w:t>iż proponowany inny podwykonawca lub wykonawca samodzielnie spełnia je w stopniu nie mniejszym niż wymagany w trakcie postępowania o udzielenie zamówienia. </w:t>
      </w:r>
    </w:p>
    <w:p w14:paraId="7A791AF0" w14:textId="77777777" w:rsidR="003E5ABC" w:rsidRPr="003E5ABC" w:rsidRDefault="003E5ABC" w:rsidP="003E5ABC">
      <w:pPr>
        <w:numPr>
          <w:ilvl w:val="0"/>
          <w:numId w:val="152"/>
        </w:numPr>
        <w:shd w:val="clear" w:color="auto" w:fill="FFFFFF"/>
        <w:spacing w:before="120" w:line="276" w:lineRule="auto"/>
        <w:ind w:left="357" w:hanging="357"/>
        <w:jc w:val="both"/>
        <w:textAlignment w:val="baseline"/>
        <w:rPr>
          <w:rFonts w:cs="Arial"/>
          <w:sz w:val="22"/>
          <w:szCs w:val="22"/>
        </w:rPr>
      </w:pPr>
      <w:r w:rsidRPr="003E5ABC">
        <w:rPr>
          <w:rFonts w:cs="Arial"/>
          <w:sz w:val="22"/>
          <w:szCs w:val="22"/>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130B6499" w14:textId="77777777" w:rsidR="003E5ABC" w:rsidRPr="003E5ABC" w:rsidRDefault="003E5ABC" w:rsidP="003E5ABC">
      <w:pPr>
        <w:shd w:val="clear" w:color="auto" w:fill="FFFFFF"/>
        <w:spacing w:before="120" w:line="276" w:lineRule="auto"/>
        <w:ind w:left="284" w:hanging="284"/>
        <w:jc w:val="both"/>
        <w:textAlignment w:val="baseline"/>
        <w:rPr>
          <w:rFonts w:cs="Arial"/>
          <w:sz w:val="22"/>
          <w:szCs w:val="22"/>
        </w:rPr>
      </w:pPr>
      <w:r w:rsidRPr="003E5ABC">
        <w:rPr>
          <w:rFonts w:cs="Arial"/>
          <w:i/>
          <w:iCs/>
          <w:sz w:val="22"/>
          <w:szCs w:val="22"/>
        </w:rPr>
        <w:t>(dotyczy przypadku, gdy Wykonawca nie korzysta z Podwykonawców)</w:t>
      </w:r>
      <w:r w:rsidRPr="003E5ABC">
        <w:rPr>
          <w:rFonts w:cs="Arial"/>
          <w:sz w:val="22"/>
          <w:szCs w:val="22"/>
        </w:rPr>
        <w:t> </w:t>
      </w:r>
    </w:p>
    <w:p w14:paraId="371EFB5A" w14:textId="77777777" w:rsidR="003E5ABC" w:rsidRPr="003E5ABC" w:rsidRDefault="003E5ABC" w:rsidP="003E5ABC">
      <w:pPr>
        <w:shd w:val="clear" w:color="auto" w:fill="FFFFFF"/>
        <w:spacing w:before="120" w:line="276" w:lineRule="auto"/>
        <w:jc w:val="both"/>
        <w:textAlignment w:val="baseline"/>
        <w:rPr>
          <w:rFonts w:cs="Arial"/>
          <w:b/>
          <w:sz w:val="22"/>
          <w:szCs w:val="22"/>
        </w:rPr>
      </w:pPr>
      <w:r w:rsidRPr="003E5ABC">
        <w:rPr>
          <w:rFonts w:cs="Arial"/>
          <w:sz w:val="22"/>
          <w:szCs w:val="22"/>
        </w:rPr>
        <w:t>Zgodnie z oświadczeniem złożonym przez Wykonawcę, nie będzie on korzystał z Podwykonawców.</w:t>
      </w:r>
    </w:p>
    <w:p w14:paraId="3A9D8742" w14:textId="77777777" w:rsidR="003E5ABC" w:rsidRPr="003E5ABC" w:rsidRDefault="003E5ABC" w:rsidP="003E5ABC">
      <w:pPr>
        <w:spacing w:after="120"/>
        <w:jc w:val="center"/>
        <w:rPr>
          <w:rFonts w:eastAsia="Calibri" w:cs="Arial"/>
          <w:b/>
          <w:bCs/>
          <w:sz w:val="22"/>
          <w:szCs w:val="22"/>
        </w:rPr>
      </w:pPr>
      <w:r w:rsidRPr="003E5ABC">
        <w:rPr>
          <w:rFonts w:eastAsia="Calibri" w:cs="Arial"/>
          <w:b/>
          <w:bCs/>
          <w:sz w:val="22"/>
          <w:szCs w:val="22"/>
        </w:rPr>
        <w:t>§ 14</w:t>
      </w:r>
      <w:r w:rsidRPr="003E5ABC">
        <w:rPr>
          <w:rFonts w:eastAsia="Calibri" w:cs="Arial"/>
          <w:sz w:val="22"/>
          <w:szCs w:val="22"/>
        </w:rPr>
        <w:br/>
      </w:r>
      <w:r w:rsidRPr="003E5ABC">
        <w:rPr>
          <w:rFonts w:eastAsia="Calibri" w:cs="Arial"/>
          <w:b/>
          <w:bCs/>
          <w:sz w:val="22"/>
          <w:szCs w:val="22"/>
        </w:rPr>
        <w:t>Inne postanowienia</w:t>
      </w:r>
    </w:p>
    <w:p w14:paraId="485AC777"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Za wszelkie działania i zaniechania podwykonawców Wykonawca odpowiada jak za swoje własne. Wykonawca ponosi również całkowitą odpowiedzialność za dotrzymanie przewidzianych umową terminów wykonania dostawy.</w:t>
      </w:r>
    </w:p>
    <w:p w14:paraId="5DA30DED"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Wykonawca bez uprzedniej pisemnej zgody Zamawiającego nie może przelać wierzytelności na rzecz osób trzecich, dokonać przeniesienia praw i obowiązków ani dokonać innych cesji związanych z realizacją niniejszej Umowy.</w:t>
      </w:r>
    </w:p>
    <w:p w14:paraId="535A13F0" w14:textId="77777777" w:rsidR="003E5ABC" w:rsidRPr="003E5ABC" w:rsidRDefault="003E5ABC" w:rsidP="003E5ABC">
      <w:pPr>
        <w:numPr>
          <w:ilvl w:val="0"/>
          <w:numId w:val="154"/>
        </w:numPr>
        <w:spacing w:after="120"/>
        <w:ind w:left="284"/>
        <w:jc w:val="both"/>
        <w:rPr>
          <w:rFonts w:cs="Arial"/>
          <w:sz w:val="22"/>
          <w:szCs w:val="22"/>
        </w:rPr>
      </w:pPr>
      <w:r w:rsidRPr="003E5ABC">
        <w:rPr>
          <w:rFonts w:cs="Arial"/>
          <w:sz w:val="22"/>
          <w:szCs w:val="22"/>
        </w:rPr>
        <w:t xml:space="preserve">Strony postanawiają, iż w przypadku jakichkolwiek wątpliwości poszczególne postanowienia Umowy będą interpretowane w taki sposób, aby były zgodne </w:t>
      </w:r>
      <w:r w:rsidRPr="003E5ABC">
        <w:rPr>
          <w:rFonts w:cs="Arial"/>
          <w:sz w:val="22"/>
          <w:szCs w:val="22"/>
        </w:rPr>
        <w:br/>
        <w:t>z bezwzględnie obowiązującymi przepisami prawa oraz intencją Stron.</w:t>
      </w:r>
    </w:p>
    <w:p w14:paraId="41BBCC08"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5C8F33AF"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 xml:space="preserve">W sprawach nie uregulowanych niniejszą umową mają zastosowanie przepisy Kodeksu Cywilnego oraz ustawy Pzp wraz z aktami wykonawczymi do tych aktów. </w:t>
      </w:r>
    </w:p>
    <w:p w14:paraId="7CBEA62C"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38F9F1E0"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Ewentualne spory mogące wyniknąć na tle niniejszej umowy rozstrzygać będzie Sąd właściwy dla siedziby Zamawiającego.</w:t>
      </w:r>
    </w:p>
    <w:p w14:paraId="67C0FD02"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Załączniki stanowią integralną część umowy.</w:t>
      </w:r>
    </w:p>
    <w:p w14:paraId="71B71F5F" w14:textId="77777777" w:rsidR="003E5ABC" w:rsidRPr="003E5ABC" w:rsidRDefault="003E5ABC" w:rsidP="003E5ABC">
      <w:pPr>
        <w:numPr>
          <w:ilvl w:val="0"/>
          <w:numId w:val="154"/>
        </w:numPr>
        <w:spacing w:after="120"/>
        <w:ind w:left="284"/>
        <w:jc w:val="both"/>
        <w:rPr>
          <w:rFonts w:eastAsia="Calibri" w:cs="Arial"/>
          <w:sz w:val="22"/>
          <w:szCs w:val="22"/>
        </w:rPr>
      </w:pPr>
      <w:r w:rsidRPr="003E5ABC">
        <w:rPr>
          <w:rFonts w:eastAsia="Calibri" w:cs="Arial"/>
          <w:sz w:val="22"/>
          <w:szCs w:val="22"/>
        </w:rPr>
        <w:t>Niniejsza umowa zostanie zawarta w dniu podpisania jej przez upoważnionych przedstawicieli stron.</w:t>
      </w:r>
    </w:p>
    <w:p w14:paraId="193B8410" w14:textId="77777777" w:rsidR="003E5ABC" w:rsidRPr="003E5ABC" w:rsidRDefault="003E5ABC" w:rsidP="003E5ABC">
      <w:pPr>
        <w:spacing w:after="120"/>
        <w:rPr>
          <w:rFonts w:eastAsia="Calibri" w:cs="Arial"/>
          <w:b/>
          <w:bCs/>
          <w:sz w:val="22"/>
          <w:szCs w:val="22"/>
          <w:u w:val="single"/>
        </w:rPr>
      </w:pPr>
      <w:r w:rsidRPr="003E5ABC">
        <w:rPr>
          <w:rFonts w:eastAsia="Calibri" w:cs="Arial"/>
          <w:b/>
          <w:bCs/>
          <w:sz w:val="22"/>
          <w:szCs w:val="22"/>
          <w:u w:val="single"/>
        </w:rPr>
        <w:t xml:space="preserve">Załączniki: </w:t>
      </w:r>
    </w:p>
    <w:p w14:paraId="1B4619BB" w14:textId="77777777" w:rsidR="003E5ABC" w:rsidRPr="003E5ABC" w:rsidRDefault="003E5ABC" w:rsidP="003E5ABC">
      <w:pPr>
        <w:spacing w:after="120"/>
        <w:rPr>
          <w:rFonts w:eastAsia="Calibri" w:cs="Arial"/>
          <w:sz w:val="22"/>
          <w:szCs w:val="22"/>
        </w:rPr>
      </w:pPr>
      <w:r w:rsidRPr="003E5ABC">
        <w:rPr>
          <w:rFonts w:eastAsia="Calibri" w:cs="Arial"/>
          <w:sz w:val="22"/>
          <w:szCs w:val="22"/>
        </w:rPr>
        <w:t>Załącznik nr 1 – Opis przedmiotu zamówienia;</w:t>
      </w:r>
    </w:p>
    <w:p w14:paraId="6B55CC16" w14:textId="77777777" w:rsidR="003E5ABC" w:rsidRPr="003E5ABC" w:rsidRDefault="003E5ABC" w:rsidP="003E5ABC">
      <w:pPr>
        <w:spacing w:after="120"/>
        <w:rPr>
          <w:rFonts w:eastAsia="Calibri" w:cs="Arial"/>
          <w:sz w:val="22"/>
          <w:szCs w:val="22"/>
        </w:rPr>
      </w:pPr>
      <w:r w:rsidRPr="003E5ABC">
        <w:rPr>
          <w:rFonts w:eastAsia="Calibri" w:cs="Arial"/>
          <w:sz w:val="22"/>
          <w:szCs w:val="22"/>
        </w:rPr>
        <w:t>Załącznik nr 2 – Formularz cenowy;</w:t>
      </w:r>
    </w:p>
    <w:p w14:paraId="558347D3" w14:textId="77777777" w:rsidR="003E5ABC" w:rsidRPr="003E5ABC" w:rsidRDefault="003E5ABC" w:rsidP="003E5ABC">
      <w:pPr>
        <w:spacing w:after="120"/>
        <w:rPr>
          <w:rFonts w:eastAsia="Calibri" w:cs="Arial"/>
          <w:sz w:val="22"/>
          <w:szCs w:val="22"/>
        </w:rPr>
      </w:pPr>
      <w:r w:rsidRPr="003E5ABC">
        <w:rPr>
          <w:rFonts w:eastAsia="Calibri" w:cs="Arial"/>
          <w:sz w:val="22"/>
          <w:szCs w:val="22"/>
        </w:rPr>
        <w:t>Załącznik nr 3  – Protokół przyjęcia-przekazania;</w:t>
      </w:r>
    </w:p>
    <w:p w14:paraId="28674FC8" w14:textId="77777777" w:rsidR="003E5ABC" w:rsidRPr="003E5ABC" w:rsidRDefault="003E5ABC" w:rsidP="003E5ABC">
      <w:pPr>
        <w:spacing w:after="120"/>
        <w:rPr>
          <w:rFonts w:eastAsia="Calibri" w:cs="Arial"/>
          <w:sz w:val="22"/>
          <w:szCs w:val="22"/>
        </w:rPr>
      </w:pPr>
      <w:r w:rsidRPr="003E5ABC">
        <w:rPr>
          <w:rFonts w:eastAsia="Calibri" w:cs="Arial"/>
          <w:sz w:val="22"/>
          <w:szCs w:val="22"/>
        </w:rPr>
        <w:lastRenderedPageBreak/>
        <w:t>Załącznik nr 3 – Wymagania w zakresie znakowania kodem kreskowym;</w:t>
      </w:r>
    </w:p>
    <w:p w14:paraId="1E6C753D" w14:textId="3658AE2D" w:rsidR="003E5ABC" w:rsidRPr="003E5ABC" w:rsidRDefault="003E5ABC" w:rsidP="003E5ABC">
      <w:pPr>
        <w:spacing w:after="120"/>
        <w:rPr>
          <w:rFonts w:eastAsia="Calibri" w:cs="Arial"/>
          <w:sz w:val="22"/>
          <w:szCs w:val="22"/>
        </w:rPr>
      </w:pPr>
      <w:r w:rsidRPr="003E5ABC">
        <w:rPr>
          <w:rFonts w:eastAsia="Calibri" w:cs="Arial"/>
          <w:sz w:val="22"/>
          <w:szCs w:val="22"/>
        </w:rPr>
        <w:t xml:space="preserve">Załącznik nr 4 – Wzór karty </w:t>
      </w:r>
      <w:r w:rsidR="008D33B3">
        <w:rPr>
          <w:rFonts w:eastAsia="Calibri" w:cs="Arial"/>
          <w:sz w:val="22"/>
          <w:szCs w:val="22"/>
        </w:rPr>
        <w:t>W</w:t>
      </w:r>
      <w:r w:rsidRPr="003E5ABC">
        <w:rPr>
          <w:rFonts w:eastAsia="Calibri" w:cs="Arial"/>
          <w:sz w:val="22"/>
          <w:szCs w:val="22"/>
        </w:rPr>
        <w:t>yrobu;</w:t>
      </w:r>
    </w:p>
    <w:p w14:paraId="41DA66DF" w14:textId="77777777" w:rsidR="003E5ABC" w:rsidRPr="003E5ABC" w:rsidRDefault="003E5ABC" w:rsidP="003E5ABC">
      <w:pPr>
        <w:spacing w:after="120"/>
        <w:rPr>
          <w:rFonts w:eastAsia="Calibri" w:cs="Arial"/>
          <w:sz w:val="22"/>
          <w:szCs w:val="22"/>
        </w:rPr>
      </w:pPr>
      <w:r w:rsidRPr="003E5ABC">
        <w:rPr>
          <w:rFonts w:eastAsia="Calibri" w:cs="Arial"/>
          <w:sz w:val="22"/>
          <w:szCs w:val="22"/>
        </w:rPr>
        <w:t>Załącznik nr 5 – Wzór karty Sprzętu;</w:t>
      </w:r>
    </w:p>
    <w:p w14:paraId="72A95E50" w14:textId="77777777" w:rsidR="003E5ABC" w:rsidRPr="003E5ABC" w:rsidRDefault="003E5ABC" w:rsidP="003E5ABC">
      <w:pPr>
        <w:spacing w:after="120"/>
        <w:rPr>
          <w:rFonts w:eastAsia="Calibri" w:cs="Arial"/>
          <w:sz w:val="22"/>
          <w:szCs w:val="22"/>
        </w:rPr>
      </w:pPr>
      <w:r w:rsidRPr="003E5ABC">
        <w:rPr>
          <w:rFonts w:eastAsia="Calibri" w:cs="Arial"/>
          <w:sz w:val="22"/>
          <w:szCs w:val="22"/>
        </w:rPr>
        <w:t>Załącznik nr 6 – Protokół reklamacji;</w:t>
      </w:r>
    </w:p>
    <w:p w14:paraId="66941314" w14:textId="77777777" w:rsidR="003E5ABC" w:rsidRPr="003E5ABC" w:rsidRDefault="003E5ABC" w:rsidP="003E5ABC">
      <w:pPr>
        <w:rPr>
          <w:rFonts w:eastAsia="Calibri" w:cs="Arial"/>
          <w:sz w:val="22"/>
          <w:szCs w:val="22"/>
        </w:rPr>
      </w:pPr>
      <w:r w:rsidRPr="003E5ABC">
        <w:rPr>
          <w:rFonts w:eastAsia="Calibri" w:cs="Arial"/>
          <w:sz w:val="22"/>
          <w:szCs w:val="22"/>
        </w:rPr>
        <w:t>Załącznik nr 7 – Odpis KRS/CEiDG</w:t>
      </w:r>
    </w:p>
    <w:tbl>
      <w:tblPr>
        <w:tblStyle w:val="Tabela-Siatka13"/>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3E5ABC" w:rsidRPr="003E5ABC" w14:paraId="2A481ADC" w14:textId="77777777" w:rsidTr="001E68A6">
        <w:trPr>
          <w:trHeight w:val="42"/>
        </w:trPr>
        <w:tc>
          <w:tcPr>
            <w:tcW w:w="4599" w:type="dxa"/>
            <w:hideMark/>
          </w:tcPr>
          <w:p w14:paraId="59ACD562" w14:textId="77777777" w:rsidR="003E5ABC" w:rsidRPr="003E5ABC" w:rsidRDefault="003E5ABC" w:rsidP="001E68A6">
            <w:pPr>
              <w:jc w:val="center"/>
              <w:rPr>
                <w:rFonts w:cs="Arial"/>
                <w:b/>
                <w:bCs/>
                <w:sz w:val="22"/>
                <w:szCs w:val="22"/>
              </w:rPr>
            </w:pPr>
          </w:p>
          <w:p w14:paraId="5682F8C0" w14:textId="77777777" w:rsidR="003E5ABC" w:rsidRPr="003E5ABC" w:rsidRDefault="003E5ABC" w:rsidP="001E68A6">
            <w:pPr>
              <w:jc w:val="center"/>
              <w:rPr>
                <w:rFonts w:cs="Arial"/>
                <w:b/>
                <w:bCs/>
                <w:sz w:val="22"/>
                <w:szCs w:val="22"/>
              </w:rPr>
            </w:pPr>
            <w:r w:rsidRPr="003E5ABC">
              <w:rPr>
                <w:rFonts w:cs="Arial"/>
                <w:b/>
                <w:bCs/>
                <w:sz w:val="22"/>
                <w:szCs w:val="22"/>
              </w:rPr>
              <w:t>WYKONAWCA</w:t>
            </w:r>
          </w:p>
        </w:tc>
        <w:tc>
          <w:tcPr>
            <w:tcW w:w="4599" w:type="dxa"/>
          </w:tcPr>
          <w:p w14:paraId="798DCA05" w14:textId="77777777" w:rsidR="003E5ABC" w:rsidRPr="003E5ABC" w:rsidRDefault="003E5ABC" w:rsidP="001E68A6">
            <w:pPr>
              <w:jc w:val="center"/>
              <w:rPr>
                <w:rFonts w:cs="Arial"/>
                <w:b/>
                <w:bCs/>
                <w:sz w:val="22"/>
                <w:szCs w:val="22"/>
              </w:rPr>
            </w:pPr>
          </w:p>
          <w:p w14:paraId="4F8C0DB6" w14:textId="77777777" w:rsidR="003E5ABC" w:rsidRPr="003E5ABC" w:rsidRDefault="003E5ABC" w:rsidP="001E68A6">
            <w:pPr>
              <w:jc w:val="center"/>
              <w:rPr>
                <w:rFonts w:cs="Arial"/>
                <w:b/>
                <w:bCs/>
                <w:sz w:val="22"/>
                <w:szCs w:val="22"/>
              </w:rPr>
            </w:pPr>
            <w:r w:rsidRPr="003E5ABC">
              <w:rPr>
                <w:rFonts w:cs="Arial"/>
                <w:b/>
                <w:bCs/>
                <w:sz w:val="22"/>
                <w:szCs w:val="22"/>
              </w:rPr>
              <w:t>ZAMAWIAJĄCY</w:t>
            </w:r>
          </w:p>
          <w:p w14:paraId="4AF6EE89" w14:textId="77777777" w:rsidR="003E5ABC" w:rsidRPr="003E5ABC" w:rsidRDefault="003E5ABC" w:rsidP="001E68A6">
            <w:pPr>
              <w:rPr>
                <w:rFonts w:cs="Arial"/>
                <w:b/>
                <w:bCs/>
                <w:sz w:val="22"/>
                <w:szCs w:val="22"/>
              </w:rPr>
            </w:pPr>
          </w:p>
          <w:p w14:paraId="7E29DB6D" w14:textId="77777777" w:rsidR="003E5ABC" w:rsidRPr="003E5ABC" w:rsidRDefault="003E5ABC" w:rsidP="001E68A6">
            <w:pPr>
              <w:jc w:val="center"/>
              <w:rPr>
                <w:rFonts w:cs="Arial"/>
                <w:b/>
                <w:bCs/>
                <w:sz w:val="22"/>
                <w:szCs w:val="22"/>
              </w:rPr>
            </w:pPr>
          </w:p>
          <w:p w14:paraId="26D3E6C0" w14:textId="77777777" w:rsidR="003E5ABC" w:rsidRPr="003E5ABC" w:rsidRDefault="003E5ABC" w:rsidP="001E68A6">
            <w:pPr>
              <w:rPr>
                <w:rFonts w:cs="Arial"/>
                <w:b/>
                <w:bCs/>
                <w:sz w:val="22"/>
                <w:szCs w:val="22"/>
              </w:rPr>
            </w:pPr>
          </w:p>
        </w:tc>
      </w:tr>
      <w:tr w:rsidR="003E5ABC" w:rsidRPr="003E5ABC" w14:paraId="7C22C4DB" w14:textId="77777777" w:rsidTr="001E68A6">
        <w:trPr>
          <w:trHeight w:val="133"/>
        </w:trPr>
        <w:tc>
          <w:tcPr>
            <w:tcW w:w="4599" w:type="dxa"/>
            <w:vAlign w:val="bottom"/>
          </w:tcPr>
          <w:p w14:paraId="2B3B2BDC" w14:textId="77777777" w:rsidR="003E5ABC" w:rsidRPr="003E5ABC" w:rsidRDefault="003E5ABC" w:rsidP="001E68A6">
            <w:pPr>
              <w:jc w:val="both"/>
              <w:rPr>
                <w:rFonts w:cs="Arial"/>
                <w:sz w:val="22"/>
                <w:szCs w:val="22"/>
              </w:rPr>
            </w:pPr>
          </w:p>
        </w:tc>
        <w:tc>
          <w:tcPr>
            <w:tcW w:w="4599" w:type="dxa"/>
            <w:vAlign w:val="bottom"/>
            <w:hideMark/>
          </w:tcPr>
          <w:p w14:paraId="180E6AC5" w14:textId="77777777" w:rsidR="003E5ABC" w:rsidRPr="003E5ABC" w:rsidRDefault="003E5ABC" w:rsidP="001E68A6">
            <w:pPr>
              <w:jc w:val="both"/>
              <w:rPr>
                <w:rFonts w:cs="Arial"/>
                <w:sz w:val="22"/>
                <w:szCs w:val="22"/>
              </w:rPr>
            </w:pPr>
          </w:p>
        </w:tc>
      </w:tr>
      <w:tr w:rsidR="003E5ABC" w:rsidRPr="003E5ABC" w14:paraId="3A6DAA24" w14:textId="77777777" w:rsidTr="001E68A6">
        <w:trPr>
          <w:trHeight w:val="32"/>
        </w:trPr>
        <w:tc>
          <w:tcPr>
            <w:tcW w:w="4599" w:type="dxa"/>
            <w:vAlign w:val="bottom"/>
          </w:tcPr>
          <w:p w14:paraId="5CE6F5BA" w14:textId="77777777" w:rsidR="003E5ABC" w:rsidRPr="003E5ABC" w:rsidRDefault="003E5ABC" w:rsidP="001E68A6">
            <w:pPr>
              <w:jc w:val="both"/>
              <w:rPr>
                <w:rFonts w:cs="Arial"/>
                <w:sz w:val="22"/>
                <w:szCs w:val="22"/>
              </w:rPr>
            </w:pPr>
          </w:p>
        </w:tc>
        <w:tc>
          <w:tcPr>
            <w:tcW w:w="4599" w:type="dxa"/>
            <w:vAlign w:val="bottom"/>
          </w:tcPr>
          <w:p w14:paraId="236DB744" w14:textId="77777777" w:rsidR="003E5ABC" w:rsidRPr="003E5ABC" w:rsidRDefault="003E5ABC" w:rsidP="001E68A6">
            <w:pPr>
              <w:rPr>
                <w:rFonts w:cs="Arial"/>
                <w:b/>
                <w:bCs/>
                <w:sz w:val="22"/>
                <w:szCs w:val="22"/>
              </w:rPr>
            </w:pPr>
          </w:p>
          <w:p w14:paraId="431C6540" w14:textId="77777777" w:rsidR="003E5ABC" w:rsidRPr="003E5ABC" w:rsidRDefault="003E5ABC" w:rsidP="001E68A6">
            <w:pPr>
              <w:jc w:val="right"/>
              <w:rPr>
                <w:rFonts w:cs="Arial"/>
                <w:b/>
                <w:bCs/>
                <w:sz w:val="22"/>
                <w:szCs w:val="22"/>
              </w:rPr>
            </w:pPr>
          </w:p>
          <w:p w14:paraId="33650EE9" w14:textId="77777777" w:rsidR="003E5ABC" w:rsidRPr="003E5ABC" w:rsidRDefault="003E5ABC" w:rsidP="001E68A6">
            <w:pPr>
              <w:jc w:val="right"/>
              <w:rPr>
                <w:rFonts w:cs="Arial"/>
                <w:b/>
                <w:bCs/>
                <w:sz w:val="22"/>
                <w:szCs w:val="22"/>
              </w:rPr>
            </w:pPr>
          </w:p>
          <w:p w14:paraId="46F9BF22" w14:textId="77777777" w:rsidR="003E5ABC" w:rsidRPr="003E5ABC" w:rsidRDefault="003E5ABC" w:rsidP="001E68A6">
            <w:pPr>
              <w:jc w:val="right"/>
              <w:rPr>
                <w:rFonts w:cs="Arial"/>
                <w:b/>
                <w:bCs/>
                <w:sz w:val="22"/>
                <w:szCs w:val="22"/>
              </w:rPr>
            </w:pPr>
          </w:p>
          <w:p w14:paraId="762667EB" w14:textId="77777777" w:rsidR="003E5ABC" w:rsidRPr="003E5ABC" w:rsidRDefault="003E5ABC" w:rsidP="001E68A6">
            <w:pPr>
              <w:jc w:val="right"/>
              <w:rPr>
                <w:rFonts w:cs="Arial"/>
                <w:b/>
                <w:bCs/>
                <w:sz w:val="22"/>
                <w:szCs w:val="22"/>
              </w:rPr>
            </w:pPr>
            <w:r w:rsidRPr="003E5ABC">
              <w:rPr>
                <w:rFonts w:cs="Arial"/>
                <w:b/>
                <w:bCs/>
                <w:sz w:val="22"/>
                <w:szCs w:val="22"/>
              </w:rPr>
              <w:t>UZGODNIONO:</w:t>
            </w:r>
          </w:p>
        </w:tc>
      </w:tr>
      <w:tr w:rsidR="003E5ABC" w:rsidRPr="003E5ABC" w14:paraId="1CC2FAC0" w14:textId="77777777" w:rsidTr="001E68A6">
        <w:trPr>
          <w:trHeight w:val="186"/>
        </w:trPr>
        <w:tc>
          <w:tcPr>
            <w:tcW w:w="4599" w:type="dxa"/>
            <w:vAlign w:val="bottom"/>
          </w:tcPr>
          <w:p w14:paraId="1C250604" w14:textId="77777777" w:rsidR="003E5ABC" w:rsidRPr="003E5ABC" w:rsidRDefault="003E5ABC" w:rsidP="001E68A6">
            <w:pPr>
              <w:jc w:val="both"/>
              <w:rPr>
                <w:rFonts w:cs="Arial"/>
                <w:sz w:val="22"/>
                <w:szCs w:val="22"/>
              </w:rPr>
            </w:pPr>
          </w:p>
        </w:tc>
        <w:tc>
          <w:tcPr>
            <w:tcW w:w="4599" w:type="dxa"/>
            <w:vAlign w:val="bottom"/>
          </w:tcPr>
          <w:p w14:paraId="5364803F" w14:textId="77777777" w:rsidR="003E5ABC" w:rsidRPr="003E5ABC" w:rsidRDefault="003E5ABC" w:rsidP="001E68A6">
            <w:pPr>
              <w:jc w:val="both"/>
              <w:rPr>
                <w:rFonts w:cs="Arial"/>
                <w:sz w:val="22"/>
                <w:szCs w:val="22"/>
              </w:rPr>
            </w:pPr>
          </w:p>
          <w:p w14:paraId="5198E4F3" w14:textId="77777777" w:rsidR="003E5ABC" w:rsidRPr="003E5ABC" w:rsidRDefault="003E5ABC" w:rsidP="001E68A6">
            <w:pPr>
              <w:jc w:val="both"/>
              <w:rPr>
                <w:rFonts w:cs="Arial"/>
                <w:sz w:val="22"/>
                <w:szCs w:val="22"/>
              </w:rPr>
            </w:pPr>
          </w:p>
          <w:p w14:paraId="719425FA" w14:textId="77777777" w:rsidR="003E5ABC" w:rsidRPr="003E5ABC" w:rsidRDefault="003E5ABC" w:rsidP="001E68A6">
            <w:pPr>
              <w:jc w:val="both"/>
              <w:rPr>
                <w:rFonts w:cs="Arial"/>
                <w:sz w:val="22"/>
                <w:szCs w:val="22"/>
              </w:rPr>
            </w:pPr>
          </w:p>
          <w:p w14:paraId="5B81D0A5" w14:textId="77777777" w:rsidR="003E5ABC" w:rsidRPr="003E5ABC" w:rsidRDefault="003E5ABC" w:rsidP="001E68A6">
            <w:pPr>
              <w:jc w:val="both"/>
              <w:rPr>
                <w:rFonts w:cs="Arial"/>
                <w:sz w:val="22"/>
                <w:szCs w:val="22"/>
              </w:rPr>
            </w:pPr>
          </w:p>
          <w:p w14:paraId="1E2E2847" w14:textId="77777777" w:rsidR="003E5ABC" w:rsidRPr="003E5ABC" w:rsidRDefault="003E5ABC" w:rsidP="001E68A6">
            <w:pPr>
              <w:jc w:val="both"/>
              <w:rPr>
                <w:rFonts w:cs="Arial"/>
                <w:sz w:val="22"/>
                <w:szCs w:val="22"/>
              </w:rPr>
            </w:pPr>
          </w:p>
          <w:p w14:paraId="6BCBF991" w14:textId="77777777" w:rsidR="003E5ABC" w:rsidRPr="003E5ABC" w:rsidRDefault="003E5ABC" w:rsidP="001E68A6">
            <w:pPr>
              <w:jc w:val="both"/>
              <w:rPr>
                <w:rFonts w:cs="Arial"/>
                <w:sz w:val="22"/>
                <w:szCs w:val="22"/>
              </w:rPr>
            </w:pPr>
            <w:r w:rsidRPr="003E5ABC">
              <w:rPr>
                <w:rFonts w:cs="Arial"/>
                <w:sz w:val="22"/>
                <w:szCs w:val="22"/>
              </w:rPr>
              <w:t>……………………………………………</w:t>
            </w:r>
          </w:p>
          <w:p w14:paraId="0B321E59" w14:textId="77777777" w:rsidR="003E5ABC" w:rsidRPr="003E5ABC" w:rsidRDefault="003E5ABC" w:rsidP="001E68A6">
            <w:pPr>
              <w:jc w:val="center"/>
              <w:rPr>
                <w:rFonts w:cs="Arial"/>
                <w:sz w:val="22"/>
                <w:szCs w:val="22"/>
              </w:rPr>
            </w:pPr>
            <w:r w:rsidRPr="003E5ABC">
              <w:rPr>
                <w:rFonts w:cs="Arial"/>
                <w:sz w:val="22"/>
                <w:szCs w:val="22"/>
              </w:rPr>
              <w:t>Radca Prawny</w:t>
            </w:r>
          </w:p>
        </w:tc>
      </w:tr>
      <w:tr w:rsidR="003E5ABC" w:rsidRPr="003E5ABC" w14:paraId="3A89DE6F" w14:textId="77777777" w:rsidTr="001E68A6">
        <w:trPr>
          <w:trHeight w:val="219"/>
        </w:trPr>
        <w:tc>
          <w:tcPr>
            <w:tcW w:w="4599" w:type="dxa"/>
            <w:vAlign w:val="bottom"/>
          </w:tcPr>
          <w:p w14:paraId="7F1A56FC" w14:textId="77777777" w:rsidR="003E5ABC" w:rsidRPr="003E5ABC" w:rsidRDefault="003E5ABC" w:rsidP="001E68A6">
            <w:pPr>
              <w:jc w:val="both"/>
              <w:rPr>
                <w:rFonts w:cs="Arial"/>
                <w:sz w:val="22"/>
                <w:szCs w:val="22"/>
              </w:rPr>
            </w:pPr>
          </w:p>
        </w:tc>
        <w:tc>
          <w:tcPr>
            <w:tcW w:w="4599" w:type="dxa"/>
            <w:vAlign w:val="bottom"/>
          </w:tcPr>
          <w:p w14:paraId="30880D70" w14:textId="77777777" w:rsidR="003E5ABC" w:rsidRPr="003E5ABC" w:rsidRDefault="003E5ABC" w:rsidP="001E68A6">
            <w:pPr>
              <w:jc w:val="both"/>
              <w:rPr>
                <w:rFonts w:cs="Arial"/>
                <w:sz w:val="22"/>
                <w:szCs w:val="22"/>
              </w:rPr>
            </w:pPr>
          </w:p>
          <w:p w14:paraId="6E786052" w14:textId="77777777" w:rsidR="003E5ABC" w:rsidRPr="003E5ABC" w:rsidRDefault="003E5ABC" w:rsidP="001E68A6">
            <w:pPr>
              <w:jc w:val="both"/>
              <w:rPr>
                <w:rFonts w:cs="Arial"/>
                <w:sz w:val="22"/>
                <w:szCs w:val="22"/>
              </w:rPr>
            </w:pPr>
          </w:p>
          <w:p w14:paraId="1B141371" w14:textId="77777777" w:rsidR="003E5ABC" w:rsidRPr="003E5ABC" w:rsidRDefault="003E5ABC" w:rsidP="001E68A6">
            <w:pPr>
              <w:jc w:val="both"/>
              <w:rPr>
                <w:rFonts w:cs="Arial"/>
                <w:sz w:val="22"/>
                <w:szCs w:val="22"/>
              </w:rPr>
            </w:pPr>
          </w:p>
          <w:p w14:paraId="6C3A8E05" w14:textId="77777777" w:rsidR="003E5ABC" w:rsidRPr="003E5ABC" w:rsidRDefault="003E5ABC" w:rsidP="001E68A6">
            <w:pPr>
              <w:jc w:val="both"/>
              <w:rPr>
                <w:rFonts w:cs="Arial"/>
                <w:sz w:val="22"/>
                <w:szCs w:val="22"/>
              </w:rPr>
            </w:pPr>
          </w:p>
          <w:p w14:paraId="1D6749F5" w14:textId="77777777" w:rsidR="003E5ABC" w:rsidRPr="003E5ABC" w:rsidRDefault="003E5ABC" w:rsidP="001E68A6">
            <w:pPr>
              <w:jc w:val="both"/>
              <w:rPr>
                <w:rFonts w:cs="Arial"/>
                <w:sz w:val="22"/>
                <w:szCs w:val="22"/>
              </w:rPr>
            </w:pPr>
          </w:p>
          <w:p w14:paraId="1E8D0476" w14:textId="77777777" w:rsidR="003E5ABC" w:rsidRPr="003E5ABC" w:rsidRDefault="003E5ABC" w:rsidP="001E68A6">
            <w:pPr>
              <w:jc w:val="both"/>
              <w:rPr>
                <w:rFonts w:cs="Arial"/>
                <w:sz w:val="22"/>
                <w:szCs w:val="22"/>
              </w:rPr>
            </w:pPr>
          </w:p>
          <w:p w14:paraId="22F0EF25" w14:textId="77777777" w:rsidR="003E5ABC" w:rsidRPr="003E5ABC" w:rsidRDefault="003E5ABC" w:rsidP="001E68A6">
            <w:pPr>
              <w:jc w:val="both"/>
              <w:rPr>
                <w:rFonts w:cs="Arial"/>
                <w:sz w:val="22"/>
                <w:szCs w:val="22"/>
              </w:rPr>
            </w:pPr>
          </w:p>
          <w:p w14:paraId="101334D6" w14:textId="77777777" w:rsidR="003E5ABC" w:rsidRPr="003E5ABC" w:rsidRDefault="003E5ABC" w:rsidP="001E68A6">
            <w:pPr>
              <w:jc w:val="both"/>
              <w:rPr>
                <w:rFonts w:cs="Arial"/>
                <w:sz w:val="22"/>
                <w:szCs w:val="22"/>
              </w:rPr>
            </w:pPr>
            <w:r w:rsidRPr="003E5ABC">
              <w:rPr>
                <w:rFonts w:cs="Arial"/>
                <w:sz w:val="22"/>
                <w:szCs w:val="22"/>
              </w:rPr>
              <w:t>…………………………………</w:t>
            </w:r>
          </w:p>
          <w:p w14:paraId="4BDEB9C7" w14:textId="77777777" w:rsidR="003E5ABC" w:rsidRPr="003E5ABC" w:rsidRDefault="003E5ABC" w:rsidP="001E68A6">
            <w:pPr>
              <w:jc w:val="center"/>
              <w:rPr>
                <w:rFonts w:cs="Arial"/>
                <w:sz w:val="22"/>
                <w:szCs w:val="22"/>
              </w:rPr>
            </w:pPr>
            <w:r w:rsidRPr="003E5ABC">
              <w:rPr>
                <w:rFonts w:cs="Arial"/>
                <w:sz w:val="22"/>
                <w:szCs w:val="22"/>
              </w:rPr>
              <w:t>Główny Księgowy</w:t>
            </w:r>
          </w:p>
        </w:tc>
      </w:tr>
    </w:tbl>
    <w:p w14:paraId="7DBADA17" w14:textId="77777777" w:rsidR="00AA1CAA" w:rsidRPr="00AA1CAA" w:rsidRDefault="00AA1CAA" w:rsidP="00AA1CAA">
      <w:pPr>
        <w:tabs>
          <w:tab w:val="left" w:pos="4425"/>
        </w:tabs>
        <w:jc w:val="right"/>
        <w:rPr>
          <w:rFonts w:cs="Arial"/>
        </w:rPr>
      </w:pPr>
    </w:p>
    <w:p w14:paraId="044D9D72" w14:textId="77777777" w:rsidR="00AA1CAA" w:rsidRPr="00AA1CAA" w:rsidRDefault="00AA1CAA" w:rsidP="00AA1CAA">
      <w:pPr>
        <w:tabs>
          <w:tab w:val="left" w:pos="4425"/>
        </w:tabs>
        <w:jc w:val="right"/>
        <w:rPr>
          <w:rFonts w:cs="Arial"/>
        </w:rPr>
      </w:pPr>
    </w:p>
    <w:p w14:paraId="309DBFE9" w14:textId="77777777" w:rsidR="00AA1CAA" w:rsidRPr="00AA1CAA" w:rsidRDefault="00AA1CAA" w:rsidP="00AA1CAA">
      <w:pPr>
        <w:tabs>
          <w:tab w:val="left" w:pos="4425"/>
        </w:tabs>
        <w:jc w:val="right"/>
        <w:rPr>
          <w:rFonts w:cs="Arial"/>
        </w:rPr>
      </w:pPr>
    </w:p>
    <w:p w14:paraId="2ED8088A" w14:textId="77777777" w:rsidR="00AA1CAA" w:rsidRPr="00AA1CAA" w:rsidRDefault="00AA1CAA" w:rsidP="00AA1CAA">
      <w:pPr>
        <w:tabs>
          <w:tab w:val="left" w:pos="4425"/>
        </w:tabs>
        <w:jc w:val="right"/>
        <w:rPr>
          <w:rFonts w:cs="Arial"/>
        </w:rPr>
      </w:pPr>
    </w:p>
    <w:p w14:paraId="30CC6722" w14:textId="77777777" w:rsidR="00AA1CAA" w:rsidRPr="00AA1CAA" w:rsidRDefault="00AA1CAA" w:rsidP="00AA1CAA">
      <w:pPr>
        <w:tabs>
          <w:tab w:val="left" w:pos="4425"/>
        </w:tabs>
        <w:jc w:val="right"/>
        <w:rPr>
          <w:rFonts w:cs="Arial"/>
        </w:rPr>
      </w:pPr>
    </w:p>
    <w:p w14:paraId="2C9D4464" w14:textId="77777777" w:rsidR="00AA1CAA" w:rsidRPr="00AA1CAA" w:rsidRDefault="00AA1CAA" w:rsidP="00AA1CAA">
      <w:pPr>
        <w:tabs>
          <w:tab w:val="left" w:pos="4425"/>
        </w:tabs>
        <w:jc w:val="right"/>
        <w:rPr>
          <w:rFonts w:cs="Arial"/>
        </w:rPr>
      </w:pPr>
    </w:p>
    <w:p w14:paraId="28557D48" w14:textId="77777777" w:rsidR="00AA1CAA" w:rsidRPr="00AA1CAA" w:rsidRDefault="00AA1CAA" w:rsidP="00AA1CAA">
      <w:pPr>
        <w:tabs>
          <w:tab w:val="left" w:pos="4425"/>
        </w:tabs>
        <w:jc w:val="right"/>
        <w:rPr>
          <w:rFonts w:cs="Arial"/>
        </w:rPr>
      </w:pPr>
    </w:p>
    <w:p w14:paraId="4B29A32A" w14:textId="77777777" w:rsidR="003E5ABC" w:rsidRDefault="003E5ABC" w:rsidP="00AA1CAA">
      <w:pPr>
        <w:tabs>
          <w:tab w:val="left" w:pos="4425"/>
        </w:tabs>
        <w:jc w:val="right"/>
        <w:rPr>
          <w:rFonts w:cs="Arial"/>
        </w:rPr>
      </w:pPr>
    </w:p>
    <w:p w14:paraId="25884865" w14:textId="77777777" w:rsidR="003E5ABC" w:rsidRDefault="003E5ABC" w:rsidP="00AA1CAA">
      <w:pPr>
        <w:tabs>
          <w:tab w:val="left" w:pos="4425"/>
        </w:tabs>
        <w:jc w:val="right"/>
        <w:rPr>
          <w:rFonts w:cs="Arial"/>
        </w:rPr>
      </w:pPr>
    </w:p>
    <w:p w14:paraId="66E25DD6" w14:textId="77777777" w:rsidR="003E5ABC" w:rsidRDefault="003E5ABC" w:rsidP="00AA1CAA">
      <w:pPr>
        <w:tabs>
          <w:tab w:val="left" w:pos="4425"/>
        </w:tabs>
        <w:jc w:val="right"/>
        <w:rPr>
          <w:rFonts w:cs="Arial"/>
        </w:rPr>
      </w:pPr>
    </w:p>
    <w:p w14:paraId="73E4CE4F" w14:textId="77777777" w:rsidR="003E5ABC" w:rsidRDefault="003E5ABC" w:rsidP="00AA1CAA">
      <w:pPr>
        <w:tabs>
          <w:tab w:val="left" w:pos="4425"/>
        </w:tabs>
        <w:jc w:val="right"/>
        <w:rPr>
          <w:rFonts w:cs="Arial"/>
        </w:rPr>
      </w:pPr>
    </w:p>
    <w:p w14:paraId="3D4247DC" w14:textId="77777777" w:rsidR="003E5ABC" w:rsidRDefault="003E5ABC" w:rsidP="00AA1CAA">
      <w:pPr>
        <w:tabs>
          <w:tab w:val="left" w:pos="4425"/>
        </w:tabs>
        <w:jc w:val="right"/>
        <w:rPr>
          <w:rFonts w:cs="Arial"/>
        </w:rPr>
      </w:pPr>
    </w:p>
    <w:p w14:paraId="45EB31CD" w14:textId="77777777" w:rsidR="003E5ABC" w:rsidRDefault="003E5ABC" w:rsidP="00AA1CAA">
      <w:pPr>
        <w:tabs>
          <w:tab w:val="left" w:pos="4425"/>
        </w:tabs>
        <w:jc w:val="right"/>
        <w:rPr>
          <w:rFonts w:cs="Arial"/>
        </w:rPr>
      </w:pPr>
    </w:p>
    <w:p w14:paraId="077288A1" w14:textId="77777777" w:rsidR="003E5ABC" w:rsidRDefault="003E5ABC" w:rsidP="00AA1CAA">
      <w:pPr>
        <w:tabs>
          <w:tab w:val="left" w:pos="4425"/>
        </w:tabs>
        <w:jc w:val="right"/>
        <w:rPr>
          <w:rFonts w:cs="Arial"/>
        </w:rPr>
      </w:pPr>
    </w:p>
    <w:p w14:paraId="4E3F0425" w14:textId="77777777" w:rsidR="003E5ABC" w:rsidRDefault="003E5ABC" w:rsidP="00AA1CAA">
      <w:pPr>
        <w:tabs>
          <w:tab w:val="left" w:pos="4425"/>
        </w:tabs>
        <w:jc w:val="right"/>
        <w:rPr>
          <w:rFonts w:cs="Arial"/>
        </w:rPr>
      </w:pPr>
    </w:p>
    <w:p w14:paraId="1BE4FFD5" w14:textId="77777777" w:rsidR="003E5ABC" w:rsidRDefault="003E5ABC" w:rsidP="00AA1CAA">
      <w:pPr>
        <w:tabs>
          <w:tab w:val="left" w:pos="4425"/>
        </w:tabs>
        <w:jc w:val="right"/>
        <w:rPr>
          <w:rFonts w:cs="Arial"/>
        </w:rPr>
      </w:pPr>
    </w:p>
    <w:p w14:paraId="547B627C" w14:textId="77777777" w:rsidR="003E5ABC" w:rsidRDefault="003E5ABC" w:rsidP="00AA1CAA">
      <w:pPr>
        <w:tabs>
          <w:tab w:val="left" w:pos="4425"/>
        </w:tabs>
        <w:jc w:val="right"/>
        <w:rPr>
          <w:rFonts w:cs="Arial"/>
        </w:rPr>
      </w:pPr>
    </w:p>
    <w:p w14:paraId="2BC5AB84" w14:textId="77777777" w:rsidR="003E5ABC" w:rsidRDefault="003E5ABC" w:rsidP="00AA1CAA">
      <w:pPr>
        <w:tabs>
          <w:tab w:val="left" w:pos="4425"/>
        </w:tabs>
        <w:jc w:val="right"/>
        <w:rPr>
          <w:rFonts w:cs="Arial"/>
        </w:rPr>
      </w:pPr>
    </w:p>
    <w:p w14:paraId="2D9ADD3C" w14:textId="77777777" w:rsidR="003E5ABC" w:rsidRDefault="003E5ABC" w:rsidP="00AA1CAA">
      <w:pPr>
        <w:tabs>
          <w:tab w:val="left" w:pos="4425"/>
        </w:tabs>
        <w:jc w:val="right"/>
        <w:rPr>
          <w:rFonts w:cs="Arial"/>
        </w:rPr>
      </w:pPr>
    </w:p>
    <w:p w14:paraId="336085AF" w14:textId="77777777" w:rsidR="003E5ABC" w:rsidRDefault="003E5ABC" w:rsidP="00AA1CAA">
      <w:pPr>
        <w:tabs>
          <w:tab w:val="left" w:pos="4425"/>
        </w:tabs>
        <w:jc w:val="right"/>
        <w:rPr>
          <w:rFonts w:cs="Arial"/>
        </w:rPr>
      </w:pPr>
    </w:p>
    <w:p w14:paraId="72B3FB89" w14:textId="29260A29" w:rsidR="00AA1CAA" w:rsidRPr="003E5ABC" w:rsidRDefault="003E5ABC" w:rsidP="00AA1CAA">
      <w:pPr>
        <w:tabs>
          <w:tab w:val="left" w:pos="4425"/>
        </w:tabs>
        <w:jc w:val="right"/>
        <w:rPr>
          <w:rFonts w:cs="Arial"/>
          <w:b/>
          <w:bCs/>
          <w:sz w:val="22"/>
          <w:szCs w:val="22"/>
        </w:rPr>
      </w:pPr>
      <w:r w:rsidRPr="003E5ABC">
        <w:rPr>
          <w:rFonts w:cs="Arial"/>
          <w:b/>
          <w:bCs/>
          <w:sz w:val="22"/>
          <w:szCs w:val="22"/>
        </w:rPr>
        <w:lastRenderedPageBreak/>
        <w:t>Załącznik nr 1 do umowy</w:t>
      </w:r>
    </w:p>
    <w:p w14:paraId="0C682ED2" w14:textId="6B2FEEDD" w:rsidR="003E5ABC" w:rsidRPr="003E5ABC" w:rsidRDefault="003E5ABC" w:rsidP="00F63855">
      <w:pPr>
        <w:tabs>
          <w:tab w:val="left" w:pos="4425"/>
        </w:tabs>
        <w:jc w:val="center"/>
        <w:rPr>
          <w:rFonts w:cs="Arial"/>
          <w:sz w:val="22"/>
          <w:szCs w:val="22"/>
        </w:rPr>
      </w:pPr>
      <w:r w:rsidRPr="003E5ABC">
        <w:rPr>
          <w:rFonts w:cs="Arial"/>
          <w:i/>
          <w:iCs/>
          <w:sz w:val="22"/>
          <w:szCs w:val="22"/>
        </w:rPr>
        <w:t>Jest tożsamy z załącznikiem nr 1 do Zaproszenia do składania ofert</w:t>
      </w:r>
      <w:r w:rsidRPr="003E5ABC">
        <w:rPr>
          <w:rFonts w:cs="Arial"/>
          <w:sz w:val="22"/>
          <w:szCs w:val="22"/>
        </w:rPr>
        <w:t>.</w:t>
      </w:r>
    </w:p>
    <w:p w14:paraId="38ED2175" w14:textId="77777777" w:rsidR="003E5ABC" w:rsidRDefault="003E5ABC" w:rsidP="00AA1CAA">
      <w:pPr>
        <w:tabs>
          <w:tab w:val="left" w:pos="4425"/>
        </w:tabs>
        <w:jc w:val="right"/>
        <w:rPr>
          <w:rFonts w:cs="Arial"/>
          <w:b/>
          <w:bCs/>
          <w:sz w:val="22"/>
          <w:szCs w:val="22"/>
        </w:rPr>
      </w:pPr>
    </w:p>
    <w:p w14:paraId="6FEE99B1" w14:textId="38C000D8" w:rsidR="003E5ABC" w:rsidRPr="003E5ABC" w:rsidRDefault="003E5ABC" w:rsidP="00AA1CAA">
      <w:pPr>
        <w:tabs>
          <w:tab w:val="left" w:pos="4425"/>
        </w:tabs>
        <w:jc w:val="right"/>
        <w:rPr>
          <w:rFonts w:cs="Arial"/>
          <w:b/>
          <w:bCs/>
          <w:sz w:val="22"/>
          <w:szCs w:val="22"/>
        </w:rPr>
      </w:pPr>
      <w:r w:rsidRPr="003E5ABC">
        <w:rPr>
          <w:rFonts w:cs="Arial"/>
          <w:b/>
          <w:bCs/>
          <w:sz w:val="22"/>
          <w:szCs w:val="22"/>
        </w:rPr>
        <w:t>Załącznik nr 2 do umowy</w:t>
      </w:r>
    </w:p>
    <w:p w14:paraId="1E78761A" w14:textId="728FFD0D" w:rsidR="003E5ABC" w:rsidRPr="00F63855" w:rsidRDefault="003E5ABC" w:rsidP="00F63855">
      <w:pPr>
        <w:tabs>
          <w:tab w:val="left" w:pos="4425"/>
        </w:tabs>
        <w:jc w:val="center"/>
        <w:rPr>
          <w:rFonts w:cs="Arial"/>
          <w:b/>
          <w:bCs/>
          <w:sz w:val="22"/>
          <w:szCs w:val="22"/>
        </w:rPr>
      </w:pPr>
      <w:r w:rsidRPr="00F63855">
        <w:rPr>
          <w:rFonts w:cs="Arial"/>
          <w:b/>
          <w:bCs/>
          <w:sz w:val="22"/>
          <w:szCs w:val="22"/>
        </w:rPr>
        <w:t>FORMULARZ CENOWY</w:t>
      </w:r>
    </w:p>
    <w:p w14:paraId="2C639935" w14:textId="608EABFF" w:rsidR="003E5ABC" w:rsidRPr="00F63855" w:rsidRDefault="003E5ABC" w:rsidP="00F63855">
      <w:pPr>
        <w:tabs>
          <w:tab w:val="left" w:pos="4425"/>
        </w:tabs>
        <w:jc w:val="center"/>
        <w:rPr>
          <w:rFonts w:cs="Arial"/>
          <w:i/>
          <w:iCs/>
          <w:sz w:val="22"/>
          <w:szCs w:val="22"/>
        </w:rPr>
      </w:pPr>
      <w:r w:rsidRPr="00F63855">
        <w:rPr>
          <w:rFonts w:cs="Arial"/>
          <w:i/>
          <w:iCs/>
          <w:sz w:val="22"/>
          <w:szCs w:val="22"/>
        </w:rPr>
        <w:t>Zostanie dołączony na etapie podpisywania umowy.</w:t>
      </w:r>
    </w:p>
    <w:p w14:paraId="7DC5A270" w14:textId="77777777" w:rsidR="00AA1CAA" w:rsidRPr="003E5ABC" w:rsidRDefault="00AA1CAA" w:rsidP="00AA1CAA">
      <w:pPr>
        <w:tabs>
          <w:tab w:val="left" w:pos="4425"/>
        </w:tabs>
        <w:jc w:val="right"/>
        <w:rPr>
          <w:rFonts w:cs="Arial"/>
          <w:sz w:val="22"/>
          <w:szCs w:val="22"/>
        </w:rPr>
      </w:pPr>
    </w:p>
    <w:p w14:paraId="1940FA67" w14:textId="77777777" w:rsidR="00B56A96" w:rsidRDefault="00B56A96" w:rsidP="00AA1CAA">
      <w:pPr>
        <w:tabs>
          <w:tab w:val="left" w:pos="4425"/>
        </w:tabs>
        <w:jc w:val="right"/>
        <w:rPr>
          <w:rFonts w:cs="Arial"/>
        </w:rPr>
      </w:pPr>
    </w:p>
    <w:p w14:paraId="21F5A3A4" w14:textId="77777777" w:rsidR="00AA1CAA" w:rsidRDefault="00AA1CAA" w:rsidP="00AA1CAA">
      <w:pPr>
        <w:tabs>
          <w:tab w:val="left" w:pos="4425"/>
        </w:tabs>
        <w:jc w:val="right"/>
        <w:rPr>
          <w:rFonts w:cs="Arial"/>
        </w:rPr>
      </w:pPr>
    </w:p>
    <w:p w14:paraId="66024DF0" w14:textId="77777777" w:rsidR="00F63855" w:rsidRDefault="00F63855" w:rsidP="00AA1CAA">
      <w:pPr>
        <w:tabs>
          <w:tab w:val="left" w:pos="4425"/>
        </w:tabs>
        <w:jc w:val="right"/>
        <w:rPr>
          <w:rFonts w:cs="Arial"/>
        </w:rPr>
      </w:pPr>
    </w:p>
    <w:p w14:paraId="7C11F6B3" w14:textId="77777777" w:rsidR="00F63855" w:rsidRDefault="00F63855" w:rsidP="00AA1CAA">
      <w:pPr>
        <w:tabs>
          <w:tab w:val="left" w:pos="4425"/>
        </w:tabs>
        <w:jc w:val="right"/>
        <w:rPr>
          <w:rFonts w:cs="Arial"/>
        </w:rPr>
      </w:pPr>
    </w:p>
    <w:p w14:paraId="15C0425E" w14:textId="77777777" w:rsidR="00F63855" w:rsidRDefault="00F63855" w:rsidP="00AA1CAA">
      <w:pPr>
        <w:tabs>
          <w:tab w:val="left" w:pos="4425"/>
        </w:tabs>
        <w:jc w:val="right"/>
        <w:rPr>
          <w:rFonts w:cs="Arial"/>
        </w:rPr>
      </w:pPr>
    </w:p>
    <w:p w14:paraId="312FB99E" w14:textId="77777777" w:rsidR="00F63855" w:rsidRDefault="00F63855" w:rsidP="00AA1CAA">
      <w:pPr>
        <w:tabs>
          <w:tab w:val="left" w:pos="4425"/>
        </w:tabs>
        <w:jc w:val="right"/>
        <w:rPr>
          <w:rFonts w:cs="Arial"/>
        </w:rPr>
      </w:pPr>
    </w:p>
    <w:p w14:paraId="40C64C1F" w14:textId="77777777" w:rsidR="00F63855" w:rsidRDefault="00F63855" w:rsidP="00AA1CAA">
      <w:pPr>
        <w:tabs>
          <w:tab w:val="left" w:pos="4425"/>
        </w:tabs>
        <w:jc w:val="right"/>
        <w:rPr>
          <w:rFonts w:cs="Arial"/>
        </w:rPr>
      </w:pPr>
    </w:p>
    <w:p w14:paraId="7FBD1E7C" w14:textId="77777777" w:rsidR="00F63855" w:rsidRDefault="00F63855" w:rsidP="00AA1CAA">
      <w:pPr>
        <w:tabs>
          <w:tab w:val="left" w:pos="4425"/>
        </w:tabs>
        <w:jc w:val="right"/>
        <w:rPr>
          <w:rFonts w:cs="Arial"/>
        </w:rPr>
      </w:pPr>
    </w:p>
    <w:p w14:paraId="704D8F12" w14:textId="77777777" w:rsidR="00F63855" w:rsidRDefault="00F63855" w:rsidP="00AA1CAA">
      <w:pPr>
        <w:tabs>
          <w:tab w:val="left" w:pos="4425"/>
        </w:tabs>
        <w:jc w:val="right"/>
        <w:rPr>
          <w:rFonts w:cs="Arial"/>
        </w:rPr>
      </w:pPr>
    </w:p>
    <w:p w14:paraId="60408FB4" w14:textId="77777777" w:rsidR="00F63855" w:rsidRDefault="00F63855" w:rsidP="00AA1CAA">
      <w:pPr>
        <w:tabs>
          <w:tab w:val="left" w:pos="4425"/>
        </w:tabs>
        <w:jc w:val="right"/>
        <w:rPr>
          <w:rFonts w:cs="Arial"/>
        </w:rPr>
      </w:pPr>
    </w:p>
    <w:p w14:paraId="51981AC8" w14:textId="77777777" w:rsidR="00F63855" w:rsidRDefault="00F63855" w:rsidP="00AA1CAA">
      <w:pPr>
        <w:tabs>
          <w:tab w:val="left" w:pos="4425"/>
        </w:tabs>
        <w:jc w:val="right"/>
        <w:rPr>
          <w:rFonts w:cs="Arial"/>
        </w:rPr>
      </w:pPr>
    </w:p>
    <w:p w14:paraId="1921CF29" w14:textId="77777777" w:rsidR="00F63855" w:rsidRDefault="00F63855" w:rsidP="00AA1CAA">
      <w:pPr>
        <w:tabs>
          <w:tab w:val="left" w:pos="4425"/>
        </w:tabs>
        <w:jc w:val="right"/>
        <w:rPr>
          <w:rFonts w:cs="Arial"/>
        </w:rPr>
      </w:pPr>
    </w:p>
    <w:p w14:paraId="626D0A22" w14:textId="77777777" w:rsidR="00F63855" w:rsidRDefault="00F63855" w:rsidP="00AA1CAA">
      <w:pPr>
        <w:tabs>
          <w:tab w:val="left" w:pos="4425"/>
        </w:tabs>
        <w:jc w:val="right"/>
        <w:rPr>
          <w:rFonts w:cs="Arial"/>
        </w:rPr>
      </w:pPr>
    </w:p>
    <w:p w14:paraId="5D8E9367" w14:textId="77777777" w:rsidR="00F63855" w:rsidRDefault="00F63855" w:rsidP="00AA1CAA">
      <w:pPr>
        <w:tabs>
          <w:tab w:val="left" w:pos="4425"/>
        </w:tabs>
        <w:jc w:val="right"/>
        <w:rPr>
          <w:rFonts w:cs="Arial"/>
        </w:rPr>
      </w:pPr>
    </w:p>
    <w:p w14:paraId="1004139A" w14:textId="77777777" w:rsidR="00F63855" w:rsidRDefault="00F63855" w:rsidP="00AA1CAA">
      <w:pPr>
        <w:tabs>
          <w:tab w:val="left" w:pos="4425"/>
        </w:tabs>
        <w:jc w:val="right"/>
        <w:rPr>
          <w:rFonts w:cs="Arial"/>
        </w:rPr>
      </w:pPr>
    </w:p>
    <w:p w14:paraId="0B447B5D" w14:textId="77777777" w:rsidR="00F63855" w:rsidRDefault="00F63855" w:rsidP="00AA1CAA">
      <w:pPr>
        <w:tabs>
          <w:tab w:val="left" w:pos="4425"/>
        </w:tabs>
        <w:jc w:val="right"/>
        <w:rPr>
          <w:rFonts w:cs="Arial"/>
        </w:rPr>
      </w:pPr>
    </w:p>
    <w:p w14:paraId="1527BEE7" w14:textId="77777777" w:rsidR="00F63855" w:rsidRDefault="00F63855" w:rsidP="00AA1CAA">
      <w:pPr>
        <w:tabs>
          <w:tab w:val="left" w:pos="4425"/>
        </w:tabs>
        <w:jc w:val="right"/>
        <w:rPr>
          <w:rFonts w:cs="Arial"/>
        </w:rPr>
      </w:pPr>
    </w:p>
    <w:p w14:paraId="37426A10" w14:textId="77777777" w:rsidR="00F63855" w:rsidRDefault="00F63855" w:rsidP="00AA1CAA">
      <w:pPr>
        <w:tabs>
          <w:tab w:val="left" w:pos="4425"/>
        </w:tabs>
        <w:jc w:val="right"/>
        <w:rPr>
          <w:rFonts w:cs="Arial"/>
        </w:rPr>
      </w:pPr>
    </w:p>
    <w:p w14:paraId="320CB0E3" w14:textId="77777777" w:rsidR="00F63855" w:rsidRDefault="00F63855" w:rsidP="00AA1CAA">
      <w:pPr>
        <w:tabs>
          <w:tab w:val="left" w:pos="4425"/>
        </w:tabs>
        <w:jc w:val="right"/>
        <w:rPr>
          <w:rFonts w:cs="Arial"/>
        </w:rPr>
      </w:pPr>
    </w:p>
    <w:p w14:paraId="6938C0AC" w14:textId="77777777" w:rsidR="00F63855" w:rsidRDefault="00F63855" w:rsidP="00AA1CAA">
      <w:pPr>
        <w:tabs>
          <w:tab w:val="left" w:pos="4425"/>
        </w:tabs>
        <w:jc w:val="right"/>
        <w:rPr>
          <w:rFonts w:cs="Arial"/>
        </w:rPr>
      </w:pPr>
    </w:p>
    <w:p w14:paraId="78413589" w14:textId="77777777" w:rsidR="00F63855" w:rsidRDefault="00F63855" w:rsidP="00AA1CAA">
      <w:pPr>
        <w:tabs>
          <w:tab w:val="left" w:pos="4425"/>
        </w:tabs>
        <w:jc w:val="right"/>
        <w:rPr>
          <w:rFonts w:cs="Arial"/>
        </w:rPr>
      </w:pPr>
    </w:p>
    <w:p w14:paraId="097EB87D" w14:textId="77777777" w:rsidR="00F63855" w:rsidRDefault="00F63855" w:rsidP="00AA1CAA">
      <w:pPr>
        <w:tabs>
          <w:tab w:val="left" w:pos="4425"/>
        </w:tabs>
        <w:jc w:val="right"/>
        <w:rPr>
          <w:rFonts w:cs="Arial"/>
        </w:rPr>
      </w:pPr>
    </w:p>
    <w:p w14:paraId="69C5C9D3" w14:textId="77777777" w:rsidR="00F63855" w:rsidRDefault="00F63855" w:rsidP="00AA1CAA">
      <w:pPr>
        <w:tabs>
          <w:tab w:val="left" w:pos="4425"/>
        </w:tabs>
        <w:jc w:val="right"/>
        <w:rPr>
          <w:rFonts w:cs="Arial"/>
        </w:rPr>
      </w:pPr>
    </w:p>
    <w:p w14:paraId="20E32D1D" w14:textId="77777777" w:rsidR="00F63855" w:rsidRDefault="00F63855" w:rsidP="00AA1CAA">
      <w:pPr>
        <w:tabs>
          <w:tab w:val="left" w:pos="4425"/>
        </w:tabs>
        <w:jc w:val="right"/>
        <w:rPr>
          <w:rFonts w:cs="Arial"/>
        </w:rPr>
      </w:pPr>
    </w:p>
    <w:p w14:paraId="197AC947" w14:textId="77777777" w:rsidR="00F63855" w:rsidRDefault="00F63855" w:rsidP="00AA1CAA">
      <w:pPr>
        <w:tabs>
          <w:tab w:val="left" w:pos="4425"/>
        </w:tabs>
        <w:jc w:val="right"/>
        <w:rPr>
          <w:rFonts w:cs="Arial"/>
        </w:rPr>
      </w:pPr>
    </w:p>
    <w:p w14:paraId="087C526A" w14:textId="77777777" w:rsidR="00F63855" w:rsidRDefault="00F63855" w:rsidP="00AA1CAA">
      <w:pPr>
        <w:tabs>
          <w:tab w:val="left" w:pos="4425"/>
        </w:tabs>
        <w:jc w:val="right"/>
        <w:rPr>
          <w:rFonts w:cs="Arial"/>
        </w:rPr>
      </w:pPr>
    </w:p>
    <w:p w14:paraId="53299499" w14:textId="77777777" w:rsidR="00F63855" w:rsidRDefault="00F63855" w:rsidP="00AA1CAA">
      <w:pPr>
        <w:tabs>
          <w:tab w:val="left" w:pos="4425"/>
        </w:tabs>
        <w:jc w:val="right"/>
        <w:rPr>
          <w:rFonts w:cs="Arial"/>
        </w:rPr>
      </w:pPr>
    </w:p>
    <w:p w14:paraId="3072C133" w14:textId="77777777" w:rsidR="00F63855" w:rsidRDefault="00F63855" w:rsidP="00AA1CAA">
      <w:pPr>
        <w:tabs>
          <w:tab w:val="left" w:pos="4425"/>
        </w:tabs>
        <w:jc w:val="right"/>
        <w:rPr>
          <w:rFonts w:cs="Arial"/>
        </w:rPr>
      </w:pPr>
    </w:p>
    <w:p w14:paraId="3E3332AF" w14:textId="77777777" w:rsidR="00F63855" w:rsidRDefault="00F63855" w:rsidP="00AA1CAA">
      <w:pPr>
        <w:tabs>
          <w:tab w:val="left" w:pos="4425"/>
        </w:tabs>
        <w:jc w:val="right"/>
        <w:rPr>
          <w:rFonts w:cs="Arial"/>
        </w:rPr>
      </w:pPr>
    </w:p>
    <w:p w14:paraId="32A7BAED" w14:textId="77777777" w:rsidR="00F63855" w:rsidRDefault="00F63855" w:rsidP="00AA1CAA">
      <w:pPr>
        <w:tabs>
          <w:tab w:val="left" w:pos="4425"/>
        </w:tabs>
        <w:jc w:val="right"/>
        <w:rPr>
          <w:rFonts w:cs="Arial"/>
        </w:rPr>
      </w:pPr>
    </w:p>
    <w:p w14:paraId="07D3300A" w14:textId="77777777" w:rsidR="00F63855" w:rsidRDefault="00F63855" w:rsidP="00AA1CAA">
      <w:pPr>
        <w:tabs>
          <w:tab w:val="left" w:pos="4425"/>
        </w:tabs>
        <w:jc w:val="right"/>
        <w:rPr>
          <w:rFonts w:cs="Arial"/>
        </w:rPr>
      </w:pPr>
    </w:p>
    <w:p w14:paraId="68968BA7" w14:textId="77777777" w:rsidR="00F63855" w:rsidRDefault="00F63855" w:rsidP="00AA1CAA">
      <w:pPr>
        <w:tabs>
          <w:tab w:val="left" w:pos="4425"/>
        </w:tabs>
        <w:jc w:val="right"/>
        <w:rPr>
          <w:rFonts w:cs="Arial"/>
        </w:rPr>
      </w:pPr>
    </w:p>
    <w:p w14:paraId="146F90CA" w14:textId="77777777" w:rsidR="00F63855" w:rsidRDefault="00F63855" w:rsidP="00AA1CAA">
      <w:pPr>
        <w:tabs>
          <w:tab w:val="left" w:pos="4425"/>
        </w:tabs>
        <w:jc w:val="right"/>
        <w:rPr>
          <w:rFonts w:cs="Arial"/>
        </w:rPr>
      </w:pPr>
    </w:p>
    <w:p w14:paraId="36C94BD5" w14:textId="77777777" w:rsidR="00F63855" w:rsidRDefault="00F63855" w:rsidP="00AA1CAA">
      <w:pPr>
        <w:tabs>
          <w:tab w:val="left" w:pos="4425"/>
        </w:tabs>
        <w:jc w:val="right"/>
        <w:rPr>
          <w:rFonts w:cs="Arial"/>
        </w:rPr>
      </w:pPr>
    </w:p>
    <w:p w14:paraId="32D4031B" w14:textId="77777777" w:rsidR="00F63855" w:rsidRDefault="00F63855" w:rsidP="00AA1CAA">
      <w:pPr>
        <w:tabs>
          <w:tab w:val="left" w:pos="4425"/>
        </w:tabs>
        <w:jc w:val="right"/>
        <w:rPr>
          <w:rFonts w:cs="Arial"/>
        </w:rPr>
      </w:pPr>
    </w:p>
    <w:p w14:paraId="1CF7495C" w14:textId="77777777" w:rsidR="00F63855" w:rsidRDefault="00F63855" w:rsidP="00AA1CAA">
      <w:pPr>
        <w:tabs>
          <w:tab w:val="left" w:pos="4425"/>
        </w:tabs>
        <w:jc w:val="right"/>
        <w:rPr>
          <w:rFonts w:cs="Arial"/>
        </w:rPr>
      </w:pPr>
    </w:p>
    <w:p w14:paraId="2ACD4900" w14:textId="77777777" w:rsidR="00F63855" w:rsidRDefault="00F63855" w:rsidP="00AA1CAA">
      <w:pPr>
        <w:tabs>
          <w:tab w:val="left" w:pos="4425"/>
        </w:tabs>
        <w:jc w:val="right"/>
        <w:rPr>
          <w:rFonts w:cs="Arial"/>
        </w:rPr>
      </w:pPr>
    </w:p>
    <w:p w14:paraId="7677C2EA" w14:textId="77777777" w:rsidR="00F63855" w:rsidRDefault="00F63855" w:rsidP="00AA1CAA">
      <w:pPr>
        <w:tabs>
          <w:tab w:val="left" w:pos="4425"/>
        </w:tabs>
        <w:jc w:val="right"/>
        <w:rPr>
          <w:rFonts w:cs="Arial"/>
        </w:rPr>
      </w:pPr>
    </w:p>
    <w:p w14:paraId="49ABAFDD" w14:textId="77777777" w:rsidR="00F63855" w:rsidRDefault="00F63855" w:rsidP="00AA1CAA">
      <w:pPr>
        <w:tabs>
          <w:tab w:val="left" w:pos="4425"/>
        </w:tabs>
        <w:jc w:val="right"/>
        <w:rPr>
          <w:rFonts w:cs="Arial"/>
        </w:rPr>
      </w:pPr>
    </w:p>
    <w:p w14:paraId="78E441A7" w14:textId="77777777" w:rsidR="00F63855" w:rsidRDefault="00F63855" w:rsidP="00AA1CAA">
      <w:pPr>
        <w:tabs>
          <w:tab w:val="left" w:pos="4425"/>
        </w:tabs>
        <w:jc w:val="right"/>
        <w:rPr>
          <w:rFonts w:cs="Arial"/>
        </w:rPr>
      </w:pPr>
    </w:p>
    <w:p w14:paraId="0A477D13" w14:textId="77777777" w:rsidR="00F63855" w:rsidRPr="00AA1CAA" w:rsidRDefault="00F63855" w:rsidP="00AA1CAA">
      <w:pPr>
        <w:tabs>
          <w:tab w:val="left" w:pos="4425"/>
        </w:tabs>
        <w:jc w:val="right"/>
        <w:rPr>
          <w:rFonts w:cs="Arial"/>
        </w:rPr>
      </w:pPr>
    </w:p>
    <w:p w14:paraId="67939548" w14:textId="77777777" w:rsidR="00AA1CAA" w:rsidRPr="00AA1CAA" w:rsidRDefault="00AA1CAA" w:rsidP="00AA1CAA">
      <w:pPr>
        <w:tabs>
          <w:tab w:val="left" w:pos="4425"/>
        </w:tabs>
        <w:jc w:val="right"/>
        <w:rPr>
          <w:rFonts w:cs="Arial"/>
        </w:rPr>
      </w:pPr>
    </w:p>
    <w:p w14:paraId="23D2C8AB" w14:textId="77777777" w:rsidR="00AA1CAA" w:rsidRPr="00AA1CAA" w:rsidRDefault="00AA1CAA" w:rsidP="00AA1CAA">
      <w:pPr>
        <w:tabs>
          <w:tab w:val="left" w:pos="4425"/>
        </w:tabs>
        <w:jc w:val="right"/>
        <w:rPr>
          <w:rFonts w:cs="Arial"/>
        </w:rPr>
      </w:pPr>
    </w:p>
    <w:p w14:paraId="686915F8" w14:textId="77777777" w:rsidR="00AA1CAA" w:rsidRPr="00AA1CAA" w:rsidRDefault="00AA1CAA" w:rsidP="00AA1CAA">
      <w:pPr>
        <w:tabs>
          <w:tab w:val="left" w:pos="4425"/>
        </w:tabs>
        <w:jc w:val="right"/>
        <w:rPr>
          <w:rFonts w:cs="Arial"/>
        </w:rPr>
      </w:pPr>
    </w:p>
    <w:p w14:paraId="227CC0BC" w14:textId="77777777" w:rsidR="00AA1CAA" w:rsidRDefault="00AA1CAA" w:rsidP="00AA1CAA">
      <w:pPr>
        <w:jc w:val="right"/>
        <w:textAlignment w:val="baseline"/>
        <w:rPr>
          <w:rFonts w:cs="Arial"/>
          <w:szCs w:val="24"/>
        </w:rPr>
      </w:pPr>
      <w:r w:rsidRPr="00AA1CAA">
        <w:rPr>
          <w:rFonts w:cs="Arial"/>
          <w:szCs w:val="24"/>
        </w:rPr>
        <w:lastRenderedPageBreak/>
        <w:t xml:space="preserve">Załącznik nr 3 do umowy </w:t>
      </w:r>
    </w:p>
    <w:p w14:paraId="7FB5AF34" w14:textId="77777777" w:rsidR="00F63855" w:rsidRPr="00AA1CAA" w:rsidRDefault="00F63855" w:rsidP="00F63855">
      <w:pPr>
        <w:jc w:val="center"/>
        <w:textAlignment w:val="baseline"/>
        <w:rPr>
          <w:rFonts w:cs="Arial"/>
          <w:b/>
          <w:sz w:val="22"/>
          <w:szCs w:val="22"/>
        </w:rPr>
      </w:pPr>
      <w:r w:rsidRPr="00AA1CAA">
        <w:rPr>
          <w:rFonts w:cs="Arial"/>
          <w:b/>
          <w:sz w:val="22"/>
          <w:szCs w:val="22"/>
        </w:rPr>
        <w:t>Wymagania w zakresie znakowania kodem kreskowym </w:t>
      </w:r>
    </w:p>
    <w:p w14:paraId="780F4C1B" w14:textId="77777777" w:rsidR="00F63855" w:rsidRPr="00AA1CAA" w:rsidRDefault="00F63855" w:rsidP="00F63855">
      <w:pPr>
        <w:ind w:left="4950" w:firstLine="705"/>
        <w:jc w:val="both"/>
        <w:textAlignment w:val="baseline"/>
        <w:rPr>
          <w:rFonts w:cs="Arial"/>
          <w:sz w:val="22"/>
          <w:szCs w:val="22"/>
        </w:rPr>
      </w:pPr>
      <w:r w:rsidRPr="00AA1CAA">
        <w:rPr>
          <w:rFonts w:cs="Arial"/>
          <w:sz w:val="22"/>
          <w:szCs w:val="22"/>
        </w:rPr>
        <w:t> </w:t>
      </w:r>
    </w:p>
    <w:p w14:paraId="7DE7AF80" w14:textId="77777777" w:rsidR="00F63855" w:rsidRPr="00AA1CAA" w:rsidRDefault="00F63855" w:rsidP="00F63855">
      <w:pPr>
        <w:jc w:val="both"/>
        <w:textAlignment w:val="baseline"/>
        <w:rPr>
          <w:rFonts w:cs="Arial"/>
          <w:bCs/>
          <w:sz w:val="22"/>
          <w:szCs w:val="22"/>
        </w:rPr>
      </w:pPr>
      <w:r w:rsidRPr="00AA1CAA">
        <w:rPr>
          <w:rFonts w:cs="Arial"/>
          <w:bCs/>
          <w:sz w:val="22"/>
          <w:szCs w:val="22"/>
        </w:rPr>
        <w:t>Określa decyzja Nr 3/MON Ministra Obrony Narodowej z dnia 3 stycznia 2014 roku w sprawie wytycznych określających wymagania w zakresie znakowania kodem kreskowym wyrobów dostarczanych do narodowej (Dz.Urz.MON z dnia 07 stycznia 2014 r. poz. 11).</w:t>
      </w:r>
    </w:p>
    <w:p w14:paraId="3C44BFE8" w14:textId="77777777" w:rsidR="00F63855" w:rsidRPr="00AA1CAA" w:rsidRDefault="00F63855" w:rsidP="00F63855">
      <w:pPr>
        <w:jc w:val="both"/>
        <w:textAlignment w:val="baseline"/>
        <w:rPr>
          <w:rFonts w:cs="Arial"/>
          <w:bCs/>
          <w:sz w:val="22"/>
          <w:szCs w:val="22"/>
        </w:rPr>
      </w:pPr>
    </w:p>
    <w:p w14:paraId="060E5554" w14:textId="77777777" w:rsidR="00F63855" w:rsidRDefault="00F63855" w:rsidP="00AA1CAA">
      <w:pPr>
        <w:jc w:val="right"/>
        <w:textAlignment w:val="baseline"/>
        <w:rPr>
          <w:rFonts w:cs="Arial"/>
          <w:szCs w:val="24"/>
        </w:rPr>
      </w:pPr>
    </w:p>
    <w:p w14:paraId="75C41DBC" w14:textId="77777777" w:rsidR="00F63855" w:rsidRDefault="00F63855" w:rsidP="00F63855">
      <w:pPr>
        <w:textAlignment w:val="baseline"/>
        <w:rPr>
          <w:rFonts w:cs="Arial"/>
          <w:sz w:val="18"/>
          <w:szCs w:val="18"/>
        </w:rPr>
      </w:pPr>
    </w:p>
    <w:p w14:paraId="1D8779B3" w14:textId="77777777" w:rsidR="00F63855" w:rsidRDefault="00F63855" w:rsidP="00F63855">
      <w:pPr>
        <w:textAlignment w:val="baseline"/>
        <w:rPr>
          <w:rFonts w:cs="Arial"/>
          <w:sz w:val="18"/>
          <w:szCs w:val="18"/>
        </w:rPr>
      </w:pPr>
    </w:p>
    <w:p w14:paraId="531DFDFF" w14:textId="77777777" w:rsidR="00F63855" w:rsidRDefault="00F63855" w:rsidP="00F63855">
      <w:pPr>
        <w:textAlignment w:val="baseline"/>
        <w:rPr>
          <w:rFonts w:cs="Arial"/>
          <w:sz w:val="18"/>
          <w:szCs w:val="18"/>
        </w:rPr>
      </w:pPr>
    </w:p>
    <w:p w14:paraId="3CE47206" w14:textId="77777777" w:rsidR="00F63855" w:rsidRDefault="00F63855" w:rsidP="00F63855">
      <w:pPr>
        <w:textAlignment w:val="baseline"/>
        <w:rPr>
          <w:rFonts w:cs="Arial"/>
          <w:sz w:val="18"/>
          <w:szCs w:val="18"/>
        </w:rPr>
      </w:pPr>
    </w:p>
    <w:p w14:paraId="7EA69866" w14:textId="77777777" w:rsidR="00F63855" w:rsidRDefault="00F63855" w:rsidP="00F63855">
      <w:pPr>
        <w:textAlignment w:val="baseline"/>
        <w:rPr>
          <w:rFonts w:cs="Arial"/>
          <w:sz w:val="18"/>
          <w:szCs w:val="18"/>
        </w:rPr>
      </w:pPr>
    </w:p>
    <w:p w14:paraId="7EA00E10" w14:textId="77777777" w:rsidR="00F63855" w:rsidRDefault="00F63855" w:rsidP="00F63855">
      <w:pPr>
        <w:textAlignment w:val="baseline"/>
        <w:rPr>
          <w:rFonts w:cs="Arial"/>
          <w:sz w:val="18"/>
          <w:szCs w:val="18"/>
        </w:rPr>
      </w:pPr>
    </w:p>
    <w:p w14:paraId="4288033B" w14:textId="77777777" w:rsidR="00F63855" w:rsidRDefault="00F63855" w:rsidP="00F63855">
      <w:pPr>
        <w:textAlignment w:val="baseline"/>
        <w:rPr>
          <w:rFonts w:cs="Arial"/>
          <w:sz w:val="18"/>
          <w:szCs w:val="18"/>
        </w:rPr>
      </w:pPr>
    </w:p>
    <w:p w14:paraId="0C882AE4" w14:textId="77777777" w:rsidR="00F63855" w:rsidRDefault="00F63855" w:rsidP="00F63855">
      <w:pPr>
        <w:textAlignment w:val="baseline"/>
        <w:rPr>
          <w:rFonts w:cs="Arial"/>
          <w:sz w:val="18"/>
          <w:szCs w:val="18"/>
        </w:rPr>
      </w:pPr>
    </w:p>
    <w:p w14:paraId="2670C5D1" w14:textId="77777777" w:rsidR="00F63855" w:rsidRDefault="00F63855" w:rsidP="00F63855">
      <w:pPr>
        <w:textAlignment w:val="baseline"/>
        <w:rPr>
          <w:rFonts w:cs="Arial"/>
          <w:sz w:val="18"/>
          <w:szCs w:val="18"/>
        </w:rPr>
      </w:pPr>
    </w:p>
    <w:p w14:paraId="711B1953" w14:textId="77777777" w:rsidR="00F63855" w:rsidRDefault="00F63855" w:rsidP="00F63855">
      <w:pPr>
        <w:textAlignment w:val="baseline"/>
        <w:rPr>
          <w:rFonts w:cs="Arial"/>
          <w:sz w:val="18"/>
          <w:szCs w:val="18"/>
        </w:rPr>
      </w:pPr>
    </w:p>
    <w:p w14:paraId="2E861EE5" w14:textId="77777777" w:rsidR="00F63855" w:rsidRDefault="00F63855" w:rsidP="00F63855">
      <w:pPr>
        <w:textAlignment w:val="baseline"/>
        <w:rPr>
          <w:rFonts w:cs="Arial"/>
          <w:sz w:val="18"/>
          <w:szCs w:val="18"/>
        </w:rPr>
      </w:pPr>
    </w:p>
    <w:p w14:paraId="691490EE" w14:textId="77777777" w:rsidR="00F63855" w:rsidRDefault="00F63855" w:rsidP="00F63855">
      <w:pPr>
        <w:textAlignment w:val="baseline"/>
        <w:rPr>
          <w:rFonts w:cs="Arial"/>
          <w:sz w:val="18"/>
          <w:szCs w:val="18"/>
        </w:rPr>
      </w:pPr>
    </w:p>
    <w:p w14:paraId="515D61C5" w14:textId="77777777" w:rsidR="00F63855" w:rsidRDefault="00F63855" w:rsidP="00F63855">
      <w:pPr>
        <w:textAlignment w:val="baseline"/>
        <w:rPr>
          <w:rFonts w:cs="Arial"/>
          <w:sz w:val="18"/>
          <w:szCs w:val="18"/>
        </w:rPr>
      </w:pPr>
    </w:p>
    <w:p w14:paraId="7688E7F1" w14:textId="77777777" w:rsidR="00F63855" w:rsidRDefault="00F63855" w:rsidP="00F63855">
      <w:pPr>
        <w:textAlignment w:val="baseline"/>
        <w:rPr>
          <w:rFonts w:cs="Arial"/>
          <w:sz w:val="18"/>
          <w:szCs w:val="18"/>
        </w:rPr>
      </w:pPr>
    </w:p>
    <w:p w14:paraId="400D6BD4" w14:textId="77777777" w:rsidR="00F63855" w:rsidRDefault="00F63855" w:rsidP="00F63855">
      <w:pPr>
        <w:textAlignment w:val="baseline"/>
        <w:rPr>
          <w:rFonts w:cs="Arial"/>
          <w:sz w:val="18"/>
          <w:szCs w:val="18"/>
        </w:rPr>
      </w:pPr>
    </w:p>
    <w:p w14:paraId="2062179D" w14:textId="77777777" w:rsidR="00F63855" w:rsidRDefault="00F63855" w:rsidP="00F63855">
      <w:pPr>
        <w:textAlignment w:val="baseline"/>
        <w:rPr>
          <w:rFonts w:cs="Arial"/>
          <w:sz w:val="18"/>
          <w:szCs w:val="18"/>
        </w:rPr>
      </w:pPr>
    </w:p>
    <w:p w14:paraId="5B6E3708" w14:textId="77777777" w:rsidR="00F63855" w:rsidRDefault="00F63855" w:rsidP="00F63855">
      <w:pPr>
        <w:textAlignment w:val="baseline"/>
        <w:rPr>
          <w:rFonts w:cs="Arial"/>
          <w:sz w:val="18"/>
          <w:szCs w:val="18"/>
        </w:rPr>
      </w:pPr>
    </w:p>
    <w:p w14:paraId="3A464CFC" w14:textId="77777777" w:rsidR="00F63855" w:rsidRDefault="00F63855" w:rsidP="00F63855">
      <w:pPr>
        <w:textAlignment w:val="baseline"/>
        <w:rPr>
          <w:rFonts w:cs="Arial"/>
          <w:sz w:val="18"/>
          <w:szCs w:val="18"/>
        </w:rPr>
      </w:pPr>
    </w:p>
    <w:p w14:paraId="5A73A423" w14:textId="77777777" w:rsidR="00F63855" w:rsidRDefault="00F63855" w:rsidP="00F63855">
      <w:pPr>
        <w:textAlignment w:val="baseline"/>
        <w:rPr>
          <w:rFonts w:cs="Arial"/>
          <w:sz w:val="18"/>
          <w:szCs w:val="18"/>
        </w:rPr>
      </w:pPr>
    </w:p>
    <w:p w14:paraId="626686C6" w14:textId="77777777" w:rsidR="00F63855" w:rsidRDefault="00F63855" w:rsidP="00F63855">
      <w:pPr>
        <w:textAlignment w:val="baseline"/>
        <w:rPr>
          <w:rFonts w:cs="Arial"/>
          <w:sz w:val="18"/>
          <w:szCs w:val="18"/>
        </w:rPr>
      </w:pPr>
    </w:p>
    <w:p w14:paraId="3688A116" w14:textId="77777777" w:rsidR="00F63855" w:rsidRDefault="00F63855" w:rsidP="00F63855">
      <w:pPr>
        <w:textAlignment w:val="baseline"/>
        <w:rPr>
          <w:rFonts w:cs="Arial"/>
          <w:sz w:val="18"/>
          <w:szCs w:val="18"/>
        </w:rPr>
      </w:pPr>
    </w:p>
    <w:p w14:paraId="20F141FD" w14:textId="77777777" w:rsidR="00F63855" w:rsidRDefault="00F63855" w:rsidP="00F63855">
      <w:pPr>
        <w:textAlignment w:val="baseline"/>
        <w:rPr>
          <w:rFonts w:cs="Arial"/>
          <w:sz w:val="18"/>
          <w:szCs w:val="18"/>
        </w:rPr>
      </w:pPr>
    </w:p>
    <w:p w14:paraId="7CF5CE70" w14:textId="77777777" w:rsidR="00F63855" w:rsidRDefault="00F63855" w:rsidP="00F63855">
      <w:pPr>
        <w:textAlignment w:val="baseline"/>
        <w:rPr>
          <w:rFonts w:cs="Arial"/>
          <w:sz w:val="18"/>
          <w:szCs w:val="18"/>
        </w:rPr>
      </w:pPr>
    </w:p>
    <w:p w14:paraId="29665B56" w14:textId="77777777" w:rsidR="00F63855" w:rsidRDefault="00F63855" w:rsidP="00F63855">
      <w:pPr>
        <w:textAlignment w:val="baseline"/>
        <w:rPr>
          <w:rFonts w:cs="Arial"/>
          <w:sz w:val="18"/>
          <w:szCs w:val="18"/>
        </w:rPr>
      </w:pPr>
    </w:p>
    <w:p w14:paraId="382A4B2C" w14:textId="77777777" w:rsidR="00F63855" w:rsidRDefault="00F63855" w:rsidP="00F63855">
      <w:pPr>
        <w:textAlignment w:val="baseline"/>
        <w:rPr>
          <w:rFonts w:cs="Arial"/>
          <w:sz w:val="18"/>
          <w:szCs w:val="18"/>
        </w:rPr>
      </w:pPr>
    </w:p>
    <w:p w14:paraId="181B486B" w14:textId="77777777" w:rsidR="00F63855" w:rsidRDefault="00F63855" w:rsidP="00F63855">
      <w:pPr>
        <w:textAlignment w:val="baseline"/>
        <w:rPr>
          <w:rFonts w:cs="Arial"/>
          <w:sz w:val="18"/>
          <w:szCs w:val="18"/>
        </w:rPr>
      </w:pPr>
    </w:p>
    <w:p w14:paraId="03AF68DE" w14:textId="77777777" w:rsidR="00F63855" w:rsidRDefault="00F63855" w:rsidP="00F63855">
      <w:pPr>
        <w:textAlignment w:val="baseline"/>
        <w:rPr>
          <w:rFonts w:cs="Arial"/>
          <w:sz w:val="18"/>
          <w:szCs w:val="18"/>
        </w:rPr>
      </w:pPr>
    </w:p>
    <w:p w14:paraId="4A999759" w14:textId="77777777" w:rsidR="00F63855" w:rsidRDefault="00F63855" w:rsidP="00F63855">
      <w:pPr>
        <w:textAlignment w:val="baseline"/>
        <w:rPr>
          <w:rFonts w:cs="Arial"/>
          <w:sz w:val="18"/>
          <w:szCs w:val="18"/>
        </w:rPr>
      </w:pPr>
    </w:p>
    <w:p w14:paraId="770E658D" w14:textId="77777777" w:rsidR="00F63855" w:rsidRDefault="00F63855" w:rsidP="00F63855">
      <w:pPr>
        <w:textAlignment w:val="baseline"/>
        <w:rPr>
          <w:rFonts w:cs="Arial"/>
          <w:sz w:val="18"/>
          <w:szCs w:val="18"/>
        </w:rPr>
      </w:pPr>
    </w:p>
    <w:p w14:paraId="79E363F0" w14:textId="77777777" w:rsidR="00F63855" w:rsidRDefault="00F63855" w:rsidP="00F63855">
      <w:pPr>
        <w:textAlignment w:val="baseline"/>
        <w:rPr>
          <w:rFonts w:cs="Arial"/>
          <w:sz w:val="18"/>
          <w:szCs w:val="18"/>
        </w:rPr>
      </w:pPr>
    </w:p>
    <w:p w14:paraId="2ECDDF7E" w14:textId="77777777" w:rsidR="00F63855" w:rsidRDefault="00F63855" w:rsidP="00F63855">
      <w:pPr>
        <w:textAlignment w:val="baseline"/>
        <w:rPr>
          <w:rFonts w:cs="Arial"/>
          <w:sz w:val="18"/>
          <w:szCs w:val="18"/>
        </w:rPr>
      </w:pPr>
    </w:p>
    <w:p w14:paraId="49610275" w14:textId="77777777" w:rsidR="00F63855" w:rsidRDefault="00F63855" w:rsidP="00F63855">
      <w:pPr>
        <w:textAlignment w:val="baseline"/>
        <w:rPr>
          <w:rFonts w:cs="Arial"/>
          <w:sz w:val="18"/>
          <w:szCs w:val="18"/>
        </w:rPr>
      </w:pPr>
    </w:p>
    <w:p w14:paraId="31EC86CA" w14:textId="77777777" w:rsidR="00F63855" w:rsidRDefault="00F63855" w:rsidP="00F63855">
      <w:pPr>
        <w:textAlignment w:val="baseline"/>
        <w:rPr>
          <w:rFonts w:cs="Arial"/>
          <w:sz w:val="18"/>
          <w:szCs w:val="18"/>
        </w:rPr>
      </w:pPr>
    </w:p>
    <w:p w14:paraId="27EF2411" w14:textId="77777777" w:rsidR="00F63855" w:rsidRDefault="00F63855" w:rsidP="00F63855">
      <w:pPr>
        <w:textAlignment w:val="baseline"/>
        <w:rPr>
          <w:rFonts w:cs="Arial"/>
          <w:sz w:val="18"/>
          <w:szCs w:val="18"/>
        </w:rPr>
      </w:pPr>
    </w:p>
    <w:p w14:paraId="7BCAAC83" w14:textId="77777777" w:rsidR="00F63855" w:rsidRDefault="00F63855" w:rsidP="00F63855">
      <w:pPr>
        <w:textAlignment w:val="baseline"/>
        <w:rPr>
          <w:rFonts w:cs="Arial"/>
          <w:sz w:val="18"/>
          <w:szCs w:val="18"/>
        </w:rPr>
      </w:pPr>
    </w:p>
    <w:p w14:paraId="73B875B2" w14:textId="77777777" w:rsidR="00F63855" w:rsidRDefault="00F63855" w:rsidP="00F63855">
      <w:pPr>
        <w:textAlignment w:val="baseline"/>
        <w:rPr>
          <w:rFonts w:cs="Arial"/>
          <w:sz w:val="18"/>
          <w:szCs w:val="18"/>
        </w:rPr>
      </w:pPr>
    </w:p>
    <w:p w14:paraId="30DE94C6" w14:textId="77777777" w:rsidR="00F63855" w:rsidRDefault="00F63855" w:rsidP="00F63855">
      <w:pPr>
        <w:textAlignment w:val="baseline"/>
        <w:rPr>
          <w:rFonts w:cs="Arial"/>
          <w:sz w:val="18"/>
          <w:szCs w:val="18"/>
        </w:rPr>
      </w:pPr>
    </w:p>
    <w:p w14:paraId="65F98C67" w14:textId="77777777" w:rsidR="00F63855" w:rsidRDefault="00F63855" w:rsidP="00F63855">
      <w:pPr>
        <w:textAlignment w:val="baseline"/>
        <w:rPr>
          <w:rFonts w:cs="Arial"/>
          <w:sz w:val="18"/>
          <w:szCs w:val="18"/>
        </w:rPr>
      </w:pPr>
    </w:p>
    <w:p w14:paraId="6AE26B1A" w14:textId="77777777" w:rsidR="00F63855" w:rsidRDefault="00F63855" w:rsidP="00F63855">
      <w:pPr>
        <w:textAlignment w:val="baseline"/>
        <w:rPr>
          <w:rFonts w:cs="Arial"/>
          <w:sz w:val="18"/>
          <w:szCs w:val="18"/>
        </w:rPr>
      </w:pPr>
    </w:p>
    <w:p w14:paraId="56EA413A" w14:textId="77777777" w:rsidR="00F63855" w:rsidRDefault="00F63855" w:rsidP="00F63855">
      <w:pPr>
        <w:textAlignment w:val="baseline"/>
        <w:rPr>
          <w:rFonts w:cs="Arial"/>
          <w:sz w:val="18"/>
          <w:szCs w:val="18"/>
        </w:rPr>
      </w:pPr>
    </w:p>
    <w:p w14:paraId="55F569F5" w14:textId="77777777" w:rsidR="00F63855" w:rsidRDefault="00F63855" w:rsidP="00F63855">
      <w:pPr>
        <w:textAlignment w:val="baseline"/>
        <w:rPr>
          <w:rFonts w:cs="Arial"/>
          <w:sz w:val="18"/>
          <w:szCs w:val="18"/>
        </w:rPr>
      </w:pPr>
    </w:p>
    <w:p w14:paraId="5E3E090C" w14:textId="77777777" w:rsidR="00F63855" w:rsidRDefault="00F63855" w:rsidP="00F63855">
      <w:pPr>
        <w:textAlignment w:val="baseline"/>
        <w:rPr>
          <w:rFonts w:cs="Arial"/>
          <w:sz w:val="18"/>
          <w:szCs w:val="18"/>
        </w:rPr>
      </w:pPr>
    </w:p>
    <w:p w14:paraId="2258A7AE" w14:textId="77777777" w:rsidR="00F63855" w:rsidRDefault="00F63855" w:rsidP="00F63855">
      <w:pPr>
        <w:textAlignment w:val="baseline"/>
        <w:rPr>
          <w:rFonts w:cs="Arial"/>
          <w:sz w:val="18"/>
          <w:szCs w:val="18"/>
        </w:rPr>
      </w:pPr>
    </w:p>
    <w:p w14:paraId="3E89F2F8" w14:textId="77777777" w:rsidR="00F63855" w:rsidRDefault="00F63855" w:rsidP="00F63855">
      <w:pPr>
        <w:textAlignment w:val="baseline"/>
        <w:rPr>
          <w:rFonts w:cs="Arial"/>
          <w:sz w:val="18"/>
          <w:szCs w:val="18"/>
        </w:rPr>
      </w:pPr>
    </w:p>
    <w:p w14:paraId="6A9E2649" w14:textId="77777777" w:rsidR="00F63855" w:rsidRDefault="00F63855" w:rsidP="00F63855">
      <w:pPr>
        <w:textAlignment w:val="baseline"/>
        <w:rPr>
          <w:rFonts w:cs="Arial"/>
          <w:sz w:val="18"/>
          <w:szCs w:val="18"/>
        </w:rPr>
      </w:pPr>
    </w:p>
    <w:p w14:paraId="4F16FA85" w14:textId="77777777" w:rsidR="00F63855" w:rsidRDefault="00F63855" w:rsidP="00F63855">
      <w:pPr>
        <w:textAlignment w:val="baseline"/>
        <w:rPr>
          <w:rFonts w:cs="Arial"/>
          <w:sz w:val="18"/>
          <w:szCs w:val="18"/>
        </w:rPr>
      </w:pPr>
    </w:p>
    <w:p w14:paraId="6C9A9BEC" w14:textId="77777777" w:rsidR="00F63855" w:rsidRDefault="00F63855" w:rsidP="00F63855">
      <w:pPr>
        <w:textAlignment w:val="baseline"/>
        <w:rPr>
          <w:rFonts w:cs="Arial"/>
          <w:sz w:val="18"/>
          <w:szCs w:val="18"/>
        </w:rPr>
      </w:pPr>
    </w:p>
    <w:p w14:paraId="33BD3A7A" w14:textId="77777777" w:rsidR="00F63855" w:rsidRDefault="00F63855" w:rsidP="00F63855">
      <w:pPr>
        <w:textAlignment w:val="baseline"/>
        <w:rPr>
          <w:rFonts w:cs="Arial"/>
          <w:sz w:val="18"/>
          <w:szCs w:val="18"/>
        </w:rPr>
      </w:pPr>
    </w:p>
    <w:p w14:paraId="2BC4E93D" w14:textId="77777777" w:rsidR="00F63855" w:rsidRDefault="00F63855" w:rsidP="00F63855">
      <w:pPr>
        <w:textAlignment w:val="baseline"/>
        <w:rPr>
          <w:rFonts w:cs="Arial"/>
          <w:sz w:val="18"/>
          <w:szCs w:val="18"/>
        </w:rPr>
      </w:pPr>
    </w:p>
    <w:p w14:paraId="46FFAF78" w14:textId="77777777" w:rsidR="00F63855" w:rsidRDefault="00F63855" w:rsidP="00F63855">
      <w:pPr>
        <w:textAlignment w:val="baseline"/>
        <w:rPr>
          <w:rFonts w:cs="Arial"/>
          <w:sz w:val="18"/>
          <w:szCs w:val="18"/>
        </w:rPr>
      </w:pPr>
    </w:p>
    <w:p w14:paraId="1E1E6DC6" w14:textId="77777777" w:rsidR="00F63855" w:rsidRDefault="00F63855" w:rsidP="00F63855">
      <w:pPr>
        <w:textAlignment w:val="baseline"/>
        <w:rPr>
          <w:rFonts w:cs="Arial"/>
          <w:sz w:val="18"/>
          <w:szCs w:val="18"/>
        </w:rPr>
      </w:pPr>
    </w:p>
    <w:p w14:paraId="33F47413" w14:textId="77777777" w:rsidR="00F63855" w:rsidRDefault="00F63855" w:rsidP="00F63855">
      <w:pPr>
        <w:textAlignment w:val="baseline"/>
        <w:rPr>
          <w:rFonts w:cs="Arial"/>
          <w:sz w:val="18"/>
          <w:szCs w:val="18"/>
        </w:rPr>
      </w:pPr>
    </w:p>
    <w:p w14:paraId="122FE77A" w14:textId="77777777" w:rsidR="00F63855" w:rsidRDefault="00F63855" w:rsidP="00F63855">
      <w:pPr>
        <w:textAlignment w:val="baseline"/>
        <w:rPr>
          <w:rFonts w:cs="Arial"/>
          <w:sz w:val="18"/>
          <w:szCs w:val="18"/>
        </w:rPr>
      </w:pPr>
    </w:p>
    <w:p w14:paraId="10064D0E" w14:textId="77777777" w:rsidR="00F63855" w:rsidRDefault="00F63855" w:rsidP="00F63855">
      <w:pPr>
        <w:textAlignment w:val="baseline"/>
        <w:rPr>
          <w:rFonts w:cs="Arial"/>
          <w:sz w:val="18"/>
          <w:szCs w:val="18"/>
        </w:rPr>
      </w:pPr>
    </w:p>
    <w:p w14:paraId="5359172B" w14:textId="77777777" w:rsidR="00F63855" w:rsidRDefault="00F63855" w:rsidP="00F63855">
      <w:pPr>
        <w:textAlignment w:val="baseline"/>
        <w:rPr>
          <w:rFonts w:cs="Arial"/>
          <w:sz w:val="18"/>
          <w:szCs w:val="18"/>
        </w:rPr>
      </w:pPr>
    </w:p>
    <w:p w14:paraId="316CA94B" w14:textId="77777777" w:rsidR="00F63855" w:rsidRPr="00AA1CAA" w:rsidRDefault="00F63855" w:rsidP="00F63855">
      <w:pPr>
        <w:textAlignment w:val="baseline"/>
        <w:rPr>
          <w:rFonts w:cs="Arial"/>
          <w:sz w:val="18"/>
          <w:szCs w:val="18"/>
        </w:rPr>
      </w:pPr>
    </w:p>
    <w:p w14:paraId="26FAA685" w14:textId="77777777" w:rsidR="00AA1CAA" w:rsidRPr="00AA1CAA" w:rsidRDefault="00AA1CAA" w:rsidP="00AA1CAA">
      <w:pPr>
        <w:jc w:val="right"/>
        <w:textAlignment w:val="baseline"/>
        <w:rPr>
          <w:rFonts w:cs="Arial"/>
          <w:sz w:val="18"/>
          <w:szCs w:val="18"/>
        </w:rPr>
      </w:pPr>
      <w:r w:rsidRPr="00AA1CAA">
        <w:rPr>
          <w:rFonts w:cs="Arial"/>
          <w:szCs w:val="24"/>
        </w:rPr>
        <w:t> </w:t>
      </w:r>
    </w:p>
    <w:p w14:paraId="378FB536" w14:textId="0D116930" w:rsidR="00F63855" w:rsidRPr="00F63855" w:rsidRDefault="00F63855" w:rsidP="00F63855">
      <w:pPr>
        <w:jc w:val="right"/>
        <w:textAlignment w:val="baseline"/>
        <w:rPr>
          <w:rFonts w:cs="Arial"/>
          <w:szCs w:val="24"/>
        </w:rPr>
      </w:pPr>
      <w:r w:rsidRPr="00F63855">
        <w:rPr>
          <w:rFonts w:cs="Arial"/>
          <w:szCs w:val="24"/>
        </w:rPr>
        <w:lastRenderedPageBreak/>
        <w:t>Załącznik nr 4 do umowy</w:t>
      </w:r>
    </w:p>
    <w:p w14:paraId="78D2F4F6" w14:textId="00898A6A" w:rsidR="00AA1CAA" w:rsidRPr="00AA1CAA" w:rsidRDefault="00AA1CAA" w:rsidP="00AA1CAA">
      <w:pPr>
        <w:jc w:val="center"/>
        <w:textAlignment w:val="baseline"/>
        <w:rPr>
          <w:rFonts w:cs="Arial"/>
          <w:sz w:val="18"/>
          <w:szCs w:val="18"/>
        </w:rPr>
      </w:pPr>
      <w:r w:rsidRPr="00AA1CAA">
        <w:rPr>
          <w:rFonts w:cs="Arial"/>
          <w:b/>
          <w:bCs/>
          <w:szCs w:val="24"/>
        </w:rPr>
        <w:t>WZÓR KARTY WYROBU</w:t>
      </w:r>
      <w:r w:rsidRPr="00AA1CAA">
        <w:rPr>
          <w:rFonts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
        <w:gridCol w:w="4283"/>
        <w:gridCol w:w="1816"/>
        <w:gridCol w:w="2315"/>
      </w:tblGrid>
      <w:tr w:rsidR="00AA1CAA" w:rsidRPr="00AA1CAA" w14:paraId="06EB3CCC" w14:textId="77777777" w:rsidTr="000135C6">
        <w:trPr>
          <w:trHeight w:val="495"/>
        </w:trPr>
        <w:tc>
          <w:tcPr>
            <w:tcW w:w="93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00C677E" w14:textId="77777777" w:rsidR="00AA1CAA" w:rsidRPr="00AA1CAA" w:rsidRDefault="00AA1CAA" w:rsidP="00AA1CAA">
            <w:pPr>
              <w:textAlignment w:val="baseline"/>
              <w:rPr>
                <w:rFonts w:cs="Arial"/>
                <w:sz w:val="20"/>
              </w:rPr>
            </w:pPr>
            <w:r w:rsidRPr="00AA1CAA">
              <w:rPr>
                <w:rFonts w:cs="Arial"/>
                <w:b/>
                <w:bCs/>
                <w:sz w:val="20"/>
              </w:rPr>
              <w:t>KARTA WYROBU:</w:t>
            </w:r>
            <w:r w:rsidRPr="00AA1CAA">
              <w:rPr>
                <w:rFonts w:cs="Arial"/>
                <w:sz w:val="20"/>
              </w:rPr>
              <w:t> </w:t>
            </w:r>
          </w:p>
        </w:tc>
      </w:tr>
      <w:tr w:rsidR="00AA1CAA" w:rsidRPr="00AA1CAA" w14:paraId="418536C8" w14:textId="77777777" w:rsidTr="000135C6">
        <w:trPr>
          <w:trHeight w:val="690"/>
        </w:trPr>
        <w:tc>
          <w:tcPr>
            <w:tcW w:w="93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988006E" w14:textId="77777777" w:rsidR="00AA1CAA" w:rsidRPr="00AA1CAA" w:rsidRDefault="00AA1CAA" w:rsidP="00AA1CAA">
            <w:pPr>
              <w:jc w:val="both"/>
              <w:textAlignment w:val="baseline"/>
              <w:rPr>
                <w:rFonts w:cs="Arial"/>
                <w:sz w:val="20"/>
              </w:rPr>
            </w:pPr>
            <w:r w:rsidRPr="00AA1CAA">
              <w:rPr>
                <w:rFonts w:cs="Arial"/>
                <w:sz w:val="20"/>
              </w:rPr>
              <w:t>Wniosek zgłoszeniowy do Systemu JIM dla wyrobu jednostkowego i hierarchii opakowań identyfikowanych numerami GTIN wg systemu GS1, występujących w dostawach wyrobów do resortu obrony narodowej. </w:t>
            </w:r>
          </w:p>
        </w:tc>
      </w:tr>
      <w:tr w:rsidR="00AA1CAA" w:rsidRPr="00AA1CAA" w14:paraId="475D5CA9" w14:textId="77777777" w:rsidTr="000135C6">
        <w:tc>
          <w:tcPr>
            <w:tcW w:w="93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9360B0" w14:textId="77777777" w:rsidR="00AA1CAA" w:rsidRPr="00AA1CAA" w:rsidRDefault="00AA1CAA" w:rsidP="00AA1CAA">
            <w:pPr>
              <w:textAlignment w:val="baseline"/>
              <w:rPr>
                <w:rFonts w:cs="Arial"/>
                <w:sz w:val="20"/>
              </w:rPr>
            </w:pPr>
            <w:r w:rsidRPr="00AA1CAA">
              <w:rPr>
                <w:rFonts w:cs="Arial"/>
                <w:b/>
                <w:bCs/>
                <w:sz w:val="20"/>
              </w:rPr>
              <w:t>CZĘŚĆ A:</w:t>
            </w:r>
            <w:r w:rsidRPr="00AA1CAA">
              <w:rPr>
                <w:rFonts w:cs="Arial"/>
                <w:sz w:val="20"/>
              </w:rPr>
              <w:t xml:space="preserve"> DOTYCZY WSKAZANIA JIM I NSN DLA WYROBU JEDNOSTKOWEGO </w:t>
            </w:r>
          </w:p>
          <w:p w14:paraId="66F10518" w14:textId="77777777" w:rsidR="00AA1CAA" w:rsidRPr="00AA1CAA" w:rsidRDefault="00AA1CAA" w:rsidP="00AA1CAA">
            <w:pPr>
              <w:jc w:val="center"/>
              <w:textAlignment w:val="baseline"/>
              <w:rPr>
                <w:rFonts w:cs="Arial"/>
                <w:sz w:val="20"/>
              </w:rPr>
            </w:pPr>
            <w:r w:rsidRPr="00AA1CAA">
              <w:rPr>
                <w:rFonts w:cs="Arial"/>
                <w:sz w:val="20"/>
              </w:rPr>
              <w:t>(wypełnia odbiorca wyrobu) </w:t>
            </w:r>
          </w:p>
        </w:tc>
      </w:tr>
      <w:tr w:rsidR="00AA1CAA" w:rsidRPr="00AA1CAA" w14:paraId="6454120C"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3B88B4C" w14:textId="77777777" w:rsidR="00AA1CAA" w:rsidRPr="00AA1CAA" w:rsidRDefault="00AA1CAA" w:rsidP="00AA1CAA">
            <w:pPr>
              <w:jc w:val="center"/>
              <w:textAlignment w:val="baseline"/>
              <w:rPr>
                <w:rFonts w:cs="Arial"/>
                <w:sz w:val="20"/>
              </w:rPr>
            </w:pPr>
            <w:r w:rsidRPr="00AA1CAA">
              <w:rPr>
                <w:rFonts w:cs="Arial"/>
                <w:sz w:val="20"/>
              </w:rPr>
              <w:t>1 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4BC86" w14:textId="77777777" w:rsidR="00AA1CAA" w:rsidRPr="00AA1CAA" w:rsidRDefault="00AA1CAA" w:rsidP="00AA1CAA">
            <w:pPr>
              <w:textAlignment w:val="baseline"/>
              <w:rPr>
                <w:rFonts w:cs="Arial"/>
                <w:sz w:val="20"/>
              </w:rPr>
            </w:pPr>
            <w:r w:rsidRPr="00AA1CAA">
              <w:rPr>
                <w:rFonts w:cs="Arial"/>
                <w:sz w:val="20"/>
              </w:rPr>
              <w:t>Nazwisko i imię osoby rozpatrującej wniosek: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B813952"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80D40F"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4B1E368C"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84544F5" w14:textId="77777777" w:rsidR="00AA1CAA" w:rsidRPr="00AA1CAA" w:rsidRDefault="00AA1CAA" w:rsidP="00AA1CAA">
            <w:pPr>
              <w:jc w:val="center"/>
              <w:textAlignment w:val="baseline"/>
              <w:rPr>
                <w:rFonts w:cs="Arial"/>
                <w:sz w:val="20"/>
              </w:rPr>
            </w:pPr>
            <w:r w:rsidRPr="00AA1CAA">
              <w:rPr>
                <w:rFonts w:cs="Arial"/>
                <w:sz w:val="20"/>
              </w:rPr>
              <w:t>2 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32260" w14:textId="77777777" w:rsidR="00AA1CAA" w:rsidRPr="00AA1CAA" w:rsidRDefault="00AA1CAA" w:rsidP="00AA1CAA">
            <w:pPr>
              <w:textAlignment w:val="baseline"/>
              <w:rPr>
                <w:rFonts w:cs="Arial"/>
                <w:sz w:val="20"/>
              </w:rPr>
            </w:pPr>
            <w:r w:rsidRPr="00AA1CAA">
              <w:rPr>
                <w:rFonts w:cs="Arial"/>
                <w:sz w:val="20"/>
              </w:rPr>
              <w:t>Data rozpatrzenia: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FFA9FA2"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CACCC3" w14:textId="77777777" w:rsidR="00AA1CAA" w:rsidRPr="00AA1CAA" w:rsidRDefault="00AA1CAA" w:rsidP="00AA1CAA">
            <w:pPr>
              <w:textAlignment w:val="baseline"/>
              <w:rPr>
                <w:rFonts w:cs="Arial"/>
                <w:sz w:val="20"/>
              </w:rPr>
            </w:pPr>
            <w:r w:rsidRPr="00AA1CAA">
              <w:rPr>
                <w:rFonts w:cs="Arial"/>
                <w:sz w:val="20"/>
              </w:rPr>
              <w:t>[WYMAG], [D] </w:t>
            </w:r>
          </w:p>
        </w:tc>
      </w:tr>
      <w:tr w:rsidR="00AA1CAA" w:rsidRPr="00AA1CAA" w14:paraId="2CCA6545"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11F6D4D" w14:textId="77777777" w:rsidR="00AA1CAA" w:rsidRPr="00AA1CAA" w:rsidRDefault="00AA1CAA" w:rsidP="00AA1CAA">
            <w:pPr>
              <w:jc w:val="center"/>
              <w:textAlignment w:val="baseline"/>
              <w:rPr>
                <w:rFonts w:cs="Arial"/>
                <w:sz w:val="20"/>
              </w:rPr>
            </w:pPr>
            <w:r w:rsidRPr="00AA1CAA">
              <w:rPr>
                <w:rFonts w:cs="Arial"/>
                <w:sz w:val="20"/>
              </w:rPr>
              <w:t>3 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11804" w14:textId="77777777" w:rsidR="00AA1CAA" w:rsidRPr="00AA1CAA" w:rsidRDefault="00AA1CAA" w:rsidP="00AA1CAA">
            <w:pPr>
              <w:textAlignment w:val="baseline"/>
              <w:rPr>
                <w:rFonts w:cs="Arial"/>
                <w:sz w:val="20"/>
              </w:rPr>
            </w:pPr>
            <w:r w:rsidRPr="00AA1CAA">
              <w:rPr>
                <w:rFonts w:cs="Arial"/>
                <w:sz w:val="20"/>
              </w:rPr>
              <w:t>Komórka organizacyjna: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5DF2FA4A"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78C27F"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6DF985BD"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B9BC774" w14:textId="77777777" w:rsidR="00AA1CAA" w:rsidRPr="00AA1CAA" w:rsidRDefault="00AA1CAA" w:rsidP="00AA1CAA">
            <w:pPr>
              <w:jc w:val="center"/>
              <w:textAlignment w:val="baseline"/>
              <w:rPr>
                <w:rFonts w:cs="Arial"/>
                <w:sz w:val="20"/>
              </w:rPr>
            </w:pPr>
            <w:r w:rsidRPr="00AA1CAA">
              <w:rPr>
                <w:rFonts w:cs="Arial"/>
                <w:sz w:val="20"/>
              </w:rPr>
              <w:t>4 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FA09B" w14:textId="77777777" w:rsidR="00AA1CAA" w:rsidRPr="00AA1CAA" w:rsidRDefault="00AA1CAA" w:rsidP="00AA1CAA">
            <w:pPr>
              <w:textAlignment w:val="baseline"/>
              <w:rPr>
                <w:rFonts w:cs="Arial"/>
                <w:sz w:val="20"/>
              </w:rPr>
            </w:pPr>
            <w:r w:rsidRPr="00AA1CAA">
              <w:rPr>
                <w:rFonts w:cs="Arial"/>
                <w:sz w:val="20"/>
              </w:rPr>
              <w:t>Telefon kontaktowy: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6E0130B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EB62D6D" w14:textId="77777777" w:rsidR="00AA1CAA" w:rsidRPr="00AA1CAA" w:rsidRDefault="00AA1CAA" w:rsidP="00AA1CAA">
            <w:pPr>
              <w:textAlignment w:val="baseline"/>
              <w:rPr>
                <w:rFonts w:cs="Arial"/>
                <w:sz w:val="20"/>
              </w:rPr>
            </w:pPr>
            <w:r w:rsidRPr="00AA1CAA">
              <w:rPr>
                <w:rFonts w:cs="Arial"/>
                <w:sz w:val="20"/>
              </w:rPr>
              <w:t>[WYMAG], [TS] lub [TK] </w:t>
            </w:r>
          </w:p>
        </w:tc>
      </w:tr>
      <w:tr w:rsidR="00AA1CAA" w:rsidRPr="00AA1CAA" w14:paraId="71E8BC77"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88C8705" w14:textId="77777777" w:rsidR="00AA1CAA" w:rsidRPr="00AA1CAA" w:rsidRDefault="00AA1CAA" w:rsidP="00AA1CAA">
            <w:pPr>
              <w:jc w:val="center"/>
              <w:textAlignment w:val="baseline"/>
              <w:rPr>
                <w:rFonts w:cs="Arial"/>
                <w:sz w:val="20"/>
              </w:rPr>
            </w:pPr>
            <w:r w:rsidRPr="00AA1CAA">
              <w:rPr>
                <w:rFonts w:cs="Arial"/>
                <w:sz w:val="20"/>
              </w:rPr>
              <w:t>5 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478E5" w14:textId="77777777" w:rsidR="00AA1CAA" w:rsidRPr="00AA1CAA" w:rsidRDefault="00AA1CAA" w:rsidP="00AA1CAA">
            <w:pPr>
              <w:textAlignment w:val="baseline"/>
              <w:rPr>
                <w:rFonts w:cs="Arial"/>
                <w:sz w:val="20"/>
              </w:rPr>
            </w:pPr>
            <w:r w:rsidRPr="00AA1CAA">
              <w:rPr>
                <w:rFonts w:cs="Arial"/>
                <w:sz w:val="20"/>
              </w:rPr>
              <w:t>Kontaktowy adres poczty elektronicznej </w:t>
            </w:r>
            <w:r w:rsidRPr="00AA1CAA">
              <w:rPr>
                <w:rFonts w:cs="Arial"/>
                <w:sz w:val="20"/>
              </w:rPr>
              <w:br/>
              <w:t>(e-mail):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C3EDE3B"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2E04CA3"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09040667"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893045E" w14:textId="77777777" w:rsidR="00AA1CAA" w:rsidRPr="00AA1CAA" w:rsidRDefault="00AA1CAA" w:rsidP="00AA1CAA">
            <w:pPr>
              <w:jc w:val="center"/>
              <w:textAlignment w:val="baseline"/>
              <w:rPr>
                <w:rFonts w:cs="Arial"/>
                <w:sz w:val="20"/>
              </w:rPr>
            </w:pPr>
            <w:r w:rsidRPr="00AA1CAA">
              <w:rPr>
                <w:rFonts w:cs="Arial"/>
                <w:sz w:val="20"/>
              </w:rPr>
              <w:t>6 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B3A2E" w14:textId="77777777" w:rsidR="00AA1CAA" w:rsidRPr="00AA1CAA" w:rsidRDefault="00AA1CAA" w:rsidP="00AA1CAA">
            <w:pPr>
              <w:textAlignment w:val="baseline"/>
              <w:rPr>
                <w:rFonts w:cs="Arial"/>
                <w:sz w:val="20"/>
              </w:rPr>
            </w:pPr>
            <w:r w:rsidRPr="00AA1CAA">
              <w:rPr>
                <w:rFonts w:cs="Arial"/>
                <w:sz w:val="20"/>
              </w:rPr>
              <w:t>Numer wniosku wg rejestru: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E93BABF"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700887"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3BE8BDDE"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7A764B7F" w14:textId="77777777" w:rsidR="00AA1CAA" w:rsidRPr="00AA1CAA" w:rsidRDefault="00AA1CAA" w:rsidP="00AA1CAA">
            <w:pPr>
              <w:jc w:val="center"/>
              <w:textAlignment w:val="baseline"/>
              <w:rPr>
                <w:rFonts w:cs="Arial"/>
                <w:sz w:val="20"/>
              </w:rPr>
            </w:pPr>
            <w:r w:rsidRPr="00AA1CAA">
              <w:rPr>
                <w:rFonts w:cs="Arial"/>
                <w:sz w:val="20"/>
              </w:rPr>
              <w:t>7 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B3C2D" w14:textId="77777777" w:rsidR="00AA1CAA" w:rsidRPr="00AA1CAA" w:rsidRDefault="00AA1CAA" w:rsidP="00AA1CAA">
            <w:pPr>
              <w:textAlignment w:val="baseline"/>
              <w:rPr>
                <w:rFonts w:cs="Arial"/>
                <w:sz w:val="20"/>
              </w:rPr>
            </w:pPr>
            <w:r w:rsidRPr="00AA1CAA">
              <w:rPr>
                <w:rFonts w:cs="Arial"/>
                <w:sz w:val="20"/>
              </w:rPr>
              <w:t>Status wniosku: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68059B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FDE938"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4B170E26"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AC8D426" w14:textId="77777777" w:rsidR="00AA1CAA" w:rsidRPr="00AA1CAA" w:rsidRDefault="00AA1CAA" w:rsidP="00AA1CAA">
            <w:pPr>
              <w:jc w:val="center"/>
              <w:textAlignment w:val="baseline"/>
              <w:rPr>
                <w:rFonts w:cs="Arial"/>
                <w:sz w:val="20"/>
              </w:rPr>
            </w:pPr>
            <w:r w:rsidRPr="00AA1CAA">
              <w:rPr>
                <w:rFonts w:cs="Arial"/>
                <w:sz w:val="20"/>
              </w:rPr>
              <w:t>8 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FA23A" w14:textId="77777777" w:rsidR="00AA1CAA" w:rsidRPr="00AA1CAA" w:rsidRDefault="00AA1CAA" w:rsidP="00AA1CAA">
            <w:pPr>
              <w:textAlignment w:val="baseline"/>
              <w:rPr>
                <w:rFonts w:cs="Arial"/>
                <w:sz w:val="20"/>
              </w:rPr>
            </w:pPr>
            <w:r w:rsidRPr="00AA1CAA">
              <w:rPr>
                <w:rFonts w:cs="Arial"/>
                <w:sz w:val="20"/>
              </w:rPr>
              <w:t>Wskazany JIM dla wyrobu jednostkowego: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7C7F5E9D"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D5D9B2E"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15AF23CB"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E86AADC" w14:textId="77777777" w:rsidR="00AA1CAA" w:rsidRPr="00AA1CAA" w:rsidRDefault="00AA1CAA" w:rsidP="00AA1CAA">
            <w:pPr>
              <w:jc w:val="center"/>
              <w:textAlignment w:val="baseline"/>
              <w:rPr>
                <w:rFonts w:cs="Arial"/>
                <w:sz w:val="20"/>
              </w:rPr>
            </w:pPr>
            <w:r w:rsidRPr="00AA1CAA">
              <w:rPr>
                <w:rFonts w:cs="Arial"/>
                <w:sz w:val="20"/>
              </w:rPr>
              <w:t>9 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598B5" w14:textId="77777777" w:rsidR="00AA1CAA" w:rsidRPr="00AA1CAA" w:rsidRDefault="00AA1CAA" w:rsidP="00AA1CAA">
            <w:pPr>
              <w:textAlignment w:val="baseline"/>
              <w:rPr>
                <w:rFonts w:cs="Arial"/>
                <w:sz w:val="20"/>
              </w:rPr>
            </w:pPr>
            <w:r w:rsidRPr="00AA1CAA">
              <w:rPr>
                <w:rFonts w:cs="Arial"/>
                <w:sz w:val="20"/>
              </w:rPr>
              <w:t>Wskazany NSN dla wyrobu jednostkowego: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31D028FA"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19C0D4C4" w14:textId="77777777" w:rsidR="00AA1CAA" w:rsidRPr="00AA1CAA" w:rsidRDefault="00AA1CAA" w:rsidP="00AA1CAA">
            <w:pPr>
              <w:textAlignment w:val="baseline"/>
              <w:rPr>
                <w:rFonts w:cs="Arial"/>
                <w:sz w:val="20"/>
              </w:rPr>
            </w:pPr>
            <w:r w:rsidRPr="00AA1CAA">
              <w:rPr>
                <w:rFonts w:cs="Arial"/>
                <w:sz w:val="20"/>
              </w:rPr>
              <w:t>  </w:t>
            </w:r>
          </w:p>
        </w:tc>
      </w:tr>
      <w:tr w:rsidR="00AA1CAA" w:rsidRPr="00AA1CAA" w14:paraId="4B190E54" w14:textId="77777777" w:rsidTr="000135C6">
        <w:tc>
          <w:tcPr>
            <w:tcW w:w="6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AFCEC3F" w14:textId="77777777" w:rsidR="00AA1CAA" w:rsidRPr="00AA1CAA" w:rsidRDefault="00AA1CAA" w:rsidP="00AA1CAA">
            <w:pPr>
              <w:jc w:val="center"/>
              <w:textAlignment w:val="baseline"/>
              <w:rPr>
                <w:rFonts w:cs="Arial"/>
                <w:sz w:val="20"/>
              </w:rPr>
            </w:pPr>
            <w:r w:rsidRPr="00AA1CAA">
              <w:rPr>
                <w:rFonts w:cs="Arial"/>
                <w:sz w:val="20"/>
              </w:rPr>
              <w:t>10 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0345B" w14:textId="77777777" w:rsidR="00AA1CAA" w:rsidRPr="00AA1CAA" w:rsidRDefault="00AA1CAA" w:rsidP="00AA1CAA">
            <w:pPr>
              <w:textAlignment w:val="baseline"/>
              <w:rPr>
                <w:rFonts w:cs="Arial"/>
                <w:sz w:val="20"/>
              </w:rPr>
            </w:pPr>
            <w:r w:rsidRPr="00AA1CAA">
              <w:rPr>
                <w:rFonts w:cs="Arial"/>
                <w:sz w:val="20"/>
              </w:rPr>
              <w:t>Informacje dodatkowe: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6E5707C" w14:textId="77777777" w:rsidR="00AA1CAA" w:rsidRPr="00AA1CAA" w:rsidRDefault="00AA1CAA" w:rsidP="00AA1CAA">
            <w:pPr>
              <w:jc w:val="both"/>
              <w:textAlignment w:val="baseline"/>
              <w:rPr>
                <w:rFonts w:cs="Arial"/>
                <w:sz w:val="20"/>
              </w:rPr>
            </w:pPr>
            <w:r w:rsidRPr="00AA1CAA">
              <w:rPr>
                <w:rFonts w:cs="Arial"/>
                <w:sz w:val="20"/>
              </w:rPr>
              <w:t> [c200] </w:t>
            </w:r>
          </w:p>
        </w:tc>
      </w:tr>
      <w:tr w:rsidR="00AA1CAA" w:rsidRPr="00AA1CAA" w14:paraId="2E03F139" w14:textId="77777777" w:rsidTr="000135C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4778B8" w14:textId="77777777" w:rsidR="00AA1CAA" w:rsidRPr="00AA1CAA" w:rsidRDefault="00AA1CAA" w:rsidP="00AA1CAA">
            <w:pPr>
              <w:rPr>
                <w:rFonts w:cs="Arial"/>
                <w:sz w:val="20"/>
              </w:rPr>
            </w:pPr>
          </w:p>
        </w:tc>
        <w:tc>
          <w:tcPr>
            <w:tcW w:w="8640" w:type="dxa"/>
            <w:gridSpan w:val="3"/>
            <w:tcBorders>
              <w:top w:val="single" w:sz="6" w:space="0" w:color="auto"/>
              <w:left w:val="single" w:sz="6" w:space="0" w:color="auto"/>
              <w:bottom w:val="single" w:sz="6" w:space="0" w:color="auto"/>
              <w:right w:val="single" w:sz="6" w:space="0" w:color="auto"/>
            </w:tcBorders>
            <w:shd w:val="clear" w:color="auto" w:fill="FFFF99"/>
            <w:hideMark/>
          </w:tcPr>
          <w:p w14:paraId="1FEEFA45" w14:textId="77777777" w:rsidR="00AA1CAA" w:rsidRPr="00AA1CAA" w:rsidRDefault="00AA1CAA" w:rsidP="00AA1CAA">
            <w:pPr>
              <w:jc w:val="both"/>
              <w:textAlignment w:val="baseline"/>
              <w:rPr>
                <w:rFonts w:cs="Arial"/>
                <w:sz w:val="20"/>
              </w:rPr>
            </w:pPr>
            <w:r w:rsidRPr="00AA1CAA">
              <w:rPr>
                <w:rFonts w:cs="Arial"/>
                <w:sz w:val="20"/>
              </w:rPr>
              <w:t> </w:t>
            </w:r>
          </w:p>
        </w:tc>
      </w:tr>
      <w:tr w:rsidR="00AA1CAA" w:rsidRPr="00AA1CAA" w14:paraId="774E7ED5" w14:textId="77777777" w:rsidTr="000135C6">
        <w:trPr>
          <w:trHeight w:val="585"/>
        </w:trPr>
        <w:tc>
          <w:tcPr>
            <w:tcW w:w="93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849EE79" w14:textId="77777777" w:rsidR="00AA1CAA" w:rsidRPr="00AA1CAA" w:rsidRDefault="00AA1CAA" w:rsidP="00AA1CAA">
            <w:pPr>
              <w:textAlignment w:val="baseline"/>
              <w:rPr>
                <w:rFonts w:cs="Arial"/>
                <w:sz w:val="20"/>
              </w:rPr>
            </w:pPr>
            <w:r w:rsidRPr="00AA1CAA">
              <w:rPr>
                <w:rFonts w:cs="Arial"/>
                <w:b/>
                <w:bCs/>
                <w:sz w:val="20"/>
              </w:rPr>
              <w:t>CZĘŚĆ B:</w:t>
            </w:r>
            <w:r w:rsidRPr="00AA1CAA">
              <w:rPr>
                <w:rFonts w:cs="Arial"/>
                <w:sz w:val="20"/>
              </w:rPr>
              <w:t xml:space="preserve"> DOTYCZY IDENTYFIKACJI PRODUCENTA LUB DOSTAWCY NA ETYKIETACH LOGISTYCZNYCH Z KODEM KRESKOWYM </w:t>
            </w:r>
          </w:p>
        </w:tc>
      </w:tr>
      <w:tr w:rsidR="00AA1CAA" w:rsidRPr="00AA1CAA" w14:paraId="46B69896"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9649A48" w14:textId="77777777" w:rsidR="00AA1CAA" w:rsidRPr="00AA1CAA" w:rsidRDefault="00AA1CAA" w:rsidP="00AA1CAA">
            <w:pPr>
              <w:jc w:val="center"/>
              <w:textAlignment w:val="baseline"/>
              <w:rPr>
                <w:rFonts w:cs="Arial"/>
                <w:sz w:val="20"/>
              </w:rPr>
            </w:pPr>
            <w:r w:rsidRPr="00AA1CAA">
              <w:rPr>
                <w:rFonts w:cs="Arial"/>
                <w:sz w:val="20"/>
              </w:rPr>
              <w:t>1 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F7B05" w14:textId="77777777" w:rsidR="00AA1CAA" w:rsidRPr="00AA1CAA" w:rsidRDefault="00AA1CAA" w:rsidP="00AA1CAA">
            <w:pPr>
              <w:textAlignment w:val="baseline"/>
              <w:rPr>
                <w:rFonts w:cs="Arial"/>
                <w:sz w:val="20"/>
              </w:rPr>
            </w:pPr>
            <w:r w:rsidRPr="00AA1CAA">
              <w:rPr>
                <w:rFonts w:cs="Arial"/>
                <w:sz w:val="20"/>
              </w:rPr>
              <w:t>Numer identyfikatora GLN: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C9F57DF"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FAAC73" w14:textId="77777777" w:rsidR="00AA1CAA" w:rsidRPr="00AA1CAA" w:rsidRDefault="00AA1CAA" w:rsidP="00AA1CAA">
            <w:pPr>
              <w:textAlignment w:val="baseline"/>
              <w:rPr>
                <w:rFonts w:cs="Arial"/>
                <w:sz w:val="20"/>
              </w:rPr>
            </w:pPr>
            <w:r w:rsidRPr="00AA1CAA">
              <w:rPr>
                <w:rFonts w:cs="Arial"/>
                <w:sz w:val="20"/>
              </w:rPr>
              <w:t>[WYMAG]  [n13] </w:t>
            </w:r>
          </w:p>
        </w:tc>
      </w:tr>
      <w:tr w:rsidR="00AA1CAA" w:rsidRPr="00AA1CAA" w14:paraId="4BDDFA86"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608800A" w14:textId="77777777" w:rsidR="00AA1CAA" w:rsidRPr="00AA1CAA" w:rsidRDefault="00AA1CAA" w:rsidP="00AA1CAA">
            <w:pPr>
              <w:jc w:val="center"/>
              <w:textAlignment w:val="baseline"/>
              <w:rPr>
                <w:rFonts w:cs="Arial"/>
                <w:sz w:val="20"/>
              </w:rPr>
            </w:pPr>
            <w:r w:rsidRPr="00AA1CAA">
              <w:rPr>
                <w:rFonts w:cs="Arial"/>
                <w:sz w:val="20"/>
              </w:rPr>
              <w:t>2 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4FFC2" w14:textId="77777777" w:rsidR="00AA1CAA" w:rsidRPr="00AA1CAA" w:rsidRDefault="00AA1CAA" w:rsidP="00AA1CAA">
            <w:pPr>
              <w:textAlignment w:val="baseline"/>
              <w:rPr>
                <w:rFonts w:cs="Arial"/>
                <w:sz w:val="20"/>
              </w:rPr>
            </w:pPr>
            <w:r w:rsidRPr="00AA1CAA">
              <w:rPr>
                <w:rFonts w:cs="Arial"/>
                <w:sz w:val="20"/>
              </w:rPr>
              <w:t>Nazwa podmiotu gospodarczego: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7974A68A"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260016"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17E3A151"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1DE0B8CE" w14:textId="77777777" w:rsidR="00AA1CAA" w:rsidRPr="00AA1CAA" w:rsidRDefault="00AA1CAA" w:rsidP="00AA1CAA">
            <w:pPr>
              <w:jc w:val="center"/>
              <w:textAlignment w:val="baseline"/>
              <w:rPr>
                <w:rFonts w:cs="Arial"/>
                <w:sz w:val="20"/>
              </w:rPr>
            </w:pPr>
            <w:r w:rsidRPr="00AA1CAA">
              <w:rPr>
                <w:rFonts w:cs="Arial"/>
                <w:sz w:val="20"/>
              </w:rPr>
              <w:t>3 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E6D4F" w14:textId="77777777" w:rsidR="00AA1CAA" w:rsidRPr="00AA1CAA" w:rsidRDefault="00AA1CAA" w:rsidP="00AA1CAA">
            <w:pPr>
              <w:textAlignment w:val="baseline"/>
              <w:rPr>
                <w:rFonts w:cs="Arial"/>
                <w:sz w:val="20"/>
              </w:rPr>
            </w:pPr>
            <w:r w:rsidRPr="00AA1CAA">
              <w:rPr>
                <w:rFonts w:cs="Arial"/>
                <w:sz w:val="20"/>
              </w:rPr>
              <w:t>Adres siedziby głównej: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7544B90" w14:textId="77777777" w:rsidR="00AA1CAA" w:rsidRPr="00AA1CAA" w:rsidRDefault="00AA1CAA" w:rsidP="00AA1CAA">
            <w:pPr>
              <w:jc w:val="both"/>
              <w:textAlignment w:val="baseline"/>
              <w:rPr>
                <w:rFonts w:cs="Arial"/>
                <w:sz w:val="20"/>
              </w:rPr>
            </w:pPr>
            <w:r w:rsidRPr="00AA1CAA">
              <w:rPr>
                <w:rFonts w:cs="Arial"/>
                <w:sz w:val="20"/>
              </w:rPr>
              <w:t> </w:t>
            </w:r>
          </w:p>
        </w:tc>
      </w:tr>
      <w:tr w:rsidR="00AA1CAA" w:rsidRPr="00AA1CAA" w14:paraId="16B09AE5" w14:textId="77777777" w:rsidTr="000135C6">
        <w:tc>
          <w:tcPr>
            <w:tcW w:w="660" w:type="dxa"/>
            <w:tcBorders>
              <w:top w:val="nil"/>
              <w:left w:val="single" w:sz="6" w:space="0" w:color="auto"/>
              <w:bottom w:val="nil"/>
              <w:right w:val="single" w:sz="6" w:space="0" w:color="auto"/>
            </w:tcBorders>
            <w:shd w:val="clear" w:color="auto" w:fill="auto"/>
            <w:hideMark/>
          </w:tcPr>
          <w:p w14:paraId="12B05747"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0F0C6" w14:textId="77777777" w:rsidR="00AA1CAA" w:rsidRPr="00AA1CAA" w:rsidRDefault="00AA1CAA" w:rsidP="00AA1CAA">
            <w:pPr>
              <w:textAlignment w:val="baseline"/>
              <w:rPr>
                <w:rFonts w:cs="Arial"/>
                <w:sz w:val="20"/>
              </w:rPr>
            </w:pPr>
            <w:r w:rsidRPr="00AA1CAA">
              <w:rPr>
                <w:rFonts w:cs="Arial"/>
                <w:sz w:val="20"/>
              </w:rPr>
              <w:t>- miejscowość (poczta):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EF1955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4FA703E"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44D865DD" w14:textId="77777777" w:rsidTr="000135C6">
        <w:tc>
          <w:tcPr>
            <w:tcW w:w="660" w:type="dxa"/>
            <w:tcBorders>
              <w:top w:val="nil"/>
              <w:left w:val="single" w:sz="6" w:space="0" w:color="auto"/>
              <w:bottom w:val="nil"/>
              <w:right w:val="single" w:sz="6" w:space="0" w:color="auto"/>
            </w:tcBorders>
            <w:shd w:val="clear" w:color="auto" w:fill="auto"/>
            <w:hideMark/>
          </w:tcPr>
          <w:p w14:paraId="103308A7"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FB0C2" w14:textId="77777777" w:rsidR="00AA1CAA" w:rsidRPr="00AA1CAA" w:rsidRDefault="00AA1CAA" w:rsidP="00AA1CAA">
            <w:pPr>
              <w:textAlignment w:val="baseline"/>
              <w:rPr>
                <w:rFonts w:cs="Arial"/>
                <w:sz w:val="20"/>
              </w:rPr>
            </w:pPr>
            <w:r w:rsidRPr="00AA1CAA">
              <w:rPr>
                <w:rFonts w:cs="Arial"/>
                <w:sz w:val="20"/>
              </w:rPr>
              <w:t>- ulica, nr domu (miejscowość):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708CBDE4"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25DD59A"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241F0059" w14:textId="77777777" w:rsidTr="000135C6">
        <w:tc>
          <w:tcPr>
            <w:tcW w:w="660" w:type="dxa"/>
            <w:tcBorders>
              <w:top w:val="nil"/>
              <w:left w:val="single" w:sz="6" w:space="0" w:color="auto"/>
              <w:bottom w:val="nil"/>
              <w:right w:val="single" w:sz="6" w:space="0" w:color="auto"/>
            </w:tcBorders>
            <w:shd w:val="clear" w:color="auto" w:fill="auto"/>
            <w:hideMark/>
          </w:tcPr>
          <w:p w14:paraId="3CC89EDC"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33403" w14:textId="77777777" w:rsidR="00AA1CAA" w:rsidRPr="00AA1CAA" w:rsidRDefault="00AA1CAA" w:rsidP="00AA1CAA">
            <w:pPr>
              <w:textAlignment w:val="baseline"/>
              <w:rPr>
                <w:rFonts w:cs="Arial"/>
                <w:sz w:val="20"/>
              </w:rPr>
            </w:pPr>
            <w:r w:rsidRPr="00AA1CAA">
              <w:rPr>
                <w:rFonts w:cs="Arial"/>
                <w:sz w:val="20"/>
              </w:rPr>
              <w:t>- kod pocztowy: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7F6F4BF9"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C29D72"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5B4A9672"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545D1964"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400F9" w14:textId="77777777" w:rsidR="00AA1CAA" w:rsidRPr="00AA1CAA" w:rsidRDefault="00AA1CAA" w:rsidP="00AA1CAA">
            <w:pPr>
              <w:textAlignment w:val="baseline"/>
              <w:rPr>
                <w:rFonts w:cs="Arial"/>
                <w:sz w:val="20"/>
              </w:rPr>
            </w:pPr>
            <w:r w:rsidRPr="00AA1CAA">
              <w:rPr>
                <w:rFonts w:cs="Arial"/>
                <w:sz w:val="20"/>
              </w:rPr>
              <w:t>- inne dane: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38C61CA9"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23464ED2" w14:textId="77777777" w:rsidR="00AA1CAA" w:rsidRPr="00AA1CAA" w:rsidRDefault="00AA1CAA" w:rsidP="00AA1CAA">
            <w:pPr>
              <w:textAlignment w:val="baseline"/>
              <w:rPr>
                <w:rFonts w:cs="Arial"/>
                <w:sz w:val="20"/>
              </w:rPr>
            </w:pPr>
            <w:r w:rsidRPr="00AA1CAA">
              <w:rPr>
                <w:rFonts w:cs="Arial"/>
                <w:sz w:val="20"/>
              </w:rPr>
              <w:t>  </w:t>
            </w:r>
          </w:p>
        </w:tc>
      </w:tr>
      <w:tr w:rsidR="00AA1CAA" w:rsidRPr="00AA1CAA" w14:paraId="1E1A29A3"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77A6A2E" w14:textId="77777777" w:rsidR="00AA1CAA" w:rsidRPr="00AA1CAA" w:rsidRDefault="00AA1CAA" w:rsidP="00AA1CAA">
            <w:pPr>
              <w:jc w:val="center"/>
              <w:textAlignment w:val="baseline"/>
              <w:rPr>
                <w:rFonts w:cs="Arial"/>
                <w:sz w:val="20"/>
              </w:rPr>
            </w:pPr>
            <w:r w:rsidRPr="00AA1CAA">
              <w:rPr>
                <w:rFonts w:cs="Arial"/>
                <w:sz w:val="20"/>
              </w:rPr>
              <w:t>4 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0E484D97" w14:textId="77777777" w:rsidR="00AA1CAA" w:rsidRPr="00AA1CAA" w:rsidRDefault="00AA1CAA" w:rsidP="00AA1CAA">
            <w:pPr>
              <w:textAlignment w:val="baseline"/>
              <w:rPr>
                <w:rFonts w:cs="Arial"/>
                <w:sz w:val="20"/>
              </w:rPr>
            </w:pPr>
            <w:r w:rsidRPr="00AA1CAA">
              <w:rPr>
                <w:rFonts w:cs="Arial"/>
                <w:sz w:val="20"/>
              </w:rPr>
              <w:t>Numer REGON: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6D55C65"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464D8E" w14:textId="77777777" w:rsidR="00AA1CAA" w:rsidRPr="00AA1CAA" w:rsidRDefault="00AA1CAA" w:rsidP="00AA1CAA">
            <w:pPr>
              <w:textAlignment w:val="baseline"/>
              <w:rPr>
                <w:rFonts w:cs="Arial"/>
                <w:sz w:val="20"/>
              </w:rPr>
            </w:pPr>
            <w:r w:rsidRPr="00AA1CAA">
              <w:rPr>
                <w:rFonts w:cs="Arial"/>
                <w:sz w:val="20"/>
              </w:rPr>
              <w:t>[WYMAG]  [REGON] </w:t>
            </w:r>
          </w:p>
        </w:tc>
      </w:tr>
      <w:tr w:rsidR="00AA1CAA" w:rsidRPr="00AA1CAA" w14:paraId="731B85EB"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CBC1F04" w14:textId="77777777" w:rsidR="00AA1CAA" w:rsidRPr="00AA1CAA" w:rsidRDefault="00AA1CAA" w:rsidP="00AA1CAA">
            <w:pPr>
              <w:jc w:val="center"/>
              <w:textAlignment w:val="baseline"/>
              <w:rPr>
                <w:rFonts w:cs="Arial"/>
                <w:sz w:val="20"/>
              </w:rPr>
            </w:pPr>
            <w:r w:rsidRPr="00AA1CAA">
              <w:rPr>
                <w:rFonts w:cs="Arial"/>
                <w:sz w:val="20"/>
              </w:rPr>
              <w:t>5 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EBD44" w14:textId="77777777" w:rsidR="00AA1CAA" w:rsidRPr="00AA1CAA" w:rsidRDefault="00AA1CAA" w:rsidP="00AA1CAA">
            <w:pPr>
              <w:textAlignment w:val="baseline"/>
              <w:rPr>
                <w:rFonts w:cs="Arial"/>
                <w:sz w:val="20"/>
              </w:rPr>
            </w:pPr>
            <w:r w:rsidRPr="00AA1CAA">
              <w:rPr>
                <w:rFonts w:cs="Arial"/>
                <w:sz w:val="20"/>
              </w:rPr>
              <w:t>Numer NIP: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52AF80E4"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F08498" w14:textId="77777777" w:rsidR="00AA1CAA" w:rsidRPr="00AA1CAA" w:rsidRDefault="00AA1CAA" w:rsidP="00AA1CAA">
            <w:pPr>
              <w:textAlignment w:val="baseline"/>
              <w:rPr>
                <w:rFonts w:cs="Arial"/>
                <w:sz w:val="20"/>
              </w:rPr>
            </w:pPr>
            <w:r w:rsidRPr="00AA1CAA">
              <w:rPr>
                <w:rFonts w:cs="Arial"/>
                <w:sz w:val="20"/>
              </w:rPr>
              <w:t>[WYMAG]  [NIP] </w:t>
            </w:r>
          </w:p>
        </w:tc>
      </w:tr>
      <w:tr w:rsidR="00AA1CAA" w:rsidRPr="00AA1CAA" w14:paraId="314FA517"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1ED8C40" w14:textId="77777777" w:rsidR="00AA1CAA" w:rsidRPr="00AA1CAA" w:rsidRDefault="00AA1CAA" w:rsidP="00AA1CAA">
            <w:pPr>
              <w:jc w:val="center"/>
              <w:textAlignment w:val="baseline"/>
              <w:rPr>
                <w:rFonts w:cs="Arial"/>
                <w:sz w:val="20"/>
              </w:rPr>
            </w:pPr>
            <w:r w:rsidRPr="00AA1CAA">
              <w:rPr>
                <w:rFonts w:cs="Arial"/>
                <w:sz w:val="20"/>
              </w:rPr>
              <w:t>6 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A1ABE" w14:textId="77777777" w:rsidR="00AA1CAA" w:rsidRPr="00AA1CAA" w:rsidRDefault="00AA1CAA" w:rsidP="00AA1CAA">
            <w:pPr>
              <w:textAlignment w:val="baseline"/>
              <w:rPr>
                <w:rFonts w:cs="Arial"/>
                <w:sz w:val="20"/>
              </w:rPr>
            </w:pPr>
            <w:r w:rsidRPr="00AA1CAA">
              <w:rPr>
                <w:rFonts w:cs="Arial"/>
                <w:sz w:val="20"/>
              </w:rPr>
              <w:t>Nazwisko i imię osoby zgłaszającej wniosek: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175093F0"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482F6A"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26B6DF3E"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77D23F1" w14:textId="77777777" w:rsidR="00AA1CAA" w:rsidRPr="00AA1CAA" w:rsidRDefault="00AA1CAA" w:rsidP="00AA1CAA">
            <w:pPr>
              <w:jc w:val="center"/>
              <w:textAlignment w:val="baseline"/>
              <w:rPr>
                <w:rFonts w:cs="Arial"/>
                <w:sz w:val="20"/>
              </w:rPr>
            </w:pPr>
            <w:r w:rsidRPr="00AA1CAA">
              <w:rPr>
                <w:rFonts w:cs="Arial"/>
                <w:sz w:val="20"/>
              </w:rPr>
              <w:t>7 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8C46A" w14:textId="77777777" w:rsidR="00AA1CAA" w:rsidRPr="00AA1CAA" w:rsidRDefault="00AA1CAA" w:rsidP="00AA1CAA">
            <w:pPr>
              <w:textAlignment w:val="baseline"/>
              <w:rPr>
                <w:rFonts w:cs="Arial"/>
                <w:sz w:val="20"/>
              </w:rPr>
            </w:pPr>
            <w:r w:rsidRPr="00AA1CAA">
              <w:rPr>
                <w:rFonts w:cs="Arial"/>
                <w:sz w:val="20"/>
              </w:rPr>
              <w:t>Data zgłoszenia: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74F41DFA"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42EE93E" w14:textId="77777777" w:rsidR="00AA1CAA" w:rsidRPr="00AA1CAA" w:rsidRDefault="00AA1CAA" w:rsidP="00AA1CAA">
            <w:pPr>
              <w:textAlignment w:val="baseline"/>
              <w:rPr>
                <w:rFonts w:cs="Arial"/>
                <w:sz w:val="20"/>
              </w:rPr>
            </w:pPr>
            <w:r w:rsidRPr="00AA1CAA">
              <w:rPr>
                <w:rFonts w:cs="Arial"/>
                <w:sz w:val="20"/>
              </w:rPr>
              <w:t>[WYMAG]  [D] </w:t>
            </w:r>
          </w:p>
        </w:tc>
      </w:tr>
      <w:tr w:rsidR="00AA1CAA" w:rsidRPr="00AA1CAA" w14:paraId="7F4EFCDB"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509F20B1" w14:textId="77777777" w:rsidR="00AA1CAA" w:rsidRPr="00AA1CAA" w:rsidRDefault="00AA1CAA" w:rsidP="00AA1CAA">
            <w:pPr>
              <w:jc w:val="center"/>
              <w:textAlignment w:val="baseline"/>
              <w:rPr>
                <w:rFonts w:cs="Arial"/>
                <w:sz w:val="20"/>
              </w:rPr>
            </w:pPr>
            <w:r w:rsidRPr="00AA1CAA">
              <w:rPr>
                <w:rFonts w:cs="Arial"/>
                <w:sz w:val="20"/>
              </w:rPr>
              <w:t>8 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03B617F9" w14:textId="77777777" w:rsidR="00AA1CAA" w:rsidRPr="00AA1CAA" w:rsidRDefault="00AA1CAA" w:rsidP="00AA1CAA">
            <w:pPr>
              <w:textAlignment w:val="baseline"/>
              <w:rPr>
                <w:rFonts w:cs="Arial"/>
                <w:sz w:val="20"/>
              </w:rPr>
            </w:pPr>
            <w:r w:rsidRPr="00AA1CAA">
              <w:rPr>
                <w:rFonts w:cs="Arial"/>
                <w:sz w:val="20"/>
              </w:rPr>
              <w:t>Telefon kontaktowy 1: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7BC24D9F"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828C65E" w14:textId="77777777" w:rsidR="00AA1CAA" w:rsidRPr="00AA1CAA" w:rsidRDefault="00AA1CAA" w:rsidP="00AA1CAA">
            <w:pPr>
              <w:textAlignment w:val="baseline"/>
              <w:rPr>
                <w:rFonts w:cs="Arial"/>
                <w:sz w:val="20"/>
              </w:rPr>
            </w:pPr>
            <w:r w:rsidRPr="00AA1CAA">
              <w:rPr>
                <w:rFonts w:cs="Arial"/>
                <w:sz w:val="20"/>
              </w:rPr>
              <w:t>[WYMAG]  [TS] lub [TK] </w:t>
            </w:r>
          </w:p>
        </w:tc>
      </w:tr>
      <w:tr w:rsidR="00AA1CAA" w:rsidRPr="00AA1CAA" w14:paraId="4E879216"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14474F4E"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A0CA0" w14:textId="77777777" w:rsidR="00AA1CAA" w:rsidRPr="00AA1CAA" w:rsidRDefault="00AA1CAA" w:rsidP="00AA1CAA">
            <w:pPr>
              <w:textAlignment w:val="baseline"/>
              <w:rPr>
                <w:rFonts w:cs="Arial"/>
                <w:sz w:val="20"/>
              </w:rPr>
            </w:pPr>
            <w:r w:rsidRPr="00AA1CAA">
              <w:rPr>
                <w:rFonts w:cs="Arial"/>
                <w:sz w:val="20"/>
              </w:rPr>
              <w:t>Telefon kontaktowy 2: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12830CD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8FC50E" w14:textId="77777777" w:rsidR="00AA1CAA" w:rsidRPr="00AA1CAA" w:rsidRDefault="00AA1CAA" w:rsidP="00AA1CAA">
            <w:pPr>
              <w:textAlignment w:val="baseline"/>
              <w:rPr>
                <w:rFonts w:cs="Arial"/>
                <w:sz w:val="20"/>
              </w:rPr>
            </w:pPr>
            <w:r w:rsidRPr="00AA1CAA">
              <w:rPr>
                <w:rFonts w:cs="Arial"/>
                <w:sz w:val="20"/>
              </w:rPr>
              <w:t>[TS] lub [TK] </w:t>
            </w:r>
          </w:p>
        </w:tc>
      </w:tr>
      <w:tr w:rsidR="00AA1CAA" w:rsidRPr="00AA1CAA" w14:paraId="614888BB"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1FC3454" w14:textId="77777777" w:rsidR="00AA1CAA" w:rsidRPr="00AA1CAA" w:rsidRDefault="00AA1CAA" w:rsidP="00AA1CAA">
            <w:pPr>
              <w:jc w:val="center"/>
              <w:textAlignment w:val="baseline"/>
              <w:rPr>
                <w:rFonts w:cs="Arial"/>
                <w:sz w:val="20"/>
              </w:rPr>
            </w:pPr>
            <w:r w:rsidRPr="00AA1CAA">
              <w:rPr>
                <w:rFonts w:cs="Arial"/>
                <w:sz w:val="20"/>
              </w:rPr>
              <w:t>9 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0484C" w14:textId="77777777" w:rsidR="00AA1CAA" w:rsidRPr="00AA1CAA" w:rsidRDefault="00AA1CAA" w:rsidP="00AA1CAA">
            <w:pPr>
              <w:textAlignment w:val="baseline"/>
              <w:rPr>
                <w:rFonts w:cs="Arial"/>
                <w:sz w:val="20"/>
              </w:rPr>
            </w:pPr>
            <w:r w:rsidRPr="00AA1CAA">
              <w:rPr>
                <w:rFonts w:cs="Arial"/>
                <w:sz w:val="20"/>
              </w:rPr>
              <w:t>Numer fax: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5922D8E"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3EA5EED" w14:textId="77777777" w:rsidR="00AA1CAA" w:rsidRPr="00AA1CAA" w:rsidRDefault="00AA1CAA" w:rsidP="00AA1CAA">
            <w:pPr>
              <w:textAlignment w:val="baseline"/>
              <w:rPr>
                <w:rFonts w:cs="Arial"/>
                <w:sz w:val="20"/>
              </w:rPr>
            </w:pPr>
            <w:r w:rsidRPr="00AA1CAA">
              <w:rPr>
                <w:rFonts w:cs="Arial"/>
                <w:sz w:val="20"/>
              </w:rPr>
              <w:t>[WYMAG]  [TS]  </w:t>
            </w:r>
          </w:p>
        </w:tc>
      </w:tr>
      <w:tr w:rsidR="00AA1CAA" w:rsidRPr="00AA1CAA" w14:paraId="65131434"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6B25795" w14:textId="77777777" w:rsidR="00AA1CAA" w:rsidRPr="00AA1CAA" w:rsidRDefault="00AA1CAA" w:rsidP="00AA1CAA">
            <w:pPr>
              <w:jc w:val="center"/>
              <w:textAlignment w:val="baseline"/>
              <w:rPr>
                <w:rFonts w:cs="Arial"/>
                <w:sz w:val="20"/>
              </w:rPr>
            </w:pPr>
            <w:r w:rsidRPr="00AA1CAA">
              <w:rPr>
                <w:rFonts w:cs="Arial"/>
                <w:sz w:val="20"/>
              </w:rPr>
              <w:t>10 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6CD50" w14:textId="77777777" w:rsidR="00AA1CAA" w:rsidRPr="00AA1CAA" w:rsidRDefault="00AA1CAA" w:rsidP="00AA1CAA">
            <w:pPr>
              <w:textAlignment w:val="baseline"/>
              <w:rPr>
                <w:rFonts w:cs="Arial"/>
                <w:sz w:val="20"/>
              </w:rPr>
            </w:pPr>
            <w:r w:rsidRPr="00AA1CAA">
              <w:rPr>
                <w:rFonts w:cs="Arial"/>
                <w:sz w:val="20"/>
              </w:rPr>
              <w:t>Kontaktowy adres poczty elektronicznej </w:t>
            </w:r>
            <w:r w:rsidRPr="00AA1CAA">
              <w:rPr>
                <w:rFonts w:cs="Arial"/>
                <w:sz w:val="20"/>
              </w:rPr>
              <w:br/>
              <w:t>(e-mail):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358F5C44"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D36D40"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61854B2C" w14:textId="77777777" w:rsidTr="000135C6">
        <w:trPr>
          <w:trHeight w:val="390"/>
        </w:trPr>
        <w:tc>
          <w:tcPr>
            <w:tcW w:w="93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7FAF492" w14:textId="77777777" w:rsidR="00AA1CAA" w:rsidRPr="00AA1CAA" w:rsidRDefault="00AA1CAA" w:rsidP="00AA1CAA">
            <w:pPr>
              <w:textAlignment w:val="baseline"/>
              <w:rPr>
                <w:rFonts w:cs="Arial"/>
                <w:sz w:val="20"/>
              </w:rPr>
            </w:pPr>
            <w:r w:rsidRPr="00AA1CAA">
              <w:rPr>
                <w:rFonts w:cs="Arial"/>
                <w:b/>
                <w:bCs/>
                <w:sz w:val="20"/>
              </w:rPr>
              <w:t>CZĘŚĆ C:</w:t>
            </w:r>
            <w:r w:rsidRPr="00AA1CAA">
              <w:rPr>
                <w:rFonts w:cs="Arial"/>
                <w:sz w:val="20"/>
              </w:rPr>
              <w:t xml:space="preserve"> DOTYCZY OPISU WYROBU JEDNOSTKOWEGO </w:t>
            </w:r>
          </w:p>
        </w:tc>
      </w:tr>
      <w:tr w:rsidR="00AA1CAA" w:rsidRPr="00AA1CAA" w14:paraId="54614AE9"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1A1B16C" w14:textId="77777777" w:rsidR="00AA1CAA" w:rsidRPr="00AA1CAA" w:rsidRDefault="00AA1CAA" w:rsidP="00AA1CAA">
            <w:pPr>
              <w:jc w:val="center"/>
              <w:textAlignment w:val="baseline"/>
              <w:rPr>
                <w:rFonts w:cs="Arial"/>
                <w:sz w:val="20"/>
              </w:rPr>
            </w:pPr>
            <w:r w:rsidRPr="00AA1CAA">
              <w:rPr>
                <w:rFonts w:cs="Arial"/>
                <w:sz w:val="20"/>
              </w:rPr>
              <w:t>1 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05F4A" w14:textId="77777777" w:rsidR="00AA1CAA" w:rsidRPr="00AA1CAA" w:rsidRDefault="00AA1CAA" w:rsidP="00AA1CAA">
            <w:pPr>
              <w:textAlignment w:val="baseline"/>
              <w:rPr>
                <w:rFonts w:cs="Arial"/>
                <w:sz w:val="20"/>
              </w:rPr>
            </w:pPr>
            <w:r w:rsidRPr="00AA1CAA">
              <w:rPr>
                <w:rFonts w:cs="Arial"/>
                <w:sz w:val="20"/>
              </w:rPr>
              <w:t>Nazwa producenta wyrobu: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BF478AB"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C60957"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62DF2EE0"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383B3AC" w14:textId="77777777" w:rsidR="00AA1CAA" w:rsidRPr="00AA1CAA" w:rsidRDefault="00AA1CAA" w:rsidP="00AA1CAA">
            <w:pPr>
              <w:jc w:val="center"/>
              <w:textAlignment w:val="baseline"/>
              <w:rPr>
                <w:rFonts w:cs="Arial"/>
                <w:sz w:val="20"/>
              </w:rPr>
            </w:pPr>
            <w:r w:rsidRPr="00AA1CAA">
              <w:rPr>
                <w:rFonts w:cs="Arial"/>
                <w:sz w:val="20"/>
              </w:rPr>
              <w:t>2 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09DF5" w14:textId="77777777" w:rsidR="00AA1CAA" w:rsidRPr="00AA1CAA" w:rsidRDefault="00AA1CAA" w:rsidP="00AA1CAA">
            <w:pPr>
              <w:textAlignment w:val="baseline"/>
              <w:rPr>
                <w:rFonts w:cs="Arial"/>
                <w:sz w:val="20"/>
              </w:rPr>
            </w:pPr>
            <w:r w:rsidRPr="00AA1CAA">
              <w:rPr>
                <w:rFonts w:cs="Arial"/>
                <w:sz w:val="20"/>
              </w:rPr>
              <w:t>Numer identyfikatora GLN producenta wyrobu: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6D089CFD"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7B7FB5" w14:textId="77777777" w:rsidR="00AA1CAA" w:rsidRPr="00AA1CAA" w:rsidRDefault="00AA1CAA" w:rsidP="00AA1CAA">
            <w:pPr>
              <w:textAlignment w:val="baseline"/>
              <w:rPr>
                <w:rFonts w:cs="Arial"/>
                <w:sz w:val="20"/>
              </w:rPr>
            </w:pPr>
            <w:r w:rsidRPr="00AA1CAA">
              <w:rPr>
                <w:rFonts w:cs="Arial"/>
                <w:sz w:val="20"/>
              </w:rPr>
              <w:t>[PRODUCENT]  [n13] </w:t>
            </w:r>
          </w:p>
        </w:tc>
      </w:tr>
      <w:tr w:rsidR="00AA1CAA" w:rsidRPr="00AA1CAA" w14:paraId="4E51AA43"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7162569" w14:textId="77777777" w:rsidR="00AA1CAA" w:rsidRPr="00AA1CAA" w:rsidRDefault="00AA1CAA" w:rsidP="00AA1CAA">
            <w:pPr>
              <w:jc w:val="center"/>
              <w:textAlignment w:val="baseline"/>
              <w:rPr>
                <w:rFonts w:cs="Arial"/>
                <w:sz w:val="20"/>
              </w:rPr>
            </w:pPr>
            <w:r w:rsidRPr="00AA1CAA">
              <w:rPr>
                <w:rFonts w:cs="Arial"/>
                <w:sz w:val="20"/>
              </w:rPr>
              <w:t>3 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6056A" w14:textId="77777777" w:rsidR="00AA1CAA" w:rsidRPr="00AA1CAA" w:rsidRDefault="00AA1CAA" w:rsidP="00AA1CAA">
            <w:pPr>
              <w:textAlignment w:val="baseline"/>
              <w:rPr>
                <w:rFonts w:cs="Arial"/>
                <w:sz w:val="20"/>
              </w:rPr>
            </w:pPr>
            <w:r w:rsidRPr="00AA1CAA">
              <w:rPr>
                <w:rFonts w:cs="Arial"/>
                <w:sz w:val="20"/>
              </w:rPr>
              <w:t>Kod GTIN dla opakowania jednostkowego: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572A65EF"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0956508" w14:textId="77777777" w:rsidR="00AA1CAA" w:rsidRPr="00AA1CAA" w:rsidRDefault="00AA1CAA" w:rsidP="00AA1CAA">
            <w:pPr>
              <w:textAlignment w:val="baseline"/>
              <w:rPr>
                <w:rFonts w:cs="Arial"/>
                <w:sz w:val="20"/>
              </w:rPr>
            </w:pPr>
            <w:r w:rsidRPr="00AA1CAA">
              <w:rPr>
                <w:rFonts w:cs="Arial"/>
                <w:sz w:val="20"/>
              </w:rPr>
              <w:t>[WYMAG]  [n14]  [G_1] </w:t>
            </w:r>
          </w:p>
        </w:tc>
      </w:tr>
      <w:tr w:rsidR="00AA1CAA" w:rsidRPr="00AA1CAA" w14:paraId="5556EF27"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DFDBBAF" w14:textId="77777777" w:rsidR="00AA1CAA" w:rsidRPr="00AA1CAA" w:rsidRDefault="00AA1CAA" w:rsidP="00AA1CAA">
            <w:pPr>
              <w:jc w:val="center"/>
              <w:textAlignment w:val="baseline"/>
              <w:rPr>
                <w:rFonts w:cs="Arial"/>
                <w:sz w:val="20"/>
              </w:rPr>
            </w:pPr>
            <w:r w:rsidRPr="00AA1CAA">
              <w:rPr>
                <w:rFonts w:cs="Arial"/>
                <w:sz w:val="20"/>
              </w:rPr>
              <w:t>4 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5FF43" w14:textId="77777777" w:rsidR="00AA1CAA" w:rsidRPr="00AA1CAA" w:rsidRDefault="00AA1CAA" w:rsidP="00AA1CAA">
            <w:pPr>
              <w:textAlignment w:val="baseline"/>
              <w:rPr>
                <w:rFonts w:cs="Arial"/>
                <w:sz w:val="20"/>
              </w:rPr>
            </w:pPr>
            <w:r w:rsidRPr="00AA1CAA">
              <w:rPr>
                <w:rFonts w:cs="Arial"/>
                <w:sz w:val="20"/>
              </w:rPr>
              <w:t>Numer NSN – jeżeli istnieje: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38EEB39D"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386D54B1" w14:textId="77777777" w:rsidR="00AA1CAA" w:rsidRPr="00AA1CAA" w:rsidRDefault="00AA1CAA" w:rsidP="00AA1CAA">
            <w:pPr>
              <w:textAlignment w:val="baseline"/>
              <w:rPr>
                <w:rFonts w:cs="Arial"/>
                <w:sz w:val="20"/>
              </w:rPr>
            </w:pPr>
            <w:r w:rsidRPr="00AA1CAA">
              <w:rPr>
                <w:rFonts w:cs="Arial"/>
                <w:sz w:val="20"/>
              </w:rPr>
              <w:t>  </w:t>
            </w:r>
          </w:p>
        </w:tc>
      </w:tr>
      <w:tr w:rsidR="00AA1CAA" w:rsidRPr="00AA1CAA" w14:paraId="78FA7DE0"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32197BE" w14:textId="77777777" w:rsidR="00AA1CAA" w:rsidRPr="00AA1CAA" w:rsidRDefault="00AA1CAA" w:rsidP="00AA1CAA">
            <w:pPr>
              <w:jc w:val="center"/>
              <w:textAlignment w:val="baseline"/>
              <w:rPr>
                <w:rFonts w:cs="Arial"/>
                <w:sz w:val="20"/>
              </w:rPr>
            </w:pPr>
            <w:r w:rsidRPr="00AA1CAA">
              <w:rPr>
                <w:rFonts w:cs="Arial"/>
                <w:sz w:val="20"/>
              </w:rPr>
              <w:t>5 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70F11" w14:textId="77777777" w:rsidR="00AA1CAA" w:rsidRPr="00AA1CAA" w:rsidRDefault="00AA1CAA" w:rsidP="00AA1CAA">
            <w:pPr>
              <w:textAlignment w:val="baseline"/>
              <w:rPr>
                <w:rFonts w:cs="Arial"/>
                <w:sz w:val="20"/>
              </w:rPr>
            </w:pPr>
            <w:r w:rsidRPr="00AA1CAA">
              <w:rPr>
                <w:rFonts w:cs="Arial"/>
                <w:sz w:val="20"/>
              </w:rPr>
              <w:t>Nazwa wyrobu jednostkowego: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199DE1E"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EACE56"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63F7305E"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CBBEE67" w14:textId="77777777" w:rsidR="00AA1CAA" w:rsidRPr="00AA1CAA" w:rsidRDefault="00AA1CAA" w:rsidP="00AA1CAA">
            <w:pPr>
              <w:jc w:val="center"/>
              <w:textAlignment w:val="baseline"/>
              <w:rPr>
                <w:rFonts w:cs="Arial"/>
                <w:sz w:val="20"/>
              </w:rPr>
            </w:pPr>
            <w:r w:rsidRPr="00AA1CAA">
              <w:rPr>
                <w:rFonts w:cs="Arial"/>
                <w:sz w:val="20"/>
              </w:rPr>
              <w:t>6 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5B692" w14:textId="77777777" w:rsidR="00AA1CAA" w:rsidRPr="00AA1CAA" w:rsidRDefault="00AA1CAA" w:rsidP="00AA1CAA">
            <w:pPr>
              <w:textAlignment w:val="baseline"/>
              <w:rPr>
                <w:rFonts w:cs="Arial"/>
                <w:sz w:val="20"/>
              </w:rPr>
            </w:pPr>
            <w:r w:rsidRPr="00AA1CAA">
              <w:rPr>
                <w:rFonts w:cs="Arial"/>
                <w:sz w:val="20"/>
              </w:rPr>
              <w:t>Podstawowa jednostka miary: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629A7A7"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117661" w14:textId="77777777" w:rsidR="00AA1CAA" w:rsidRPr="00AA1CAA" w:rsidRDefault="00AA1CAA" w:rsidP="00AA1CAA">
            <w:pPr>
              <w:textAlignment w:val="baseline"/>
              <w:rPr>
                <w:rFonts w:cs="Arial"/>
                <w:sz w:val="20"/>
              </w:rPr>
            </w:pPr>
            <w:r w:rsidRPr="00AA1CAA">
              <w:rPr>
                <w:rFonts w:cs="Arial"/>
                <w:sz w:val="20"/>
              </w:rPr>
              <w:t>[WYMAG]  [JM] </w:t>
            </w:r>
          </w:p>
        </w:tc>
      </w:tr>
      <w:tr w:rsidR="00AA1CAA" w:rsidRPr="00AA1CAA" w14:paraId="3B919C62"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D076AC8" w14:textId="77777777" w:rsidR="00AA1CAA" w:rsidRPr="00AA1CAA" w:rsidRDefault="00AA1CAA" w:rsidP="00AA1CAA">
            <w:pPr>
              <w:jc w:val="center"/>
              <w:textAlignment w:val="baseline"/>
              <w:rPr>
                <w:rFonts w:cs="Arial"/>
                <w:sz w:val="20"/>
              </w:rPr>
            </w:pPr>
            <w:r w:rsidRPr="00AA1CAA">
              <w:rPr>
                <w:rFonts w:cs="Arial"/>
                <w:sz w:val="20"/>
              </w:rPr>
              <w:t>7 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82BF6" w14:textId="77777777" w:rsidR="00AA1CAA" w:rsidRPr="00AA1CAA" w:rsidRDefault="00AA1CAA" w:rsidP="00AA1CAA">
            <w:pPr>
              <w:textAlignment w:val="baseline"/>
              <w:rPr>
                <w:rFonts w:cs="Arial"/>
                <w:sz w:val="20"/>
              </w:rPr>
            </w:pPr>
            <w:r w:rsidRPr="00AA1CAA">
              <w:rPr>
                <w:rFonts w:cs="Arial"/>
                <w:sz w:val="20"/>
              </w:rPr>
              <w:t>Rodzaj opakowania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8DB43C7"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7EC3E0BD" w14:textId="77777777" w:rsidR="00AA1CAA" w:rsidRPr="00AA1CAA" w:rsidRDefault="00AA1CAA" w:rsidP="00AA1CAA">
            <w:pPr>
              <w:jc w:val="both"/>
              <w:textAlignment w:val="baseline"/>
              <w:rPr>
                <w:rFonts w:cs="Arial"/>
                <w:sz w:val="20"/>
              </w:rPr>
            </w:pPr>
            <w:r w:rsidRPr="00AA1CAA">
              <w:rPr>
                <w:rFonts w:cs="Arial"/>
                <w:sz w:val="20"/>
              </w:rPr>
              <w:t>[WYMAG]  [OPAK] </w:t>
            </w:r>
          </w:p>
        </w:tc>
      </w:tr>
      <w:tr w:rsidR="00AA1CAA" w:rsidRPr="00AA1CAA" w14:paraId="222E2DA1"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C2940D4" w14:textId="77777777" w:rsidR="00AA1CAA" w:rsidRPr="00AA1CAA" w:rsidRDefault="00AA1CAA" w:rsidP="00AA1CAA">
            <w:pPr>
              <w:jc w:val="center"/>
              <w:textAlignment w:val="baseline"/>
              <w:rPr>
                <w:rFonts w:cs="Arial"/>
                <w:sz w:val="20"/>
              </w:rPr>
            </w:pPr>
            <w:r w:rsidRPr="00AA1CAA">
              <w:rPr>
                <w:rFonts w:cs="Arial"/>
                <w:sz w:val="20"/>
              </w:rPr>
              <w:t>8 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8EE11" w14:textId="77777777" w:rsidR="00AA1CAA" w:rsidRPr="00AA1CAA" w:rsidRDefault="00AA1CAA" w:rsidP="00AA1CAA">
            <w:pPr>
              <w:textAlignment w:val="baseline"/>
              <w:rPr>
                <w:rFonts w:cs="Arial"/>
                <w:sz w:val="20"/>
              </w:rPr>
            </w:pPr>
            <w:r w:rsidRPr="00AA1CAA">
              <w:rPr>
                <w:rFonts w:cs="Arial"/>
                <w:sz w:val="20"/>
              </w:rPr>
              <w:t>Parametry wyrobu jednostkowego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CC1CEFB" w14:textId="77777777" w:rsidR="00AA1CAA" w:rsidRPr="00AA1CAA" w:rsidRDefault="00AA1CAA" w:rsidP="00AA1CAA">
            <w:pPr>
              <w:ind w:hanging="105"/>
              <w:jc w:val="center"/>
              <w:textAlignment w:val="baseline"/>
              <w:rPr>
                <w:rFonts w:cs="Arial"/>
                <w:sz w:val="20"/>
              </w:rPr>
            </w:pPr>
            <w:r w:rsidRPr="00AA1CAA">
              <w:rPr>
                <w:rFonts w:cs="Arial"/>
                <w:sz w:val="20"/>
              </w:rPr>
              <w:t> </w:t>
            </w:r>
          </w:p>
        </w:tc>
      </w:tr>
      <w:tr w:rsidR="00AA1CAA" w:rsidRPr="00AA1CAA" w14:paraId="638109A1"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099470A" w14:textId="77777777" w:rsidR="00AA1CAA" w:rsidRPr="00AA1CAA" w:rsidRDefault="00AA1CAA" w:rsidP="00AA1CAA">
            <w:pPr>
              <w:jc w:val="center"/>
              <w:textAlignment w:val="baseline"/>
              <w:rPr>
                <w:rFonts w:cs="Arial"/>
                <w:sz w:val="20"/>
              </w:rPr>
            </w:pPr>
            <w:r w:rsidRPr="00AA1CAA">
              <w:rPr>
                <w:rFonts w:cs="Arial"/>
                <w:sz w:val="20"/>
              </w:rPr>
              <w:t>8a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72465" w14:textId="77777777" w:rsidR="00AA1CAA" w:rsidRPr="00AA1CAA" w:rsidRDefault="00AA1CAA" w:rsidP="00AA1CAA">
            <w:pPr>
              <w:textAlignment w:val="baseline"/>
              <w:rPr>
                <w:rFonts w:cs="Arial"/>
                <w:sz w:val="20"/>
              </w:rPr>
            </w:pPr>
            <w:r w:rsidRPr="00AA1CAA">
              <w:rPr>
                <w:rFonts w:cs="Arial"/>
                <w:sz w:val="20"/>
              </w:rPr>
              <w:t>Okres trwałości: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B4C27C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039E1B11" w14:textId="77777777" w:rsidR="00AA1CAA" w:rsidRPr="00AA1CAA" w:rsidRDefault="00AA1CAA" w:rsidP="00AA1CAA">
            <w:pPr>
              <w:ind w:hanging="105"/>
              <w:jc w:val="center"/>
              <w:textAlignment w:val="baseline"/>
              <w:rPr>
                <w:rFonts w:cs="Arial"/>
                <w:sz w:val="20"/>
              </w:rPr>
            </w:pPr>
            <w:r w:rsidRPr="00AA1CAA">
              <w:rPr>
                <w:rFonts w:cs="Arial"/>
                <w:sz w:val="20"/>
              </w:rPr>
              <w:t>[WYMAG]  [TRWAŁ] </w:t>
            </w:r>
          </w:p>
        </w:tc>
      </w:tr>
      <w:tr w:rsidR="00AA1CAA" w:rsidRPr="00AA1CAA" w14:paraId="5DDE1850"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685B5701" w14:textId="77777777" w:rsidR="00AA1CAA" w:rsidRPr="00AA1CAA" w:rsidRDefault="00AA1CAA" w:rsidP="00AA1CAA">
            <w:pPr>
              <w:jc w:val="center"/>
              <w:textAlignment w:val="baseline"/>
              <w:rPr>
                <w:rFonts w:cs="Arial"/>
                <w:sz w:val="20"/>
              </w:rPr>
            </w:pPr>
            <w:r w:rsidRPr="00AA1CAA">
              <w:rPr>
                <w:rFonts w:cs="Arial"/>
                <w:sz w:val="20"/>
              </w:rPr>
              <w:t>8b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5A253" w14:textId="77777777" w:rsidR="00AA1CAA" w:rsidRPr="00AA1CAA" w:rsidRDefault="00AA1CAA" w:rsidP="00AA1CAA">
            <w:pPr>
              <w:textAlignment w:val="baseline"/>
              <w:rPr>
                <w:rFonts w:cs="Arial"/>
                <w:sz w:val="20"/>
              </w:rPr>
            </w:pPr>
            <w:r w:rsidRPr="00AA1CAA">
              <w:rPr>
                <w:rFonts w:cs="Arial"/>
                <w:sz w:val="20"/>
              </w:rPr>
              <w:t>Waga w kilogramach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5D0FF47" w14:textId="77777777" w:rsidR="00AA1CAA" w:rsidRPr="00AA1CAA" w:rsidRDefault="00AA1CAA" w:rsidP="00AA1CAA">
            <w:pPr>
              <w:jc w:val="both"/>
              <w:textAlignment w:val="baseline"/>
              <w:rPr>
                <w:rFonts w:cs="Arial"/>
                <w:sz w:val="20"/>
              </w:rPr>
            </w:pPr>
            <w:r w:rsidRPr="00AA1CAA">
              <w:rPr>
                <w:rFonts w:cs="Arial"/>
                <w:sz w:val="20"/>
              </w:rPr>
              <w:t>[WYMAG]   </w:t>
            </w:r>
          </w:p>
        </w:tc>
      </w:tr>
      <w:tr w:rsidR="00AA1CAA" w:rsidRPr="00AA1CAA" w14:paraId="4FBC205E" w14:textId="77777777" w:rsidTr="000135C6">
        <w:tc>
          <w:tcPr>
            <w:tcW w:w="660" w:type="dxa"/>
            <w:tcBorders>
              <w:top w:val="nil"/>
              <w:left w:val="single" w:sz="6" w:space="0" w:color="auto"/>
              <w:bottom w:val="nil"/>
              <w:right w:val="single" w:sz="6" w:space="0" w:color="auto"/>
            </w:tcBorders>
            <w:shd w:val="clear" w:color="auto" w:fill="auto"/>
            <w:hideMark/>
          </w:tcPr>
          <w:p w14:paraId="2C57A6E1"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9DC35" w14:textId="77777777" w:rsidR="00AA1CAA" w:rsidRPr="00AA1CAA" w:rsidRDefault="00AA1CAA" w:rsidP="00AA1CAA">
            <w:pPr>
              <w:textAlignment w:val="baseline"/>
              <w:rPr>
                <w:rFonts w:cs="Arial"/>
                <w:sz w:val="20"/>
              </w:rPr>
            </w:pPr>
            <w:r w:rsidRPr="00AA1CAA">
              <w:rPr>
                <w:rFonts w:cs="Arial"/>
                <w:sz w:val="20"/>
              </w:rPr>
              <w:t>  -   brutto: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471A842"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5750BEFF" w14:textId="77777777" w:rsidR="00AA1CAA" w:rsidRPr="00AA1CAA" w:rsidRDefault="00AA1CAA" w:rsidP="00AA1CAA">
            <w:pPr>
              <w:jc w:val="both"/>
              <w:textAlignment w:val="baseline"/>
              <w:rPr>
                <w:rFonts w:cs="Arial"/>
                <w:sz w:val="20"/>
              </w:rPr>
            </w:pPr>
            <w:r w:rsidRPr="00AA1CAA">
              <w:rPr>
                <w:rFonts w:cs="Arial"/>
                <w:sz w:val="20"/>
              </w:rPr>
              <w:t>[WAGA] </w:t>
            </w:r>
          </w:p>
        </w:tc>
      </w:tr>
      <w:tr w:rsidR="00AA1CAA" w:rsidRPr="00AA1CAA" w14:paraId="52EB457D"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7F3286EB"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EDE3B" w14:textId="77777777" w:rsidR="00AA1CAA" w:rsidRPr="00AA1CAA" w:rsidRDefault="00AA1CAA" w:rsidP="00AA1CAA">
            <w:pPr>
              <w:textAlignment w:val="baseline"/>
              <w:rPr>
                <w:rFonts w:cs="Arial"/>
                <w:sz w:val="20"/>
              </w:rPr>
            </w:pPr>
            <w:r w:rsidRPr="00AA1CAA">
              <w:rPr>
                <w:rFonts w:cs="Arial"/>
                <w:sz w:val="20"/>
              </w:rPr>
              <w:t>  -   netto: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85056D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4D1FAAE1" w14:textId="77777777" w:rsidR="00AA1CAA" w:rsidRPr="00AA1CAA" w:rsidRDefault="00AA1CAA" w:rsidP="00AA1CAA">
            <w:pPr>
              <w:jc w:val="both"/>
              <w:textAlignment w:val="baseline"/>
              <w:rPr>
                <w:rFonts w:cs="Arial"/>
                <w:sz w:val="20"/>
              </w:rPr>
            </w:pPr>
            <w:r w:rsidRPr="00AA1CAA">
              <w:rPr>
                <w:rFonts w:cs="Arial"/>
                <w:sz w:val="20"/>
              </w:rPr>
              <w:t>[WAGA] </w:t>
            </w:r>
          </w:p>
        </w:tc>
      </w:tr>
      <w:tr w:rsidR="00AA1CAA" w:rsidRPr="00AA1CAA" w14:paraId="3F75ED28"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26D5BEC1" w14:textId="77777777" w:rsidR="00AA1CAA" w:rsidRPr="00AA1CAA" w:rsidRDefault="00AA1CAA" w:rsidP="00AA1CAA">
            <w:pPr>
              <w:jc w:val="center"/>
              <w:textAlignment w:val="baseline"/>
              <w:rPr>
                <w:rFonts w:cs="Arial"/>
                <w:sz w:val="20"/>
              </w:rPr>
            </w:pPr>
            <w:r w:rsidRPr="00AA1CAA">
              <w:rPr>
                <w:rFonts w:cs="Arial"/>
                <w:sz w:val="20"/>
              </w:rPr>
              <w:t>8c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3ACA1" w14:textId="77777777" w:rsidR="00AA1CAA" w:rsidRPr="00AA1CAA" w:rsidRDefault="00AA1CAA" w:rsidP="00AA1CAA">
            <w:pPr>
              <w:textAlignment w:val="baseline"/>
              <w:rPr>
                <w:rFonts w:cs="Arial"/>
                <w:sz w:val="20"/>
              </w:rPr>
            </w:pPr>
            <w:r w:rsidRPr="00AA1CAA">
              <w:rPr>
                <w:rFonts w:cs="Arial"/>
                <w:sz w:val="20"/>
              </w:rPr>
              <w:t>Objętość w litrach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502975F" w14:textId="77777777" w:rsidR="00AA1CAA" w:rsidRPr="00AA1CAA" w:rsidRDefault="00AA1CAA" w:rsidP="00AA1CAA">
            <w:pPr>
              <w:jc w:val="both"/>
              <w:textAlignment w:val="baseline"/>
              <w:rPr>
                <w:rFonts w:cs="Arial"/>
                <w:sz w:val="20"/>
              </w:rPr>
            </w:pPr>
            <w:r w:rsidRPr="00AA1CAA">
              <w:rPr>
                <w:rFonts w:cs="Arial"/>
                <w:sz w:val="20"/>
              </w:rPr>
              <w:t>[WYMAG]   </w:t>
            </w:r>
          </w:p>
        </w:tc>
      </w:tr>
      <w:tr w:rsidR="00AA1CAA" w:rsidRPr="00AA1CAA" w14:paraId="4997DA90"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2A17E29C"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D54A8" w14:textId="77777777" w:rsidR="00AA1CAA" w:rsidRPr="00AA1CAA" w:rsidRDefault="00AA1CAA" w:rsidP="00AA1CAA">
            <w:pPr>
              <w:textAlignment w:val="baseline"/>
              <w:rPr>
                <w:rFonts w:cs="Arial"/>
                <w:sz w:val="20"/>
              </w:rPr>
            </w:pPr>
            <w:r w:rsidRPr="00AA1CAA">
              <w:rPr>
                <w:rFonts w:cs="Arial"/>
                <w:sz w:val="20"/>
              </w:rPr>
              <w:t>  -  ilość: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485B701"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38CA7283" w14:textId="77777777" w:rsidR="00AA1CAA" w:rsidRPr="00AA1CAA" w:rsidRDefault="00AA1CAA" w:rsidP="00AA1CAA">
            <w:pPr>
              <w:jc w:val="both"/>
              <w:textAlignment w:val="baseline"/>
              <w:rPr>
                <w:rFonts w:cs="Arial"/>
                <w:sz w:val="20"/>
              </w:rPr>
            </w:pPr>
            <w:r w:rsidRPr="00AA1CAA">
              <w:rPr>
                <w:rFonts w:cs="Arial"/>
                <w:sz w:val="20"/>
              </w:rPr>
              <w:t>[OBJĘTOŚĆ] </w:t>
            </w:r>
          </w:p>
        </w:tc>
      </w:tr>
      <w:tr w:rsidR="00AA1CAA" w:rsidRPr="00AA1CAA" w14:paraId="464BE300"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61A8B162" w14:textId="77777777" w:rsidR="00AA1CAA" w:rsidRPr="00AA1CAA" w:rsidRDefault="00AA1CAA" w:rsidP="00AA1CAA">
            <w:pPr>
              <w:jc w:val="center"/>
              <w:textAlignment w:val="baseline"/>
              <w:rPr>
                <w:rFonts w:cs="Arial"/>
                <w:sz w:val="20"/>
              </w:rPr>
            </w:pPr>
            <w:r w:rsidRPr="00AA1CAA">
              <w:rPr>
                <w:rFonts w:cs="Arial"/>
                <w:sz w:val="20"/>
              </w:rPr>
              <w:t>8d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9EC19" w14:textId="77777777" w:rsidR="00AA1CAA" w:rsidRPr="00AA1CAA" w:rsidRDefault="00AA1CAA" w:rsidP="00AA1CAA">
            <w:pPr>
              <w:textAlignment w:val="baseline"/>
              <w:rPr>
                <w:rFonts w:cs="Arial"/>
                <w:sz w:val="20"/>
              </w:rPr>
            </w:pPr>
            <w:r w:rsidRPr="00AA1CAA">
              <w:rPr>
                <w:rFonts w:cs="Arial"/>
                <w:sz w:val="20"/>
              </w:rPr>
              <w:t>Wymiary w metrach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4D33959" w14:textId="77777777" w:rsidR="00AA1CAA" w:rsidRPr="00AA1CAA" w:rsidRDefault="00AA1CAA" w:rsidP="00AA1CAA">
            <w:pPr>
              <w:jc w:val="both"/>
              <w:textAlignment w:val="baseline"/>
              <w:rPr>
                <w:rFonts w:cs="Arial"/>
                <w:sz w:val="20"/>
              </w:rPr>
            </w:pPr>
            <w:r w:rsidRPr="00AA1CAA">
              <w:rPr>
                <w:rFonts w:cs="Arial"/>
                <w:sz w:val="20"/>
              </w:rPr>
              <w:t>[WYMAG]   </w:t>
            </w:r>
          </w:p>
        </w:tc>
      </w:tr>
      <w:tr w:rsidR="00AA1CAA" w:rsidRPr="00AA1CAA" w14:paraId="6A3DDA73" w14:textId="77777777" w:rsidTr="000135C6">
        <w:tc>
          <w:tcPr>
            <w:tcW w:w="660" w:type="dxa"/>
            <w:tcBorders>
              <w:top w:val="nil"/>
              <w:left w:val="single" w:sz="6" w:space="0" w:color="auto"/>
              <w:bottom w:val="nil"/>
              <w:right w:val="single" w:sz="6" w:space="0" w:color="auto"/>
            </w:tcBorders>
            <w:shd w:val="clear" w:color="auto" w:fill="auto"/>
            <w:hideMark/>
          </w:tcPr>
          <w:p w14:paraId="68503E68"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6F997" w14:textId="77777777" w:rsidR="00AA1CAA" w:rsidRPr="00AA1CAA" w:rsidRDefault="00AA1CAA" w:rsidP="00AA1CAA">
            <w:pPr>
              <w:textAlignment w:val="baseline"/>
              <w:rPr>
                <w:rFonts w:cs="Arial"/>
                <w:sz w:val="20"/>
              </w:rPr>
            </w:pPr>
            <w:r w:rsidRPr="00AA1CAA">
              <w:rPr>
                <w:rFonts w:cs="Arial"/>
                <w:sz w:val="20"/>
              </w:rPr>
              <w:t>  -   długość: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1451FF95"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C6B5EC" w14:textId="77777777" w:rsidR="00AA1CAA" w:rsidRPr="00AA1CAA" w:rsidRDefault="00AA1CAA" w:rsidP="00AA1CAA">
            <w:pPr>
              <w:textAlignment w:val="baseline"/>
              <w:rPr>
                <w:rFonts w:cs="Arial"/>
                <w:sz w:val="20"/>
              </w:rPr>
            </w:pPr>
            <w:r w:rsidRPr="00AA1CAA">
              <w:rPr>
                <w:rFonts w:cs="Arial"/>
                <w:sz w:val="20"/>
              </w:rPr>
              <w:t>[WYMIAR] </w:t>
            </w:r>
          </w:p>
        </w:tc>
      </w:tr>
      <w:tr w:rsidR="00AA1CAA" w:rsidRPr="00AA1CAA" w14:paraId="519BF8C8" w14:textId="77777777" w:rsidTr="000135C6">
        <w:tc>
          <w:tcPr>
            <w:tcW w:w="660" w:type="dxa"/>
            <w:tcBorders>
              <w:top w:val="nil"/>
              <w:left w:val="single" w:sz="6" w:space="0" w:color="auto"/>
              <w:bottom w:val="nil"/>
              <w:right w:val="single" w:sz="6" w:space="0" w:color="auto"/>
            </w:tcBorders>
            <w:shd w:val="clear" w:color="auto" w:fill="auto"/>
            <w:hideMark/>
          </w:tcPr>
          <w:p w14:paraId="61F26510" w14:textId="77777777" w:rsidR="00AA1CAA" w:rsidRPr="00AA1CAA" w:rsidRDefault="00AA1CAA" w:rsidP="00AA1CAA">
            <w:pPr>
              <w:jc w:val="center"/>
              <w:textAlignment w:val="baseline"/>
              <w:rPr>
                <w:rFonts w:cs="Arial"/>
                <w:sz w:val="20"/>
              </w:rPr>
            </w:pPr>
            <w:r w:rsidRPr="00AA1CAA">
              <w:rPr>
                <w:rFonts w:cs="Arial"/>
                <w:sz w:val="20"/>
              </w:rPr>
              <w:lastRenderedPageBreak/>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BF73F" w14:textId="77777777" w:rsidR="00AA1CAA" w:rsidRPr="00AA1CAA" w:rsidRDefault="00AA1CAA" w:rsidP="00AA1CAA">
            <w:pPr>
              <w:textAlignment w:val="baseline"/>
              <w:rPr>
                <w:rFonts w:cs="Arial"/>
                <w:sz w:val="20"/>
              </w:rPr>
            </w:pPr>
            <w:r w:rsidRPr="00AA1CAA">
              <w:rPr>
                <w:rFonts w:cs="Arial"/>
                <w:sz w:val="20"/>
              </w:rPr>
              <w:t>  -   szerokość (wymiar w głąb):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6AE8FCF5"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3D3161" w14:textId="77777777" w:rsidR="00AA1CAA" w:rsidRPr="00AA1CAA" w:rsidRDefault="00AA1CAA" w:rsidP="00AA1CAA">
            <w:pPr>
              <w:textAlignment w:val="baseline"/>
              <w:rPr>
                <w:rFonts w:cs="Arial"/>
                <w:sz w:val="20"/>
              </w:rPr>
            </w:pPr>
            <w:r w:rsidRPr="00AA1CAA">
              <w:rPr>
                <w:rFonts w:cs="Arial"/>
                <w:sz w:val="20"/>
              </w:rPr>
              <w:t>[WYMIAR] </w:t>
            </w:r>
          </w:p>
        </w:tc>
      </w:tr>
      <w:tr w:rsidR="00AA1CAA" w:rsidRPr="00AA1CAA" w14:paraId="290E4692"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67A3E061"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3CD45" w14:textId="77777777" w:rsidR="00AA1CAA" w:rsidRPr="00AA1CAA" w:rsidRDefault="00AA1CAA" w:rsidP="00AA1CAA">
            <w:pPr>
              <w:textAlignment w:val="baseline"/>
              <w:rPr>
                <w:rFonts w:cs="Arial"/>
                <w:sz w:val="20"/>
              </w:rPr>
            </w:pPr>
            <w:r w:rsidRPr="00AA1CAA">
              <w:rPr>
                <w:rFonts w:cs="Arial"/>
                <w:sz w:val="20"/>
              </w:rPr>
              <w:t>  -   wysokość: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246965A"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02BCB4" w14:textId="77777777" w:rsidR="00AA1CAA" w:rsidRPr="00AA1CAA" w:rsidRDefault="00AA1CAA" w:rsidP="00AA1CAA">
            <w:pPr>
              <w:textAlignment w:val="baseline"/>
              <w:rPr>
                <w:rFonts w:cs="Arial"/>
                <w:sz w:val="20"/>
              </w:rPr>
            </w:pPr>
            <w:r w:rsidRPr="00AA1CAA">
              <w:rPr>
                <w:rFonts w:cs="Arial"/>
                <w:sz w:val="20"/>
              </w:rPr>
              <w:t>[WYMIAR] </w:t>
            </w:r>
          </w:p>
        </w:tc>
      </w:tr>
      <w:tr w:rsidR="00AA1CAA" w:rsidRPr="00AA1CAA" w14:paraId="6011AECA"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3B61F37" w14:textId="77777777" w:rsidR="00AA1CAA" w:rsidRPr="00AA1CAA" w:rsidRDefault="00AA1CAA" w:rsidP="00AA1CAA">
            <w:pPr>
              <w:jc w:val="center"/>
              <w:textAlignment w:val="baseline"/>
              <w:rPr>
                <w:rFonts w:cs="Arial"/>
                <w:sz w:val="20"/>
              </w:rPr>
            </w:pPr>
            <w:r w:rsidRPr="00AA1CAA">
              <w:rPr>
                <w:rFonts w:cs="Arial"/>
                <w:sz w:val="20"/>
              </w:rPr>
              <w:t>8d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84218" w14:textId="77777777" w:rsidR="00AA1CAA" w:rsidRPr="00AA1CAA" w:rsidRDefault="00AA1CAA" w:rsidP="00AA1CAA">
            <w:pPr>
              <w:textAlignment w:val="baseline"/>
              <w:rPr>
                <w:rFonts w:cs="Arial"/>
                <w:sz w:val="20"/>
              </w:rPr>
            </w:pPr>
            <w:r w:rsidRPr="00AA1CAA">
              <w:rPr>
                <w:rFonts w:cs="Arial"/>
                <w:sz w:val="20"/>
              </w:rPr>
              <w:t>Symbol katalogowy producenta: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2F6C66A4"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6CAA65D6" w14:textId="77777777" w:rsidR="00AA1CAA" w:rsidRPr="00AA1CAA" w:rsidRDefault="00AA1CAA" w:rsidP="00AA1CAA">
            <w:pPr>
              <w:jc w:val="both"/>
              <w:textAlignment w:val="baseline"/>
              <w:rPr>
                <w:rFonts w:cs="Arial"/>
                <w:sz w:val="20"/>
              </w:rPr>
            </w:pPr>
            <w:r w:rsidRPr="00AA1CAA">
              <w:rPr>
                <w:rFonts w:cs="Arial"/>
                <w:sz w:val="20"/>
              </w:rPr>
              <w:t> </w:t>
            </w:r>
          </w:p>
        </w:tc>
      </w:tr>
      <w:tr w:rsidR="00AA1CAA" w:rsidRPr="00AA1CAA" w14:paraId="454087F3"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16B5287" w14:textId="77777777" w:rsidR="00AA1CAA" w:rsidRPr="00AA1CAA" w:rsidRDefault="00AA1CAA" w:rsidP="00AA1CAA">
            <w:pPr>
              <w:jc w:val="center"/>
              <w:textAlignment w:val="baseline"/>
              <w:rPr>
                <w:rFonts w:cs="Arial"/>
                <w:sz w:val="20"/>
              </w:rPr>
            </w:pPr>
            <w:r w:rsidRPr="00AA1CAA">
              <w:rPr>
                <w:rFonts w:cs="Arial"/>
                <w:sz w:val="20"/>
              </w:rPr>
              <w:t>8e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9C209" w14:textId="77777777" w:rsidR="00AA1CAA" w:rsidRPr="00AA1CAA" w:rsidRDefault="00AA1CAA" w:rsidP="00AA1CAA">
            <w:pPr>
              <w:textAlignment w:val="baseline"/>
              <w:rPr>
                <w:rFonts w:cs="Arial"/>
                <w:sz w:val="20"/>
              </w:rPr>
            </w:pPr>
            <w:r w:rsidRPr="00AA1CAA">
              <w:rPr>
                <w:rFonts w:cs="Arial"/>
                <w:sz w:val="20"/>
              </w:rPr>
              <w:t>Norma jakościowa: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1A5A791"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4B1A266A" w14:textId="77777777" w:rsidR="00AA1CAA" w:rsidRPr="00AA1CAA" w:rsidRDefault="00AA1CAA" w:rsidP="00AA1CAA">
            <w:pPr>
              <w:jc w:val="both"/>
              <w:textAlignment w:val="baseline"/>
              <w:rPr>
                <w:rFonts w:cs="Arial"/>
                <w:sz w:val="20"/>
              </w:rPr>
            </w:pPr>
            <w:r w:rsidRPr="00AA1CAA">
              <w:rPr>
                <w:rFonts w:cs="Arial"/>
                <w:sz w:val="20"/>
              </w:rPr>
              <w:t> </w:t>
            </w:r>
          </w:p>
        </w:tc>
      </w:tr>
      <w:tr w:rsidR="00AA1CAA" w:rsidRPr="00AA1CAA" w14:paraId="6A8BBFD9"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7AC599B" w14:textId="77777777" w:rsidR="00AA1CAA" w:rsidRPr="00AA1CAA" w:rsidRDefault="00AA1CAA" w:rsidP="00AA1CAA">
            <w:pPr>
              <w:jc w:val="center"/>
              <w:textAlignment w:val="baseline"/>
              <w:rPr>
                <w:rFonts w:cs="Arial"/>
                <w:sz w:val="20"/>
              </w:rPr>
            </w:pPr>
            <w:r w:rsidRPr="00AA1CAA">
              <w:rPr>
                <w:rFonts w:cs="Arial"/>
                <w:sz w:val="20"/>
              </w:rPr>
              <w:t>9 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67178" w14:textId="77777777" w:rsidR="00AA1CAA" w:rsidRPr="00AA1CAA" w:rsidRDefault="00AA1CAA" w:rsidP="00AA1CAA">
            <w:pPr>
              <w:textAlignment w:val="baseline"/>
              <w:rPr>
                <w:rFonts w:cs="Arial"/>
                <w:sz w:val="20"/>
              </w:rPr>
            </w:pPr>
            <w:r w:rsidRPr="00AA1CAA">
              <w:rPr>
                <w:rFonts w:cs="Arial"/>
                <w:sz w:val="20"/>
              </w:rPr>
              <w:t>Ilość nadrzędnych rodzajów jednostek handlowych w hierarchii opakowań, oznaczonych własnymi numerami GTIN: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E6BBA1F"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15D01394" w14:textId="77777777" w:rsidR="00AA1CAA" w:rsidRPr="00AA1CAA" w:rsidRDefault="00AA1CAA" w:rsidP="00AA1CAA">
            <w:pPr>
              <w:jc w:val="both"/>
              <w:textAlignment w:val="baseline"/>
              <w:rPr>
                <w:rFonts w:cs="Arial"/>
                <w:sz w:val="20"/>
              </w:rPr>
            </w:pPr>
            <w:r w:rsidRPr="00AA1CAA">
              <w:rPr>
                <w:rFonts w:cs="Arial"/>
                <w:sz w:val="20"/>
              </w:rPr>
              <w:t>[WYMAG], wynika </w:t>
            </w:r>
          </w:p>
        </w:tc>
      </w:tr>
      <w:tr w:rsidR="00AA1CAA" w:rsidRPr="00AA1CAA" w14:paraId="6A6581FC"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0E4BD2AF" w14:textId="77777777" w:rsidR="00AA1CAA" w:rsidRPr="00AA1CAA" w:rsidRDefault="00AA1CAA" w:rsidP="00AA1CAA">
            <w:pPr>
              <w:jc w:val="center"/>
              <w:textAlignment w:val="baseline"/>
              <w:rPr>
                <w:rFonts w:cs="Arial"/>
                <w:sz w:val="20"/>
              </w:rPr>
            </w:pPr>
            <w:r w:rsidRPr="00AA1CAA">
              <w:rPr>
                <w:rFonts w:cs="Arial"/>
                <w:sz w:val="20"/>
              </w:rPr>
              <w:t>10 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E37CD" w14:textId="77777777" w:rsidR="00AA1CAA" w:rsidRPr="00AA1CAA" w:rsidRDefault="00AA1CAA" w:rsidP="00AA1CAA">
            <w:pPr>
              <w:textAlignment w:val="baseline"/>
              <w:rPr>
                <w:rFonts w:cs="Arial"/>
                <w:sz w:val="20"/>
              </w:rPr>
            </w:pPr>
            <w:r w:rsidRPr="00AA1CAA">
              <w:rPr>
                <w:rFonts w:cs="Arial"/>
                <w:sz w:val="20"/>
              </w:rPr>
              <w:t>Opis uzupełniający do wyrobu jednostkowego: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10F7E1A" w14:textId="77777777" w:rsidR="00AA1CAA" w:rsidRPr="00AA1CAA" w:rsidRDefault="00AA1CAA" w:rsidP="00AA1CAA">
            <w:pPr>
              <w:jc w:val="both"/>
              <w:textAlignment w:val="baseline"/>
              <w:rPr>
                <w:rFonts w:cs="Arial"/>
                <w:sz w:val="20"/>
              </w:rPr>
            </w:pPr>
            <w:r w:rsidRPr="00AA1CAA">
              <w:rPr>
                <w:rFonts w:cs="Arial"/>
                <w:sz w:val="20"/>
              </w:rPr>
              <w:t> [c200] </w:t>
            </w:r>
          </w:p>
        </w:tc>
      </w:tr>
      <w:tr w:rsidR="00AA1CAA" w:rsidRPr="00AA1CAA" w14:paraId="7057151A" w14:textId="77777777" w:rsidTr="000135C6">
        <w:trPr>
          <w:trHeight w:val="390"/>
        </w:trPr>
        <w:tc>
          <w:tcPr>
            <w:tcW w:w="660" w:type="dxa"/>
            <w:tcBorders>
              <w:top w:val="nil"/>
              <w:left w:val="single" w:sz="6" w:space="0" w:color="auto"/>
              <w:bottom w:val="single" w:sz="6" w:space="0" w:color="auto"/>
              <w:right w:val="single" w:sz="6" w:space="0" w:color="auto"/>
            </w:tcBorders>
            <w:shd w:val="clear" w:color="auto" w:fill="auto"/>
            <w:hideMark/>
          </w:tcPr>
          <w:p w14:paraId="533898E2" w14:textId="77777777" w:rsidR="00AA1CAA" w:rsidRPr="00AA1CAA" w:rsidRDefault="00AA1CAA" w:rsidP="00AA1CAA">
            <w:pPr>
              <w:jc w:val="center"/>
              <w:textAlignment w:val="baseline"/>
              <w:rPr>
                <w:rFonts w:cs="Arial"/>
                <w:sz w:val="20"/>
              </w:rPr>
            </w:pPr>
            <w:r w:rsidRPr="00AA1CAA">
              <w:rPr>
                <w:rFonts w:cs="Arial"/>
                <w:sz w:val="20"/>
              </w:rPr>
              <w:t> </w:t>
            </w:r>
          </w:p>
        </w:tc>
        <w:tc>
          <w:tcPr>
            <w:tcW w:w="8640" w:type="dxa"/>
            <w:gridSpan w:val="3"/>
            <w:tcBorders>
              <w:top w:val="single" w:sz="6" w:space="0" w:color="auto"/>
              <w:left w:val="single" w:sz="6" w:space="0" w:color="auto"/>
              <w:bottom w:val="single" w:sz="6" w:space="0" w:color="auto"/>
              <w:right w:val="single" w:sz="6" w:space="0" w:color="auto"/>
            </w:tcBorders>
            <w:shd w:val="clear" w:color="auto" w:fill="FFFF99"/>
            <w:hideMark/>
          </w:tcPr>
          <w:p w14:paraId="3D4DE500" w14:textId="77777777" w:rsidR="00AA1CAA" w:rsidRPr="00AA1CAA" w:rsidRDefault="00AA1CAA" w:rsidP="00AA1CAA">
            <w:pPr>
              <w:jc w:val="both"/>
              <w:textAlignment w:val="baseline"/>
              <w:rPr>
                <w:rFonts w:cs="Arial"/>
                <w:sz w:val="20"/>
              </w:rPr>
            </w:pPr>
            <w:r w:rsidRPr="00AA1CAA">
              <w:rPr>
                <w:rFonts w:cs="Arial"/>
                <w:sz w:val="20"/>
              </w:rPr>
              <w:t> </w:t>
            </w:r>
          </w:p>
        </w:tc>
      </w:tr>
      <w:tr w:rsidR="00AA1CAA" w:rsidRPr="00AA1CAA" w14:paraId="457A54AB" w14:textId="77777777" w:rsidTr="000135C6">
        <w:tc>
          <w:tcPr>
            <w:tcW w:w="93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7D17A0F" w14:textId="77777777" w:rsidR="00AA1CAA" w:rsidRPr="00AA1CAA" w:rsidRDefault="00AA1CAA" w:rsidP="00AA1CAA">
            <w:pPr>
              <w:textAlignment w:val="baseline"/>
              <w:rPr>
                <w:rFonts w:cs="Arial"/>
                <w:sz w:val="20"/>
              </w:rPr>
            </w:pPr>
            <w:r w:rsidRPr="00AA1CAA">
              <w:rPr>
                <w:rFonts w:cs="Arial"/>
                <w:b/>
                <w:bCs/>
                <w:sz w:val="20"/>
              </w:rPr>
              <w:t>CZĘŚĆ D:</w:t>
            </w:r>
            <w:r w:rsidRPr="00AA1CAA">
              <w:rPr>
                <w:rFonts w:cs="Arial"/>
                <w:sz w:val="20"/>
              </w:rPr>
              <w:t xml:space="preserve"> DOTYCZY OPISU OPAKOWANIA ZBIORCZEGO </w:t>
            </w:r>
          </w:p>
          <w:p w14:paraId="1A4475C8" w14:textId="77777777" w:rsidR="00AA1CAA" w:rsidRPr="00AA1CAA" w:rsidRDefault="00AA1CAA" w:rsidP="00AA1CAA">
            <w:pPr>
              <w:textAlignment w:val="baseline"/>
              <w:rPr>
                <w:rFonts w:cs="Arial"/>
                <w:sz w:val="20"/>
              </w:rPr>
            </w:pPr>
            <w:r w:rsidRPr="00AA1CAA">
              <w:rPr>
                <w:rFonts w:cs="Arial"/>
                <w:sz w:val="20"/>
              </w:rPr>
              <w:t>Uwaga: Każdy załącznik stanowiący cześć D opisuje jeden typ opakowania nadrzędnego  </w:t>
            </w:r>
            <w:r w:rsidRPr="00AA1CAA">
              <w:rPr>
                <w:rFonts w:cs="Arial"/>
                <w:sz w:val="20"/>
              </w:rPr>
              <w:br/>
              <w:t>w hierarchii opakowań.  </w:t>
            </w:r>
          </w:p>
          <w:p w14:paraId="4F673573" w14:textId="77777777" w:rsidR="00AA1CAA" w:rsidRPr="00AA1CAA" w:rsidRDefault="00AA1CAA" w:rsidP="00AA1CAA">
            <w:pPr>
              <w:textAlignment w:val="baseline"/>
              <w:rPr>
                <w:rFonts w:cs="Arial"/>
                <w:sz w:val="20"/>
              </w:rPr>
            </w:pPr>
            <w:r w:rsidRPr="00AA1CAA">
              <w:rPr>
                <w:rFonts w:cs="Arial"/>
                <w:sz w:val="20"/>
              </w:rPr>
              <w:t>Do jednej części A-B-C należy dołączyć tyle części D, ile jest form opakowań nadrzędnych  </w:t>
            </w:r>
            <w:r w:rsidRPr="00AA1CAA">
              <w:rPr>
                <w:rFonts w:cs="Arial"/>
                <w:sz w:val="20"/>
              </w:rPr>
              <w:br/>
              <w:t>w hierarchii opakowań wyrobu jednostkowego. </w:t>
            </w:r>
          </w:p>
        </w:tc>
      </w:tr>
      <w:tr w:rsidR="00AA1CAA" w:rsidRPr="00AA1CAA" w14:paraId="2BF32DED"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10F0070" w14:textId="77777777" w:rsidR="00AA1CAA" w:rsidRPr="00AA1CAA" w:rsidRDefault="00AA1CAA" w:rsidP="00AA1CAA">
            <w:pPr>
              <w:jc w:val="center"/>
              <w:textAlignment w:val="baseline"/>
              <w:rPr>
                <w:rFonts w:cs="Arial"/>
                <w:sz w:val="20"/>
              </w:rPr>
            </w:pPr>
            <w:r w:rsidRPr="00AA1CAA">
              <w:rPr>
                <w:rFonts w:cs="Arial"/>
                <w:sz w:val="20"/>
              </w:rPr>
              <w:t>1 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073C6" w14:textId="77777777" w:rsidR="00AA1CAA" w:rsidRPr="00AA1CAA" w:rsidRDefault="00AA1CAA" w:rsidP="00AA1CAA">
            <w:pPr>
              <w:textAlignment w:val="baseline"/>
              <w:rPr>
                <w:rFonts w:cs="Arial"/>
                <w:sz w:val="20"/>
              </w:rPr>
            </w:pPr>
            <w:r w:rsidRPr="00AA1CAA">
              <w:rPr>
                <w:rFonts w:cs="Arial"/>
                <w:sz w:val="20"/>
              </w:rPr>
              <w:t>Kod GTIN dla formy opakowaniowej: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3BB6376A"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78C38F" w14:textId="77777777" w:rsidR="00AA1CAA" w:rsidRPr="00AA1CAA" w:rsidRDefault="00AA1CAA" w:rsidP="00AA1CAA">
            <w:pPr>
              <w:textAlignment w:val="baseline"/>
              <w:rPr>
                <w:rFonts w:cs="Arial"/>
                <w:sz w:val="20"/>
              </w:rPr>
            </w:pPr>
            <w:r w:rsidRPr="00AA1CAA">
              <w:rPr>
                <w:rFonts w:cs="Arial"/>
                <w:sz w:val="20"/>
              </w:rPr>
              <w:t>[WYMAG]  [n14]  [G_2] </w:t>
            </w:r>
          </w:p>
        </w:tc>
      </w:tr>
      <w:tr w:rsidR="00AA1CAA" w:rsidRPr="00AA1CAA" w14:paraId="7008991C"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B35A2EF" w14:textId="77777777" w:rsidR="00AA1CAA" w:rsidRPr="00AA1CAA" w:rsidRDefault="00AA1CAA" w:rsidP="00AA1CAA">
            <w:pPr>
              <w:jc w:val="center"/>
              <w:textAlignment w:val="baseline"/>
              <w:rPr>
                <w:rFonts w:cs="Arial"/>
                <w:sz w:val="20"/>
              </w:rPr>
            </w:pPr>
            <w:r w:rsidRPr="00AA1CAA">
              <w:rPr>
                <w:rFonts w:cs="Arial"/>
                <w:sz w:val="20"/>
              </w:rPr>
              <w:t>2 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86964" w14:textId="77777777" w:rsidR="00AA1CAA" w:rsidRPr="00AA1CAA" w:rsidRDefault="00AA1CAA" w:rsidP="00AA1CAA">
            <w:pPr>
              <w:textAlignment w:val="baseline"/>
              <w:rPr>
                <w:rFonts w:cs="Arial"/>
                <w:sz w:val="20"/>
              </w:rPr>
            </w:pPr>
            <w:r w:rsidRPr="00AA1CAA">
              <w:rPr>
                <w:rFonts w:cs="Arial"/>
                <w:sz w:val="20"/>
              </w:rPr>
              <w:t>Nazwa wyrobu dla formy opakowaniowej: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14AFEE82"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5DA826"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495AF4DF"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4E6C92D" w14:textId="77777777" w:rsidR="00AA1CAA" w:rsidRPr="00AA1CAA" w:rsidRDefault="00AA1CAA" w:rsidP="00AA1CAA">
            <w:pPr>
              <w:jc w:val="center"/>
              <w:textAlignment w:val="baseline"/>
              <w:rPr>
                <w:rFonts w:cs="Arial"/>
                <w:sz w:val="20"/>
              </w:rPr>
            </w:pPr>
            <w:r w:rsidRPr="00AA1CAA">
              <w:rPr>
                <w:rFonts w:cs="Arial"/>
                <w:sz w:val="20"/>
              </w:rPr>
              <w:t>3 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07C84" w14:textId="77777777" w:rsidR="00AA1CAA" w:rsidRPr="00AA1CAA" w:rsidRDefault="00AA1CAA" w:rsidP="00AA1CAA">
            <w:pPr>
              <w:textAlignment w:val="baseline"/>
              <w:rPr>
                <w:rFonts w:cs="Arial"/>
                <w:sz w:val="20"/>
              </w:rPr>
            </w:pPr>
            <w:r w:rsidRPr="00AA1CAA">
              <w:rPr>
                <w:rFonts w:cs="Arial"/>
                <w:sz w:val="20"/>
              </w:rPr>
              <w:t>Rodzaj opakowania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1775C480"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000F62" w14:textId="77777777" w:rsidR="00AA1CAA" w:rsidRPr="00AA1CAA" w:rsidRDefault="00AA1CAA" w:rsidP="00AA1CAA">
            <w:pPr>
              <w:textAlignment w:val="baseline"/>
              <w:rPr>
                <w:rFonts w:cs="Arial"/>
                <w:sz w:val="20"/>
              </w:rPr>
            </w:pPr>
            <w:r w:rsidRPr="00AA1CAA">
              <w:rPr>
                <w:rFonts w:cs="Arial"/>
                <w:sz w:val="20"/>
              </w:rPr>
              <w:t>[WYMAG]  [OPAK] </w:t>
            </w:r>
          </w:p>
        </w:tc>
      </w:tr>
      <w:tr w:rsidR="00AA1CAA" w:rsidRPr="00AA1CAA" w14:paraId="4D704011"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170F9C9" w14:textId="77777777" w:rsidR="00AA1CAA" w:rsidRPr="00AA1CAA" w:rsidRDefault="00AA1CAA" w:rsidP="00AA1CAA">
            <w:pPr>
              <w:jc w:val="center"/>
              <w:textAlignment w:val="baseline"/>
              <w:rPr>
                <w:rFonts w:cs="Arial"/>
                <w:sz w:val="20"/>
              </w:rPr>
            </w:pPr>
            <w:r w:rsidRPr="00AA1CAA">
              <w:rPr>
                <w:rFonts w:cs="Arial"/>
                <w:sz w:val="20"/>
              </w:rPr>
              <w:t>4 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B67A4" w14:textId="77777777" w:rsidR="00AA1CAA" w:rsidRPr="00AA1CAA" w:rsidRDefault="00AA1CAA" w:rsidP="00AA1CAA">
            <w:pPr>
              <w:textAlignment w:val="baseline"/>
              <w:rPr>
                <w:rFonts w:cs="Arial"/>
                <w:sz w:val="20"/>
              </w:rPr>
            </w:pPr>
            <w:r w:rsidRPr="00AA1CAA">
              <w:rPr>
                <w:rFonts w:cs="Arial"/>
                <w:sz w:val="20"/>
              </w:rPr>
              <w:t>Ilość opakowań jednostkowych wg części C: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6A33CD53"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058E5AE" w14:textId="77777777" w:rsidR="00AA1CAA" w:rsidRPr="00AA1CAA" w:rsidRDefault="00AA1CAA" w:rsidP="00AA1CAA">
            <w:pPr>
              <w:textAlignment w:val="baseline"/>
              <w:rPr>
                <w:rFonts w:cs="Arial"/>
                <w:sz w:val="20"/>
              </w:rPr>
            </w:pPr>
            <w:r w:rsidRPr="00AA1CAA">
              <w:rPr>
                <w:rFonts w:cs="Arial"/>
                <w:sz w:val="20"/>
              </w:rPr>
              <w:t>[WYMAG] </w:t>
            </w:r>
          </w:p>
        </w:tc>
      </w:tr>
      <w:tr w:rsidR="00AA1CAA" w:rsidRPr="00AA1CAA" w14:paraId="365203D6" w14:textId="77777777" w:rsidTr="000135C6">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656AFAE" w14:textId="77777777" w:rsidR="00AA1CAA" w:rsidRPr="00AA1CAA" w:rsidRDefault="00AA1CAA" w:rsidP="00AA1CAA">
            <w:pPr>
              <w:jc w:val="center"/>
              <w:textAlignment w:val="baseline"/>
              <w:rPr>
                <w:rFonts w:cs="Arial"/>
                <w:sz w:val="20"/>
              </w:rPr>
            </w:pPr>
            <w:r w:rsidRPr="00AA1CAA">
              <w:rPr>
                <w:rFonts w:cs="Arial"/>
                <w:sz w:val="20"/>
              </w:rPr>
              <w:t>5 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E8872" w14:textId="77777777" w:rsidR="00AA1CAA" w:rsidRPr="00AA1CAA" w:rsidRDefault="00AA1CAA" w:rsidP="00AA1CAA">
            <w:pPr>
              <w:textAlignment w:val="baseline"/>
              <w:rPr>
                <w:rFonts w:cs="Arial"/>
                <w:sz w:val="20"/>
              </w:rPr>
            </w:pPr>
            <w:r w:rsidRPr="00AA1CAA">
              <w:rPr>
                <w:rFonts w:cs="Arial"/>
                <w:sz w:val="20"/>
              </w:rPr>
              <w:t>Parametry wyrobu w danej formie opakowaniowej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AE535E9" w14:textId="77777777" w:rsidR="00AA1CAA" w:rsidRPr="00AA1CAA" w:rsidRDefault="00AA1CAA" w:rsidP="00AA1CAA">
            <w:pPr>
              <w:jc w:val="both"/>
              <w:textAlignment w:val="baseline"/>
              <w:rPr>
                <w:rFonts w:cs="Arial"/>
                <w:sz w:val="20"/>
              </w:rPr>
            </w:pPr>
            <w:r w:rsidRPr="00AA1CAA">
              <w:rPr>
                <w:rFonts w:cs="Arial"/>
                <w:sz w:val="20"/>
              </w:rPr>
              <w:t> </w:t>
            </w:r>
          </w:p>
        </w:tc>
      </w:tr>
      <w:tr w:rsidR="00AA1CAA" w:rsidRPr="00AA1CAA" w14:paraId="752D2AD0"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0369FA91" w14:textId="77777777" w:rsidR="00AA1CAA" w:rsidRPr="00AA1CAA" w:rsidRDefault="00AA1CAA" w:rsidP="00AA1CAA">
            <w:pPr>
              <w:jc w:val="center"/>
              <w:textAlignment w:val="baseline"/>
              <w:rPr>
                <w:rFonts w:cs="Arial"/>
                <w:sz w:val="20"/>
              </w:rPr>
            </w:pPr>
            <w:r w:rsidRPr="00AA1CAA">
              <w:rPr>
                <w:rFonts w:cs="Arial"/>
                <w:sz w:val="20"/>
              </w:rPr>
              <w:t>5a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E4DA4" w14:textId="77777777" w:rsidR="00AA1CAA" w:rsidRPr="00AA1CAA" w:rsidRDefault="00AA1CAA" w:rsidP="00AA1CAA">
            <w:pPr>
              <w:textAlignment w:val="baseline"/>
              <w:rPr>
                <w:rFonts w:cs="Arial"/>
                <w:sz w:val="20"/>
              </w:rPr>
            </w:pPr>
            <w:r w:rsidRPr="00AA1CAA">
              <w:rPr>
                <w:rFonts w:cs="Arial"/>
                <w:sz w:val="20"/>
              </w:rPr>
              <w:t>Waga w kilogramach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6B55291" w14:textId="77777777" w:rsidR="00AA1CAA" w:rsidRPr="00AA1CAA" w:rsidRDefault="00AA1CAA" w:rsidP="00AA1CAA">
            <w:pPr>
              <w:jc w:val="both"/>
              <w:textAlignment w:val="baseline"/>
              <w:rPr>
                <w:rFonts w:cs="Arial"/>
                <w:sz w:val="20"/>
              </w:rPr>
            </w:pPr>
            <w:r w:rsidRPr="00AA1CAA">
              <w:rPr>
                <w:rFonts w:cs="Arial"/>
                <w:sz w:val="20"/>
              </w:rPr>
              <w:t>[WYMAG] </w:t>
            </w:r>
          </w:p>
        </w:tc>
      </w:tr>
      <w:tr w:rsidR="00AA1CAA" w:rsidRPr="00AA1CAA" w14:paraId="47DD0FC3" w14:textId="77777777" w:rsidTr="000135C6">
        <w:tc>
          <w:tcPr>
            <w:tcW w:w="660" w:type="dxa"/>
            <w:tcBorders>
              <w:top w:val="nil"/>
              <w:left w:val="single" w:sz="6" w:space="0" w:color="auto"/>
              <w:bottom w:val="nil"/>
              <w:right w:val="single" w:sz="6" w:space="0" w:color="auto"/>
            </w:tcBorders>
            <w:shd w:val="clear" w:color="auto" w:fill="auto"/>
            <w:hideMark/>
          </w:tcPr>
          <w:p w14:paraId="60D058DC"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DCDF5" w14:textId="77777777" w:rsidR="00AA1CAA" w:rsidRPr="00AA1CAA" w:rsidRDefault="00AA1CAA" w:rsidP="00AA1CAA">
            <w:pPr>
              <w:textAlignment w:val="baseline"/>
              <w:rPr>
                <w:rFonts w:cs="Arial"/>
                <w:sz w:val="20"/>
              </w:rPr>
            </w:pPr>
            <w:r w:rsidRPr="00AA1CAA">
              <w:rPr>
                <w:rFonts w:cs="Arial"/>
                <w:sz w:val="20"/>
              </w:rPr>
              <w:t>  -   brutto: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5030845"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6117DC" w14:textId="77777777" w:rsidR="00AA1CAA" w:rsidRPr="00AA1CAA" w:rsidRDefault="00AA1CAA" w:rsidP="00AA1CAA">
            <w:pPr>
              <w:textAlignment w:val="baseline"/>
              <w:rPr>
                <w:rFonts w:cs="Arial"/>
                <w:sz w:val="20"/>
              </w:rPr>
            </w:pPr>
            <w:r w:rsidRPr="00AA1CAA">
              <w:rPr>
                <w:rFonts w:cs="Arial"/>
                <w:sz w:val="20"/>
              </w:rPr>
              <w:t>[WAGA] </w:t>
            </w:r>
          </w:p>
        </w:tc>
      </w:tr>
      <w:tr w:rsidR="00AA1CAA" w:rsidRPr="00AA1CAA" w14:paraId="4EF074BD"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06B29891"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3954C" w14:textId="77777777" w:rsidR="00AA1CAA" w:rsidRPr="00AA1CAA" w:rsidRDefault="00AA1CAA" w:rsidP="00AA1CAA">
            <w:pPr>
              <w:textAlignment w:val="baseline"/>
              <w:rPr>
                <w:rFonts w:cs="Arial"/>
                <w:sz w:val="20"/>
              </w:rPr>
            </w:pPr>
            <w:r w:rsidRPr="00AA1CAA">
              <w:rPr>
                <w:rFonts w:cs="Arial"/>
                <w:sz w:val="20"/>
              </w:rPr>
              <w:t>  -   netto: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14D334F1"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5A2BB19" w14:textId="77777777" w:rsidR="00AA1CAA" w:rsidRPr="00AA1CAA" w:rsidRDefault="00AA1CAA" w:rsidP="00AA1CAA">
            <w:pPr>
              <w:textAlignment w:val="baseline"/>
              <w:rPr>
                <w:rFonts w:cs="Arial"/>
                <w:sz w:val="20"/>
              </w:rPr>
            </w:pPr>
            <w:r w:rsidRPr="00AA1CAA">
              <w:rPr>
                <w:rFonts w:cs="Arial"/>
                <w:sz w:val="20"/>
              </w:rPr>
              <w:t>[WAGA] </w:t>
            </w:r>
          </w:p>
        </w:tc>
      </w:tr>
      <w:tr w:rsidR="00AA1CAA" w:rsidRPr="00AA1CAA" w14:paraId="4C0EBBC7"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79BB5B83" w14:textId="77777777" w:rsidR="00AA1CAA" w:rsidRPr="00AA1CAA" w:rsidRDefault="00AA1CAA" w:rsidP="00AA1CAA">
            <w:pPr>
              <w:jc w:val="center"/>
              <w:textAlignment w:val="baseline"/>
              <w:rPr>
                <w:rFonts w:cs="Arial"/>
                <w:sz w:val="20"/>
              </w:rPr>
            </w:pPr>
            <w:r w:rsidRPr="00AA1CAA">
              <w:rPr>
                <w:rFonts w:cs="Arial"/>
                <w:sz w:val="20"/>
              </w:rPr>
              <w:t>5b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29D2A" w14:textId="77777777" w:rsidR="00AA1CAA" w:rsidRPr="00AA1CAA" w:rsidRDefault="00AA1CAA" w:rsidP="00AA1CAA">
            <w:pPr>
              <w:textAlignment w:val="baseline"/>
              <w:rPr>
                <w:rFonts w:cs="Arial"/>
                <w:sz w:val="20"/>
              </w:rPr>
            </w:pPr>
            <w:r w:rsidRPr="00AA1CAA">
              <w:rPr>
                <w:rFonts w:cs="Arial"/>
                <w:sz w:val="20"/>
              </w:rPr>
              <w:t>Objętość w litrach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6440F61" w14:textId="77777777" w:rsidR="00AA1CAA" w:rsidRPr="00AA1CAA" w:rsidRDefault="00AA1CAA" w:rsidP="00AA1CAA">
            <w:pPr>
              <w:jc w:val="both"/>
              <w:textAlignment w:val="baseline"/>
              <w:rPr>
                <w:rFonts w:cs="Arial"/>
                <w:sz w:val="20"/>
              </w:rPr>
            </w:pPr>
            <w:r w:rsidRPr="00AA1CAA">
              <w:rPr>
                <w:rFonts w:cs="Arial"/>
                <w:sz w:val="20"/>
              </w:rPr>
              <w:t>[WYMAG] </w:t>
            </w:r>
          </w:p>
        </w:tc>
      </w:tr>
      <w:tr w:rsidR="00AA1CAA" w:rsidRPr="00AA1CAA" w14:paraId="5A40CD03"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6C469C54"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836F4" w14:textId="77777777" w:rsidR="00AA1CAA" w:rsidRPr="00AA1CAA" w:rsidRDefault="00AA1CAA" w:rsidP="00AA1CAA">
            <w:pPr>
              <w:textAlignment w:val="baseline"/>
              <w:rPr>
                <w:rFonts w:cs="Arial"/>
                <w:sz w:val="20"/>
              </w:rPr>
            </w:pPr>
            <w:r w:rsidRPr="00AA1CAA">
              <w:rPr>
                <w:rFonts w:cs="Arial"/>
                <w:sz w:val="20"/>
              </w:rPr>
              <w:t>  -  ilość: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69112F8"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hideMark/>
          </w:tcPr>
          <w:p w14:paraId="46919653" w14:textId="77777777" w:rsidR="00AA1CAA" w:rsidRPr="00AA1CAA" w:rsidRDefault="00AA1CAA" w:rsidP="00AA1CAA">
            <w:pPr>
              <w:jc w:val="both"/>
              <w:textAlignment w:val="baseline"/>
              <w:rPr>
                <w:rFonts w:cs="Arial"/>
                <w:sz w:val="20"/>
              </w:rPr>
            </w:pPr>
            <w:r w:rsidRPr="00AA1CAA">
              <w:rPr>
                <w:rFonts w:cs="Arial"/>
                <w:sz w:val="20"/>
              </w:rPr>
              <w:t>[OBJĘTOŚĆ] </w:t>
            </w:r>
          </w:p>
        </w:tc>
      </w:tr>
      <w:tr w:rsidR="00AA1CAA" w:rsidRPr="00AA1CAA" w14:paraId="6A873BCA"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0305C449" w14:textId="77777777" w:rsidR="00AA1CAA" w:rsidRPr="00AA1CAA" w:rsidRDefault="00AA1CAA" w:rsidP="00AA1CAA">
            <w:pPr>
              <w:jc w:val="center"/>
              <w:textAlignment w:val="baseline"/>
              <w:rPr>
                <w:rFonts w:cs="Arial"/>
                <w:sz w:val="20"/>
              </w:rPr>
            </w:pPr>
            <w:r w:rsidRPr="00AA1CAA">
              <w:rPr>
                <w:rFonts w:cs="Arial"/>
                <w:sz w:val="20"/>
              </w:rPr>
              <w:t>5c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7CFFB" w14:textId="77777777" w:rsidR="00AA1CAA" w:rsidRPr="00AA1CAA" w:rsidRDefault="00AA1CAA" w:rsidP="00AA1CAA">
            <w:pPr>
              <w:textAlignment w:val="baseline"/>
              <w:rPr>
                <w:rFonts w:cs="Arial"/>
                <w:sz w:val="20"/>
              </w:rPr>
            </w:pPr>
            <w:r w:rsidRPr="00AA1CAA">
              <w:rPr>
                <w:rFonts w:cs="Arial"/>
                <w:sz w:val="20"/>
              </w:rPr>
              <w:t>Wymiary w metrach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1029126" w14:textId="77777777" w:rsidR="00AA1CAA" w:rsidRPr="00AA1CAA" w:rsidRDefault="00AA1CAA" w:rsidP="00AA1CAA">
            <w:pPr>
              <w:jc w:val="both"/>
              <w:textAlignment w:val="baseline"/>
              <w:rPr>
                <w:rFonts w:cs="Arial"/>
                <w:sz w:val="20"/>
              </w:rPr>
            </w:pPr>
            <w:r w:rsidRPr="00AA1CAA">
              <w:rPr>
                <w:rFonts w:cs="Arial"/>
                <w:sz w:val="20"/>
              </w:rPr>
              <w:t>[WYMAG] </w:t>
            </w:r>
          </w:p>
        </w:tc>
      </w:tr>
      <w:tr w:rsidR="00AA1CAA" w:rsidRPr="00AA1CAA" w14:paraId="10118BD5" w14:textId="77777777" w:rsidTr="000135C6">
        <w:tc>
          <w:tcPr>
            <w:tcW w:w="660" w:type="dxa"/>
            <w:tcBorders>
              <w:top w:val="nil"/>
              <w:left w:val="single" w:sz="6" w:space="0" w:color="auto"/>
              <w:bottom w:val="nil"/>
              <w:right w:val="single" w:sz="6" w:space="0" w:color="auto"/>
            </w:tcBorders>
            <w:shd w:val="clear" w:color="auto" w:fill="auto"/>
            <w:hideMark/>
          </w:tcPr>
          <w:p w14:paraId="610D9E2E"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A36D5" w14:textId="77777777" w:rsidR="00AA1CAA" w:rsidRPr="00AA1CAA" w:rsidRDefault="00AA1CAA" w:rsidP="00AA1CAA">
            <w:pPr>
              <w:textAlignment w:val="baseline"/>
              <w:rPr>
                <w:rFonts w:cs="Arial"/>
                <w:sz w:val="20"/>
              </w:rPr>
            </w:pPr>
            <w:r w:rsidRPr="00AA1CAA">
              <w:rPr>
                <w:rFonts w:cs="Arial"/>
                <w:sz w:val="20"/>
              </w:rPr>
              <w:t>  -   długość: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05966758"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0745E6" w14:textId="77777777" w:rsidR="00AA1CAA" w:rsidRPr="00AA1CAA" w:rsidRDefault="00AA1CAA" w:rsidP="00AA1CAA">
            <w:pPr>
              <w:textAlignment w:val="baseline"/>
              <w:rPr>
                <w:rFonts w:cs="Arial"/>
                <w:sz w:val="20"/>
              </w:rPr>
            </w:pPr>
            <w:r w:rsidRPr="00AA1CAA">
              <w:rPr>
                <w:rFonts w:cs="Arial"/>
                <w:sz w:val="20"/>
              </w:rPr>
              <w:t>[WYMIAR] </w:t>
            </w:r>
          </w:p>
        </w:tc>
      </w:tr>
      <w:tr w:rsidR="00AA1CAA" w:rsidRPr="00AA1CAA" w14:paraId="6C42BFC5" w14:textId="77777777" w:rsidTr="000135C6">
        <w:tc>
          <w:tcPr>
            <w:tcW w:w="660" w:type="dxa"/>
            <w:tcBorders>
              <w:top w:val="nil"/>
              <w:left w:val="single" w:sz="6" w:space="0" w:color="auto"/>
              <w:bottom w:val="nil"/>
              <w:right w:val="single" w:sz="6" w:space="0" w:color="auto"/>
            </w:tcBorders>
            <w:shd w:val="clear" w:color="auto" w:fill="auto"/>
            <w:hideMark/>
          </w:tcPr>
          <w:p w14:paraId="0C2E26D9"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51CB6" w14:textId="77777777" w:rsidR="00AA1CAA" w:rsidRPr="00AA1CAA" w:rsidRDefault="00AA1CAA" w:rsidP="00AA1CAA">
            <w:pPr>
              <w:textAlignment w:val="baseline"/>
              <w:rPr>
                <w:rFonts w:cs="Arial"/>
                <w:sz w:val="20"/>
              </w:rPr>
            </w:pPr>
            <w:r w:rsidRPr="00AA1CAA">
              <w:rPr>
                <w:rFonts w:cs="Arial"/>
                <w:sz w:val="20"/>
              </w:rPr>
              <w:t>  -   szerokość (wymiar w głąb):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307B4FB4"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5AD8137" w14:textId="77777777" w:rsidR="00AA1CAA" w:rsidRPr="00AA1CAA" w:rsidRDefault="00AA1CAA" w:rsidP="00AA1CAA">
            <w:pPr>
              <w:textAlignment w:val="baseline"/>
              <w:rPr>
                <w:rFonts w:cs="Arial"/>
                <w:sz w:val="20"/>
              </w:rPr>
            </w:pPr>
            <w:r w:rsidRPr="00AA1CAA">
              <w:rPr>
                <w:rFonts w:cs="Arial"/>
                <w:sz w:val="20"/>
              </w:rPr>
              <w:t>[WYMIAR] </w:t>
            </w:r>
          </w:p>
        </w:tc>
      </w:tr>
      <w:tr w:rsidR="00AA1CAA" w:rsidRPr="00AA1CAA" w14:paraId="47A66A10" w14:textId="77777777" w:rsidTr="000135C6">
        <w:tc>
          <w:tcPr>
            <w:tcW w:w="660" w:type="dxa"/>
            <w:tcBorders>
              <w:top w:val="nil"/>
              <w:left w:val="single" w:sz="6" w:space="0" w:color="auto"/>
              <w:bottom w:val="single" w:sz="6" w:space="0" w:color="auto"/>
              <w:right w:val="single" w:sz="6" w:space="0" w:color="auto"/>
            </w:tcBorders>
            <w:shd w:val="clear" w:color="auto" w:fill="auto"/>
            <w:hideMark/>
          </w:tcPr>
          <w:p w14:paraId="57C3C986"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6F552" w14:textId="77777777" w:rsidR="00AA1CAA" w:rsidRPr="00AA1CAA" w:rsidRDefault="00AA1CAA" w:rsidP="00AA1CAA">
            <w:pPr>
              <w:textAlignment w:val="baseline"/>
              <w:rPr>
                <w:rFonts w:cs="Arial"/>
                <w:sz w:val="20"/>
              </w:rPr>
            </w:pPr>
            <w:r w:rsidRPr="00AA1CAA">
              <w:rPr>
                <w:rFonts w:cs="Arial"/>
                <w:sz w:val="20"/>
              </w:rPr>
              <w:t>  -   wysokość: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44CE03E2"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E77DEAD" w14:textId="77777777" w:rsidR="00AA1CAA" w:rsidRPr="00AA1CAA" w:rsidRDefault="00AA1CAA" w:rsidP="00AA1CAA">
            <w:pPr>
              <w:textAlignment w:val="baseline"/>
              <w:rPr>
                <w:rFonts w:cs="Arial"/>
                <w:sz w:val="20"/>
              </w:rPr>
            </w:pPr>
            <w:r w:rsidRPr="00AA1CAA">
              <w:rPr>
                <w:rFonts w:cs="Arial"/>
                <w:sz w:val="20"/>
              </w:rPr>
              <w:t>[WYMIAR] </w:t>
            </w:r>
          </w:p>
        </w:tc>
      </w:tr>
      <w:tr w:rsidR="00AA1CAA" w:rsidRPr="00AA1CAA" w14:paraId="1AF06879" w14:textId="77777777" w:rsidTr="000135C6">
        <w:tc>
          <w:tcPr>
            <w:tcW w:w="660" w:type="dxa"/>
            <w:tcBorders>
              <w:top w:val="single" w:sz="6" w:space="0" w:color="auto"/>
              <w:left w:val="single" w:sz="6" w:space="0" w:color="auto"/>
              <w:bottom w:val="nil"/>
              <w:right w:val="single" w:sz="6" w:space="0" w:color="auto"/>
            </w:tcBorders>
            <w:shd w:val="clear" w:color="auto" w:fill="auto"/>
            <w:hideMark/>
          </w:tcPr>
          <w:p w14:paraId="563FD222" w14:textId="77777777" w:rsidR="00AA1CAA" w:rsidRPr="00AA1CAA" w:rsidRDefault="00AA1CAA" w:rsidP="00AA1CAA">
            <w:pPr>
              <w:jc w:val="center"/>
              <w:textAlignment w:val="baseline"/>
              <w:rPr>
                <w:rFonts w:cs="Arial"/>
                <w:sz w:val="20"/>
              </w:rPr>
            </w:pPr>
            <w:r w:rsidRPr="00AA1CAA">
              <w:rPr>
                <w:rFonts w:cs="Arial"/>
                <w:sz w:val="20"/>
              </w:rPr>
              <w:t>6 </w:t>
            </w:r>
          </w:p>
        </w:tc>
        <w:tc>
          <w:tcPr>
            <w:tcW w:w="4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D58E3" w14:textId="77777777" w:rsidR="00AA1CAA" w:rsidRPr="00AA1CAA" w:rsidRDefault="00AA1CAA" w:rsidP="00AA1CAA">
            <w:pPr>
              <w:textAlignment w:val="baseline"/>
              <w:rPr>
                <w:rFonts w:cs="Arial"/>
                <w:sz w:val="20"/>
              </w:rPr>
            </w:pPr>
            <w:r w:rsidRPr="00AA1CAA">
              <w:rPr>
                <w:rFonts w:cs="Arial"/>
                <w:sz w:val="20"/>
              </w:rPr>
              <w:t>Opis uzupełniający do formy opakowaniowej: </w:t>
            </w:r>
          </w:p>
        </w:tc>
        <w:tc>
          <w:tcPr>
            <w:tcW w:w="42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2F7E3F1" w14:textId="77777777" w:rsidR="00AA1CAA" w:rsidRPr="00AA1CAA" w:rsidRDefault="00AA1CAA" w:rsidP="00AA1CAA">
            <w:pPr>
              <w:jc w:val="both"/>
              <w:textAlignment w:val="baseline"/>
              <w:rPr>
                <w:rFonts w:cs="Arial"/>
                <w:sz w:val="20"/>
              </w:rPr>
            </w:pPr>
            <w:r w:rsidRPr="00AA1CAA">
              <w:rPr>
                <w:rFonts w:cs="Arial"/>
                <w:sz w:val="20"/>
              </w:rPr>
              <w:t>[c200] </w:t>
            </w:r>
          </w:p>
        </w:tc>
      </w:tr>
      <w:tr w:rsidR="00AA1CAA" w:rsidRPr="00AA1CAA" w14:paraId="736CF1F9" w14:textId="77777777" w:rsidTr="000135C6">
        <w:trPr>
          <w:trHeight w:val="420"/>
        </w:trPr>
        <w:tc>
          <w:tcPr>
            <w:tcW w:w="660" w:type="dxa"/>
            <w:tcBorders>
              <w:top w:val="nil"/>
              <w:left w:val="single" w:sz="6" w:space="0" w:color="auto"/>
              <w:bottom w:val="single" w:sz="6" w:space="0" w:color="auto"/>
              <w:right w:val="single" w:sz="6" w:space="0" w:color="auto"/>
            </w:tcBorders>
            <w:shd w:val="clear" w:color="auto" w:fill="auto"/>
            <w:hideMark/>
          </w:tcPr>
          <w:p w14:paraId="13E4AE38" w14:textId="77777777" w:rsidR="00AA1CAA" w:rsidRPr="00AA1CAA" w:rsidRDefault="00AA1CAA" w:rsidP="00AA1CAA">
            <w:pPr>
              <w:jc w:val="center"/>
              <w:textAlignment w:val="baseline"/>
              <w:rPr>
                <w:rFonts w:cs="Arial"/>
                <w:sz w:val="20"/>
              </w:rPr>
            </w:pPr>
            <w:r w:rsidRPr="00AA1CAA">
              <w:rPr>
                <w:rFonts w:cs="Arial"/>
                <w:sz w:val="20"/>
              </w:rPr>
              <w:t> </w:t>
            </w:r>
          </w:p>
        </w:tc>
        <w:tc>
          <w:tcPr>
            <w:tcW w:w="4425" w:type="dxa"/>
            <w:tcBorders>
              <w:top w:val="single" w:sz="6" w:space="0" w:color="auto"/>
              <w:left w:val="single" w:sz="6" w:space="0" w:color="auto"/>
              <w:bottom w:val="single" w:sz="6" w:space="0" w:color="auto"/>
              <w:right w:val="single" w:sz="6" w:space="0" w:color="auto"/>
            </w:tcBorders>
            <w:shd w:val="clear" w:color="auto" w:fill="FFFF99"/>
            <w:hideMark/>
          </w:tcPr>
          <w:p w14:paraId="46FC6007" w14:textId="77777777" w:rsidR="00AA1CAA" w:rsidRPr="00AA1CAA" w:rsidRDefault="00AA1CAA" w:rsidP="00AA1CAA">
            <w:pPr>
              <w:jc w:val="both"/>
              <w:textAlignment w:val="baseline"/>
              <w:rPr>
                <w:rFonts w:cs="Arial"/>
                <w:sz w:val="20"/>
              </w:rPr>
            </w:pPr>
            <w:r w:rsidRPr="00AA1CAA">
              <w:rPr>
                <w:rFonts w:cs="Arial"/>
                <w:sz w:val="20"/>
              </w:rPr>
              <w:t> </w:t>
            </w:r>
          </w:p>
        </w:tc>
        <w:tc>
          <w:tcPr>
            <w:tcW w:w="1905" w:type="dxa"/>
            <w:tcBorders>
              <w:top w:val="single" w:sz="6" w:space="0" w:color="auto"/>
              <w:left w:val="single" w:sz="6" w:space="0" w:color="auto"/>
              <w:bottom w:val="single" w:sz="6" w:space="0" w:color="auto"/>
              <w:right w:val="single" w:sz="6" w:space="0" w:color="auto"/>
            </w:tcBorders>
            <w:shd w:val="clear" w:color="auto" w:fill="FFFF99"/>
            <w:hideMark/>
          </w:tcPr>
          <w:p w14:paraId="5AFCC389" w14:textId="77777777" w:rsidR="00AA1CAA" w:rsidRPr="00AA1CAA" w:rsidRDefault="00AA1CAA" w:rsidP="00AA1CAA">
            <w:pPr>
              <w:jc w:val="both"/>
              <w:textAlignment w:val="baseline"/>
              <w:rPr>
                <w:rFonts w:cs="Arial"/>
                <w:sz w:val="20"/>
              </w:rPr>
            </w:pPr>
            <w:r w:rsidRPr="00AA1CAA">
              <w:rPr>
                <w:rFonts w:cs="Arial"/>
                <w:sz w:val="20"/>
              </w:rPr>
              <w:t> </w:t>
            </w:r>
          </w:p>
        </w:tc>
        <w:tc>
          <w:tcPr>
            <w:tcW w:w="2310" w:type="dxa"/>
            <w:tcBorders>
              <w:top w:val="single" w:sz="6" w:space="0" w:color="auto"/>
              <w:left w:val="single" w:sz="6" w:space="0" w:color="auto"/>
              <w:bottom w:val="single" w:sz="6" w:space="0" w:color="auto"/>
              <w:right w:val="single" w:sz="6" w:space="0" w:color="auto"/>
            </w:tcBorders>
            <w:shd w:val="clear" w:color="auto" w:fill="FFFF99"/>
            <w:hideMark/>
          </w:tcPr>
          <w:p w14:paraId="2DE63430" w14:textId="77777777" w:rsidR="00AA1CAA" w:rsidRPr="00AA1CAA" w:rsidRDefault="00AA1CAA" w:rsidP="00AA1CAA">
            <w:pPr>
              <w:jc w:val="both"/>
              <w:textAlignment w:val="baseline"/>
              <w:rPr>
                <w:rFonts w:cs="Arial"/>
                <w:sz w:val="20"/>
              </w:rPr>
            </w:pPr>
            <w:r w:rsidRPr="00AA1CAA">
              <w:rPr>
                <w:rFonts w:cs="Arial"/>
                <w:sz w:val="20"/>
              </w:rPr>
              <w:t> </w:t>
            </w:r>
          </w:p>
        </w:tc>
      </w:tr>
    </w:tbl>
    <w:p w14:paraId="358BC3CF" w14:textId="77777777" w:rsidR="00AA1CAA" w:rsidRPr="00AA1CAA" w:rsidRDefault="00AA1CAA" w:rsidP="00AA1CAA">
      <w:pPr>
        <w:jc w:val="both"/>
        <w:textAlignment w:val="baseline"/>
        <w:rPr>
          <w:rFonts w:cs="Arial"/>
          <w:sz w:val="20"/>
        </w:rPr>
      </w:pPr>
      <w:r w:rsidRPr="00AA1CAA">
        <w:rPr>
          <w:rFonts w:cs="Arial"/>
          <w:sz w:val="20"/>
        </w:rPr>
        <w:t> </w:t>
      </w:r>
    </w:p>
    <w:p w14:paraId="4DE3BAD5" w14:textId="77777777" w:rsidR="00AA1CAA" w:rsidRPr="00AA1CAA" w:rsidRDefault="00AA1CAA" w:rsidP="00AA1CAA">
      <w:pPr>
        <w:jc w:val="both"/>
        <w:textAlignment w:val="baseline"/>
        <w:rPr>
          <w:rFonts w:cs="Arial"/>
          <w:sz w:val="20"/>
        </w:rPr>
      </w:pPr>
      <w:r w:rsidRPr="00AA1CAA">
        <w:rPr>
          <w:rFonts w:cs="Arial"/>
          <w:sz w:val="20"/>
        </w:rPr>
        <w:t> </w:t>
      </w:r>
    </w:p>
    <w:p w14:paraId="34836707" w14:textId="77777777" w:rsidR="00AA1CAA" w:rsidRPr="00AA1CAA" w:rsidRDefault="00AA1CAA" w:rsidP="00AA1CAA">
      <w:pPr>
        <w:jc w:val="both"/>
        <w:textAlignment w:val="baseline"/>
        <w:rPr>
          <w:rFonts w:cs="Arial"/>
          <w:sz w:val="20"/>
        </w:rPr>
      </w:pPr>
      <w:r w:rsidRPr="00AA1CAA">
        <w:rPr>
          <w:rFonts w:cs="Arial"/>
          <w:b/>
          <w:bCs/>
          <w:sz w:val="20"/>
        </w:rPr>
        <w:t>LEGENDA:</w:t>
      </w:r>
      <w:r w:rsidRPr="00AA1CAA">
        <w:rPr>
          <w:rFonts w:cs="Arial"/>
          <w:sz w:val="20"/>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7080"/>
      </w:tblGrid>
      <w:tr w:rsidR="00AA1CAA" w:rsidRPr="00AA1CAA" w14:paraId="33EFCA7B" w14:textId="77777777" w:rsidTr="000135C6">
        <w:trPr>
          <w:trHeight w:val="34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455BB"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WYMAG</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9A6C6" w14:textId="77777777" w:rsidR="00AA1CAA" w:rsidRPr="00AA1CAA" w:rsidRDefault="00AA1CAA" w:rsidP="00AA1CAA">
            <w:pPr>
              <w:textAlignment w:val="baseline"/>
              <w:rPr>
                <w:rFonts w:cs="Arial"/>
                <w:sz w:val="20"/>
              </w:rPr>
            </w:pPr>
            <w:r w:rsidRPr="00AA1CAA">
              <w:rPr>
                <w:rFonts w:cs="Arial"/>
                <w:sz w:val="20"/>
              </w:rPr>
              <w:t>Pole wymagane. </w:t>
            </w:r>
          </w:p>
        </w:tc>
      </w:tr>
      <w:tr w:rsidR="00AA1CAA" w:rsidRPr="00AA1CAA" w14:paraId="65B66D4E" w14:textId="77777777" w:rsidTr="000135C6">
        <w:trPr>
          <w:trHeight w:val="54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78E47"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TK</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9F91C" w14:textId="77777777" w:rsidR="00AA1CAA" w:rsidRPr="00AA1CAA" w:rsidRDefault="00AA1CAA" w:rsidP="00AA1CAA">
            <w:pPr>
              <w:textAlignment w:val="baseline"/>
              <w:rPr>
                <w:rFonts w:cs="Arial"/>
                <w:sz w:val="20"/>
              </w:rPr>
            </w:pPr>
            <w:r w:rsidRPr="00AA1CAA">
              <w:rPr>
                <w:rFonts w:cs="Arial"/>
                <w:sz w:val="20"/>
              </w:rPr>
              <w:t>Format zapisu numeru telefonu komórkowego: „+AB CDEFGHIJK”, gdzie: AB - nr kierunkowy kraju, CDEFGHIJK – dalsze cyfry numeru telefonu. </w:t>
            </w:r>
          </w:p>
        </w:tc>
      </w:tr>
      <w:tr w:rsidR="00AA1CAA" w:rsidRPr="00AA1CAA" w14:paraId="7D9AB354" w14:textId="77777777" w:rsidTr="000135C6">
        <w:trPr>
          <w:trHeight w:val="69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C23C7"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TS</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545FB" w14:textId="77777777" w:rsidR="00AA1CAA" w:rsidRPr="00AA1CAA" w:rsidRDefault="00AA1CAA" w:rsidP="00AA1CAA">
            <w:pPr>
              <w:textAlignment w:val="baseline"/>
              <w:rPr>
                <w:rFonts w:cs="Arial"/>
                <w:sz w:val="20"/>
              </w:rPr>
            </w:pPr>
            <w:r w:rsidRPr="00AA1CAA">
              <w:rPr>
                <w:rFonts w:cs="Arial"/>
                <w:sz w:val="20"/>
              </w:rPr>
              <w:t>Format zapisu numeru telefonu stacjonarnego: „00AB(CD) EFGHIJK”, gdzie: AB - nr kierunkowy kraju,  CD - prefiks regionalny kraju, EFGHIJK– dalsze cyfry numeru telefonu. </w:t>
            </w:r>
          </w:p>
        </w:tc>
      </w:tr>
      <w:tr w:rsidR="00AA1CAA" w:rsidRPr="00AA1CAA" w14:paraId="49FEF2AD" w14:textId="77777777" w:rsidTr="000135C6">
        <w:trPr>
          <w:trHeight w:val="300"/>
        </w:trPr>
        <w:tc>
          <w:tcPr>
            <w:tcW w:w="17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2DE952D" w14:textId="77777777" w:rsidR="00AA1CAA" w:rsidRPr="00AA1CAA" w:rsidRDefault="00AA1CAA" w:rsidP="00AA1CAA">
            <w:pPr>
              <w:textAlignment w:val="baseline"/>
              <w:rPr>
                <w:rFonts w:cs="Arial"/>
                <w:sz w:val="20"/>
              </w:rPr>
            </w:pPr>
            <w:r w:rsidRPr="00AA1CAA">
              <w:rPr>
                <w:rFonts w:cs="Arial"/>
                <w:sz w:val="20"/>
              </w:rPr>
              <w:t>[</w:t>
            </w:r>
            <w:r w:rsidRPr="00AA1CAA">
              <w:rPr>
                <w:rFonts w:cs="Arial"/>
                <w:b/>
                <w:bCs/>
                <w:sz w:val="20"/>
              </w:rPr>
              <w:t>D</w:t>
            </w:r>
            <w:r w:rsidRPr="00AA1CAA">
              <w:rPr>
                <w:rFonts w:cs="Arial"/>
                <w:sz w:val="20"/>
              </w:rPr>
              <w:t>] </w:t>
            </w:r>
          </w:p>
        </w:tc>
        <w:tc>
          <w:tcPr>
            <w:tcW w:w="7080" w:type="dxa"/>
            <w:tcBorders>
              <w:top w:val="single" w:sz="6" w:space="0" w:color="auto"/>
              <w:left w:val="single" w:sz="6" w:space="0" w:color="auto"/>
              <w:bottom w:val="nil"/>
              <w:right w:val="single" w:sz="6" w:space="0" w:color="auto"/>
            </w:tcBorders>
            <w:shd w:val="clear" w:color="auto" w:fill="auto"/>
            <w:vAlign w:val="center"/>
            <w:hideMark/>
          </w:tcPr>
          <w:p w14:paraId="200DBC56" w14:textId="77777777" w:rsidR="00AA1CAA" w:rsidRPr="00AA1CAA" w:rsidRDefault="00AA1CAA" w:rsidP="00AA1CAA">
            <w:pPr>
              <w:textAlignment w:val="baseline"/>
              <w:rPr>
                <w:rFonts w:cs="Arial"/>
                <w:sz w:val="20"/>
              </w:rPr>
            </w:pPr>
            <w:r w:rsidRPr="00AA1CAA">
              <w:rPr>
                <w:rFonts w:cs="Arial"/>
                <w:sz w:val="20"/>
              </w:rPr>
              <w:t>Format zapisu daty „RRRR-MM-DD”, </w:t>
            </w:r>
          </w:p>
        </w:tc>
      </w:tr>
      <w:tr w:rsidR="00AA1CAA" w:rsidRPr="00AA1CAA" w14:paraId="256E2463" w14:textId="77777777" w:rsidTr="000135C6">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B0C2F8" w14:textId="77777777" w:rsidR="00AA1CAA" w:rsidRPr="00AA1CAA" w:rsidRDefault="00AA1CAA" w:rsidP="00AA1CAA">
            <w:pPr>
              <w:rPr>
                <w:rFonts w:cs="Arial"/>
                <w:sz w:val="20"/>
              </w:rPr>
            </w:pPr>
          </w:p>
        </w:tc>
        <w:tc>
          <w:tcPr>
            <w:tcW w:w="7080" w:type="dxa"/>
            <w:tcBorders>
              <w:top w:val="nil"/>
              <w:left w:val="single" w:sz="6" w:space="0" w:color="auto"/>
              <w:bottom w:val="single" w:sz="6" w:space="0" w:color="auto"/>
              <w:right w:val="single" w:sz="6" w:space="0" w:color="auto"/>
            </w:tcBorders>
            <w:shd w:val="clear" w:color="auto" w:fill="auto"/>
            <w:vAlign w:val="center"/>
            <w:hideMark/>
          </w:tcPr>
          <w:p w14:paraId="1C34820E" w14:textId="77777777" w:rsidR="00AA1CAA" w:rsidRPr="00AA1CAA" w:rsidRDefault="00AA1CAA" w:rsidP="00AA1CAA">
            <w:pPr>
              <w:textAlignment w:val="baseline"/>
              <w:rPr>
                <w:rFonts w:cs="Arial"/>
                <w:sz w:val="20"/>
              </w:rPr>
            </w:pPr>
            <w:r w:rsidRPr="00AA1CAA">
              <w:rPr>
                <w:rFonts w:cs="Arial"/>
                <w:sz w:val="20"/>
              </w:rPr>
              <w:t>gdzie RRRR - rok (4 cyfry), MM - miesiąc (2 cyfry), DD - dzień (2 cyfry). </w:t>
            </w:r>
          </w:p>
        </w:tc>
      </w:tr>
      <w:tr w:rsidR="00AA1CAA" w:rsidRPr="00AA1CAA" w14:paraId="5BDA6F1F" w14:textId="77777777" w:rsidTr="000135C6">
        <w:trPr>
          <w:trHeight w:val="40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6A084"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c200</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8A46C" w14:textId="77777777" w:rsidR="00AA1CAA" w:rsidRPr="00AA1CAA" w:rsidRDefault="00AA1CAA" w:rsidP="00AA1CAA">
            <w:pPr>
              <w:textAlignment w:val="baseline"/>
              <w:rPr>
                <w:rFonts w:cs="Arial"/>
                <w:sz w:val="20"/>
              </w:rPr>
            </w:pPr>
            <w:r w:rsidRPr="00AA1CAA">
              <w:rPr>
                <w:rFonts w:cs="Arial"/>
                <w:sz w:val="20"/>
              </w:rPr>
              <w:t>Format zapisu tekstu, gdzie przykładowo c200 oznacza ciąg  </w:t>
            </w:r>
          </w:p>
          <w:p w14:paraId="4FC88D1D" w14:textId="77777777" w:rsidR="00AA1CAA" w:rsidRPr="00AA1CAA" w:rsidRDefault="00AA1CAA" w:rsidP="00AA1CAA">
            <w:pPr>
              <w:textAlignment w:val="baseline"/>
              <w:rPr>
                <w:rFonts w:cs="Arial"/>
                <w:sz w:val="20"/>
              </w:rPr>
            </w:pPr>
            <w:r w:rsidRPr="00AA1CAA">
              <w:rPr>
                <w:rFonts w:cs="Arial"/>
                <w:sz w:val="20"/>
              </w:rPr>
              <w:t>o maksymalnej długości 200 znaków alfanumerycznych. </w:t>
            </w:r>
          </w:p>
        </w:tc>
      </w:tr>
      <w:tr w:rsidR="00AA1CAA" w:rsidRPr="00AA1CAA" w14:paraId="6A5BFE9C" w14:textId="77777777" w:rsidTr="000135C6">
        <w:trPr>
          <w:trHeight w:val="36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5CD14"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n13</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969C8" w14:textId="77777777" w:rsidR="00AA1CAA" w:rsidRPr="00AA1CAA" w:rsidRDefault="00AA1CAA" w:rsidP="00AA1CAA">
            <w:pPr>
              <w:textAlignment w:val="baseline"/>
              <w:rPr>
                <w:rFonts w:cs="Arial"/>
                <w:sz w:val="20"/>
              </w:rPr>
            </w:pPr>
            <w:r w:rsidRPr="00AA1CAA">
              <w:rPr>
                <w:rFonts w:cs="Arial"/>
                <w:sz w:val="20"/>
              </w:rPr>
              <w:t>Format zapisu numeru, gdzie przykładowo n13 oznacza ciąg 13 cyfr. </w:t>
            </w:r>
          </w:p>
        </w:tc>
      </w:tr>
      <w:tr w:rsidR="00AA1CAA" w:rsidRPr="00AA1CAA" w14:paraId="6E530C57" w14:textId="77777777" w:rsidTr="000135C6">
        <w:trPr>
          <w:trHeight w:val="69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3A885"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REGON</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4EE34" w14:textId="77777777" w:rsidR="00AA1CAA" w:rsidRPr="00AA1CAA" w:rsidRDefault="00AA1CAA" w:rsidP="00AA1CAA">
            <w:pPr>
              <w:textAlignment w:val="baseline"/>
              <w:rPr>
                <w:rFonts w:cs="Arial"/>
                <w:sz w:val="20"/>
              </w:rPr>
            </w:pPr>
            <w:r w:rsidRPr="00AA1CAA">
              <w:rPr>
                <w:rFonts w:cs="Arial"/>
                <w:sz w:val="20"/>
              </w:rPr>
              <w:t>Format zapisu numeru w Rejestrze Gospodarki Narodowej (REGON), który wynosi 9 znaków numerycznych dla numeru REGON 9 cyfrowego lub 14 znaków numerycznych dla numeru REGON 14 cyfrowego. </w:t>
            </w:r>
          </w:p>
        </w:tc>
      </w:tr>
      <w:tr w:rsidR="00AA1CAA" w:rsidRPr="00AA1CAA" w14:paraId="3D997211" w14:textId="77777777" w:rsidTr="000135C6">
        <w:trPr>
          <w:trHeight w:val="57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D6271"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NIP</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62DD7" w14:textId="77777777" w:rsidR="00AA1CAA" w:rsidRPr="00AA1CAA" w:rsidRDefault="00AA1CAA" w:rsidP="00AA1CAA">
            <w:pPr>
              <w:textAlignment w:val="baseline"/>
              <w:rPr>
                <w:rFonts w:cs="Arial"/>
                <w:sz w:val="20"/>
              </w:rPr>
            </w:pPr>
            <w:r w:rsidRPr="00AA1CAA">
              <w:rPr>
                <w:rFonts w:cs="Arial"/>
                <w:sz w:val="20"/>
              </w:rPr>
              <w:t>Format zapisu 9-cio znakowego numeru identyfikacji podatkowej (NIP): „nnn-nnn-nn-nn”,  gdzie n – pojedyncza cyfra. </w:t>
            </w:r>
          </w:p>
        </w:tc>
      </w:tr>
      <w:tr w:rsidR="00AA1CAA" w:rsidRPr="00AA1CAA" w14:paraId="5AF22206" w14:textId="77777777" w:rsidTr="000135C6">
        <w:trPr>
          <w:trHeight w:val="270"/>
        </w:trPr>
        <w:tc>
          <w:tcPr>
            <w:tcW w:w="17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B9C24E"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G_1</w:t>
            </w:r>
            <w:r w:rsidRPr="00AA1CAA">
              <w:rPr>
                <w:rFonts w:cs="Arial"/>
                <w:sz w:val="20"/>
              </w:rPr>
              <w:t>] </w:t>
            </w:r>
          </w:p>
        </w:tc>
        <w:tc>
          <w:tcPr>
            <w:tcW w:w="7080" w:type="dxa"/>
            <w:tcBorders>
              <w:top w:val="single" w:sz="6" w:space="0" w:color="auto"/>
              <w:left w:val="single" w:sz="6" w:space="0" w:color="auto"/>
              <w:bottom w:val="nil"/>
              <w:right w:val="single" w:sz="6" w:space="0" w:color="auto"/>
            </w:tcBorders>
            <w:shd w:val="clear" w:color="auto" w:fill="auto"/>
            <w:vAlign w:val="center"/>
            <w:hideMark/>
          </w:tcPr>
          <w:p w14:paraId="6B5FF2CA" w14:textId="77777777" w:rsidR="00AA1CAA" w:rsidRPr="00AA1CAA" w:rsidRDefault="00AA1CAA" w:rsidP="00AA1CAA">
            <w:pPr>
              <w:textAlignment w:val="baseline"/>
              <w:rPr>
                <w:rFonts w:cs="Arial"/>
                <w:sz w:val="20"/>
              </w:rPr>
            </w:pPr>
            <w:r w:rsidRPr="00AA1CAA">
              <w:rPr>
                <w:rFonts w:cs="Arial"/>
                <w:sz w:val="20"/>
              </w:rPr>
              <w:t>Należy podać numer GTIN według struktury: </w:t>
            </w:r>
          </w:p>
        </w:tc>
      </w:tr>
      <w:tr w:rsidR="00AA1CAA" w:rsidRPr="00AA1CAA" w14:paraId="1A4F789D" w14:textId="77777777" w:rsidTr="000135C6">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1016BA" w14:textId="77777777" w:rsidR="00AA1CAA" w:rsidRPr="00AA1CAA" w:rsidRDefault="00AA1CAA" w:rsidP="00AA1CAA">
            <w:pPr>
              <w:rPr>
                <w:rFonts w:cs="Arial"/>
                <w:sz w:val="20"/>
              </w:rPr>
            </w:pPr>
          </w:p>
        </w:tc>
        <w:tc>
          <w:tcPr>
            <w:tcW w:w="7080" w:type="dxa"/>
            <w:tcBorders>
              <w:top w:val="nil"/>
              <w:left w:val="single" w:sz="6" w:space="0" w:color="auto"/>
              <w:bottom w:val="nil"/>
              <w:right w:val="single" w:sz="6" w:space="0" w:color="auto"/>
            </w:tcBorders>
            <w:shd w:val="clear" w:color="auto" w:fill="auto"/>
            <w:vAlign w:val="center"/>
            <w:hideMark/>
          </w:tcPr>
          <w:p w14:paraId="0244892F" w14:textId="77777777" w:rsidR="00AA1CAA" w:rsidRPr="00AA1CAA" w:rsidRDefault="00AA1CAA" w:rsidP="00AA1CAA">
            <w:pPr>
              <w:textAlignment w:val="baseline"/>
              <w:rPr>
                <w:rFonts w:cs="Arial"/>
                <w:sz w:val="20"/>
              </w:rPr>
            </w:pPr>
            <w:r w:rsidRPr="00AA1CAA">
              <w:rPr>
                <w:rFonts w:cs="Arial"/>
                <w:sz w:val="20"/>
              </w:rPr>
              <w:sym w:font="Symbol" w:char="F0D8"/>
            </w:r>
            <w:r w:rsidRPr="00AA1CAA">
              <w:rPr>
                <w:rFonts w:cs="Arial"/>
                <w:sz w:val="20"/>
              </w:rPr>
              <w:t>  GTIN-8, GTIN-12 lub GTIN-13 uzupełniony z przodu zerami dla formy zapisu czternastu znaków numerycznych, </w:t>
            </w:r>
          </w:p>
        </w:tc>
      </w:tr>
      <w:tr w:rsidR="00AA1CAA" w:rsidRPr="00AA1CAA" w14:paraId="23A4B033" w14:textId="77777777" w:rsidTr="000135C6">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D2DCC7" w14:textId="77777777" w:rsidR="00AA1CAA" w:rsidRPr="00AA1CAA" w:rsidRDefault="00AA1CAA" w:rsidP="00AA1CAA">
            <w:pPr>
              <w:rPr>
                <w:rFonts w:cs="Arial"/>
                <w:sz w:val="20"/>
              </w:rPr>
            </w:pPr>
          </w:p>
        </w:tc>
        <w:tc>
          <w:tcPr>
            <w:tcW w:w="7080" w:type="dxa"/>
            <w:tcBorders>
              <w:top w:val="nil"/>
              <w:left w:val="single" w:sz="6" w:space="0" w:color="auto"/>
              <w:bottom w:val="single" w:sz="6" w:space="0" w:color="auto"/>
              <w:right w:val="single" w:sz="6" w:space="0" w:color="auto"/>
            </w:tcBorders>
            <w:shd w:val="clear" w:color="auto" w:fill="auto"/>
            <w:vAlign w:val="center"/>
            <w:hideMark/>
          </w:tcPr>
          <w:p w14:paraId="356CA28C" w14:textId="77777777" w:rsidR="00AA1CAA" w:rsidRPr="00AA1CAA" w:rsidRDefault="00AA1CAA" w:rsidP="00AA1CAA">
            <w:pPr>
              <w:textAlignment w:val="baseline"/>
              <w:rPr>
                <w:rFonts w:cs="Arial"/>
                <w:sz w:val="20"/>
              </w:rPr>
            </w:pPr>
            <w:r w:rsidRPr="00AA1CAA">
              <w:rPr>
                <w:rFonts w:cs="Arial"/>
                <w:sz w:val="20"/>
              </w:rPr>
              <w:sym w:font="Symbol" w:char="F0D8"/>
            </w:r>
            <w:r w:rsidRPr="00AA1CAA">
              <w:rPr>
                <w:rFonts w:cs="Arial"/>
                <w:sz w:val="20"/>
              </w:rPr>
              <w:t>  GTIN-14 z cyfrą 9 z przodu dla wyrobu o zmiennej ilości. </w:t>
            </w:r>
          </w:p>
        </w:tc>
      </w:tr>
      <w:tr w:rsidR="00AA1CAA" w:rsidRPr="00AA1CAA" w14:paraId="545FC127" w14:textId="77777777" w:rsidTr="000135C6">
        <w:trPr>
          <w:trHeight w:val="270"/>
        </w:trPr>
        <w:tc>
          <w:tcPr>
            <w:tcW w:w="17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08581E"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G_2</w:t>
            </w:r>
            <w:r w:rsidRPr="00AA1CAA">
              <w:rPr>
                <w:rFonts w:cs="Arial"/>
                <w:sz w:val="20"/>
              </w:rPr>
              <w:t>] </w:t>
            </w:r>
          </w:p>
        </w:tc>
        <w:tc>
          <w:tcPr>
            <w:tcW w:w="7080" w:type="dxa"/>
            <w:tcBorders>
              <w:top w:val="single" w:sz="6" w:space="0" w:color="auto"/>
              <w:left w:val="single" w:sz="6" w:space="0" w:color="auto"/>
              <w:bottom w:val="nil"/>
              <w:right w:val="single" w:sz="6" w:space="0" w:color="auto"/>
            </w:tcBorders>
            <w:shd w:val="clear" w:color="auto" w:fill="auto"/>
            <w:vAlign w:val="center"/>
            <w:hideMark/>
          </w:tcPr>
          <w:p w14:paraId="5B29243B" w14:textId="77777777" w:rsidR="00AA1CAA" w:rsidRPr="00AA1CAA" w:rsidRDefault="00AA1CAA" w:rsidP="00AA1CAA">
            <w:pPr>
              <w:textAlignment w:val="baseline"/>
              <w:rPr>
                <w:rFonts w:cs="Arial"/>
                <w:sz w:val="20"/>
              </w:rPr>
            </w:pPr>
            <w:r w:rsidRPr="00AA1CAA">
              <w:rPr>
                <w:rFonts w:cs="Arial"/>
                <w:sz w:val="20"/>
              </w:rPr>
              <w:t>Należy podać numer GTIN według struktury: </w:t>
            </w:r>
          </w:p>
        </w:tc>
      </w:tr>
      <w:tr w:rsidR="00AA1CAA" w:rsidRPr="00AA1CAA" w14:paraId="5F86D2EA" w14:textId="77777777" w:rsidTr="000135C6">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81D4D9" w14:textId="77777777" w:rsidR="00AA1CAA" w:rsidRPr="00AA1CAA" w:rsidRDefault="00AA1CAA" w:rsidP="00AA1CAA">
            <w:pPr>
              <w:rPr>
                <w:rFonts w:cs="Arial"/>
                <w:sz w:val="20"/>
              </w:rPr>
            </w:pPr>
          </w:p>
        </w:tc>
        <w:tc>
          <w:tcPr>
            <w:tcW w:w="7080" w:type="dxa"/>
            <w:tcBorders>
              <w:top w:val="nil"/>
              <w:left w:val="single" w:sz="6" w:space="0" w:color="auto"/>
              <w:bottom w:val="nil"/>
              <w:right w:val="single" w:sz="6" w:space="0" w:color="auto"/>
            </w:tcBorders>
            <w:shd w:val="clear" w:color="auto" w:fill="auto"/>
            <w:vAlign w:val="center"/>
            <w:hideMark/>
          </w:tcPr>
          <w:p w14:paraId="27CF8750" w14:textId="77777777" w:rsidR="00AA1CAA" w:rsidRPr="00AA1CAA" w:rsidRDefault="00AA1CAA" w:rsidP="00AA1CAA">
            <w:pPr>
              <w:textAlignment w:val="baseline"/>
              <w:rPr>
                <w:rFonts w:cs="Arial"/>
                <w:sz w:val="20"/>
              </w:rPr>
            </w:pPr>
            <w:r w:rsidRPr="00AA1CAA">
              <w:rPr>
                <w:rFonts w:cs="Arial"/>
                <w:sz w:val="20"/>
              </w:rPr>
              <w:sym w:font="Symbol" w:char="F0D8"/>
            </w:r>
            <w:r w:rsidRPr="00AA1CAA">
              <w:rPr>
                <w:rFonts w:cs="Arial"/>
                <w:sz w:val="20"/>
              </w:rPr>
              <w:t>  GTIN-12 lub GTIN-13 uzupełniony z przodu zerami dla formy zapisu czternastu znaków numerycznych, </w:t>
            </w:r>
          </w:p>
        </w:tc>
      </w:tr>
      <w:tr w:rsidR="00AA1CAA" w:rsidRPr="00AA1CAA" w14:paraId="06127490" w14:textId="77777777" w:rsidTr="000135C6">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64674" w14:textId="77777777" w:rsidR="00AA1CAA" w:rsidRPr="00AA1CAA" w:rsidRDefault="00AA1CAA" w:rsidP="00AA1CAA">
            <w:pPr>
              <w:rPr>
                <w:rFonts w:cs="Arial"/>
                <w:sz w:val="20"/>
              </w:rPr>
            </w:pPr>
          </w:p>
        </w:tc>
        <w:tc>
          <w:tcPr>
            <w:tcW w:w="7080" w:type="dxa"/>
            <w:tcBorders>
              <w:top w:val="nil"/>
              <w:left w:val="single" w:sz="6" w:space="0" w:color="auto"/>
              <w:bottom w:val="single" w:sz="6" w:space="0" w:color="auto"/>
              <w:right w:val="single" w:sz="6" w:space="0" w:color="auto"/>
            </w:tcBorders>
            <w:shd w:val="clear" w:color="auto" w:fill="auto"/>
            <w:vAlign w:val="center"/>
            <w:hideMark/>
          </w:tcPr>
          <w:p w14:paraId="52D9BC1D" w14:textId="77777777" w:rsidR="00AA1CAA" w:rsidRPr="00AA1CAA" w:rsidRDefault="00AA1CAA" w:rsidP="00AA1CAA">
            <w:pPr>
              <w:textAlignment w:val="baseline"/>
              <w:rPr>
                <w:rFonts w:cs="Arial"/>
                <w:sz w:val="20"/>
              </w:rPr>
            </w:pPr>
            <w:r w:rsidRPr="00AA1CAA">
              <w:rPr>
                <w:rFonts w:cs="Arial"/>
                <w:sz w:val="20"/>
              </w:rPr>
              <w:sym w:font="Symbol" w:char="F0D8"/>
            </w:r>
            <w:r w:rsidRPr="00AA1CAA">
              <w:rPr>
                <w:rFonts w:cs="Arial"/>
                <w:sz w:val="20"/>
              </w:rPr>
              <w:t>  GTIN-14. </w:t>
            </w:r>
          </w:p>
        </w:tc>
      </w:tr>
      <w:tr w:rsidR="00AA1CAA" w:rsidRPr="00AA1CAA" w14:paraId="6057A8E9" w14:textId="77777777" w:rsidTr="000135C6">
        <w:trPr>
          <w:trHeight w:val="111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E6B7E"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JM</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E7692" w14:textId="77777777" w:rsidR="00AA1CAA" w:rsidRPr="00AA1CAA" w:rsidRDefault="00AA1CAA" w:rsidP="00AA1CAA">
            <w:pPr>
              <w:textAlignment w:val="baseline"/>
              <w:rPr>
                <w:rFonts w:cs="Arial"/>
                <w:sz w:val="20"/>
              </w:rPr>
            </w:pPr>
            <w:r w:rsidRPr="00AA1CAA">
              <w:rPr>
                <w:rFonts w:cs="Arial"/>
                <w:sz w:val="20"/>
              </w:rPr>
              <w:t>Należy stosować zapisy jak dla jednostek miary układu SI oraz ich pochodnych i wielokrotności, w wyjątkowych przypadka dopuszcza się wskazanie jednostek dopuszczonych do stosowania (na przykład: litr) oraz angloamerykańskich jednostek miary (cal, stopa, jard). Przykłady: m-metr, kg- masa, l-litr, dm3-decymetr sześcienny, mm-milimetr. </w:t>
            </w:r>
          </w:p>
        </w:tc>
      </w:tr>
      <w:tr w:rsidR="00AA1CAA" w:rsidRPr="00AA1CAA" w14:paraId="64D77547" w14:textId="77777777" w:rsidTr="000135C6">
        <w:trPr>
          <w:trHeight w:val="52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7E5D0"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OPAK</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81702" w14:textId="77777777" w:rsidR="00AA1CAA" w:rsidRPr="00AA1CAA" w:rsidRDefault="00AA1CAA" w:rsidP="00AA1CAA">
            <w:pPr>
              <w:textAlignment w:val="baseline"/>
              <w:rPr>
                <w:rFonts w:cs="Arial"/>
                <w:sz w:val="20"/>
              </w:rPr>
            </w:pPr>
            <w:r w:rsidRPr="00AA1CAA">
              <w:rPr>
                <w:rFonts w:cs="Arial"/>
                <w:sz w:val="20"/>
              </w:rPr>
              <w:t>Należy podać nazwę formy opakowaniowej, na przykład: pudło, karton, skrzynia, beczka, zgrzewka, worek foliowy. </w:t>
            </w:r>
          </w:p>
        </w:tc>
      </w:tr>
      <w:tr w:rsidR="00AA1CAA" w:rsidRPr="00AA1CAA" w14:paraId="253BAA2E" w14:textId="77777777" w:rsidTr="000135C6">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AFE8F"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TRWAŁ</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47EA6" w14:textId="77777777" w:rsidR="00AA1CAA" w:rsidRPr="00AA1CAA" w:rsidRDefault="00AA1CAA" w:rsidP="00AA1CAA">
            <w:pPr>
              <w:textAlignment w:val="baseline"/>
              <w:rPr>
                <w:rFonts w:cs="Arial"/>
                <w:sz w:val="20"/>
              </w:rPr>
            </w:pPr>
            <w:r w:rsidRPr="00AA1CAA">
              <w:rPr>
                <w:rFonts w:cs="Arial"/>
                <w:sz w:val="20"/>
              </w:rPr>
              <w:t>Należy podać okres trwałości wyrobu w miesiącach. </w:t>
            </w:r>
          </w:p>
        </w:tc>
      </w:tr>
      <w:tr w:rsidR="00AA1CAA" w:rsidRPr="00AA1CAA" w14:paraId="212E663A" w14:textId="77777777" w:rsidTr="000135C6">
        <w:trPr>
          <w:trHeight w:val="54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C748F"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WAGA</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08795" w14:textId="77777777" w:rsidR="00AA1CAA" w:rsidRPr="00AA1CAA" w:rsidRDefault="00AA1CAA" w:rsidP="00AA1CAA">
            <w:pPr>
              <w:textAlignment w:val="baseline"/>
              <w:rPr>
                <w:rFonts w:cs="Arial"/>
                <w:sz w:val="20"/>
              </w:rPr>
            </w:pPr>
            <w:r w:rsidRPr="00AA1CAA">
              <w:rPr>
                <w:rFonts w:cs="Arial"/>
                <w:sz w:val="20"/>
              </w:rPr>
              <w:t>Należy podać wagę w kilogramach z dokładnością do 3 miejsc po przecinku, na przykład: dla 10 kg należy wpisać: 10,000. </w:t>
            </w:r>
          </w:p>
        </w:tc>
      </w:tr>
      <w:tr w:rsidR="00AA1CAA" w:rsidRPr="00AA1CAA" w14:paraId="6351BCCE" w14:textId="77777777" w:rsidTr="000135C6">
        <w:trPr>
          <w:trHeight w:val="69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485BB" w14:textId="77777777" w:rsidR="00AA1CAA" w:rsidRPr="00AA1CAA" w:rsidRDefault="00AA1CAA" w:rsidP="00AA1CAA">
            <w:pPr>
              <w:jc w:val="both"/>
              <w:textAlignment w:val="baseline"/>
              <w:rPr>
                <w:rFonts w:cs="Arial"/>
                <w:sz w:val="20"/>
              </w:rPr>
            </w:pPr>
            <w:r w:rsidRPr="00AA1CAA">
              <w:rPr>
                <w:rFonts w:cs="Arial"/>
                <w:sz w:val="20"/>
              </w:rPr>
              <w:t>[</w:t>
            </w:r>
            <w:r w:rsidRPr="00AA1CAA">
              <w:rPr>
                <w:rFonts w:cs="Arial"/>
                <w:b/>
                <w:bCs/>
                <w:sz w:val="20"/>
              </w:rPr>
              <w:t>OBJĘTOŚĆ</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B156D" w14:textId="77777777" w:rsidR="00AA1CAA" w:rsidRPr="00AA1CAA" w:rsidRDefault="00AA1CAA" w:rsidP="00AA1CAA">
            <w:pPr>
              <w:textAlignment w:val="baseline"/>
              <w:rPr>
                <w:rFonts w:cs="Arial"/>
                <w:sz w:val="20"/>
              </w:rPr>
            </w:pPr>
            <w:r w:rsidRPr="00AA1CAA">
              <w:rPr>
                <w:rFonts w:cs="Arial"/>
                <w:sz w:val="20"/>
              </w:rPr>
              <w:t>Należy podać objętość w litrach z dokładnością do 2 miejsc po przecinku, na przykład: dla 0,5 litra należy wpisać: 0,50. Dla wyrobów nie wyrażanych w jednostkach objętości należy wpisać „Nie dotyczy” </w:t>
            </w:r>
          </w:p>
        </w:tc>
      </w:tr>
      <w:tr w:rsidR="00AA1CAA" w:rsidRPr="00AA1CAA" w14:paraId="5DD3B8A9" w14:textId="77777777" w:rsidTr="000135C6">
        <w:trPr>
          <w:trHeight w:val="55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50C3E" w14:textId="77777777" w:rsidR="00AA1CAA" w:rsidRPr="00AA1CAA" w:rsidRDefault="00AA1CAA" w:rsidP="00AA1CAA">
            <w:pPr>
              <w:jc w:val="both"/>
              <w:textAlignment w:val="baseline"/>
              <w:rPr>
                <w:rFonts w:cs="Arial"/>
                <w:sz w:val="20"/>
              </w:rPr>
            </w:pPr>
            <w:r w:rsidRPr="00AA1CAA">
              <w:rPr>
                <w:rFonts w:cs="Arial"/>
                <w:b/>
                <w:bCs/>
                <w:sz w:val="20"/>
              </w:rPr>
              <w:t>[WYMIAR]</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38576" w14:textId="77777777" w:rsidR="00AA1CAA" w:rsidRPr="00AA1CAA" w:rsidRDefault="00AA1CAA" w:rsidP="00AA1CAA">
            <w:pPr>
              <w:textAlignment w:val="baseline"/>
              <w:rPr>
                <w:rFonts w:cs="Arial"/>
                <w:sz w:val="20"/>
              </w:rPr>
            </w:pPr>
            <w:r w:rsidRPr="00AA1CAA">
              <w:rPr>
                <w:rFonts w:cs="Arial"/>
                <w:sz w:val="20"/>
              </w:rPr>
              <w:t>Należy podać wymiary w metrach z dokładnością do 2 miejsc po przecinku, na przykład: dla 1 metra i 18 centymetrów należy wpisać: 1,18. </w:t>
            </w:r>
          </w:p>
        </w:tc>
      </w:tr>
      <w:tr w:rsidR="00AA1CAA" w:rsidRPr="00AA1CAA" w14:paraId="6B1EBAB7" w14:textId="77777777" w:rsidTr="000135C6">
        <w:trPr>
          <w:trHeight w:val="27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01F76" w14:textId="77777777" w:rsidR="00AA1CAA" w:rsidRPr="00AA1CAA" w:rsidRDefault="00AA1CAA" w:rsidP="00AA1CAA">
            <w:pPr>
              <w:jc w:val="both"/>
              <w:textAlignment w:val="baseline"/>
              <w:rPr>
                <w:rFonts w:cs="Arial"/>
                <w:sz w:val="20"/>
              </w:rPr>
            </w:pPr>
            <w:r w:rsidRPr="00AA1CAA">
              <w:rPr>
                <w:rFonts w:cs="Arial"/>
                <w:b/>
                <w:bCs/>
                <w:sz w:val="20"/>
              </w:rPr>
              <w:t>[TAK/NIE]</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3B334" w14:textId="77777777" w:rsidR="00AA1CAA" w:rsidRPr="00AA1CAA" w:rsidRDefault="00AA1CAA" w:rsidP="00AA1CAA">
            <w:pPr>
              <w:textAlignment w:val="baseline"/>
              <w:rPr>
                <w:rFonts w:cs="Arial"/>
                <w:sz w:val="20"/>
              </w:rPr>
            </w:pPr>
            <w:r w:rsidRPr="00AA1CAA">
              <w:rPr>
                <w:rFonts w:cs="Arial"/>
                <w:sz w:val="20"/>
              </w:rPr>
              <w:t>Pole wyboru, należy wpisać słowo TAK lub NIE. </w:t>
            </w:r>
          </w:p>
        </w:tc>
      </w:tr>
      <w:tr w:rsidR="00AA1CAA" w:rsidRPr="00AA1CAA" w14:paraId="46B6168C" w14:textId="77777777" w:rsidTr="000135C6">
        <w:trPr>
          <w:trHeight w:val="40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DDCBE" w14:textId="77777777" w:rsidR="00AA1CAA" w:rsidRPr="00AA1CAA" w:rsidRDefault="00AA1CAA" w:rsidP="00AA1CAA">
            <w:pPr>
              <w:jc w:val="both"/>
              <w:textAlignment w:val="baseline"/>
              <w:rPr>
                <w:rFonts w:cs="Arial"/>
                <w:sz w:val="20"/>
              </w:rPr>
            </w:pPr>
            <w:r w:rsidRPr="00AA1CAA">
              <w:rPr>
                <w:rFonts w:cs="Arial"/>
                <w:b/>
                <w:bCs/>
                <w:sz w:val="20"/>
              </w:rPr>
              <w:t>[PRODUCENT]</w:t>
            </w:r>
            <w:r w:rsidRPr="00AA1CAA">
              <w:rPr>
                <w:rFonts w:cs="Arial"/>
                <w:sz w:val="20"/>
              </w:rPr>
              <w:t>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A2BFC" w14:textId="77777777" w:rsidR="00AA1CAA" w:rsidRPr="00AA1CAA" w:rsidRDefault="00AA1CAA" w:rsidP="00AA1CAA">
            <w:pPr>
              <w:textAlignment w:val="baseline"/>
              <w:rPr>
                <w:rFonts w:cs="Arial"/>
                <w:sz w:val="20"/>
              </w:rPr>
            </w:pPr>
            <w:r w:rsidRPr="00AA1CAA">
              <w:rPr>
                <w:rFonts w:cs="Arial"/>
                <w:sz w:val="20"/>
              </w:rPr>
              <w:t>Należy podać numer GLN Producenta wyrobu </w:t>
            </w:r>
          </w:p>
        </w:tc>
      </w:tr>
    </w:tbl>
    <w:p w14:paraId="528BD4F2" w14:textId="77777777" w:rsidR="00AA1CAA" w:rsidRPr="00AA1CAA" w:rsidRDefault="00AA1CAA" w:rsidP="00AA1CAA">
      <w:pPr>
        <w:ind w:left="1275"/>
        <w:textAlignment w:val="baseline"/>
        <w:rPr>
          <w:rFonts w:cs="Arial"/>
          <w:sz w:val="18"/>
          <w:szCs w:val="18"/>
        </w:rPr>
      </w:pPr>
      <w:r w:rsidRPr="00AA1CAA">
        <w:rPr>
          <w:rFonts w:cs="Arial"/>
          <w:sz w:val="23"/>
          <w:szCs w:val="23"/>
        </w:rPr>
        <w:t> </w:t>
      </w:r>
    </w:p>
    <w:p w14:paraId="59752AD1" w14:textId="77777777" w:rsidR="00AA1CAA" w:rsidRPr="00AA1CAA" w:rsidRDefault="00AA1CAA" w:rsidP="00AA1CAA">
      <w:pPr>
        <w:textAlignment w:val="baseline"/>
        <w:rPr>
          <w:rFonts w:cs="Arial"/>
          <w:sz w:val="18"/>
          <w:szCs w:val="18"/>
        </w:rPr>
      </w:pPr>
      <w:r w:rsidRPr="00AA1CAA">
        <w:rPr>
          <w:rFonts w:cs="Arial"/>
          <w:szCs w:val="24"/>
        </w:rPr>
        <w:t> </w:t>
      </w:r>
    </w:p>
    <w:p w14:paraId="7EF88B22" w14:textId="77777777" w:rsidR="00AA1CAA" w:rsidRPr="00AA1CAA" w:rsidRDefault="00AA1CAA" w:rsidP="00AA1CAA">
      <w:pPr>
        <w:textAlignment w:val="baseline"/>
        <w:rPr>
          <w:rFonts w:cs="Arial"/>
          <w:sz w:val="18"/>
          <w:szCs w:val="18"/>
        </w:rPr>
      </w:pPr>
      <w:r w:rsidRPr="00AA1CAA">
        <w:rPr>
          <w:rFonts w:cs="Arial"/>
          <w:sz w:val="23"/>
          <w:szCs w:val="23"/>
        </w:rPr>
        <w:t> </w:t>
      </w:r>
    </w:p>
    <w:p w14:paraId="1FFE972E" w14:textId="77777777" w:rsidR="00AA1CAA" w:rsidRPr="00AA1CAA" w:rsidRDefault="00AA1CAA" w:rsidP="00AA1CAA">
      <w:pPr>
        <w:ind w:firstLine="8295"/>
        <w:textAlignment w:val="baseline"/>
        <w:rPr>
          <w:rFonts w:cs="Arial"/>
          <w:sz w:val="18"/>
          <w:szCs w:val="18"/>
        </w:rPr>
      </w:pPr>
      <w:r w:rsidRPr="00AA1CAA">
        <w:rPr>
          <w:rFonts w:cs="Arial"/>
          <w:sz w:val="23"/>
          <w:szCs w:val="23"/>
        </w:rPr>
        <w:t> </w:t>
      </w:r>
    </w:p>
    <w:p w14:paraId="04FA950F" w14:textId="77777777" w:rsidR="00AA1CAA" w:rsidRPr="00AA1CAA" w:rsidRDefault="00AA1CAA" w:rsidP="00AA1CAA">
      <w:pPr>
        <w:textAlignment w:val="baseline"/>
        <w:rPr>
          <w:rFonts w:cs="Arial"/>
          <w:sz w:val="18"/>
          <w:szCs w:val="18"/>
        </w:rPr>
      </w:pPr>
      <w:r w:rsidRPr="00AA1CAA">
        <w:rPr>
          <w:rFonts w:cs="Arial"/>
          <w:sz w:val="23"/>
          <w:szCs w:val="23"/>
        </w:rPr>
        <w:t> </w:t>
      </w:r>
    </w:p>
    <w:p w14:paraId="1C350FA8" w14:textId="77777777" w:rsidR="00AA1CAA" w:rsidRPr="00AA1CAA" w:rsidRDefault="00AA1CAA" w:rsidP="00AA1CAA">
      <w:pPr>
        <w:textAlignment w:val="baseline"/>
        <w:rPr>
          <w:rFonts w:cs="Arial"/>
          <w:sz w:val="18"/>
          <w:szCs w:val="18"/>
        </w:rPr>
      </w:pPr>
      <w:r w:rsidRPr="00AA1CAA">
        <w:rPr>
          <w:rFonts w:cs="Arial"/>
          <w:sz w:val="23"/>
          <w:szCs w:val="23"/>
        </w:rPr>
        <w:t> </w:t>
      </w:r>
    </w:p>
    <w:p w14:paraId="3AA66424" w14:textId="77777777" w:rsidR="00AA1CAA" w:rsidRPr="00AA1CAA" w:rsidRDefault="00AA1CAA" w:rsidP="00AA1CAA">
      <w:pPr>
        <w:textAlignment w:val="baseline"/>
        <w:rPr>
          <w:rFonts w:cs="Arial"/>
          <w:sz w:val="18"/>
          <w:szCs w:val="18"/>
        </w:rPr>
      </w:pPr>
      <w:r w:rsidRPr="00AA1CAA">
        <w:rPr>
          <w:rFonts w:cs="Arial"/>
          <w:sz w:val="23"/>
          <w:szCs w:val="23"/>
        </w:rPr>
        <w:t> </w:t>
      </w:r>
    </w:p>
    <w:p w14:paraId="1C5C9731" w14:textId="77777777" w:rsidR="00AA1CAA" w:rsidRPr="00AA1CAA" w:rsidRDefault="00AA1CAA" w:rsidP="00AA1CAA">
      <w:pPr>
        <w:textAlignment w:val="baseline"/>
        <w:rPr>
          <w:rFonts w:cs="Arial"/>
          <w:sz w:val="18"/>
          <w:szCs w:val="18"/>
        </w:rPr>
      </w:pPr>
      <w:r w:rsidRPr="00AA1CAA">
        <w:rPr>
          <w:rFonts w:cs="Arial"/>
          <w:sz w:val="23"/>
          <w:szCs w:val="23"/>
        </w:rPr>
        <w:t> </w:t>
      </w:r>
    </w:p>
    <w:p w14:paraId="2720EBAC" w14:textId="77777777" w:rsidR="00AA1CAA" w:rsidRPr="00AA1CAA" w:rsidRDefault="00AA1CAA" w:rsidP="00AA1CAA">
      <w:pPr>
        <w:textAlignment w:val="baseline"/>
        <w:rPr>
          <w:rFonts w:cs="Arial"/>
          <w:sz w:val="23"/>
          <w:szCs w:val="23"/>
        </w:rPr>
      </w:pPr>
      <w:r w:rsidRPr="00AA1CAA">
        <w:rPr>
          <w:rFonts w:cs="Arial"/>
          <w:sz w:val="23"/>
          <w:szCs w:val="23"/>
        </w:rPr>
        <w:t> </w:t>
      </w:r>
    </w:p>
    <w:p w14:paraId="34FDFA28" w14:textId="77777777" w:rsidR="00AA1CAA" w:rsidRPr="00AA1CAA" w:rsidRDefault="00AA1CAA" w:rsidP="00AA1CAA">
      <w:pPr>
        <w:textAlignment w:val="baseline"/>
        <w:rPr>
          <w:rFonts w:cs="Arial"/>
          <w:sz w:val="18"/>
          <w:szCs w:val="18"/>
        </w:rPr>
      </w:pPr>
    </w:p>
    <w:p w14:paraId="0E728DC0" w14:textId="77777777" w:rsidR="00AA1CAA" w:rsidRPr="00AA1CAA" w:rsidRDefault="00AA1CAA" w:rsidP="00AA1CAA">
      <w:pPr>
        <w:textAlignment w:val="baseline"/>
        <w:rPr>
          <w:rFonts w:cs="Arial"/>
          <w:sz w:val="18"/>
          <w:szCs w:val="18"/>
        </w:rPr>
      </w:pPr>
    </w:p>
    <w:p w14:paraId="5BB4C196" w14:textId="77777777" w:rsidR="00AA1CAA" w:rsidRPr="00AA1CAA" w:rsidRDefault="00AA1CAA" w:rsidP="00AA1CAA">
      <w:pPr>
        <w:textAlignment w:val="baseline"/>
        <w:rPr>
          <w:rFonts w:cs="Arial"/>
          <w:sz w:val="18"/>
          <w:szCs w:val="18"/>
        </w:rPr>
      </w:pPr>
    </w:p>
    <w:p w14:paraId="4073723B" w14:textId="77777777" w:rsidR="00AA1CAA" w:rsidRPr="00AA1CAA" w:rsidRDefault="00AA1CAA" w:rsidP="00AA1CAA">
      <w:pPr>
        <w:textAlignment w:val="baseline"/>
        <w:rPr>
          <w:rFonts w:cs="Arial"/>
          <w:sz w:val="18"/>
          <w:szCs w:val="18"/>
        </w:rPr>
      </w:pPr>
    </w:p>
    <w:p w14:paraId="27F21A00" w14:textId="77777777" w:rsidR="00AA1CAA" w:rsidRPr="00AA1CAA" w:rsidRDefault="00AA1CAA" w:rsidP="00AA1CAA">
      <w:pPr>
        <w:textAlignment w:val="baseline"/>
        <w:rPr>
          <w:rFonts w:cs="Arial"/>
          <w:sz w:val="18"/>
          <w:szCs w:val="18"/>
        </w:rPr>
      </w:pPr>
    </w:p>
    <w:p w14:paraId="0DDC404E" w14:textId="77777777" w:rsidR="00AA1CAA" w:rsidRPr="00AA1CAA" w:rsidRDefault="00AA1CAA" w:rsidP="00AA1CAA">
      <w:pPr>
        <w:textAlignment w:val="baseline"/>
        <w:rPr>
          <w:rFonts w:cs="Arial"/>
          <w:sz w:val="18"/>
          <w:szCs w:val="18"/>
        </w:rPr>
      </w:pPr>
    </w:p>
    <w:p w14:paraId="559B9CB1" w14:textId="77777777" w:rsidR="00AA1CAA" w:rsidRPr="00AA1CAA" w:rsidRDefault="00AA1CAA" w:rsidP="00AA1CAA">
      <w:pPr>
        <w:textAlignment w:val="baseline"/>
        <w:rPr>
          <w:rFonts w:cs="Arial"/>
          <w:sz w:val="18"/>
          <w:szCs w:val="18"/>
        </w:rPr>
      </w:pPr>
    </w:p>
    <w:p w14:paraId="4DD72085" w14:textId="77777777" w:rsidR="00AA1CAA" w:rsidRPr="00AA1CAA" w:rsidRDefault="00AA1CAA" w:rsidP="00AA1CAA">
      <w:pPr>
        <w:textAlignment w:val="baseline"/>
        <w:rPr>
          <w:rFonts w:cs="Arial"/>
          <w:sz w:val="18"/>
          <w:szCs w:val="18"/>
        </w:rPr>
      </w:pPr>
    </w:p>
    <w:p w14:paraId="51076F93" w14:textId="77777777" w:rsidR="00AA1CAA" w:rsidRPr="00AA1CAA" w:rsidRDefault="00AA1CAA" w:rsidP="00AA1CAA">
      <w:pPr>
        <w:textAlignment w:val="baseline"/>
        <w:rPr>
          <w:rFonts w:cs="Arial"/>
          <w:sz w:val="18"/>
          <w:szCs w:val="18"/>
        </w:rPr>
      </w:pPr>
    </w:p>
    <w:p w14:paraId="25502B67" w14:textId="77777777" w:rsidR="00AA1CAA" w:rsidRPr="00AA1CAA" w:rsidRDefault="00AA1CAA" w:rsidP="00AA1CAA">
      <w:pPr>
        <w:textAlignment w:val="baseline"/>
        <w:rPr>
          <w:rFonts w:cs="Arial"/>
          <w:sz w:val="18"/>
          <w:szCs w:val="18"/>
        </w:rPr>
      </w:pPr>
    </w:p>
    <w:p w14:paraId="0F9DCF76" w14:textId="77777777" w:rsidR="00AA1CAA" w:rsidRPr="00AA1CAA" w:rsidRDefault="00AA1CAA" w:rsidP="00AA1CAA">
      <w:pPr>
        <w:textAlignment w:val="baseline"/>
        <w:rPr>
          <w:rFonts w:cs="Arial"/>
          <w:sz w:val="18"/>
          <w:szCs w:val="18"/>
        </w:rPr>
      </w:pPr>
    </w:p>
    <w:p w14:paraId="342C8875" w14:textId="77777777" w:rsidR="00AA1CAA" w:rsidRPr="00AA1CAA" w:rsidRDefault="00AA1CAA" w:rsidP="00AA1CAA">
      <w:pPr>
        <w:textAlignment w:val="baseline"/>
        <w:rPr>
          <w:rFonts w:cs="Arial"/>
          <w:sz w:val="18"/>
          <w:szCs w:val="18"/>
        </w:rPr>
      </w:pPr>
    </w:p>
    <w:p w14:paraId="2B7BB8E3" w14:textId="77777777" w:rsidR="00AA1CAA" w:rsidRPr="00AA1CAA" w:rsidRDefault="00AA1CAA" w:rsidP="00AA1CAA">
      <w:pPr>
        <w:textAlignment w:val="baseline"/>
        <w:rPr>
          <w:rFonts w:cs="Arial"/>
          <w:sz w:val="18"/>
          <w:szCs w:val="18"/>
        </w:rPr>
      </w:pPr>
    </w:p>
    <w:p w14:paraId="4470A1C6" w14:textId="77777777" w:rsidR="00AA1CAA" w:rsidRPr="00AA1CAA" w:rsidRDefault="00AA1CAA" w:rsidP="00AA1CAA">
      <w:pPr>
        <w:textAlignment w:val="baseline"/>
        <w:rPr>
          <w:rFonts w:cs="Arial"/>
          <w:sz w:val="18"/>
          <w:szCs w:val="18"/>
        </w:rPr>
      </w:pPr>
    </w:p>
    <w:p w14:paraId="2FFB0372" w14:textId="77777777" w:rsidR="00AA1CAA" w:rsidRPr="00AA1CAA" w:rsidRDefault="00AA1CAA" w:rsidP="00AA1CAA">
      <w:pPr>
        <w:textAlignment w:val="baseline"/>
        <w:rPr>
          <w:rFonts w:cs="Arial"/>
          <w:sz w:val="18"/>
          <w:szCs w:val="18"/>
        </w:rPr>
      </w:pPr>
    </w:p>
    <w:p w14:paraId="4BBFF013" w14:textId="77777777" w:rsidR="00AA1CAA" w:rsidRPr="00AA1CAA" w:rsidRDefault="00AA1CAA" w:rsidP="00AA1CAA">
      <w:pPr>
        <w:textAlignment w:val="baseline"/>
        <w:rPr>
          <w:rFonts w:cs="Arial"/>
          <w:sz w:val="18"/>
          <w:szCs w:val="18"/>
        </w:rPr>
      </w:pPr>
    </w:p>
    <w:p w14:paraId="1D69E391" w14:textId="77777777" w:rsidR="00AA1CAA" w:rsidRPr="00AA1CAA" w:rsidRDefault="00AA1CAA" w:rsidP="00AA1CAA">
      <w:pPr>
        <w:textAlignment w:val="baseline"/>
        <w:rPr>
          <w:rFonts w:cs="Arial"/>
          <w:sz w:val="18"/>
          <w:szCs w:val="18"/>
        </w:rPr>
      </w:pPr>
    </w:p>
    <w:p w14:paraId="024C0347" w14:textId="77777777" w:rsidR="00AA1CAA" w:rsidRPr="00695418" w:rsidRDefault="00AA1CAA" w:rsidP="00AA1CAA">
      <w:pPr>
        <w:textAlignment w:val="baseline"/>
        <w:rPr>
          <w:rFonts w:cs="Arial"/>
          <w:sz w:val="18"/>
          <w:szCs w:val="18"/>
        </w:rPr>
      </w:pPr>
    </w:p>
    <w:p w14:paraId="063ACEBD" w14:textId="77777777" w:rsidR="00AA1CAA" w:rsidRPr="00695418" w:rsidRDefault="00AA1CAA" w:rsidP="00AA1CAA">
      <w:pPr>
        <w:textAlignment w:val="baseline"/>
        <w:rPr>
          <w:rFonts w:cs="Arial"/>
          <w:sz w:val="18"/>
          <w:szCs w:val="18"/>
        </w:rPr>
      </w:pPr>
    </w:p>
    <w:p w14:paraId="0FBD40C9" w14:textId="77777777" w:rsidR="00AA1CAA" w:rsidRPr="00695418" w:rsidRDefault="00AA1CAA" w:rsidP="00AA1CAA">
      <w:pPr>
        <w:textAlignment w:val="baseline"/>
        <w:rPr>
          <w:rFonts w:cs="Arial"/>
          <w:sz w:val="18"/>
          <w:szCs w:val="18"/>
        </w:rPr>
      </w:pPr>
    </w:p>
    <w:p w14:paraId="2C603964" w14:textId="77777777" w:rsidR="00AA1CAA" w:rsidRPr="00AA1CAA" w:rsidRDefault="00AA1CAA" w:rsidP="00AA1CAA">
      <w:pPr>
        <w:textAlignment w:val="baseline"/>
        <w:rPr>
          <w:rFonts w:cs="Arial"/>
          <w:sz w:val="18"/>
          <w:szCs w:val="18"/>
        </w:rPr>
      </w:pPr>
    </w:p>
    <w:p w14:paraId="392666DA" w14:textId="77777777" w:rsidR="00AA1CAA" w:rsidRPr="00AA1CAA" w:rsidRDefault="00AA1CAA" w:rsidP="00AA1CAA">
      <w:pPr>
        <w:textAlignment w:val="baseline"/>
        <w:rPr>
          <w:rFonts w:cs="Arial"/>
          <w:sz w:val="18"/>
          <w:szCs w:val="18"/>
        </w:rPr>
      </w:pPr>
    </w:p>
    <w:p w14:paraId="11448B8C" w14:textId="77777777" w:rsidR="00AA1CAA" w:rsidRPr="00AA1CAA" w:rsidRDefault="00AA1CAA" w:rsidP="00AA1CAA">
      <w:pPr>
        <w:textAlignment w:val="baseline"/>
        <w:rPr>
          <w:rFonts w:cs="Arial"/>
          <w:sz w:val="18"/>
          <w:szCs w:val="18"/>
        </w:rPr>
      </w:pPr>
    </w:p>
    <w:p w14:paraId="0DAA35E1" w14:textId="77777777" w:rsidR="00AA1CAA" w:rsidRPr="00AA1CAA" w:rsidRDefault="00AA1CAA" w:rsidP="00AA1CAA">
      <w:pPr>
        <w:textAlignment w:val="baseline"/>
        <w:rPr>
          <w:rFonts w:cs="Arial"/>
          <w:sz w:val="18"/>
          <w:szCs w:val="18"/>
        </w:rPr>
      </w:pPr>
    </w:p>
    <w:p w14:paraId="55E1BF2B" w14:textId="77777777" w:rsidR="00AA1CAA" w:rsidRPr="00AA1CAA" w:rsidRDefault="00AA1CAA" w:rsidP="00AA1CAA">
      <w:pPr>
        <w:textAlignment w:val="baseline"/>
        <w:rPr>
          <w:rFonts w:cs="Arial"/>
          <w:sz w:val="18"/>
          <w:szCs w:val="18"/>
        </w:rPr>
      </w:pPr>
    </w:p>
    <w:p w14:paraId="506FCAEF" w14:textId="77777777" w:rsidR="00AA1CAA" w:rsidRPr="00AA1CAA" w:rsidRDefault="00AA1CAA" w:rsidP="00AA1CAA">
      <w:pPr>
        <w:jc w:val="right"/>
        <w:textAlignment w:val="baseline"/>
        <w:rPr>
          <w:rFonts w:cs="Arial"/>
          <w:sz w:val="22"/>
          <w:szCs w:val="22"/>
        </w:rPr>
      </w:pPr>
    </w:p>
    <w:p w14:paraId="249AE64E" w14:textId="77777777" w:rsidR="00F63855" w:rsidRDefault="00F63855" w:rsidP="00AA1CAA">
      <w:pPr>
        <w:jc w:val="right"/>
        <w:textAlignment w:val="baseline"/>
        <w:rPr>
          <w:rFonts w:cs="Arial"/>
          <w:b/>
          <w:bCs/>
          <w:sz w:val="22"/>
          <w:szCs w:val="22"/>
        </w:rPr>
      </w:pPr>
    </w:p>
    <w:p w14:paraId="4645FD4D" w14:textId="77777777" w:rsidR="00F63855" w:rsidRDefault="00F63855" w:rsidP="00AA1CAA">
      <w:pPr>
        <w:jc w:val="right"/>
        <w:textAlignment w:val="baseline"/>
        <w:rPr>
          <w:rFonts w:cs="Arial"/>
          <w:b/>
          <w:bCs/>
          <w:sz w:val="22"/>
          <w:szCs w:val="22"/>
        </w:rPr>
      </w:pPr>
    </w:p>
    <w:p w14:paraId="684AEBBB" w14:textId="4F875735" w:rsidR="008D33B3" w:rsidRDefault="00AA1CAA" w:rsidP="008D33B3">
      <w:pPr>
        <w:jc w:val="right"/>
        <w:textAlignment w:val="baseline"/>
        <w:rPr>
          <w:rFonts w:cs="Arial"/>
          <w:b/>
          <w:bCs/>
          <w:sz w:val="22"/>
          <w:szCs w:val="22"/>
        </w:rPr>
      </w:pPr>
      <w:r w:rsidRPr="00F63855">
        <w:rPr>
          <w:rFonts w:cs="Arial"/>
          <w:b/>
          <w:bCs/>
          <w:sz w:val="22"/>
          <w:szCs w:val="22"/>
        </w:rPr>
        <w:t xml:space="preserve">Załącznik nr </w:t>
      </w:r>
      <w:r w:rsidR="00F63855">
        <w:rPr>
          <w:rFonts w:cs="Arial"/>
          <w:b/>
          <w:bCs/>
          <w:sz w:val="22"/>
          <w:szCs w:val="22"/>
        </w:rPr>
        <w:t>5</w:t>
      </w:r>
      <w:r w:rsidRPr="00F63855">
        <w:rPr>
          <w:rFonts w:cs="Arial"/>
          <w:b/>
          <w:bCs/>
          <w:sz w:val="22"/>
          <w:szCs w:val="22"/>
        </w:rPr>
        <w:t> do umowy </w:t>
      </w:r>
    </w:p>
    <w:p w14:paraId="159973A0" w14:textId="77777777" w:rsidR="008D33B3" w:rsidRDefault="008D33B3" w:rsidP="00AA1CAA">
      <w:pPr>
        <w:jc w:val="right"/>
        <w:textAlignment w:val="baseline"/>
        <w:rPr>
          <w:rFonts w:cs="Arial"/>
          <w:b/>
          <w:bCs/>
          <w:sz w:val="22"/>
          <w:szCs w:val="22"/>
        </w:rPr>
      </w:pPr>
    </w:p>
    <w:p w14:paraId="50DC1F2D" w14:textId="77777777" w:rsidR="008D33B3" w:rsidRPr="00AA1CAA" w:rsidRDefault="008D33B3" w:rsidP="008D33B3">
      <w:pPr>
        <w:jc w:val="center"/>
        <w:textAlignment w:val="baseline"/>
        <w:rPr>
          <w:rFonts w:cs="Arial"/>
          <w:bCs/>
          <w:sz w:val="22"/>
          <w:szCs w:val="22"/>
        </w:rPr>
      </w:pPr>
    </w:p>
    <w:p w14:paraId="27A4F257" w14:textId="77777777" w:rsidR="008D33B3" w:rsidRPr="00AA1CAA" w:rsidRDefault="008D33B3" w:rsidP="008D33B3">
      <w:pPr>
        <w:spacing w:line="276" w:lineRule="auto"/>
        <w:rPr>
          <w:rFonts w:eastAsia="Calibri" w:cs="Arial"/>
          <w:b/>
          <w:sz w:val="20"/>
          <w:lang w:eastAsia="en-US"/>
        </w:rPr>
      </w:pPr>
      <w:r w:rsidRPr="00AA1CAA">
        <w:rPr>
          <w:rFonts w:eastAsia="Calibri" w:cs="Arial"/>
          <w:b/>
          <w:sz w:val="20"/>
          <w:lang w:eastAsia="en-US"/>
        </w:rPr>
        <w:t>CENTRUM ZASOBÓW CYBERPRZESTRZENI</w:t>
      </w:r>
    </w:p>
    <w:p w14:paraId="7DF1CA25" w14:textId="77777777" w:rsidR="008D33B3" w:rsidRPr="00AA1CAA" w:rsidRDefault="008D33B3" w:rsidP="008D33B3">
      <w:pPr>
        <w:spacing w:line="276" w:lineRule="auto"/>
        <w:rPr>
          <w:rFonts w:eastAsia="Calibri" w:cs="Arial"/>
          <w:sz w:val="20"/>
          <w:lang w:eastAsia="en-US"/>
        </w:rPr>
      </w:pPr>
      <w:r w:rsidRPr="00AA1CAA">
        <w:rPr>
          <w:rFonts w:eastAsia="Calibri" w:cs="Arial"/>
          <w:b/>
          <w:sz w:val="20"/>
          <w:lang w:eastAsia="en-US"/>
        </w:rPr>
        <w:t xml:space="preserve">                      SIŁ ZBROJNYCH</w:t>
      </w:r>
      <w:r w:rsidRPr="00AA1CAA">
        <w:rPr>
          <w:rFonts w:eastAsia="Calibri" w:cs="Arial"/>
          <w:b/>
          <w:sz w:val="20"/>
          <w:lang w:eastAsia="en-US"/>
        </w:rPr>
        <w:tab/>
      </w:r>
      <w:r w:rsidRPr="00AA1CAA">
        <w:rPr>
          <w:rFonts w:eastAsia="Calibri" w:cs="Arial"/>
          <w:b/>
          <w:sz w:val="20"/>
          <w:lang w:eastAsia="en-US"/>
        </w:rPr>
        <w:tab/>
      </w:r>
      <w:r w:rsidRPr="00AA1CAA">
        <w:rPr>
          <w:rFonts w:eastAsia="Calibri" w:cs="Arial"/>
          <w:b/>
          <w:sz w:val="20"/>
          <w:lang w:eastAsia="en-US"/>
        </w:rPr>
        <w:tab/>
      </w:r>
      <w:r w:rsidRPr="00AA1CAA">
        <w:rPr>
          <w:rFonts w:eastAsia="Calibri" w:cs="Arial"/>
          <w:b/>
          <w:sz w:val="20"/>
          <w:lang w:eastAsia="en-US"/>
        </w:rPr>
        <w:tab/>
      </w:r>
      <w:r w:rsidRPr="00AA1CAA">
        <w:rPr>
          <w:rFonts w:eastAsia="Calibri" w:cs="Arial"/>
          <w:b/>
          <w:sz w:val="20"/>
          <w:lang w:eastAsia="en-US"/>
        </w:rPr>
        <w:tab/>
        <w:t xml:space="preserve">        Warszawa, dnia  </w:t>
      </w:r>
    </w:p>
    <w:p w14:paraId="3FE4E5C7" w14:textId="77777777" w:rsidR="008D33B3" w:rsidRPr="00AA1CAA" w:rsidRDefault="008D33B3" w:rsidP="008D33B3">
      <w:pPr>
        <w:spacing w:line="276" w:lineRule="auto"/>
        <w:rPr>
          <w:rFonts w:eastAsia="Calibri" w:cs="Arial"/>
          <w:b/>
          <w:sz w:val="20"/>
          <w:lang w:eastAsia="en-US"/>
        </w:rPr>
      </w:pPr>
      <w:r w:rsidRPr="00AA1CAA">
        <w:rPr>
          <w:rFonts w:eastAsia="Calibri" w:cs="Arial"/>
          <w:b/>
          <w:sz w:val="18"/>
          <w:szCs w:val="18"/>
          <w:lang w:eastAsia="en-US"/>
        </w:rPr>
        <w:t xml:space="preserve">                 </w:t>
      </w:r>
      <w:r w:rsidRPr="00AA1CAA">
        <w:rPr>
          <w:rFonts w:eastAsia="Calibri" w:cs="Arial"/>
          <w:b/>
          <w:sz w:val="20"/>
          <w:lang w:eastAsia="en-US"/>
        </w:rPr>
        <w:t>ul. Żwirki Wigury 9/13 00-909</w:t>
      </w:r>
    </w:p>
    <w:p w14:paraId="4B4FD258" w14:textId="77777777" w:rsidR="008D33B3" w:rsidRPr="00AA1CAA" w:rsidRDefault="008D33B3" w:rsidP="008D33B3">
      <w:pPr>
        <w:spacing w:line="276" w:lineRule="auto"/>
        <w:rPr>
          <w:rFonts w:eastAsia="Calibri" w:cs="Arial"/>
          <w:b/>
          <w:sz w:val="28"/>
          <w:szCs w:val="28"/>
          <w:lang w:eastAsia="en-US"/>
        </w:rPr>
      </w:pPr>
    </w:p>
    <w:p w14:paraId="504545A5" w14:textId="77777777" w:rsidR="008D33B3" w:rsidRPr="00AA1CAA" w:rsidRDefault="008D33B3" w:rsidP="008D33B3">
      <w:pPr>
        <w:spacing w:line="276" w:lineRule="auto"/>
        <w:rPr>
          <w:rFonts w:eastAsia="Calibri" w:cs="Arial"/>
          <w:b/>
          <w:sz w:val="28"/>
          <w:szCs w:val="28"/>
          <w:lang w:eastAsia="en-US"/>
        </w:rPr>
      </w:pPr>
    </w:p>
    <w:p w14:paraId="0C8DB651" w14:textId="77777777" w:rsidR="008D33B3" w:rsidRPr="00AA1CAA" w:rsidRDefault="008D33B3" w:rsidP="008D33B3">
      <w:pPr>
        <w:spacing w:after="200" w:line="276" w:lineRule="auto"/>
        <w:jc w:val="center"/>
        <w:rPr>
          <w:rFonts w:eastAsia="Calibri" w:cs="Arial"/>
          <w:b/>
          <w:szCs w:val="24"/>
          <w:lang w:eastAsia="en-US"/>
        </w:rPr>
      </w:pPr>
      <w:r w:rsidRPr="00AA1CAA">
        <w:rPr>
          <w:rFonts w:eastAsia="Calibri" w:cs="Arial"/>
          <w:b/>
          <w:szCs w:val="24"/>
          <w:lang w:eastAsia="en-US"/>
        </w:rPr>
        <w:t xml:space="preserve">KARTA SPRZĘTU NR </w:t>
      </w:r>
      <w:r w:rsidRPr="00AA1CAA">
        <w:rPr>
          <w:rFonts w:eastAsia="Calibri" w:cs="Arial"/>
          <w:szCs w:val="24"/>
          <w:lang w:eastAsia="en-US"/>
        </w:rPr>
        <w:t>................</w:t>
      </w:r>
      <w:r w:rsidRPr="00AA1CAA">
        <w:rPr>
          <w:rFonts w:eastAsia="Calibri" w:cs="Arial"/>
          <w:b/>
          <w:szCs w:val="24"/>
          <w:lang w:eastAsia="en-US"/>
        </w:rPr>
        <w:t>/CZC SZ</w:t>
      </w:r>
    </w:p>
    <w:p w14:paraId="33980011" w14:textId="77777777" w:rsidR="008D33B3" w:rsidRPr="00AA1CAA" w:rsidRDefault="008D33B3" w:rsidP="008D33B3">
      <w:pPr>
        <w:tabs>
          <w:tab w:val="left" w:pos="708"/>
          <w:tab w:val="left" w:pos="1416"/>
          <w:tab w:val="left" w:pos="2124"/>
          <w:tab w:val="left" w:pos="2832"/>
          <w:tab w:val="left" w:pos="3345"/>
        </w:tabs>
        <w:rPr>
          <w:rFonts w:eastAsia="Calibri" w:cs="Arial"/>
          <w:b/>
          <w:szCs w:val="24"/>
          <w:lang w:eastAsia="en-US"/>
        </w:rPr>
      </w:pPr>
      <w:r w:rsidRPr="00AA1CAA">
        <w:rPr>
          <w:rFonts w:eastAsia="Calibri" w:cs="Arial"/>
          <w:sz w:val="22"/>
          <w:szCs w:val="22"/>
          <w:lang w:eastAsia="en-US"/>
        </w:rPr>
        <w:t xml:space="preserve">              </w:t>
      </w:r>
      <w:r w:rsidRPr="00AA1CAA">
        <w:rPr>
          <w:rFonts w:eastAsia="Calibri" w:cs="Arial"/>
          <w:sz w:val="20"/>
          <w:lang w:eastAsia="en-US"/>
        </w:rPr>
        <w:tab/>
      </w:r>
      <w:r w:rsidRPr="00AA1CAA">
        <w:rPr>
          <w:rFonts w:eastAsia="Calibri" w:cs="Arial"/>
          <w:sz w:val="22"/>
          <w:szCs w:val="22"/>
          <w:lang w:eastAsia="en-US"/>
        </w:rPr>
        <w:t>Nazwa sprzętu: ……………………………………………………........</w:t>
      </w:r>
      <w:r w:rsidRPr="00AA1CAA">
        <w:rPr>
          <w:rFonts w:eastAsia="Calibri" w:cs="Arial"/>
          <w:b/>
          <w:sz w:val="22"/>
          <w:szCs w:val="22"/>
          <w:lang w:eastAsia="en-US"/>
        </w:rPr>
        <w:t xml:space="preserve">  </w:t>
      </w:r>
    </w:p>
    <w:p w14:paraId="69476051" w14:textId="77777777" w:rsidR="008D33B3" w:rsidRPr="00AA1CAA" w:rsidRDefault="008D33B3" w:rsidP="008D33B3">
      <w:pPr>
        <w:spacing w:line="276" w:lineRule="auto"/>
        <w:rPr>
          <w:rFonts w:eastAsia="Calibri" w:cs="Arial"/>
          <w:b/>
          <w:sz w:val="22"/>
          <w:szCs w:val="22"/>
          <w:lang w:eastAsia="en-US"/>
        </w:rPr>
      </w:pPr>
      <w:r w:rsidRPr="00AA1CAA">
        <w:rPr>
          <w:rFonts w:eastAsia="Calibri" w:cs="Arial"/>
          <w:sz w:val="20"/>
          <w:lang w:eastAsia="en-US"/>
        </w:rPr>
        <w:t xml:space="preserve">                         </w:t>
      </w:r>
      <w:r w:rsidRPr="00AA1CAA">
        <w:rPr>
          <w:rFonts w:eastAsia="Calibri" w:cs="Arial"/>
          <w:sz w:val="20"/>
          <w:lang w:eastAsia="en-US"/>
        </w:rPr>
        <w:tab/>
        <w:t xml:space="preserve">                   JIM*: ……………………………………………………………….</w:t>
      </w:r>
      <w:r w:rsidRPr="00AA1CAA">
        <w:rPr>
          <w:rFonts w:eastAsia="Calibri" w:cs="Arial"/>
          <w:b/>
          <w:sz w:val="22"/>
          <w:szCs w:val="22"/>
          <w:lang w:eastAsia="en-US"/>
        </w:rPr>
        <w:tab/>
        <w:t xml:space="preserve"> </w:t>
      </w:r>
    </w:p>
    <w:p w14:paraId="724702F3" w14:textId="77777777" w:rsidR="008D33B3" w:rsidRPr="00AA1CAA" w:rsidRDefault="008D33B3" w:rsidP="008D33B3">
      <w:pPr>
        <w:spacing w:line="276" w:lineRule="auto"/>
        <w:ind w:firstLine="708"/>
        <w:rPr>
          <w:rFonts w:eastAsia="Calibri" w:cs="Arial"/>
          <w:b/>
          <w:szCs w:val="24"/>
          <w:lang w:eastAsia="en-US"/>
        </w:rPr>
      </w:pPr>
      <w:r w:rsidRPr="00AA1CAA">
        <w:rPr>
          <w:rFonts w:eastAsia="Calibri" w:cs="Arial"/>
          <w:b/>
          <w:sz w:val="20"/>
          <w:lang w:eastAsia="en-US"/>
        </w:rPr>
        <w:t xml:space="preserve">        </w:t>
      </w:r>
      <w:r w:rsidRPr="00AA1CAA">
        <w:rPr>
          <w:rFonts w:eastAsia="Calibri" w:cs="Arial"/>
          <w:sz w:val="20"/>
          <w:lang w:eastAsia="en-US"/>
        </w:rPr>
        <w:t>Zakład produkcyjny: ……………………………………………………………….</w:t>
      </w:r>
    </w:p>
    <w:p w14:paraId="29492A53" w14:textId="77777777" w:rsidR="008D33B3" w:rsidRPr="00AA1CAA" w:rsidRDefault="008D33B3" w:rsidP="008D33B3">
      <w:pPr>
        <w:spacing w:line="276" w:lineRule="auto"/>
        <w:rPr>
          <w:rFonts w:eastAsia="Calibri" w:cs="Arial"/>
          <w:b/>
          <w:szCs w:val="24"/>
          <w:lang w:eastAsia="en-US"/>
        </w:rPr>
      </w:pPr>
      <w:r w:rsidRPr="00AA1CAA">
        <w:rPr>
          <w:rFonts w:eastAsia="Calibri" w:cs="Arial"/>
          <w:sz w:val="20"/>
          <w:lang w:eastAsia="en-US"/>
        </w:rPr>
        <w:t xml:space="preserve">       </w:t>
      </w:r>
      <w:r w:rsidRPr="00AA1CAA">
        <w:rPr>
          <w:rFonts w:eastAsia="Calibri" w:cs="Arial"/>
          <w:sz w:val="20"/>
          <w:lang w:eastAsia="en-US"/>
        </w:rPr>
        <w:tab/>
        <w:t xml:space="preserve">               Data produkcji</w:t>
      </w:r>
      <w:r w:rsidRPr="00AA1CAA">
        <w:rPr>
          <w:rFonts w:eastAsia="Calibri" w:cs="Arial"/>
          <w:szCs w:val="24"/>
          <w:lang w:eastAsia="en-US"/>
        </w:rPr>
        <w:t>:</w:t>
      </w:r>
      <w:r w:rsidRPr="00AA1CAA">
        <w:rPr>
          <w:rFonts w:eastAsia="Calibri" w:cs="Arial"/>
          <w:b/>
          <w:szCs w:val="24"/>
          <w:lang w:eastAsia="en-US"/>
        </w:rPr>
        <w:t xml:space="preserve"> </w:t>
      </w:r>
      <w:r w:rsidRPr="00AA1CAA">
        <w:rPr>
          <w:rFonts w:eastAsia="Calibri" w:cs="Arial"/>
          <w:szCs w:val="24"/>
          <w:lang w:eastAsia="en-US"/>
        </w:rPr>
        <w:t xml:space="preserve">……………………………………………………. </w:t>
      </w:r>
      <w:r w:rsidRPr="00AA1CAA">
        <w:rPr>
          <w:rFonts w:eastAsia="Calibri" w:cs="Arial"/>
          <w:sz w:val="22"/>
          <w:szCs w:val="22"/>
          <w:lang w:eastAsia="en-US"/>
        </w:rPr>
        <w:t xml:space="preserve"> </w:t>
      </w:r>
      <w:r w:rsidRPr="00AA1CAA">
        <w:rPr>
          <w:rFonts w:eastAsia="Calibri" w:cs="Arial"/>
          <w:b/>
          <w:szCs w:val="24"/>
          <w:lang w:eastAsia="en-US"/>
        </w:rPr>
        <w:tab/>
      </w:r>
    </w:p>
    <w:p w14:paraId="76E98A57" w14:textId="77777777" w:rsidR="008D33B3" w:rsidRPr="00AA1CAA" w:rsidRDefault="008D33B3" w:rsidP="008D33B3">
      <w:pPr>
        <w:spacing w:line="276" w:lineRule="auto"/>
        <w:ind w:firstLine="708"/>
        <w:rPr>
          <w:rFonts w:eastAsia="Calibri" w:cs="Arial"/>
          <w:sz w:val="20"/>
          <w:lang w:eastAsia="en-US"/>
        </w:rPr>
      </w:pPr>
      <w:r w:rsidRPr="00AA1CAA">
        <w:rPr>
          <w:rFonts w:eastAsia="Calibri" w:cs="Arial"/>
          <w:sz w:val="20"/>
          <w:lang w:eastAsia="en-US"/>
        </w:rPr>
        <w:t xml:space="preserve">       Podstawa przyjęcia: ……………………………………………………………….  </w:t>
      </w:r>
      <w:r w:rsidRPr="00AA1CAA">
        <w:rPr>
          <w:rFonts w:eastAsia="Calibri" w:cs="Arial"/>
          <w:sz w:val="22"/>
          <w:szCs w:val="22"/>
          <w:lang w:eastAsia="en-US"/>
        </w:rPr>
        <w:tab/>
      </w:r>
    </w:p>
    <w:p w14:paraId="786D23CA" w14:textId="77777777" w:rsidR="008D33B3" w:rsidRPr="00AA1CAA" w:rsidRDefault="008D33B3" w:rsidP="008D33B3">
      <w:pPr>
        <w:spacing w:line="276" w:lineRule="auto"/>
        <w:rPr>
          <w:rFonts w:eastAsia="Calibri" w:cs="Arial"/>
          <w:b/>
          <w:sz w:val="20"/>
          <w:lang w:eastAsia="en-US"/>
        </w:rPr>
      </w:pPr>
      <w:r w:rsidRPr="00AA1CAA">
        <w:rPr>
          <w:rFonts w:eastAsia="Calibri" w:cs="Arial"/>
          <w:sz w:val="20"/>
          <w:lang w:eastAsia="en-US"/>
        </w:rPr>
        <w:t xml:space="preserve">   </w:t>
      </w:r>
      <w:r w:rsidRPr="00AA1CAA">
        <w:rPr>
          <w:rFonts w:eastAsia="Calibri" w:cs="Arial"/>
          <w:sz w:val="20"/>
          <w:lang w:eastAsia="en-US"/>
        </w:rPr>
        <w:tab/>
        <w:t xml:space="preserve">                  Nr fabryczny: ………………………………………………………………. </w:t>
      </w:r>
      <w:r w:rsidRPr="00AA1CAA">
        <w:rPr>
          <w:rFonts w:eastAsia="Calibri" w:cs="Arial"/>
          <w:sz w:val="22"/>
          <w:szCs w:val="22"/>
          <w:lang w:eastAsia="en-US"/>
        </w:rPr>
        <w:tab/>
      </w:r>
      <w:r w:rsidRPr="00AA1CAA">
        <w:rPr>
          <w:rFonts w:eastAsia="Calibri" w:cs="Arial"/>
          <w:sz w:val="20"/>
          <w:lang w:eastAsia="en-US"/>
        </w:rPr>
        <w:tab/>
      </w:r>
    </w:p>
    <w:p w14:paraId="0E02E3B6" w14:textId="77777777" w:rsidR="008D33B3" w:rsidRPr="00AA1CAA" w:rsidRDefault="008D33B3" w:rsidP="008D33B3">
      <w:pPr>
        <w:spacing w:after="200" w:line="276" w:lineRule="auto"/>
        <w:rPr>
          <w:rFonts w:eastAsia="Calibri" w:cs="Arial"/>
          <w:sz w:val="22"/>
          <w:szCs w:val="22"/>
          <w:lang w:eastAsia="en-US"/>
        </w:rPr>
      </w:pPr>
    </w:p>
    <w:p w14:paraId="1FE6832D" w14:textId="77777777" w:rsidR="008D33B3" w:rsidRPr="00AA1CAA" w:rsidRDefault="008D33B3" w:rsidP="008D33B3">
      <w:pPr>
        <w:spacing w:line="276" w:lineRule="auto"/>
        <w:rPr>
          <w:rFonts w:eastAsia="Calibri" w:cs="Arial"/>
          <w:b/>
          <w:sz w:val="20"/>
          <w:u w:val="single"/>
          <w:lang w:eastAsia="en-US"/>
        </w:rPr>
      </w:pPr>
      <w:r w:rsidRPr="00AA1CAA">
        <w:rPr>
          <w:rFonts w:eastAsia="Calibri" w:cs="Arial"/>
          <w:b/>
          <w:szCs w:val="24"/>
          <w:lang w:eastAsia="en-US"/>
        </w:rPr>
        <w:t xml:space="preserve">    </w:t>
      </w:r>
      <w:r w:rsidRPr="00AA1CAA">
        <w:rPr>
          <w:rFonts w:eastAsia="Calibri" w:cs="Arial"/>
          <w:b/>
          <w:sz w:val="20"/>
          <w:lang w:eastAsia="en-US"/>
        </w:rPr>
        <w:t xml:space="preserve">    </w:t>
      </w:r>
      <w:r w:rsidRPr="00AA1CAA">
        <w:rPr>
          <w:rFonts w:eastAsia="Calibri" w:cs="Arial"/>
          <w:b/>
          <w:sz w:val="20"/>
          <w:u w:val="single"/>
          <w:lang w:eastAsia="en-US"/>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4195"/>
        <w:gridCol w:w="1343"/>
        <w:gridCol w:w="747"/>
      </w:tblGrid>
      <w:tr w:rsidR="008D33B3" w:rsidRPr="00AA1CAA" w14:paraId="5FE1AD8B" w14:textId="77777777" w:rsidTr="001E68A6">
        <w:trPr>
          <w:trHeight w:val="300"/>
        </w:trPr>
        <w:tc>
          <w:tcPr>
            <w:tcW w:w="534" w:type="dxa"/>
            <w:shd w:val="clear" w:color="auto" w:fill="auto"/>
            <w:noWrap/>
            <w:vAlign w:val="center"/>
            <w:hideMark/>
          </w:tcPr>
          <w:p w14:paraId="694328D1"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L.p.</w:t>
            </w:r>
          </w:p>
        </w:tc>
        <w:tc>
          <w:tcPr>
            <w:tcW w:w="1706" w:type="dxa"/>
            <w:shd w:val="clear" w:color="auto" w:fill="auto"/>
            <w:noWrap/>
            <w:vAlign w:val="center"/>
            <w:hideMark/>
          </w:tcPr>
          <w:p w14:paraId="5081C11A"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Jednolity indeks materiałowy *</w:t>
            </w:r>
          </w:p>
        </w:tc>
        <w:tc>
          <w:tcPr>
            <w:tcW w:w="4214" w:type="dxa"/>
            <w:shd w:val="clear" w:color="auto" w:fill="auto"/>
            <w:noWrap/>
            <w:vAlign w:val="center"/>
            <w:hideMark/>
          </w:tcPr>
          <w:p w14:paraId="1CD9E0DC" w14:textId="77777777" w:rsidR="008D33B3" w:rsidRPr="00AA1CAA" w:rsidRDefault="008D33B3" w:rsidP="001E68A6">
            <w:pPr>
              <w:rPr>
                <w:rFonts w:eastAsia="Calibri" w:cs="Arial"/>
                <w:b/>
                <w:sz w:val="20"/>
                <w:lang w:eastAsia="en-US"/>
              </w:rPr>
            </w:pPr>
            <w:r w:rsidRPr="00AA1CAA">
              <w:rPr>
                <w:rFonts w:eastAsia="Calibri" w:cs="Arial"/>
                <w:b/>
                <w:sz w:val="20"/>
                <w:lang w:eastAsia="en-US"/>
              </w:rPr>
              <w:t>Nazwa urządzenia, przedmiotu lub materiału</w:t>
            </w:r>
          </w:p>
        </w:tc>
        <w:tc>
          <w:tcPr>
            <w:tcW w:w="1348" w:type="dxa"/>
            <w:shd w:val="clear" w:color="auto" w:fill="auto"/>
            <w:noWrap/>
            <w:vAlign w:val="center"/>
            <w:hideMark/>
          </w:tcPr>
          <w:p w14:paraId="6D94064D"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Jednostka miary</w:t>
            </w:r>
          </w:p>
        </w:tc>
        <w:tc>
          <w:tcPr>
            <w:tcW w:w="750" w:type="dxa"/>
            <w:shd w:val="clear" w:color="auto" w:fill="auto"/>
            <w:noWrap/>
            <w:vAlign w:val="center"/>
            <w:hideMark/>
          </w:tcPr>
          <w:p w14:paraId="62C2A285"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Ilość</w:t>
            </w:r>
          </w:p>
        </w:tc>
      </w:tr>
      <w:tr w:rsidR="008D33B3" w:rsidRPr="00AA1CAA" w14:paraId="014C0F99" w14:textId="77777777" w:rsidTr="001E68A6">
        <w:trPr>
          <w:trHeight w:val="152"/>
        </w:trPr>
        <w:tc>
          <w:tcPr>
            <w:tcW w:w="534" w:type="dxa"/>
            <w:shd w:val="clear" w:color="auto" w:fill="auto"/>
            <w:noWrap/>
            <w:vAlign w:val="center"/>
            <w:hideMark/>
          </w:tcPr>
          <w:p w14:paraId="6FCB968B"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1</w:t>
            </w:r>
          </w:p>
        </w:tc>
        <w:tc>
          <w:tcPr>
            <w:tcW w:w="1706" w:type="dxa"/>
            <w:shd w:val="clear" w:color="auto" w:fill="auto"/>
            <w:noWrap/>
            <w:vAlign w:val="center"/>
            <w:hideMark/>
          </w:tcPr>
          <w:p w14:paraId="705B45A9"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2</w:t>
            </w:r>
          </w:p>
        </w:tc>
        <w:tc>
          <w:tcPr>
            <w:tcW w:w="4214" w:type="dxa"/>
            <w:shd w:val="clear" w:color="auto" w:fill="auto"/>
            <w:noWrap/>
            <w:vAlign w:val="center"/>
            <w:hideMark/>
          </w:tcPr>
          <w:p w14:paraId="788C4546"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3</w:t>
            </w:r>
          </w:p>
        </w:tc>
        <w:tc>
          <w:tcPr>
            <w:tcW w:w="1348" w:type="dxa"/>
            <w:shd w:val="clear" w:color="auto" w:fill="auto"/>
            <w:noWrap/>
            <w:vAlign w:val="center"/>
            <w:hideMark/>
          </w:tcPr>
          <w:p w14:paraId="384A8963"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4</w:t>
            </w:r>
          </w:p>
        </w:tc>
        <w:tc>
          <w:tcPr>
            <w:tcW w:w="750" w:type="dxa"/>
            <w:shd w:val="clear" w:color="auto" w:fill="auto"/>
            <w:noWrap/>
            <w:vAlign w:val="center"/>
            <w:hideMark/>
          </w:tcPr>
          <w:p w14:paraId="1E8577A7" w14:textId="77777777" w:rsidR="008D33B3" w:rsidRPr="00AA1CAA" w:rsidRDefault="008D33B3" w:rsidP="001E68A6">
            <w:pPr>
              <w:jc w:val="center"/>
              <w:rPr>
                <w:rFonts w:eastAsia="Calibri" w:cs="Arial"/>
                <w:b/>
                <w:sz w:val="20"/>
                <w:lang w:eastAsia="en-US"/>
              </w:rPr>
            </w:pPr>
            <w:r w:rsidRPr="00AA1CAA">
              <w:rPr>
                <w:rFonts w:eastAsia="Calibri" w:cs="Arial"/>
                <w:b/>
                <w:sz w:val="20"/>
                <w:lang w:eastAsia="en-US"/>
              </w:rPr>
              <w:t>5</w:t>
            </w:r>
          </w:p>
        </w:tc>
      </w:tr>
      <w:tr w:rsidR="008D33B3" w:rsidRPr="00AA1CAA" w14:paraId="0BDDEE69" w14:textId="77777777" w:rsidTr="001E68A6">
        <w:trPr>
          <w:trHeight w:val="340"/>
        </w:trPr>
        <w:tc>
          <w:tcPr>
            <w:tcW w:w="534" w:type="dxa"/>
            <w:shd w:val="clear" w:color="auto" w:fill="auto"/>
            <w:noWrap/>
            <w:vAlign w:val="center"/>
            <w:hideMark/>
          </w:tcPr>
          <w:p w14:paraId="5DFF1076"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1D275B55"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09E7905E"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139A1A60"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19F29F82" w14:textId="77777777" w:rsidR="008D33B3" w:rsidRPr="00AA1CAA" w:rsidRDefault="008D33B3" w:rsidP="001E68A6">
            <w:pPr>
              <w:jc w:val="center"/>
              <w:rPr>
                <w:rFonts w:eastAsia="Calibri" w:cs="Arial"/>
                <w:b/>
                <w:sz w:val="20"/>
                <w:lang w:eastAsia="en-US"/>
              </w:rPr>
            </w:pPr>
          </w:p>
        </w:tc>
      </w:tr>
      <w:tr w:rsidR="008D33B3" w:rsidRPr="00AA1CAA" w14:paraId="03D4DC08" w14:textId="77777777" w:rsidTr="001E68A6">
        <w:trPr>
          <w:trHeight w:val="340"/>
        </w:trPr>
        <w:tc>
          <w:tcPr>
            <w:tcW w:w="534" w:type="dxa"/>
            <w:shd w:val="clear" w:color="auto" w:fill="auto"/>
            <w:noWrap/>
            <w:vAlign w:val="center"/>
            <w:hideMark/>
          </w:tcPr>
          <w:p w14:paraId="5C0FDDC0"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67BB0403"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0C95CB33"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69A10A6A"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621968C3" w14:textId="77777777" w:rsidR="008D33B3" w:rsidRPr="00AA1CAA" w:rsidRDefault="008D33B3" w:rsidP="001E68A6">
            <w:pPr>
              <w:jc w:val="center"/>
              <w:rPr>
                <w:rFonts w:eastAsia="Calibri" w:cs="Arial"/>
                <w:b/>
                <w:sz w:val="20"/>
                <w:lang w:eastAsia="en-US"/>
              </w:rPr>
            </w:pPr>
          </w:p>
        </w:tc>
      </w:tr>
      <w:tr w:rsidR="008D33B3" w:rsidRPr="00AA1CAA" w14:paraId="69254604" w14:textId="77777777" w:rsidTr="001E68A6">
        <w:trPr>
          <w:trHeight w:val="340"/>
        </w:trPr>
        <w:tc>
          <w:tcPr>
            <w:tcW w:w="534" w:type="dxa"/>
            <w:shd w:val="clear" w:color="auto" w:fill="auto"/>
            <w:noWrap/>
            <w:vAlign w:val="center"/>
            <w:hideMark/>
          </w:tcPr>
          <w:p w14:paraId="1809D48F"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4C2C2786"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54F514A6"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5925FD65"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2176E469" w14:textId="77777777" w:rsidR="008D33B3" w:rsidRPr="00AA1CAA" w:rsidRDefault="008D33B3" w:rsidP="001E68A6">
            <w:pPr>
              <w:jc w:val="center"/>
              <w:rPr>
                <w:rFonts w:eastAsia="Calibri" w:cs="Arial"/>
                <w:b/>
                <w:sz w:val="20"/>
                <w:lang w:eastAsia="en-US"/>
              </w:rPr>
            </w:pPr>
          </w:p>
        </w:tc>
      </w:tr>
      <w:tr w:rsidR="008D33B3" w:rsidRPr="00AA1CAA" w14:paraId="6F9AD7DD" w14:textId="77777777" w:rsidTr="001E68A6">
        <w:trPr>
          <w:trHeight w:val="340"/>
        </w:trPr>
        <w:tc>
          <w:tcPr>
            <w:tcW w:w="534" w:type="dxa"/>
            <w:shd w:val="clear" w:color="auto" w:fill="auto"/>
            <w:noWrap/>
            <w:vAlign w:val="center"/>
            <w:hideMark/>
          </w:tcPr>
          <w:p w14:paraId="55FBF84B"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3E714437"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1A52CC32"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75706850"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745EB035" w14:textId="77777777" w:rsidR="008D33B3" w:rsidRPr="00AA1CAA" w:rsidRDefault="008D33B3" w:rsidP="001E68A6">
            <w:pPr>
              <w:jc w:val="center"/>
              <w:rPr>
                <w:rFonts w:eastAsia="Calibri" w:cs="Arial"/>
                <w:b/>
                <w:sz w:val="20"/>
                <w:lang w:eastAsia="en-US"/>
              </w:rPr>
            </w:pPr>
          </w:p>
        </w:tc>
      </w:tr>
      <w:tr w:rsidR="008D33B3" w:rsidRPr="00AA1CAA" w14:paraId="0B92232E" w14:textId="77777777" w:rsidTr="001E68A6">
        <w:trPr>
          <w:trHeight w:val="340"/>
        </w:trPr>
        <w:tc>
          <w:tcPr>
            <w:tcW w:w="534" w:type="dxa"/>
            <w:shd w:val="clear" w:color="auto" w:fill="auto"/>
            <w:noWrap/>
            <w:vAlign w:val="center"/>
            <w:hideMark/>
          </w:tcPr>
          <w:p w14:paraId="225827CE"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2AFBE0AE"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1BE73AB2"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10C37D15"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36A24DDF" w14:textId="77777777" w:rsidR="008D33B3" w:rsidRPr="00AA1CAA" w:rsidRDefault="008D33B3" w:rsidP="001E68A6">
            <w:pPr>
              <w:jc w:val="center"/>
              <w:rPr>
                <w:rFonts w:eastAsia="Calibri" w:cs="Arial"/>
                <w:b/>
                <w:sz w:val="20"/>
                <w:lang w:eastAsia="en-US"/>
              </w:rPr>
            </w:pPr>
          </w:p>
        </w:tc>
      </w:tr>
      <w:tr w:rsidR="008D33B3" w:rsidRPr="00AA1CAA" w14:paraId="0595466E" w14:textId="77777777" w:rsidTr="001E68A6">
        <w:trPr>
          <w:trHeight w:val="340"/>
        </w:trPr>
        <w:tc>
          <w:tcPr>
            <w:tcW w:w="534" w:type="dxa"/>
            <w:shd w:val="clear" w:color="auto" w:fill="auto"/>
            <w:noWrap/>
            <w:vAlign w:val="center"/>
            <w:hideMark/>
          </w:tcPr>
          <w:p w14:paraId="005C53E9"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710BCDF6"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6CE938AC"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4A3012B3"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314A2C61" w14:textId="77777777" w:rsidR="008D33B3" w:rsidRPr="00AA1CAA" w:rsidRDefault="008D33B3" w:rsidP="001E68A6">
            <w:pPr>
              <w:jc w:val="center"/>
              <w:rPr>
                <w:rFonts w:eastAsia="Calibri" w:cs="Arial"/>
                <w:b/>
                <w:sz w:val="20"/>
                <w:lang w:eastAsia="en-US"/>
              </w:rPr>
            </w:pPr>
          </w:p>
        </w:tc>
      </w:tr>
      <w:tr w:rsidR="008D33B3" w:rsidRPr="00AA1CAA" w14:paraId="3C629E62" w14:textId="77777777" w:rsidTr="001E68A6">
        <w:trPr>
          <w:trHeight w:val="340"/>
        </w:trPr>
        <w:tc>
          <w:tcPr>
            <w:tcW w:w="534" w:type="dxa"/>
            <w:shd w:val="clear" w:color="auto" w:fill="auto"/>
            <w:noWrap/>
            <w:vAlign w:val="center"/>
            <w:hideMark/>
          </w:tcPr>
          <w:p w14:paraId="4ABB9E7C"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1ABBE18D"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34C8A448"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105331A1"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62A3AE4D" w14:textId="77777777" w:rsidR="008D33B3" w:rsidRPr="00AA1CAA" w:rsidRDefault="008D33B3" w:rsidP="001E68A6">
            <w:pPr>
              <w:jc w:val="center"/>
              <w:rPr>
                <w:rFonts w:eastAsia="Calibri" w:cs="Arial"/>
                <w:b/>
                <w:sz w:val="20"/>
                <w:lang w:eastAsia="en-US"/>
              </w:rPr>
            </w:pPr>
          </w:p>
        </w:tc>
      </w:tr>
      <w:tr w:rsidR="008D33B3" w:rsidRPr="00AA1CAA" w14:paraId="2B6ED6FB" w14:textId="77777777" w:rsidTr="001E68A6">
        <w:trPr>
          <w:trHeight w:val="340"/>
        </w:trPr>
        <w:tc>
          <w:tcPr>
            <w:tcW w:w="534" w:type="dxa"/>
            <w:shd w:val="clear" w:color="auto" w:fill="auto"/>
            <w:noWrap/>
            <w:vAlign w:val="center"/>
            <w:hideMark/>
          </w:tcPr>
          <w:p w14:paraId="2E62EA59"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23C51C85"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5BE3D908"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4F09E305"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49570BDC" w14:textId="77777777" w:rsidR="008D33B3" w:rsidRPr="00AA1CAA" w:rsidRDefault="008D33B3" w:rsidP="001E68A6">
            <w:pPr>
              <w:jc w:val="center"/>
              <w:rPr>
                <w:rFonts w:eastAsia="Calibri" w:cs="Arial"/>
                <w:b/>
                <w:sz w:val="20"/>
                <w:lang w:eastAsia="en-US"/>
              </w:rPr>
            </w:pPr>
          </w:p>
        </w:tc>
      </w:tr>
      <w:tr w:rsidR="008D33B3" w:rsidRPr="00AA1CAA" w14:paraId="344D281C" w14:textId="77777777" w:rsidTr="001E68A6">
        <w:trPr>
          <w:trHeight w:val="340"/>
        </w:trPr>
        <w:tc>
          <w:tcPr>
            <w:tcW w:w="534" w:type="dxa"/>
            <w:shd w:val="clear" w:color="auto" w:fill="auto"/>
            <w:noWrap/>
            <w:vAlign w:val="center"/>
            <w:hideMark/>
          </w:tcPr>
          <w:p w14:paraId="563A2FC7"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1147C1E8"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08E6A83E"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13D10687"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54F41EC4" w14:textId="77777777" w:rsidR="008D33B3" w:rsidRPr="00AA1CAA" w:rsidRDefault="008D33B3" w:rsidP="001E68A6">
            <w:pPr>
              <w:jc w:val="center"/>
              <w:rPr>
                <w:rFonts w:eastAsia="Calibri" w:cs="Arial"/>
                <w:b/>
                <w:sz w:val="20"/>
                <w:lang w:eastAsia="en-US"/>
              </w:rPr>
            </w:pPr>
          </w:p>
        </w:tc>
      </w:tr>
      <w:tr w:rsidR="008D33B3" w:rsidRPr="00AA1CAA" w14:paraId="0219D317" w14:textId="77777777" w:rsidTr="001E68A6">
        <w:trPr>
          <w:trHeight w:val="340"/>
        </w:trPr>
        <w:tc>
          <w:tcPr>
            <w:tcW w:w="534" w:type="dxa"/>
            <w:shd w:val="clear" w:color="auto" w:fill="auto"/>
            <w:noWrap/>
            <w:vAlign w:val="center"/>
            <w:hideMark/>
          </w:tcPr>
          <w:p w14:paraId="0F088B06"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55CA1848"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4512575A"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6BADDF53"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085D65DF" w14:textId="77777777" w:rsidR="008D33B3" w:rsidRPr="00AA1CAA" w:rsidRDefault="008D33B3" w:rsidP="001E68A6">
            <w:pPr>
              <w:jc w:val="center"/>
              <w:rPr>
                <w:rFonts w:eastAsia="Calibri" w:cs="Arial"/>
                <w:b/>
                <w:sz w:val="20"/>
                <w:lang w:eastAsia="en-US"/>
              </w:rPr>
            </w:pPr>
          </w:p>
        </w:tc>
      </w:tr>
      <w:tr w:rsidR="008D33B3" w:rsidRPr="00AA1CAA" w14:paraId="378D7B02" w14:textId="77777777" w:rsidTr="001E68A6">
        <w:trPr>
          <w:trHeight w:val="340"/>
        </w:trPr>
        <w:tc>
          <w:tcPr>
            <w:tcW w:w="534" w:type="dxa"/>
            <w:shd w:val="clear" w:color="auto" w:fill="auto"/>
            <w:noWrap/>
            <w:vAlign w:val="center"/>
            <w:hideMark/>
          </w:tcPr>
          <w:p w14:paraId="33C3B9E0"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76BE99C5"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091E11C8"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619CD8D5"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59373F8A" w14:textId="77777777" w:rsidR="008D33B3" w:rsidRPr="00AA1CAA" w:rsidRDefault="008D33B3" w:rsidP="001E68A6">
            <w:pPr>
              <w:jc w:val="center"/>
              <w:rPr>
                <w:rFonts w:eastAsia="Calibri" w:cs="Arial"/>
                <w:b/>
                <w:sz w:val="20"/>
                <w:lang w:eastAsia="en-US"/>
              </w:rPr>
            </w:pPr>
          </w:p>
        </w:tc>
      </w:tr>
      <w:tr w:rsidR="008D33B3" w:rsidRPr="00AA1CAA" w14:paraId="6242771E" w14:textId="77777777" w:rsidTr="001E68A6">
        <w:trPr>
          <w:trHeight w:val="340"/>
        </w:trPr>
        <w:tc>
          <w:tcPr>
            <w:tcW w:w="534" w:type="dxa"/>
            <w:shd w:val="clear" w:color="auto" w:fill="auto"/>
            <w:noWrap/>
            <w:vAlign w:val="center"/>
            <w:hideMark/>
          </w:tcPr>
          <w:p w14:paraId="49B4C874"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377AE3FB"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0088E5DC"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1EE6DBF3"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1990C782" w14:textId="77777777" w:rsidR="008D33B3" w:rsidRPr="00AA1CAA" w:rsidRDefault="008D33B3" w:rsidP="001E68A6">
            <w:pPr>
              <w:jc w:val="center"/>
              <w:rPr>
                <w:rFonts w:eastAsia="Calibri" w:cs="Arial"/>
                <w:b/>
                <w:sz w:val="20"/>
                <w:lang w:eastAsia="en-US"/>
              </w:rPr>
            </w:pPr>
          </w:p>
        </w:tc>
      </w:tr>
      <w:tr w:rsidR="008D33B3" w:rsidRPr="00AA1CAA" w14:paraId="581AD9E2" w14:textId="77777777" w:rsidTr="001E68A6">
        <w:trPr>
          <w:trHeight w:val="340"/>
        </w:trPr>
        <w:tc>
          <w:tcPr>
            <w:tcW w:w="534" w:type="dxa"/>
            <w:shd w:val="clear" w:color="auto" w:fill="auto"/>
            <w:noWrap/>
            <w:vAlign w:val="center"/>
            <w:hideMark/>
          </w:tcPr>
          <w:p w14:paraId="2AE09487"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04AEB9F1"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3E1FFD2F"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6C40DB79"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0F30A446" w14:textId="77777777" w:rsidR="008D33B3" w:rsidRPr="00AA1CAA" w:rsidRDefault="008D33B3" w:rsidP="001E68A6">
            <w:pPr>
              <w:jc w:val="center"/>
              <w:rPr>
                <w:rFonts w:eastAsia="Calibri" w:cs="Arial"/>
                <w:b/>
                <w:sz w:val="20"/>
                <w:lang w:eastAsia="en-US"/>
              </w:rPr>
            </w:pPr>
          </w:p>
        </w:tc>
      </w:tr>
      <w:tr w:rsidR="008D33B3" w:rsidRPr="00AA1CAA" w14:paraId="51A6EE26" w14:textId="77777777" w:rsidTr="001E68A6">
        <w:trPr>
          <w:trHeight w:val="340"/>
        </w:trPr>
        <w:tc>
          <w:tcPr>
            <w:tcW w:w="534" w:type="dxa"/>
            <w:shd w:val="clear" w:color="auto" w:fill="auto"/>
            <w:noWrap/>
            <w:vAlign w:val="center"/>
            <w:hideMark/>
          </w:tcPr>
          <w:p w14:paraId="1925A5BF"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5454406A"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3F380CE8"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6453F76C"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0447CD98" w14:textId="77777777" w:rsidR="008D33B3" w:rsidRPr="00AA1CAA" w:rsidRDefault="008D33B3" w:rsidP="001E68A6">
            <w:pPr>
              <w:jc w:val="center"/>
              <w:rPr>
                <w:rFonts w:eastAsia="Calibri" w:cs="Arial"/>
                <w:b/>
                <w:sz w:val="20"/>
                <w:lang w:eastAsia="en-US"/>
              </w:rPr>
            </w:pPr>
          </w:p>
        </w:tc>
      </w:tr>
      <w:tr w:rsidR="008D33B3" w:rsidRPr="00AA1CAA" w14:paraId="2A9BE933" w14:textId="77777777" w:rsidTr="001E68A6">
        <w:trPr>
          <w:trHeight w:val="340"/>
        </w:trPr>
        <w:tc>
          <w:tcPr>
            <w:tcW w:w="534" w:type="dxa"/>
            <w:shd w:val="clear" w:color="auto" w:fill="auto"/>
            <w:noWrap/>
            <w:vAlign w:val="center"/>
            <w:hideMark/>
          </w:tcPr>
          <w:p w14:paraId="0C0B0EE9"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1F47B1BA"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1C79DF13"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0A6F9FB7"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774EF1B7" w14:textId="77777777" w:rsidR="008D33B3" w:rsidRPr="00AA1CAA" w:rsidRDefault="008D33B3" w:rsidP="001E68A6">
            <w:pPr>
              <w:jc w:val="center"/>
              <w:rPr>
                <w:rFonts w:eastAsia="Calibri" w:cs="Arial"/>
                <w:b/>
                <w:sz w:val="20"/>
                <w:lang w:eastAsia="en-US"/>
              </w:rPr>
            </w:pPr>
          </w:p>
        </w:tc>
      </w:tr>
      <w:tr w:rsidR="008D33B3" w:rsidRPr="00AA1CAA" w14:paraId="3E68BB56" w14:textId="77777777" w:rsidTr="001E68A6">
        <w:trPr>
          <w:trHeight w:val="340"/>
        </w:trPr>
        <w:tc>
          <w:tcPr>
            <w:tcW w:w="534" w:type="dxa"/>
            <w:shd w:val="clear" w:color="auto" w:fill="auto"/>
            <w:noWrap/>
            <w:vAlign w:val="center"/>
            <w:hideMark/>
          </w:tcPr>
          <w:p w14:paraId="3A4E1CC6" w14:textId="77777777" w:rsidR="008D33B3" w:rsidRPr="00AA1CAA" w:rsidRDefault="008D33B3" w:rsidP="001E68A6">
            <w:pPr>
              <w:jc w:val="center"/>
              <w:rPr>
                <w:rFonts w:eastAsia="Calibri" w:cs="Arial"/>
                <w:b/>
                <w:sz w:val="20"/>
                <w:lang w:eastAsia="en-US"/>
              </w:rPr>
            </w:pPr>
          </w:p>
        </w:tc>
        <w:tc>
          <w:tcPr>
            <w:tcW w:w="1706" w:type="dxa"/>
            <w:shd w:val="clear" w:color="auto" w:fill="auto"/>
            <w:noWrap/>
            <w:vAlign w:val="center"/>
            <w:hideMark/>
          </w:tcPr>
          <w:p w14:paraId="61B2AA33" w14:textId="77777777" w:rsidR="008D33B3" w:rsidRPr="00AA1CAA" w:rsidRDefault="008D33B3" w:rsidP="001E68A6">
            <w:pPr>
              <w:jc w:val="center"/>
              <w:rPr>
                <w:rFonts w:eastAsia="Calibri" w:cs="Arial"/>
                <w:b/>
                <w:sz w:val="20"/>
                <w:lang w:eastAsia="en-US"/>
              </w:rPr>
            </w:pPr>
          </w:p>
        </w:tc>
        <w:tc>
          <w:tcPr>
            <w:tcW w:w="4214" w:type="dxa"/>
            <w:shd w:val="clear" w:color="auto" w:fill="auto"/>
            <w:noWrap/>
            <w:vAlign w:val="center"/>
            <w:hideMark/>
          </w:tcPr>
          <w:p w14:paraId="1E38514D" w14:textId="77777777" w:rsidR="008D33B3" w:rsidRPr="00AA1CAA" w:rsidRDefault="008D33B3" w:rsidP="001E68A6">
            <w:pPr>
              <w:jc w:val="center"/>
              <w:rPr>
                <w:rFonts w:eastAsia="Calibri" w:cs="Arial"/>
                <w:b/>
                <w:sz w:val="20"/>
                <w:lang w:eastAsia="en-US"/>
              </w:rPr>
            </w:pPr>
          </w:p>
        </w:tc>
        <w:tc>
          <w:tcPr>
            <w:tcW w:w="1348" w:type="dxa"/>
            <w:shd w:val="clear" w:color="auto" w:fill="auto"/>
            <w:noWrap/>
            <w:vAlign w:val="center"/>
            <w:hideMark/>
          </w:tcPr>
          <w:p w14:paraId="7193CA97" w14:textId="77777777" w:rsidR="008D33B3" w:rsidRPr="00AA1CAA" w:rsidRDefault="008D33B3" w:rsidP="001E68A6">
            <w:pPr>
              <w:jc w:val="center"/>
              <w:rPr>
                <w:rFonts w:eastAsia="Calibri" w:cs="Arial"/>
                <w:b/>
                <w:sz w:val="20"/>
                <w:lang w:eastAsia="en-US"/>
              </w:rPr>
            </w:pPr>
          </w:p>
        </w:tc>
        <w:tc>
          <w:tcPr>
            <w:tcW w:w="750" w:type="dxa"/>
            <w:shd w:val="clear" w:color="auto" w:fill="auto"/>
            <w:noWrap/>
            <w:vAlign w:val="center"/>
            <w:hideMark/>
          </w:tcPr>
          <w:p w14:paraId="4DCFF7F8" w14:textId="77777777" w:rsidR="008D33B3" w:rsidRPr="00AA1CAA" w:rsidRDefault="008D33B3" w:rsidP="001E68A6">
            <w:pPr>
              <w:jc w:val="center"/>
              <w:rPr>
                <w:rFonts w:eastAsia="Calibri" w:cs="Arial"/>
                <w:b/>
                <w:sz w:val="20"/>
                <w:lang w:eastAsia="en-US"/>
              </w:rPr>
            </w:pPr>
          </w:p>
        </w:tc>
      </w:tr>
    </w:tbl>
    <w:p w14:paraId="52E7AEB4" w14:textId="77777777" w:rsidR="008D33B3" w:rsidRPr="00AA1CAA" w:rsidRDefault="008D33B3" w:rsidP="008D33B3">
      <w:pPr>
        <w:spacing w:after="200" w:line="276" w:lineRule="auto"/>
        <w:rPr>
          <w:rFonts w:eastAsia="Calibri" w:cs="Arial"/>
          <w:sz w:val="20"/>
          <w:lang w:eastAsia="en-US"/>
        </w:rPr>
      </w:pPr>
      <w:r w:rsidRPr="00AA1CAA">
        <w:rPr>
          <w:rFonts w:eastAsia="Calibri" w:cs="Arial"/>
          <w:sz w:val="20"/>
          <w:lang w:eastAsia="en-US"/>
        </w:rPr>
        <w:t xml:space="preserve"> </w:t>
      </w:r>
      <w:r w:rsidRPr="00AA1CAA">
        <w:rPr>
          <w:rFonts w:eastAsia="Calibri" w:cs="Arial"/>
          <w:sz w:val="20"/>
          <w:lang w:eastAsia="en-US"/>
        </w:rPr>
        <w:br/>
        <w:t xml:space="preserve">                       Kierownik Grupy Zaopatrzenia                                           </w:t>
      </w:r>
      <w:r w:rsidRPr="00AA1CAA">
        <w:rPr>
          <w:rFonts w:eastAsia="Calibri" w:cs="Arial"/>
          <w:sz w:val="20"/>
          <w:lang w:eastAsia="en-US"/>
        </w:rPr>
        <w:tab/>
      </w:r>
      <w:r w:rsidRPr="00AA1CAA">
        <w:rPr>
          <w:rFonts w:eastAsia="Calibri" w:cs="Arial"/>
          <w:sz w:val="20"/>
          <w:lang w:eastAsia="en-US"/>
        </w:rPr>
        <w:tab/>
        <w:t>Szef OZL CZC SZ</w:t>
      </w:r>
    </w:p>
    <w:p w14:paraId="1D260EC7" w14:textId="77777777" w:rsidR="008D33B3" w:rsidRPr="00AA1CAA" w:rsidRDefault="008D33B3" w:rsidP="008D33B3">
      <w:pPr>
        <w:tabs>
          <w:tab w:val="left" w:pos="708"/>
          <w:tab w:val="left" w:pos="1416"/>
          <w:tab w:val="left" w:pos="2124"/>
          <w:tab w:val="left" w:pos="2832"/>
          <w:tab w:val="left" w:pos="3540"/>
          <w:tab w:val="left" w:pos="6660"/>
        </w:tabs>
        <w:spacing w:after="200" w:line="276" w:lineRule="auto"/>
        <w:ind w:firstLine="708"/>
        <w:rPr>
          <w:rFonts w:eastAsia="Calibri" w:cs="Arial"/>
          <w:sz w:val="20"/>
          <w:lang w:eastAsia="en-US"/>
        </w:rPr>
      </w:pPr>
      <w:r w:rsidRPr="00AA1CAA">
        <w:rPr>
          <w:rFonts w:eastAsia="Calibri" w:cs="Arial"/>
          <w:sz w:val="20"/>
          <w:lang w:eastAsia="en-US"/>
        </w:rPr>
        <w:tab/>
      </w:r>
    </w:p>
    <w:p w14:paraId="5811A489" w14:textId="77777777" w:rsidR="008D33B3" w:rsidRPr="00AA1CAA" w:rsidRDefault="008D33B3" w:rsidP="008D33B3">
      <w:pPr>
        <w:tabs>
          <w:tab w:val="left" w:pos="708"/>
          <w:tab w:val="left" w:pos="1416"/>
          <w:tab w:val="left" w:pos="2124"/>
          <w:tab w:val="left" w:pos="2832"/>
          <w:tab w:val="left" w:pos="3540"/>
          <w:tab w:val="left" w:pos="6660"/>
        </w:tabs>
        <w:spacing w:after="200" w:line="276" w:lineRule="auto"/>
        <w:ind w:firstLine="708"/>
        <w:rPr>
          <w:rFonts w:eastAsia="Calibri" w:cs="Arial"/>
          <w:sz w:val="20"/>
          <w:u w:val="single"/>
          <w:lang w:eastAsia="en-US"/>
        </w:rPr>
      </w:pPr>
    </w:p>
    <w:p w14:paraId="37E1F71C" w14:textId="77777777" w:rsidR="008D33B3" w:rsidRPr="00AA1CAA" w:rsidRDefault="008D33B3" w:rsidP="008D33B3">
      <w:pPr>
        <w:spacing w:line="276" w:lineRule="auto"/>
        <w:rPr>
          <w:rFonts w:eastAsia="Calibri" w:cs="Arial"/>
          <w:sz w:val="20"/>
          <w:lang w:eastAsia="en-US"/>
        </w:rPr>
      </w:pPr>
      <w:r w:rsidRPr="00AA1CAA">
        <w:rPr>
          <w:rFonts w:eastAsia="Calibri" w:cs="Arial"/>
          <w:sz w:val="20"/>
          <w:lang w:eastAsia="en-US"/>
        </w:rPr>
        <w:lastRenderedPageBreak/>
        <w:t xml:space="preserve">                                                                                                                                                   Kierownik komórki organizacyjnej przyjmującej     </w:t>
      </w:r>
    </w:p>
    <w:p w14:paraId="72D1B0C1" w14:textId="77777777" w:rsidR="008D33B3" w:rsidRPr="00AA1CAA" w:rsidRDefault="008D33B3" w:rsidP="008D33B3">
      <w:pPr>
        <w:spacing w:line="276" w:lineRule="auto"/>
        <w:rPr>
          <w:rFonts w:eastAsia="Calibri" w:cs="Arial"/>
          <w:sz w:val="20"/>
          <w:lang w:eastAsia="en-US"/>
        </w:rPr>
      </w:pPr>
      <w:r w:rsidRPr="00AA1CAA">
        <w:rPr>
          <w:rFonts w:eastAsia="Calibri" w:cs="Arial"/>
          <w:sz w:val="20"/>
          <w:lang w:eastAsia="en-US"/>
        </w:rPr>
        <w:t xml:space="preserve">        (czytelnie imię i nazwisko, ewentualnie pieczęć imienna, podpis)                        (czytelnie imię i nazwisko, ewentualnie pieczęć imienna, podpis)</w:t>
      </w:r>
    </w:p>
    <w:p w14:paraId="7176D62B" w14:textId="77777777" w:rsidR="008D33B3" w:rsidRPr="00AA1CAA" w:rsidRDefault="008D33B3" w:rsidP="008D33B3">
      <w:pPr>
        <w:spacing w:line="276" w:lineRule="auto"/>
        <w:ind w:left="360"/>
        <w:rPr>
          <w:rFonts w:eastAsia="Calibri" w:cs="Arial"/>
          <w:b/>
          <w:sz w:val="20"/>
          <w:lang w:eastAsia="en-US"/>
        </w:rPr>
      </w:pPr>
    </w:p>
    <w:tbl>
      <w:tblPr>
        <w:tblpPr w:leftFromText="141" w:rightFromText="141" w:vertAnchor="page" w:horzAnchor="margin" w:tblpXSpec="center" w:tblpY="1696"/>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8D33B3" w:rsidRPr="00AA1CAA" w14:paraId="3B3339F8" w14:textId="77777777" w:rsidTr="001E68A6">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032BC6" w14:textId="77777777" w:rsidR="008D33B3" w:rsidRPr="00AA1CAA" w:rsidRDefault="008D33B3" w:rsidP="001E68A6">
            <w:pPr>
              <w:jc w:val="center"/>
              <w:rPr>
                <w:rFonts w:cs="Arial"/>
                <w:b/>
                <w:bCs/>
                <w:color w:val="000000"/>
                <w:sz w:val="20"/>
              </w:rPr>
            </w:pPr>
            <w:r w:rsidRPr="00AA1CAA">
              <w:rPr>
                <w:rFonts w:cs="Arial"/>
                <w:b/>
                <w:bCs/>
                <w:color w:val="000000"/>
                <w:sz w:val="20"/>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FB34A62" w14:textId="77777777" w:rsidR="008D33B3" w:rsidRPr="00AA1CAA" w:rsidRDefault="008D33B3" w:rsidP="001E68A6">
            <w:pPr>
              <w:jc w:val="center"/>
              <w:rPr>
                <w:rFonts w:cs="Arial"/>
                <w:b/>
                <w:bCs/>
                <w:color w:val="000000"/>
                <w:sz w:val="20"/>
              </w:rPr>
            </w:pPr>
            <w:r w:rsidRPr="00AA1CAA">
              <w:rPr>
                <w:rFonts w:cs="Arial"/>
                <w:b/>
                <w:bCs/>
                <w:color w:val="000000"/>
                <w:sz w:val="20"/>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396A65" w14:textId="77777777" w:rsidR="008D33B3" w:rsidRPr="00AA1CAA" w:rsidRDefault="008D33B3" w:rsidP="001E68A6">
            <w:pPr>
              <w:jc w:val="center"/>
              <w:rPr>
                <w:rFonts w:cs="Arial"/>
                <w:b/>
                <w:bCs/>
                <w:color w:val="000000"/>
                <w:sz w:val="20"/>
              </w:rPr>
            </w:pPr>
            <w:r w:rsidRPr="00AA1CAA">
              <w:rPr>
                <w:rFonts w:cs="Arial"/>
                <w:b/>
                <w:bCs/>
                <w:color w:val="000000"/>
                <w:sz w:val="20"/>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B36189" w14:textId="77777777" w:rsidR="008D33B3" w:rsidRPr="00AA1CAA" w:rsidRDefault="008D33B3" w:rsidP="001E68A6">
            <w:pPr>
              <w:jc w:val="center"/>
              <w:rPr>
                <w:rFonts w:cs="Arial"/>
                <w:b/>
                <w:bCs/>
                <w:color w:val="000000"/>
                <w:sz w:val="20"/>
              </w:rPr>
            </w:pPr>
            <w:r w:rsidRPr="00AA1CAA">
              <w:rPr>
                <w:rFonts w:cs="Arial"/>
                <w:b/>
                <w:bCs/>
                <w:color w:val="000000"/>
                <w:sz w:val="20"/>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9B18B20" w14:textId="77777777" w:rsidR="008D33B3" w:rsidRPr="00AA1CAA" w:rsidRDefault="008D33B3" w:rsidP="001E68A6">
            <w:pPr>
              <w:jc w:val="center"/>
              <w:rPr>
                <w:rFonts w:cs="Arial"/>
                <w:b/>
                <w:bCs/>
                <w:color w:val="000000"/>
                <w:sz w:val="20"/>
              </w:rPr>
            </w:pPr>
            <w:r w:rsidRPr="00AA1CAA">
              <w:rPr>
                <w:rFonts w:cs="Arial"/>
                <w:b/>
                <w:bCs/>
                <w:color w:val="000000"/>
                <w:sz w:val="20"/>
              </w:rPr>
              <w:t>Podpis i pieczęć</w:t>
            </w:r>
          </w:p>
        </w:tc>
      </w:tr>
      <w:tr w:rsidR="008D33B3" w:rsidRPr="00AA1CAA" w14:paraId="4388B432" w14:textId="77777777" w:rsidTr="001E68A6">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743B5C9"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3BA1BFEE"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474CD41E"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697267C0"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65031D52"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61DC23F9" w14:textId="77777777" w:rsidTr="001E68A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75C118"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367DBB3E"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10850761"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5A78BD26"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FD3B63"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68F73518" w14:textId="77777777" w:rsidTr="001E68A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5CED95"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69135D12"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26E6639E"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6F886356"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57CA42"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57B56FB9" w14:textId="77777777" w:rsidTr="001E68A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CC1DE"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5A664DEB"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21C81C58"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14F42BFF"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4888CF"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084131E9" w14:textId="77777777" w:rsidTr="001E68A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8BF63B"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22721019"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0CE060AF"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16E9C5A3"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4FAA33"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0CB5935C" w14:textId="77777777" w:rsidTr="001E68A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2460C8"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36A1A7C8"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72AE764D"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29FD4F3A"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D5233B"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470935B5" w14:textId="77777777" w:rsidTr="001E68A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E2ECE4" w14:textId="77777777" w:rsidR="008D33B3" w:rsidRPr="00AA1CAA" w:rsidRDefault="008D33B3" w:rsidP="001E68A6">
            <w:pPr>
              <w:rPr>
                <w:rFonts w:cs="Arial"/>
                <w:color w:val="000000"/>
                <w:sz w:val="20"/>
              </w:rPr>
            </w:pPr>
            <w:r w:rsidRPr="00AA1CAA">
              <w:rPr>
                <w:rFonts w:cs="Arial"/>
                <w:color w:val="000000"/>
                <w:sz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18A6B0B6" w14:textId="77777777" w:rsidR="008D33B3" w:rsidRPr="00AA1CAA" w:rsidRDefault="008D33B3" w:rsidP="001E68A6">
            <w:pPr>
              <w:rPr>
                <w:rFonts w:cs="Arial"/>
                <w:color w:val="000000"/>
                <w:sz w:val="20"/>
              </w:rPr>
            </w:pPr>
            <w:r w:rsidRPr="00AA1CAA">
              <w:rPr>
                <w:rFonts w:cs="Arial"/>
                <w:color w:val="000000"/>
                <w:sz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4DD5ED57" w14:textId="77777777" w:rsidR="008D33B3" w:rsidRPr="00AA1CAA" w:rsidRDefault="008D33B3" w:rsidP="001E68A6">
            <w:pPr>
              <w:rPr>
                <w:rFonts w:cs="Arial"/>
                <w:color w:val="000000"/>
                <w:sz w:val="20"/>
              </w:rPr>
            </w:pPr>
            <w:r w:rsidRPr="00AA1CAA">
              <w:rPr>
                <w:rFonts w:cs="Arial"/>
                <w:color w:val="000000"/>
                <w:sz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22FEF76D" w14:textId="77777777" w:rsidR="008D33B3" w:rsidRPr="00AA1CAA" w:rsidRDefault="008D33B3" w:rsidP="001E68A6">
            <w:pPr>
              <w:rPr>
                <w:rFonts w:cs="Arial"/>
                <w:color w:val="000000"/>
                <w:sz w:val="20"/>
              </w:rPr>
            </w:pPr>
            <w:r w:rsidRPr="00AA1CAA">
              <w:rPr>
                <w:rFonts w:cs="Arial"/>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66DBC1" w14:textId="77777777" w:rsidR="008D33B3" w:rsidRPr="00AA1CAA" w:rsidRDefault="008D33B3" w:rsidP="001E68A6">
            <w:pPr>
              <w:rPr>
                <w:rFonts w:cs="Arial"/>
                <w:color w:val="000000"/>
                <w:sz w:val="20"/>
              </w:rPr>
            </w:pPr>
            <w:r w:rsidRPr="00AA1CAA">
              <w:rPr>
                <w:rFonts w:cs="Arial"/>
                <w:color w:val="000000"/>
                <w:sz w:val="20"/>
              </w:rPr>
              <w:t> </w:t>
            </w:r>
          </w:p>
        </w:tc>
      </w:tr>
    </w:tbl>
    <w:p w14:paraId="475E3C3E" w14:textId="77777777" w:rsidR="008D33B3" w:rsidRPr="00AA1CAA" w:rsidRDefault="008D33B3" w:rsidP="008D33B3">
      <w:pPr>
        <w:numPr>
          <w:ilvl w:val="0"/>
          <w:numId w:val="111"/>
        </w:numPr>
        <w:spacing w:after="200" w:line="276" w:lineRule="auto"/>
        <w:contextualSpacing/>
        <w:rPr>
          <w:rFonts w:eastAsia="Calibri" w:cs="Arial"/>
          <w:b/>
          <w:sz w:val="20"/>
          <w:lang w:eastAsia="en-US"/>
        </w:rPr>
      </w:pPr>
      <w:r w:rsidRPr="00AA1CAA">
        <w:rPr>
          <w:rFonts w:eastAsia="Calibri" w:cs="Arial"/>
          <w:b/>
          <w:sz w:val="20"/>
          <w:lang w:eastAsia="en-US"/>
        </w:rPr>
        <w:t>Eksploatacja urządzenia</w:t>
      </w:r>
    </w:p>
    <w:p w14:paraId="0539E80D" w14:textId="77777777" w:rsidR="008D33B3" w:rsidRPr="00AA1CAA" w:rsidRDefault="008D33B3" w:rsidP="008D33B3">
      <w:pPr>
        <w:rPr>
          <w:rFonts w:eastAsia="Calibri" w:cs="Arial"/>
          <w:b/>
          <w:sz w:val="20"/>
          <w:lang w:eastAsia="en-US"/>
        </w:rPr>
      </w:pPr>
    </w:p>
    <w:p w14:paraId="1987DFD1" w14:textId="77777777" w:rsidR="008D33B3" w:rsidRPr="00AA1CAA" w:rsidRDefault="008D33B3" w:rsidP="008D33B3">
      <w:pPr>
        <w:numPr>
          <w:ilvl w:val="0"/>
          <w:numId w:val="111"/>
        </w:numPr>
        <w:spacing w:after="200" w:line="276" w:lineRule="auto"/>
        <w:contextualSpacing/>
        <w:rPr>
          <w:rFonts w:eastAsia="Calibri" w:cs="Arial"/>
          <w:b/>
          <w:sz w:val="20"/>
          <w:lang w:eastAsia="en-US"/>
        </w:rPr>
      </w:pPr>
      <w:r w:rsidRPr="00AA1CAA">
        <w:rPr>
          <w:rFonts w:eastAsia="Calibri" w:cs="Arial"/>
          <w:b/>
          <w:sz w:val="20"/>
          <w:lang w:eastAsia="en-US"/>
        </w:rPr>
        <w:t>Kategoria urządzenia</w:t>
      </w:r>
    </w:p>
    <w:p w14:paraId="0CA20509" w14:textId="77777777" w:rsidR="008D33B3" w:rsidRPr="00AA1CAA" w:rsidRDefault="008D33B3" w:rsidP="008D33B3">
      <w:pPr>
        <w:ind w:left="720"/>
        <w:contextualSpacing/>
        <w:rPr>
          <w:rFonts w:eastAsia="Calibri" w:cs="Arial"/>
          <w:b/>
          <w:sz w:val="20"/>
          <w:lang w:eastAsia="en-US"/>
        </w:rPr>
      </w:pPr>
    </w:p>
    <w:tbl>
      <w:tblPr>
        <w:tblW w:w="8987" w:type="dxa"/>
        <w:tblInd w:w="354" w:type="dxa"/>
        <w:shd w:val="clear" w:color="auto" w:fill="FFFFFF"/>
        <w:tblCellMar>
          <w:left w:w="70" w:type="dxa"/>
          <w:right w:w="70" w:type="dxa"/>
        </w:tblCellMar>
        <w:tblLook w:val="04A0" w:firstRow="1" w:lastRow="0" w:firstColumn="1" w:lastColumn="0" w:noHBand="0" w:noVBand="1"/>
      </w:tblPr>
      <w:tblGrid>
        <w:gridCol w:w="992"/>
        <w:gridCol w:w="1333"/>
        <w:gridCol w:w="2551"/>
        <w:gridCol w:w="1134"/>
        <w:gridCol w:w="1701"/>
        <w:gridCol w:w="1276"/>
      </w:tblGrid>
      <w:tr w:rsidR="008D33B3" w:rsidRPr="00AA1CAA" w14:paraId="5D56C35A" w14:textId="77777777" w:rsidTr="001E68A6">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EA7CEE9" w14:textId="77777777" w:rsidR="008D33B3" w:rsidRPr="00AA1CAA" w:rsidRDefault="008D33B3" w:rsidP="001E68A6">
            <w:pPr>
              <w:jc w:val="center"/>
              <w:rPr>
                <w:rFonts w:cs="Arial"/>
                <w:b/>
                <w:bCs/>
                <w:color w:val="000000"/>
                <w:sz w:val="20"/>
              </w:rPr>
            </w:pPr>
            <w:r w:rsidRPr="00AA1CAA">
              <w:rPr>
                <w:rFonts w:cs="Arial"/>
                <w:b/>
                <w:bCs/>
                <w:color w:val="000000"/>
                <w:sz w:val="20"/>
              </w:rPr>
              <w:t>Data</w:t>
            </w:r>
          </w:p>
        </w:tc>
        <w:tc>
          <w:tcPr>
            <w:tcW w:w="3884"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46B993AA" w14:textId="77777777" w:rsidR="008D33B3" w:rsidRPr="00AA1CAA" w:rsidRDefault="008D33B3" w:rsidP="001E68A6">
            <w:pPr>
              <w:jc w:val="center"/>
              <w:rPr>
                <w:rFonts w:cs="Arial"/>
                <w:b/>
                <w:bCs/>
                <w:color w:val="000000"/>
                <w:sz w:val="20"/>
              </w:rPr>
            </w:pPr>
            <w:r w:rsidRPr="00AA1CAA">
              <w:rPr>
                <w:rFonts w:cs="Arial"/>
                <w:b/>
                <w:bCs/>
                <w:color w:val="000000"/>
                <w:sz w:val="20"/>
              </w:rPr>
              <w:t>Podstawa zmiany</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862C47C" w14:textId="77777777" w:rsidR="008D33B3" w:rsidRPr="00AA1CAA" w:rsidRDefault="008D33B3" w:rsidP="001E68A6">
            <w:pPr>
              <w:jc w:val="center"/>
              <w:rPr>
                <w:rFonts w:cs="Arial"/>
                <w:b/>
                <w:bCs/>
                <w:color w:val="000000"/>
                <w:sz w:val="20"/>
              </w:rPr>
            </w:pPr>
            <w:r w:rsidRPr="00AA1CAA">
              <w:rPr>
                <w:rFonts w:cs="Arial"/>
                <w:b/>
                <w:bCs/>
                <w:color w:val="000000"/>
                <w:sz w:val="20"/>
              </w:rPr>
              <w:t>Kategoria po zmianie</w:t>
            </w:r>
          </w:p>
        </w:tc>
        <w:tc>
          <w:tcPr>
            <w:tcW w:w="1701"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6018C02E" w14:textId="77777777" w:rsidR="008D33B3" w:rsidRPr="00AA1CAA" w:rsidRDefault="008D33B3" w:rsidP="001E68A6">
            <w:pPr>
              <w:jc w:val="center"/>
              <w:rPr>
                <w:rFonts w:cs="Arial"/>
                <w:b/>
                <w:bCs/>
                <w:color w:val="000000"/>
                <w:sz w:val="20"/>
              </w:rPr>
            </w:pPr>
            <w:r w:rsidRPr="00AA1CAA">
              <w:rPr>
                <w:rFonts w:cs="Arial"/>
                <w:b/>
                <w:bCs/>
                <w:color w:val="000000"/>
                <w:sz w:val="20"/>
              </w:rPr>
              <w:t>Podpis i pieczęć</w:t>
            </w:r>
          </w:p>
        </w:tc>
        <w:tc>
          <w:tcPr>
            <w:tcW w:w="1276"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0919D92" w14:textId="77777777" w:rsidR="008D33B3" w:rsidRPr="00AA1CAA" w:rsidRDefault="008D33B3" w:rsidP="001E68A6">
            <w:pPr>
              <w:jc w:val="center"/>
              <w:rPr>
                <w:rFonts w:cs="Arial"/>
                <w:b/>
                <w:color w:val="000000"/>
                <w:sz w:val="20"/>
              </w:rPr>
            </w:pPr>
            <w:r w:rsidRPr="00AA1CAA">
              <w:rPr>
                <w:rFonts w:cs="Arial"/>
                <w:b/>
                <w:color w:val="000000"/>
                <w:sz w:val="20"/>
              </w:rPr>
              <w:t>Uwagi</w:t>
            </w:r>
          </w:p>
        </w:tc>
      </w:tr>
      <w:tr w:rsidR="008D33B3" w:rsidRPr="00AA1CAA" w14:paraId="3492F367" w14:textId="77777777" w:rsidTr="001E68A6">
        <w:trPr>
          <w:trHeight w:val="315"/>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64914150" w14:textId="77777777" w:rsidR="008D33B3" w:rsidRPr="00AA1CAA" w:rsidRDefault="008D33B3" w:rsidP="001E68A6">
            <w:pPr>
              <w:jc w:val="center"/>
              <w:rPr>
                <w:rFonts w:cs="Arial"/>
                <w:bCs/>
                <w:color w:val="000000"/>
                <w:sz w:val="20"/>
              </w:rPr>
            </w:pPr>
          </w:p>
        </w:tc>
        <w:tc>
          <w:tcPr>
            <w:tcW w:w="1333" w:type="dxa"/>
            <w:tcBorders>
              <w:top w:val="nil"/>
              <w:left w:val="double" w:sz="4" w:space="0" w:color="auto"/>
              <w:bottom w:val="double" w:sz="4" w:space="0" w:color="auto"/>
              <w:right w:val="single" w:sz="4" w:space="0" w:color="auto"/>
            </w:tcBorders>
            <w:shd w:val="clear" w:color="auto" w:fill="FFFFFF"/>
            <w:noWrap/>
            <w:vAlign w:val="center"/>
            <w:hideMark/>
          </w:tcPr>
          <w:p w14:paraId="3383904D" w14:textId="77777777" w:rsidR="008D33B3" w:rsidRPr="00AA1CAA" w:rsidRDefault="008D33B3" w:rsidP="001E68A6">
            <w:pPr>
              <w:jc w:val="center"/>
              <w:rPr>
                <w:rFonts w:cs="Arial"/>
                <w:b/>
                <w:color w:val="000000"/>
                <w:sz w:val="20"/>
              </w:rPr>
            </w:pPr>
            <w:r w:rsidRPr="00AA1CAA">
              <w:rPr>
                <w:rFonts w:cs="Arial"/>
                <w:b/>
                <w:color w:val="000000"/>
                <w:sz w:val="20"/>
              </w:rPr>
              <w:t>Nazwa dokumentu</w:t>
            </w:r>
          </w:p>
        </w:tc>
        <w:tc>
          <w:tcPr>
            <w:tcW w:w="2551" w:type="dxa"/>
            <w:tcBorders>
              <w:top w:val="nil"/>
              <w:left w:val="nil"/>
              <w:bottom w:val="double" w:sz="4" w:space="0" w:color="auto"/>
              <w:right w:val="double" w:sz="4" w:space="0" w:color="auto"/>
            </w:tcBorders>
            <w:shd w:val="clear" w:color="auto" w:fill="FFFFFF"/>
            <w:noWrap/>
            <w:vAlign w:val="center"/>
            <w:hideMark/>
          </w:tcPr>
          <w:p w14:paraId="5943A593" w14:textId="77777777" w:rsidR="008D33B3" w:rsidRPr="00AA1CAA" w:rsidRDefault="008D33B3" w:rsidP="001E68A6">
            <w:pPr>
              <w:jc w:val="center"/>
              <w:rPr>
                <w:rFonts w:cs="Arial"/>
                <w:b/>
                <w:color w:val="000000"/>
                <w:sz w:val="20"/>
              </w:rPr>
            </w:pPr>
            <w:r w:rsidRPr="00AA1CAA">
              <w:rPr>
                <w:rFonts w:cs="Arial"/>
                <w:b/>
                <w:color w:val="000000"/>
                <w:sz w:val="20"/>
              </w:rPr>
              <w:t>Numer, z dnia</w:t>
            </w:r>
          </w:p>
        </w:tc>
        <w:tc>
          <w:tcPr>
            <w:tcW w:w="1134"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1333DCCF" w14:textId="77777777" w:rsidR="008D33B3" w:rsidRPr="00AA1CAA" w:rsidRDefault="008D33B3" w:rsidP="001E68A6">
            <w:pPr>
              <w:jc w:val="center"/>
              <w:rPr>
                <w:rFonts w:cs="Arial"/>
                <w:b/>
                <w:bCs/>
                <w:color w:val="000000"/>
                <w:sz w:val="20"/>
              </w:rPr>
            </w:pPr>
          </w:p>
        </w:tc>
        <w:tc>
          <w:tcPr>
            <w:tcW w:w="1701"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47AAB3F6" w14:textId="77777777" w:rsidR="008D33B3" w:rsidRPr="00AA1CAA" w:rsidRDefault="008D33B3" w:rsidP="001E68A6">
            <w:pPr>
              <w:jc w:val="center"/>
              <w:rPr>
                <w:rFonts w:cs="Arial"/>
                <w:b/>
                <w:bCs/>
                <w:color w:val="000000"/>
                <w:sz w:val="20"/>
              </w:rPr>
            </w:pPr>
          </w:p>
        </w:tc>
        <w:tc>
          <w:tcPr>
            <w:tcW w:w="1276"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7AC6B822" w14:textId="77777777" w:rsidR="008D33B3" w:rsidRPr="00AA1CAA" w:rsidRDefault="008D33B3" w:rsidP="001E68A6">
            <w:pPr>
              <w:jc w:val="center"/>
              <w:rPr>
                <w:rFonts w:cs="Arial"/>
                <w:b/>
                <w:color w:val="000000"/>
                <w:sz w:val="20"/>
              </w:rPr>
            </w:pPr>
          </w:p>
        </w:tc>
      </w:tr>
      <w:tr w:rsidR="008D33B3" w:rsidRPr="00AA1CAA" w14:paraId="2859F280" w14:textId="77777777" w:rsidTr="001E68A6">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0490846C" w14:textId="77777777" w:rsidR="008D33B3" w:rsidRPr="00AA1CAA" w:rsidRDefault="008D33B3" w:rsidP="001E68A6">
            <w:pPr>
              <w:jc w:val="center"/>
              <w:rPr>
                <w:rFonts w:cs="Arial"/>
                <w:b/>
                <w:color w:val="000000"/>
                <w:sz w:val="20"/>
              </w:rPr>
            </w:pPr>
          </w:p>
        </w:tc>
        <w:tc>
          <w:tcPr>
            <w:tcW w:w="1333" w:type="dxa"/>
            <w:tcBorders>
              <w:top w:val="double" w:sz="4" w:space="0" w:color="auto"/>
              <w:left w:val="nil"/>
              <w:bottom w:val="single" w:sz="4" w:space="0" w:color="auto"/>
              <w:right w:val="single" w:sz="4" w:space="0" w:color="auto"/>
            </w:tcBorders>
            <w:shd w:val="clear" w:color="auto" w:fill="FFFFFF"/>
            <w:noWrap/>
            <w:vAlign w:val="center"/>
            <w:hideMark/>
          </w:tcPr>
          <w:p w14:paraId="3734DA15" w14:textId="77777777" w:rsidR="008D33B3" w:rsidRPr="00AA1CAA" w:rsidRDefault="008D33B3" w:rsidP="001E68A6">
            <w:pPr>
              <w:jc w:val="center"/>
              <w:rPr>
                <w:rFonts w:cs="Arial"/>
                <w:b/>
                <w:color w:val="000000"/>
                <w:sz w:val="20"/>
              </w:rPr>
            </w:pPr>
          </w:p>
        </w:tc>
        <w:tc>
          <w:tcPr>
            <w:tcW w:w="2551" w:type="dxa"/>
            <w:tcBorders>
              <w:top w:val="double" w:sz="4" w:space="0" w:color="auto"/>
              <w:left w:val="nil"/>
              <w:bottom w:val="single" w:sz="4" w:space="0" w:color="auto"/>
              <w:right w:val="single" w:sz="4" w:space="0" w:color="auto"/>
            </w:tcBorders>
            <w:shd w:val="clear" w:color="auto" w:fill="FFFFFF"/>
            <w:noWrap/>
            <w:vAlign w:val="center"/>
            <w:hideMark/>
          </w:tcPr>
          <w:p w14:paraId="019F2FF9" w14:textId="77777777" w:rsidR="008D33B3" w:rsidRPr="00AA1CAA" w:rsidRDefault="008D33B3" w:rsidP="001E68A6">
            <w:pPr>
              <w:jc w:val="center"/>
              <w:rPr>
                <w:rFonts w:cs="Arial"/>
                <w:b/>
                <w:color w:val="000000"/>
                <w:sz w:val="20"/>
              </w:rPr>
            </w:pPr>
          </w:p>
        </w:tc>
        <w:tc>
          <w:tcPr>
            <w:tcW w:w="1134" w:type="dxa"/>
            <w:tcBorders>
              <w:top w:val="double" w:sz="4" w:space="0" w:color="auto"/>
              <w:left w:val="nil"/>
              <w:bottom w:val="single" w:sz="4" w:space="0" w:color="auto"/>
              <w:right w:val="single" w:sz="4" w:space="0" w:color="auto"/>
            </w:tcBorders>
            <w:shd w:val="clear" w:color="auto" w:fill="FFFFFF"/>
            <w:noWrap/>
            <w:vAlign w:val="center"/>
            <w:hideMark/>
          </w:tcPr>
          <w:p w14:paraId="53001CDA" w14:textId="77777777" w:rsidR="008D33B3" w:rsidRPr="00AA1CAA" w:rsidRDefault="008D33B3" w:rsidP="001E68A6">
            <w:pPr>
              <w:jc w:val="center"/>
              <w:rPr>
                <w:rFonts w:cs="Arial"/>
                <w:b/>
                <w:color w:val="000000"/>
                <w:sz w:val="20"/>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465FB648" w14:textId="77777777" w:rsidR="008D33B3" w:rsidRPr="00AA1CAA" w:rsidRDefault="008D33B3" w:rsidP="001E68A6">
            <w:pPr>
              <w:jc w:val="center"/>
              <w:rPr>
                <w:rFonts w:cs="Arial"/>
                <w:b/>
                <w:color w:val="000000"/>
                <w:sz w:val="20"/>
              </w:rPr>
            </w:pPr>
          </w:p>
        </w:tc>
        <w:tc>
          <w:tcPr>
            <w:tcW w:w="1276" w:type="dxa"/>
            <w:tcBorders>
              <w:top w:val="double" w:sz="4" w:space="0" w:color="auto"/>
              <w:left w:val="nil"/>
              <w:bottom w:val="single" w:sz="4" w:space="0" w:color="auto"/>
              <w:right w:val="single" w:sz="4" w:space="0" w:color="auto"/>
            </w:tcBorders>
            <w:shd w:val="clear" w:color="auto" w:fill="FFFFFF"/>
            <w:noWrap/>
            <w:vAlign w:val="center"/>
            <w:hideMark/>
          </w:tcPr>
          <w:p w14:paraId="60E0BA5A" w14:textId="77777777" w:rsidR="008D33B3" w:rsidRPr="00AA1CAA" w:rsidRDefault="008D33B3" w:rsidP="001E68A6">
            <w:pPr>
              <w:jc w:val="center"/>
              <w:rPr>
                <w:rFonts w:cs="Arial"/>
                <w:b/>
                <w:color w:val="000000"/>
                <w:sz w:val="20"/>
              </w:rPr>
            </w:pPr>
          </w:p>
        </w:tc>
      </w:tr>
      <w:tr w:rsidR="008D33B3" w:rsidRPr="00AA1CAA" w14:paraId="1CB75E6B" w14:textId="77777777" w:rsidTr="001E68A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1DB8F03E" w14:textId="77777777" w:rsidR="008D33B3" w:rsidRPr="00AA1CAA" w:rsidRDefault="008D33B3" w:rsidP="001E68A6">
            <w:pPr>
              <w:jc w:val="center"/>
              <w:rPr>
                <w:rFonts w:cs="Arial"/>
                <w:b/>
                <w:color w:val="000000"/>
                <w:sz w:val="20"/>
              </w:rPr>
            </w:pPr>
          </w:p>
        </w:tc>
        <w:tc>
          <w:tcPr>
            <w:tcW w:w="1333" w:type="dxa"/>
            <w:tcBorders>
              <w:top w:val="nil"/>
              <w:left w:val="nil"/>
              <w:bottom w:val="single" w:sz="4" w:space="0" w:color="auto"/>
              <w:right w:val="single" w:sz="4" w:space="0" w:color="auto"/>
            </w:tcBorders>
            <w:shd w:val="clear" w:color="auto" w:fill="FFFFFF"/>
            <w:noWrap/>
            <w:vAlign w:val="bottom"/>
            <w:hideMark/>
          </w:tcPr>
          <w:p w14:paraId="5AE548E6" w14:textId="77777777" w:rsidR="008D33B3" w:rsidRPr="00AA1CAA" w:rsidRDefault="008D33B3" w:rsidP="001E68A6">
            <w:pPr>
              <w:jc w:val="center"/>
              <w:rPr>
                <w:rFonts w:cs="Arial"/>
                <w:b/>
                <w:color w:val="000000"/>
                <w:sz w:val="20"/>
              </w:rPr>
            </w:pPr>
          </w:p>
        </w:tc>
        <w:tc>
          <w:tcPr>
            <w:tcW w:w="2551" w:type="dxa"/>
            <w:tcBorders>
              <w:top w:val="nil"/>
              <w:left w:val="nil"/>
              <w:bottom w:val="single" w:sz="4" w:space="0" w:color="auto"/>
              <w:right w:val="single" w:sz="4" w:space="0" w:color="auto"/>
            </w:tcBorders>
            <w:shd w:val="clear" w:color="auto" w:fill="FFFFFF"/>
            <w:noWrap/>
            <w:vAlign w:val="bottom"/>
            <w:hideMark/>
          </w:tcPr>
          <w:p w14:paraId="292A793F" w14:textId="77777777" w:rsidR="008D33B3" w:rsidRPr="00AA1CAA" w:rsidRDefault="008D33B3" w:rsidP="001E68A6">
            <w:pPr>
              <w:jc w:val="center"/>
              <w:rPr>
                <w:rFonts w:cs="Arial"/>
                <w:b/>
                <w:color w:val="000000"/>
                <w:sz w:val="20"/>
              </w:rPr>
            </w:pPr>
          </w:p>
        </w:tc>
        <w:tc>
          <w:tcPr>
            <w:tcW w:w="1134" w:type="dxa"/>
            <w:tcBorders>
              <w:top w:val="nil"/>
              <w:left w:val="nil"/>
              <w:bottom w:val="single" w:sz="4" w:space="0" w:color="auto"/>
              <w:right w:val="single" w:sz="4" w:space="0" w:color="auto"/>
            </w:tcBorders>
            <w:shd w:val="clear" w:color="auto" w:fill="FFFFFF"/>
            <w:noWrap/>
            <w:vAlign w:val="bottom"/>
            <w:hideMark/>
          </w:tcPr>
          <w:p w14:paraId="5D7A299F" w14:textId="77777777" w:rsidR="008D33B3" w:rsidRPr="00AA1CAA" w:rsidRDefault="008D33B3" w:rsidP="001E68A6">
            <w:pPr>
              <w:jc w:val="center"/>
              <w:rPr>
                <w:rFonts w:cs="Arial"/>
                <w:b/>
                <w:color w:val="000000"/>
                <w:sz w:val="20"/>
              </w:rPr>
            </w:pPr>
          </w:p>
        </w:tc>
        <w:tc>
          <w:tcPr>
            <w:tcW w:w="1701" w:type="dxa"/>
            <w:tcBorders>
              <w:top w:val="nil"/>
              <w:left w:val="nil"/>
              <w:bottom w:val="single" w:sz="4" w:space="0" w:color="auto"/>
              <w:right w:val="single" w:sz="4" w:space="0" w:color="auto"/>
            </w:tcBorders>
            <w:shd w:val="clear" w:color="auto" w:fill="FFFFFF"/>
            <w:noWrap/>
            <w:vAlign w:val="bottom"/>
            <w:hideMark/>
          </w:tcPr>
          <w:p w14:paraId="329B9A65" w14:textId="77777777" w:rsidR="008D33B3" w:rsidRPr="00AA1CAA" w:rsidRDefault="008D33B3" w:rsidP="001E68A6">
            <w:pPr>
              <w:jc w:val="center"/>
              <w:rPr>
                <w:rFonts w:cs="Arial"/>
                <w:b/>
                <w:color w:val="000000"/>
                <w:sz w:val="20"/>
              </w:rPr>
            </w:pPr>
          </w:p>
        </w:tc>
        <w:tc>
          <w:tcPr>
            <w:tcW w:w="1276" w:type="dxa"/>
            <w:tcBorders>
              <w:top w:val="nil"/>
              <w:left w:val="nil"/>
              <w:bottom w:val="single" w:sz="4" w:space="0" w:color="auto"/>
              <w:right w:val="single" w:sz="4" w:space="0" w:color="auto"/>
            </w:tcBorders>
            <w:shd w:val="clear" w:color="auto" w:fill="FFFFFF"/>
            <w:noWrap/>
            <w:vAlign w:val="bottom"/>
            <w:hideMark/>
          </w:tcPr>
          <w:p w14:paraId="167EE22C" w14:textId="77777777" w:rsidR="008D33B3" w:rsidRPr="00AA1CAA" w:rsidRDefault="008D33B3" w:rsidP="001E68A6">
            <w:pPr>
              <w:jc w:val="center"/>
              <w:rPr>
                <w:rFonts w:cs="Arial"/>
                <w:b/>
                <w:color w:val="000000"/>
                <w:sz w:val="20"/>
              </w:rPr>
            </w:pPr>
          </w:p>
        </w:tc>
      </w:tr>
      <w:tr w:rsidR="008D33B3" w:rsidRPr="00AA1CAA" w14:paraId="5E896B63" w14:textId="77777777" w:rsidTr="001E68A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41ADFDB2" w14:textId="77777777" w:rsidR="008D33B3" w:rsidRPr="00AA1CAA" w:rsidRDefault="008D33B3" w:rsidP="001E68A6">
            <w:pPr>
              <w:rPr>
                <w:rFonts w:cs="Arial"/>
                <w:color w:val="000000"/>
                <w:sz w:val="20"/>
              </w:rPr>
            </w:pPr>
            <w:r w:rsidRPr="00AA1CAA">
              <w:rPr>
                <w:rFonts w:cs="Arial"/>
                <w:color w:val="000000"/>
                <w:sz w:val="20"/>
              </w:rPr>
              <w:t> </w:t>
            </w:r>
          </w:p>
        </w:tc>
        <w:tc>
          <w:tcPr>
            <w:tcW w:w="1333" w:type="dxa"/>
            <w:tcBorders>
              <w:top w:val="nil"/>
              <w:left w:val="nil"/>
              <w:bottom w:val="single" w:sz="4" w:space="0" w:color="auto"/>
              <w:right w:val="single" w:sz="4" w:space="0" w:color="auto"/>
            </w:tcBorders>
            <w:shd w:val="clear" w:color="auto" w:fill="FFFFFF"/>
            <w:noWrap/>
            <w:vAlign w:val="bottom"/>
            <w:hideMark/>
          </w:tcPr>
          <w:p w14:paraId="4AEA72CD"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FFFFFF"/>
            <w:noWrap/>
            <w:vAlign w:val="bottom"/>
            <w:hideMark/>
          </w:tcPr>
          <w:p w14:paraId="1F42F3D9" w14:textId="77777777" w:rsidR="008D33B3" w:rsidRPr="00AA1CAA" w:rsidRDefault="008D33B3" w:rsidP="001E68A6">
            <w:pPr>
              <w:rPr>
                <w:rFonts w:cs="Arial"/>
                <w:color w:val="000000"/>
                <w:sz w:val="20"/>
              </w:rPr>
            </w:pPr>
            <w:r w:rsidRPr="00AA1CAA">
              <w:rPr>
                <w:rFonts w:cs="Arial"/>
                <w:color w:val="000000"/>
                <w:sz w:val="20"/>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66918959" w14:textId="77777777" w:rsidR="008D33B3" w:rsidRPr="00AA1CAA" w:rsidRDefault="008D33B3" w:rsidP="001E68A6">
            <w:pPr>
              <w:rPr>
                <w:rFonts w:cs="Arial"/>
                <w:color w:val="000000"/>
                <w:sz w:val="20"/>
              </w:rPr>
            </w:pPr>
            <w:r w:rsidRPr="00AA1CAA">
              <w:rPr>
                <w:rFonts w:cs="Arial"/>
                <w:color w:val="000000"/>
                <w:sz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784EFA0A" w14:textId="77777777" w:rsidR="008D33B3" w:rsidRPr="00AA1CAA" w:rsidRDefault="008D33B3" w:rsidP="001E68A6">
            <w:pPr>
              <w:rPr>
                <w:rFonts w:cs="Arial"/>
                <w:color w:val="000000"/>
                <w:sz w:val="20"/>
              </w:rPr>
            </w:pPr>
            <w:r w:rsidRPr="00AA1CAA">
              <w:rPr>
                <w:rFonts w:cs="Arial"/>
                <w:color w:val="000000"/>
                <w:sz w:val="20"/>
              </w:rPr>
              <w:t> </w:t>
            </w:r>
          </w:p>
        </w:tc>
        <w:tc>
          <w:tcPr>
            <w:tcW w:w="1276" w:type="dxa"/>
            <w:tcBorders>
              <w:top w:val="nil"/>
              <w:left w:val="nil"/>
              <w:bottom w:val="single" w:sz="4" w:space="0" w:color="auto"/>
              <w:right w:val="single" w:sz="4" w:space="0" w:color="auto"/>
            </w:tcBorders>
            <w:shd w:val="clear" w:color="auto" w:fill="FFFFFF"/>
            <w:noWrap/>
            <w:vAlign w:val="bottom"/>
            <w:hideMark/>
          </w:tcPr>
          <w:p w14:paraId="08DB4241"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58472CE0" w14:textId="77777777" w:rsidTr="001E68A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58E9A282" w14:textId="77777777" w:rsidR="008D33B3" w:rsidRPr="00AA1CAA" w:rsidRDefault="008D33B3" w:rsidP="001E68A6">
            <w:pPr>
              <w:rPr>
                <w:rFonts w:cs="Arial"/>
                <w:color w:val="000000"/>
                <w:sz w:val="20"/>
              </w:rPr>
            </w:pPr>
            <w:r w:rsidRPr="00AA1CAA">
              <w:rPr>
                <w:rFonts w:cs="Arial"/>
                <w:color w:val="000000"/>
                <w:sz w:val="20"/>
              </w:rPr>
              <w:t> </w:t>
            </w:r>
          </w:p>
        </w:tc>
        <w:tc>
          <w:tcPr>
            <w:tcW w:w="1333" w:type="dxa"/>
            <w:tcBorders>
              <w:top w:val="nil"/>
              <w:left w:val="nil"/>
              <w:bottom w:val="single" w:sz="4" w:space="0" w:color="auto"/>
              <w:right w:val="single" w:sz="4" w:space="0" w:color="auto"/>
            </w:tcBorders>
            <w:shd w:val="clear" w:color="auto" w:fill="FFFFFF"/>
            <w:noWrap/>
            <w:vAlign w:val="bottom"/>
            <w:hideMark/>
          </w:tcPr>
          <w:p w14:paraId="160C447F"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FFFFFF"/>
            <w:noWrap/>
            <w:vAlign w:val="bottom"/>
            <w:hideMark/>
          </w:tcPr>
          <w:p w14:paraId="6FAC8BDC" w14:textId="77777777" w:rsidR="008D33B3" w:rsidRPr="00AA1CAA" w:rsidRDefault="008D33B3" w:rsidP="001E68A6">
            <w:pPr>
              <w:rPr>
                <w:rFonts w:cs="Arial"/>
                <w:color w:val="000000"/>
                <w:sz w:val="20"/>
              </w:rPr>
            </w:pPr>
            <w:r w:rsidRPr="00AA1CAA">
              <w:rPr>
                <w:rFonts w:cs="Arial"/>
                <w:color w:val="000000"/>
                <w:sz w:val="20"/>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97E5AF3" w14:textId="77777777" w:rsidR="008D33B3" w:rsidRPr="00AA1CAA" w:rsidRDefault="008D33B3" w:rsidP="001E68A6">
            <w:pPr>
              <w:rPr>
                <w:rFonts w:cs="Arial"/>
                <w:color w:val="000000"/>
                <w:sz w:val="20"/>
              </w:rPr>
            </w:pPr>
            <w:r w:rsidRPr="00AA1CAA">
              <w:rPr>
                <w:rFonts w:cs="Arial"/>
                <w:color w:val="000000"/>
                <w:sz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0F740900" w14:textId="77777777" w:rsidR="008D33B3" w:rsidRPr="00AA1CAA" w:rsidRDefault="008D33B3" w:rsidP="001E68A6">
            <w:pPr>
              <w:rPr>
                <w:rFonts w:cs="Arial"/>
                <w:color w:val="000000"/>
                <w:sz w:val="20"/>
              </w:rPr>
            </w:pPr>
            <w:r w:rsidRPr="00AA1CAA">
              <w:rPr>
                <w:rFonts w:cs="Arial"/>
                <w:color w:val="000000"/>
                <w:sz w:val="20"/>
              </w:rPr>
              <w:t> </w:t>
            </w:r>
          </w:p>
        </w:tc>
        <w:tc>
          <w:tcPr>
            <w:tcW w:w="1276" w:type="dxa"/>
            <w:tcBorders>
              <w:top w:val="nil"/>
              <w:left w:val="nil"/>
              <w:bottom w:val="single" w:sz="4" w:space="0" w:color="auto"/>
              <w:right w:val="single" w:sz="4" w:space="0" w:color="auto"/>
            </w:tcBorders>
            <w:shd w:val="clear" w:color="auto" w:fill="FFFFFF"/>
            <w:noWrap/>
            <w:vAlign w:val="bottom"/>
            <w:hideMark/>
          </w:tcPr>
          <w:p w14:paraId="718A0DFA"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0FA82D11" w14:textId="77777777" w:rsidTr="001E68A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3D916D5C" w14:textId="77777777" w:rsidR="008D33B3" w:rsidRPr="00AA1CAA" w:rsidRDefault="008D33B3" w:rsidP="001E68A6">
            <w:pPr>
              <w:rPr>
                <w:rFonts w:cs="Arial"/>
                <w:color w:val="000000"/>
                <w:sz w:val="20"/>
              </w:rPr>
            </w:pPr>
            <w:r w:rsidRPr="00AA1CAA">
              <w:rPr>
                <w:rFonts w:cs="Arial"/>
                <w:color w:val="000000"/>
                <w:sz w:val="20"/>
              </w:rPr>
              <w:t> </w:t>
            </w:r>
          </w:p>
        </w:tc>
        <w:tc>
          <w:tcPr>
            <w:tcW w:w="1333" w:type="dxa"/>
            <w:tcBorders>
              <w:top w:val="nil"/>
              <w:left w:val="nil"/>
              <w:bottom w:val="single" w:sz="4" w:space="0" w:color="auto"/>
              <w:right w:val="single" w:sz="4" w:space="0" w:color="auto"/>
            </w:tcBorders>
            <w:shd w:val="clear" w:color="auto" w:fill="FFFFFF"/>
            <w:noWrap/>
            <w:vAlign w:val="bottom"/>
            <w:hideMark/>
          </w:tcPr>
          <w:p w14:paraId="0F1D300D"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FFFFFF"/>
            <w:noWrap/>
            <w:vAlign w:val="bottom"/>
            <w:hideMark/>
          </w:tcPr>
          <w:p w14:paraId="6DC91D17" w14:textId="77777777" w:rsidR="008D33B3" w:rsidRPr="00AA1CAA" w:rsidRDefault="008D33B3" w:rsidP="001E68A6">
            <w:pPr>
              <w:rPr>
                <w:rFonts w:cs="Arial"/>
                <w:color w:val="000000"/>
                <w:sz w:val="20"/>
              </w:rPr>
            </w:pPr>
            <w:r w:rsidRPr="00AA1CAA">
              <w:rPr>
                <w:rFonts w:cs="Arial"/>
                <w:color w:val="000000"/>
                <w:sz w:val="20"/>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576DE84D" w14:textId="77777777" w:rsidR="008D33B3" w:rsidRPr="00AA1CAA" w:rsidRDefault="008D33B3" w:rsidP="001E68A6">
            <w:pPr>
              <w:rPr>
                <w:rFonts w:cs="Arial"/>
                <w:color w:val="000000"/>
                <w:sz w:val="20"/>
              </w:rPr>
            </w:pPr>
            <w:r w:rsidRPr="00AA1CAA">
              <w:rPr>
                <w:rFonts w:cs="Arial"/>
                <w:color w:val="000000"/>
                <w:sz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E75B002" w14:textId="77777777" w:rsidR="008D33B3" w:rsidRPr="00AA1CAA" w:rsidRDefault="008D33B3" w:rsidP="001E68A6">
            <w:pPr>
              <w:rPr>
                <w:rFonts w:cs="Arial"/>
                <w:color w:val="000000"/>
                <w:sz w:val="20"/>
              </w:rPr>
            </w:pPr>
            <w:r w:rsidRPr="00AA1CAA">
              <w:rPr>
                <w:rFonts w:cs="Arial"/>
                <w:color w:val="000000"/>
                <w:sz w:val="20"/>
              </w:rPr>
              <w:t> </w:t>
            </w:r>
          </w:p>
        </w:tc>
        <w:tc>
          <w:tcPr>
            <w:tcW w:w="1276" w:type="dxa"/>
            <w:tcBorders>
              <w:top w:val="nil"/>
              <w:left w:val="nil"/>
              <w:bottom w:val="single" w:sz="4" w:space="0" w:color="auto"/>
              <w:right w:val="single" w:sz="4" w:space="0" w:color="auto"/>
            </w:tcBorders>
            <w:shd w:val="clear" w:color="auto" w:fill="FFFFFF"/>
            <w:noWrap/>
            <w:vAlign w:val="bottom"/>
            <w:hideMark/>
          </w:tcPr>
          <w:p w14:paraId="73EE14FD" w14:textId="77777777" w:rsidR="008D33B3" w:rsidRPr="00AA1CAA" w:rsidRDefault="008D33B3" w:rsidP="001E68A6">
            <w:pPr>
              <w:rPr>
                <w:rFonts w:cs="Arial"/>
                <w:color w:val="000000"/>
                <w:sz w:val="20"/>
              </w:rPr>
            </w:pPr>
            <w:r w:rsidRPr="00AA1CAA">
              <w:rPr>
                <w:rFonts w:cs="Arial"/>
                <w:color w:val="000000"/>
                <w:sz w:val="20"/>
              </w:rPr>
              <w:t> </w:t>
            </w:r>
          </w:p>
        </w:tc>
      </w:tr>
    </w:tbl>
    <w:p w14:paraId="41D5A218" w14:textId="77777777" w:rsidR="008D33B3" w:rsidRPr="00AA1CAA" w:rsidRDefault="008D33B3" w:rsidP="008D33B3">
      <w:pPr>
        <w:spacing w:line="276" w:lineRule="auto"/>
        <w:rPr>
          <w:rFonts w:eastAsia="Calibri" w:cs="Arial"/>
          <w:b/>
          <w:sz w:val="20"/>
          <w:lang w:eastAsia="en-US"/>
        </w:rPr>
      </w:pPr>
    </w:p>
    <w:p w14:paraId="3BB8400C" w14:textId="77777777" w:rsidR="008D33B3" w:rsidRPr="00AA1CAA" w:rsidRDefault="008D33B3" w:rsidP="008D33B3">
      <w:pPr>
        <w:rPr>
          <w:rFonts w:eastAsia="Calibri" w:cs="Arial"/>
          <w:b/>
          <w:sz w:val="20"/>
          <w:lang w:eastAsia="en-US"/>
        </w:rPr>
      </w:pPr>
    </w:p>
    <w:p w14:paraId="267DD138" w14:textId="77777777" w:rsidR="008D33B3" w:rsidRPr="00AA1CAA" w:rsidRDefault="008D33B3" w:rsidP="008D33B3">
      <w:pPr>
        <w:numPr>
          <w:ilvl w:val="0"/>
          <w:numId w:val="111"/>
        </w:numPr>
        <w:spacing w:after="200" w:line="276" w:lineRule="auto"/>
        <w:contextualSpacing/>
        <w:rPr>
          <w:rFonts w:eastAsia="Calibri" w:cs="Arial"/>
          <w:b/>
          <w:sz w:val="20"/>
          <w:lang w:eastAsia="en-US"/>
        </w:rPr>
      </w:pPr>
      <w:r w:rsidRPr="00AA1CAA">
        <w:rPr>
          <w:rFonts w:eastAsia="Calibri" w:cs="Arial"/>
          <w:b/>
          <w:sz w:val="20"/>
          <w:lang w:eastAsia="en-US"/>
        </w:rPr>
        <w:t>Kontrole stanu technicznego, naprawy</w:t>
      </w:r>
    </w:p>
    <w:p w14:paraId="43D02869" w14:textId="77777777" w:rsidR="008D33B3" w:rsidRPr="00AA1CAA" w:rsidRDefault="008D33B3" w:rsidP="008D33B3">
      <w:pPr>
        <w:ind w:left="720"/>
        <w:contextualSpacing/>
        <w:rPr>
          <w:rFonts w:eastAsia="Calibri" w:cs="Arial"/>
          <w:b/>
          <w:sz w:val="20"/>
          <w:lang w:eastAsia="en-US"/>
        </w:rPr>
      </w:pPr>
      <w:r w:rsidRPr="00AA1CAA">
        <w:rPr>
          <w:rFonts w:eastAsia="Calibri" w:cs="Arial"/>
          <w:b/>
          <w:sz w:val="20"/>
          <w:lang w:eastAsia="en-US"/>
        </w:rPr>
        <w:t xml:space="preserve"> </w:t>
      </w:r>
    </w:p>
    <w:tbl>
      <w:tblPr>
        <w:tblW w:w="8987" w:type="dxa"/>
        <w:tblInd w:w="354" w:type="dxa"/>
        <w:tblCellMar>
          <w:left w:w="70" w:type="dxa"/>
          <w:right w:w="70" w:type="dxa"/>
        </w:tblCellMar>
        <w:tblLook w:val="04A0" w:firstRow="1" w:lastRow="0" w:firstColumn="1" w:lastColumn="0" w:noHBand="0" w:noVBand="1"/>
      </w:tblPr>
      <w:tblGrid>
        <w:gridCol w:w="2410"/>
        <w:gridCol w:w="2551"/>
        <w:gridCol w:w="1418"/>
        <w:gridCol w:w="2608"/>
      </w:tblGrid>
      <w:tr w:rsidR="008D33B3" w:rsidRPr="00AA1CAA" w14:paraId="56F7A7D9" w14:textId="77777777" w:rsidTr="001E68A6">
        <w:trPr>
          <w:trHeight w:val="458"/>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AB2088" w14:textId="77777777" w:rsidR="008D33B3" w:rsidRPr="00AA1CAA" w:rsidRDefault="008D33B3" w:rsidP="001E68A6">
            <w:pPr>
              <w:jc w:val="center"/>
              <w:rPr>
                <w:rFonts w:cs="Arial"/>
                <w:b/>
                <w:bCs/>
                <w:color w:val="000000"/>
                <w:sz w:val="20"/>
              </w:rPr>
            </w:pPr>
            <w:r w:rsidRPr="00AA1CAA">
              <w:rPr>
                <w:rFonts w:cs="Arial"/>
                <w:b/>
                <w:bCs/>
                <w:color w:val="000000"/>
                <w:sz w:val="20"/>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0BD9D2" w14:textId="77777777" w:rsidR="008D33B3" w:rsidRPr="00AA1CAA" w:rsidRDefault="008D33B3" w:rsidP="001E68A6">
            <w:pPr>
              <w:jc w:val="center"/>
              <w:rPr>
                <w:rFonts w:cs="Arial"/>
                <w:b/>
                <w:bCs/>
                <w:color w:val="000000"/>
                <w:sz w:val="20"/>
              </w:rPr>
            </w:pPr>
            <w:r w:rsidRPr="00AA1CAA">
              <w:rPr>
                <w:rFonts w:cs="Arial"/>
                <w:b/>
                <w:bCs/>
                <w:color w:val="000000"/>
                <w:sz w:val="20"/>
              </w:rPr>
              <w:t>Podstawa kontroli/naprawy</w:t>
            </w:r>
          </w:p>
        </w:tc>
        <w:tc>
          <w:tcPr>
            <w:tcW w:w="1418"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CB03405" w14:textId="77777777" w:rsidR="008D33B3" w:rsidRPr="00AA1CAA" w:rsidRDefault="008D33B3" w:rsidP="001E68A6">
            <w:pPr>
              <w:jc w:val="center"/>
              <w:rPr>
                <w:rFonts w:cs="Arial"/>
                <w:b/>
                <w:bCs/>
                <w:color w:val="000000"/>
                <w:sz w:val="20"/>
              </w:rPr>
            </w:pPr>
            <w:r w:rsidRPr="00AA1CAA">
              <w:rPr>
                <w:rFonts w:cs="Arial"/>
                <w:b/>
                <w:bCs/>
                <w:color w:val="000000"/>
                <w:sz w:val="20"/>
              </w:rPr>
              <w:t>Ocena stanu technicznego</w:t>
            </w:r>
          </w:p>
        </w:tc>
        <w:tc>
          <w:tcPr>
            <w:tcW w:w="2608"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EC8587E" w14:textId="77777777" w:rsidR="008D33B3" w:rsidRPr="00AA1CAA" w:rsidRDefault="008D33B3" w:rsidP="001E68A6">
            <w:pPr>
              <w:jc w:val="center"/>
              <w:rPr>
                <w:rFonts w:cs="Arial"/>
                <w:b/>
                <w:color w:val="000000"/>
                <w:sz w:val="20"/>
              </w:rPr>
            </w:pPr>
            <w:r w:rsidRPr="00AA1CAA">
              <w:rPr>
                <w:rFonts w:cs="Arial"/>
                <w:b/>
                <w:color w:val="000000"/>
                <w:sz w:val="20"/>
              </w:rPr>
              <w:t>Kto przeprowadził kontrole /naprawę (data/podpis)</w:t>
            </w:r>
          </w:p>
        </w:tc>
      </w:tr>
      <w:tr w:rsidR="008D33B3" w:rsidRPr="00AA1CAA" w14:paraId="539660FC" w14:textId="77777777" w:rsidTr="001E68A6">
        <w:trPr>
          <w:trHeight w:val="458"/>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5EF1402" w14:textId="77777777" w:rsidR="008D33B3" w:rsidRPr="00AA1CAA" w:rsidRDefault="008D33B3" w:rsidP="001E68A6">
            <w:pPr>
              <w:rPr>
                <w:rFonts w:cs="Arial"/>
                <w:b/>
                <w:bCs/>
                <w:color w:val="000000"/>
                <w:sz w:val="20"/>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6FDF8B4F" w14:textId="77777777" w:rsidR="008D33B3" w:rsidRPr="00AA1CAA" w:rsidRDefault="008D33B3" w:rsidP="001E68A6">
            <w:pPr>
              <w:rPr>
                <w:rFonts w:cs="Arial"/>
                <w:b/>
                <w:bCs/>
                <w:color w:val="000000"/>
                <w:sz w:val="20"/>
              </w:rPr>
            </w:pPr>
          </w:p>
        </w:tc>
        <w:tc>
          <w:tcPr>
            <w:tcW w:w="1418"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6DF035D4" w14:textId="77777777" w:rsidR="008D33B3" w:rsidRPr="00AA1CAA" w:rsidRDefault="008D33B3" w:rsidP="001E68A6">
            <w:pPr>
              <w:rPr>
                <w:rFonts w:cs="Arial"/>
                <w:b/>
                <w:bCs/>
                <w:color w:val="000000"/>
                <w:sz w:val="20"/>
              </w:rPr>
            </w:pPr>
          </w:p>
        </w:tc>
        <w:tc>
          <w:tcPr>
            <w:tcW w:w="2608"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334E0804" w14:textId="77777777" w:rsidR="008D33B3" w:rsidRPr="00AA1CAA" w:rsidRDefault="008D33B3" w:rsidP="001E68A6">
            <w:pPr>
              <w:rPr>
                <w:rFonts w:cs="Arial"/>
                <w:color w:val="000000"/>
                <w:sz w:val="20"/>
              </w:rPr>
            </w:pPr>
          </w:p>
        </w:tc>
      </w:tr>
      <w:tr w:rsidR="008D33B3" w:rsidRPr="00AA1CAA" w14:paraId="40EF6A54" w14:textId="77777777" w:rsidTr="001E68A6">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B139417"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49250973" w14:textId="77777777" w:rsidR="008D33B3" w:rsidRPr="00AA1CAA" w:rsidRDefault="008D33B3" w:rsidP="001E68A6">
            <w:pPr>
              <w:rPr>
                <w:rFonts w:cs="Arial"/>
                <w:color w:val="000000"/>
                <w:sz w:val="20"/>
              </w:rPr>
            </w:pPr>
            <w:r w:rsidRPr="00AA1CAA">
              <w:rPr>
                <w:rFonts w:cs="Arial"/>
                <w:color w:val="000000"/>
                <w:sz w:val="20"/>
              </w:rPr>
              <w:t> </w:t>
            </w:r>
          </w:p>
        </w:tc>
        <w:tc>
          <w:tcPr>
            <w:tcW w:w="1418" w:type="dxa"/>
            <w:tcBorders>
              <w:top w:val="double" w:sz="4" w:space="0" w:color="auto"/>
              <w:left w:val="nil"/>
              <w:bottom w:val="single" w:sz="4" w:space="0" w:color="auto"/>
              <w:right w:val="single" w:sz="4" w:space="0" w:color="auto"/>
            </w:tcBorders>
            <w:shd w:val="clear" w:color="auto" w:fill="auto"/>
            <w:noWrap/>
            <w:vAlign w:val="bottom"/>
            <w:hideMark/>
          </w:tcPr>
          <w:p w14:paraId="2CE86B7A" w14:textId="77777777" w:rsidR="008D33B3" w:rsidRPr="00AA1CAA" w:rsidRDefault="008D33B3" w:rsidP="001E68A6">
            <w:pPr>
              <w:rPr>
                <w:rFonts w:cs="Arial"/>
                <w:color w:val="000000"/>
                <w:sz w:val="20"/>
              </w:rPr>
            </w:pPr>
            <w:r w:rsidRPr="00AA1CAA">
              <w:rPr>
                <w:rFonts w:cs="Arial"/>
                <w:color w:val="000000"/>
                <w:sz w:val="20"/>
              </w:rPr>
              <w:t> </w:t>
            </w:r>
          </w:p>
        </w:tc>
        <w:tc>
          <w:tcPr>
            <w:tcW w:w="2608" w:type="dxa"/>
            <w:tcBorders>
              <w:top w:val="double" w:sz="4" w:space="0" w:color="auto"/>
              <w:left w:val="nil"/>
              <w:bottom w:val="single" w:sz="4" w:space="0" w:color="auto"/>
              <w:right w:val="single" w:sz="4" w:space="0" w:color="auto"/>
            </w:tcBorders>
            <w:shd w:val="clear" w:color="auto" w:fill="auto"/>
            <w:noWrap/>
            <w:vAlign w:val="bottom"/>
            <w:hideMark/>
          </w:tcPr>
          <w:p w14:paraId="6B6FF3F8"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5FFF08CD" w14:textId="77777777" w:rsidTr="001E68A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BCEEE75"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0C9EE575" w14:textId="77777777" w:rsidR="008D33B3" w:rsidRPr="00AA1CAA" w:rsidRDefault="008D33B3" w:rsidP="001E68A6">
            <w:pPr>
              <w:rPr>
                <w:rFonts w:cs="Arial"/>
                <w:color w:val="000000"/>
                <w:sz w:val="20"/>
              </w:rPr>
            </w:pPr>
            <w:r w:rsidRPr="00AA1CAA">
              <w:rPr>
                <w:rFonts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D58302" w14:textId="77777777" w:rsidR="008D33B3" w:rsidRPr="00AA1CAA" w:rsidRDefault="008D33B3" w:rsidP="001E68A6">
            <w:pPr>
              <w:rPr>
                <w:rFonts w:cs="Arial"/>
                <w:color w:val="000000"/>
                <w:sz w:val="20"/>
              </w:rPr>
            </w:pPr>
            <w:r w:rsidRPr="00AA1CAA">
              <w:rPr>
                <w:rFonts w:cs="Arial"/>
                <w:color w:val="000000"/>
                <w:sz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080FC4D6"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6A942A63" w14:textId="77777777" w:rsidTr="001E68A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01901D"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15029B1A" w14:textId="77777777" w:rsidR="008D33B3" w:rsidRPr="00AA1CAA" w:rsidRDefault="008D33B3" w:rsidP="001E68A6">
            <w:pPr>
              <w:rPr>
                <w:rFonts w:cs="Arial"/>
                <w:color w:val="000000"/>
                <w:sz w:val="20"/>
              </w:rPr>
            </w:pPr>
            <w:r w:rsidRPr="00AA1CAA">
              <w:rPr>
                <w:rFonts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0503DF" w14:textId="77777777" w:rsidR="008D33B3" w:rsidRPr="00AA1CAA" w:rsidRDefault="008D33B3" w:rsidP="001E68A6">
            <w:pPr>
              <w:rPr>
                <w:rFonts w:cs="Arial"/>
                <w:color w:val="000000"/>
                <w:sz w:val="20"/>
              </w:rPr>
            </w:pPr>
            <w:r w:rsidRPr="00AA1CAA">
              <w:rPr>
                <w:rFonts w:cs="Arial"/>
                <w:color w:val="000000"/>
                <w:sz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7B724A2A"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2B048AB1" w14:textId="77777777" w:rsidTr="001E68A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12AFEFE"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8526BE" w14:textId="77777777" w:rsidR="008D33B3" w:rsidRPr="00AA1CAA" w:rsidRDefault="008D33B3" w:rsidP="001E68A6">
            <w:pPr>
              <w:rPr>
                <w:rFonts w:cs="Arial"/>
                <w:color w:val="000000"/>
                <w:sz w:val="20"/>
              </w:rPr>
            </w:pPr>
            <w:r w:rsidRPr="00AA1CAA">
              <w:rPr>
                <w:rFonts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2C4A60" w14:textId="77777777" w:rsidR="008D33B3" w:rsidRPr="00AA1CAA" w:rsidRDefault="008D33B3" w:rsidP="001E68A6">
            <w:pPr>
              <w:rPr>
                <w:rFonts w:cs="Arial"/>
                <w:color w:val="000000"/>
                <w:sz w:val="20"/>
              </w:rPr>
            </w:pPr>
            <w:r w:rsidRPr="00AA1CAA">
              <w:rPr>
                <w:rFonts w:cs="Arial"/>
                <w:color w:val="000000"/>
                <w:sz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322E0863"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0E340A18" w14:textId="77777777" w:rsidTr="001E68A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8498223"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671270BF" w14:textId="77777777" w:rsidR="008D33B3" w:rsidRPr="00AA1CAA" w:rsidRDefault="008D33B3" w:rsidP="001E68A6">
            <w:pPr>
              <w:rPr>
                <w:rFonts w:cs="Arial"/>
                <w:color w:val="000000"/>
                <w:sz w:val="20"/>
              </w:rPr>
            </w:pPr>
            <w:r w:rsidRPr="00AA1CAA">
              <w:rPr>
                <w:rFonts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7C4F24" w14:textId="77777777" w:rsidR="008D33B3" w:rsidRPr="00AA1CAA" w:rsidRDefault="008D33B3" w:rsidP="001E68A6">
            <w:pPr>
              <w:rPr>
                <w:rFonts w:cs="Arial"/>
                <w:color w:val="000000"/>
                <w:sz w:val="20"/>
              </w:rPr>
            </w:pPr>
            <w:r w:rsidRPr="00AA1CAA">
              <w:rPr>
                <w:rFonts w:cs="Arial"/>
                <w:color w:val="000000"/>
                <w:sz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40F4E64E" w14:textId="77777777" w:rsidR="008D33B3" w:rsidRPr="00AA1CAA" w:rsidRDefault="008D33B3" w:rsidP="001E68A6">
            <w:pPr>
              <w:rPr>
                <w:rFonts w:cs="Arial"/>
                <w:color w:val="000000"/>
                <w:sz w:val="20"/>
              </w:rPr>
            </w:pPr>
            <w:r w:rsidRPr="00AA1CAA">
              <w:rPr>
                <w:rFonts w:cs="Arial"/>
                <w:color w:val="000000"/>
                <w:sz w:val="20"/>
              </w:rPr>
              <w:t> </w:t>
            </w:r>
          </w:p>
        </w:tc>
      </w:tr>
      <w:tr w:rsidR="008D33B3" w:rsidRPr="00AA1CAA" w14:paraId="641AAA25" w14:textId="77777777" w:rsidTr="001E68A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D73E054" w14:textId="77777777" w:rsidR="008D33B3" w:rsidRPr="00AA1CAA" w:rsidRDefault="008D33B3" w:rsidP="001E68A6">
            <w:pPr>
              <w:rPr>
                <w:rFonts w:cs="Arial"/>
                <w:color w:val="000000"/>
                <w:sz w:val="20"/>
              </w:rPr>
            </w:pPr>
            <w:r w:rsidRPr="00AA1CAA">
              <w:rPr>
                <w:rFonts w:cs="Arial"/>
                <w:color w:val="000000"/>
                <w:sz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6171FDC2" w14:textId="77777777" w:rsidR="008D33B3" w:rsidRPr="00AA1CAA" w:rsidRDefault="008D33B3" w:rsidP="001E68A6">
            <w:pPr>
              <w:rPr>
                <w:rFonts w:cs="Arial"/>
                <w:color w:val="000000"/>
                <w:sz w:val="20"/>
              </w:rPr>
            </w:pPr>
            <w:r w:rsidRPr="00AA1CAA">
              <w:rPr>
                <w:rFonts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20F66E" w14:textId="77777777" w:rsidR="008D33B3" w:rsidRPr="00AA1CAA" w:rsidRDefault="008D33B3" w:rsidP="001E68A6">
            <w:pPr>
              <w:rPr>
                <w:rFonts w:cs="Arial"/>
                <w:color w:val="000000"/>
                <w:sz w:val="20"/>
              </w:rPr>
            </w:pPr>
            <w:r w:rsidRPr="00AA1CAA">
              <w:rPr>
                <w:rFonts w:cs="Arial"/>
                <w:color w:val="000000"/>
                <w:sz w:val="20"/>
              </w:rPr>
              <w:t> </w:t>
            </w:r>
          </w:p>
        </w:tc>
        <w:tc>
          <w:tcPr>
            <w:tcW w:w="2608" w:type="dxa"/>
            <w:tcBorders>
              <w:top w:val="nil"/>
              <w:left w:val="nil"/>
              <w:bottom w:val="single" w:sz="4" w:space="0" w:color="auto"/>
              <w:right w:val="single" w:sz="4" w:space="0" w:color="auto"/>
            </w:tcBorders>
            <w:shd w:val="clear" w:color="auto" w:fill="auto"/>
            <w:noWrap/>
            <w:vAlign w:val="bottom"/>
            <w:hideMark/>
          </w:tcPr>
          <w:p w14:paraId="249ADCF0" w14:textId="77777777" w:rsidR="008D33B3" w:rsidRPr="00AA1CAA" w:rsidRDefault="008D33B3" w:rsidP="001E68A6">
            <w:pPr>
              <w:rPr>
                <w:rFonts w:cs="Arial"/>
                <w:color w:val="000000"/>
                <w:sz w:val="20"/>
              </w:rPr>
            </w:pPr>
            <w:r w:rsidRPr="00AA1CAA">
              <w:rPr>
                <w:rFonts w:cs="Arial"/>
                <w:color w:val="000000"/>
                <w:sz w:val="20"/>
              </w:rPr>
              <w:t> </w:t>
            </w:r>
          </w:p>
        </w:tc>
      </w:tr>
    </w:tbl>
    <w:p w14:paraId="6DFE27CD" w14:textId="77777777" w:rsidR="008D33B3" w:rsidRPr="00AA1CAA" w:rsidRDefault="008D33B3" w:rsidP="008D33B3">
      <w:pPr>
        <w:spacing w:line="276" w:lineRule="auto"/>
        <w:rPr>
          <w:rFonts w:eastAsia="Calibri" w:cs="Arial"/>
          <w:sz w:val="20"/>
          <w:lang w:eastAsia="en-US"/>
        </w:rPr>
      </w:pPr>
    </w:p>
    <w:p w14:paraId="4A49E5EC" w14:textId="77777777" w:rsidR="008D33B3" w:rsidRPr="00AA1CAA" w:rsidRDefault="008D33B3" w:rsidP="008D33B3">
      <w:pPr>
        <w:numPr>
          <w:ilvl w:val="0"/>
          <w:numId w:val="111"/>
        </w:numPr>
        <w:spacing w:after="200" w:line="276" w:lineRule="auto"/>
        <w:contextualSpacing/>
        <w:rPr>
          <w:rFonts w:eastAsia="Calibri" w:cs="Arial"/>
          <w:b/>
          <w:sz w:val="20"/>
          <w:lang w:eastAsia="en-US"/>
        </w:rPr>
      </w:pPr>
      <w:r w:rsidRPr="00AA1CAA">
        <w:rPr>
          <w:rFonts w:eastAsia="Calibri" w:cs="Arial"/>
          <w:b/>
          <w:sz w:val="20"/>
          <w:lang w:eastAsia="en-US"/>
        </w:rPr>
        <w:t>Inne zapisy służbowe, uwagi organów kontrolujących</w:t>
      </w:r>
    </w:p>
    <w:p w14:paraId="100671B8" w14:textId="77777777" w:rsidR="008D33B3" w:rsidRPr="00AA1CAA" w:rsidRDefault="008D33B3" w:rsidP="008D33B3">
      <w:pPr>
        <w:spacing w:line="276" w:lineRule="auto"/>
        <w:ind w:left="720"/>
        <w:contextualSpacing/>
        <w:rPr>
          <w:rFonts w:eastAsia="Calibri" w:cs="Arial"/>
          <w:b/>
          <w:sz w:val="20"/>
          <w:lang w:eastAsia="en-US"/>
        </w:rPr>
      </w:pPr>
      <w:r w:rsidRPr="00AA1CAA">
        <w:rPr>
          <w:rFonts w:eastAsia="Calibri" w:cs="Arial"/>
          <w:sz w:val="20"/>
          <w:lang w:eastAsia="en-US"/>
        </w:rPr>
        <w:t>………………………………………………………………………………………………………………………………………………………………………………………………………………………………………………………………………………………………………………………………………</w:t>
      </w:r>
    </w:p>
    <w:p w14:paraId="6245514B" w14:textId="77777777" w:rsidR="008D33B3" w:rsidRPr="00AA1CAA" w:rsidRDefault="008D33B3" w:rsidP="008D33B3">
      <w:pPr>
        <w:spacing w:line="276" w:lineRule="auto"/>
        <w:ind w:left="720"/>
        <w:contextualSpacing/>
        <w:rPr>
          <w:rFonts w:eastAsia="Calibri" w:cs="Arial"/>
          <w:b/>
          <w:sz w:val="20"/>
          <w:lang w:eastAsia="en-US"/>
        </w:rPr>
      </w:pPr>
    </w:p>
    <w:p w14:paraId="10E28B01" w14:textId="77777777" w:rsidR="008D33B3" w:rsidRDefault="008D33B3" w:rsidP="008D33B3">
      <w:pPr>
        <w:spacing w:line="276" w:lineRule="auto"/>
        <w:contextualSpacing/>
        <w:rPr>
          <w:rFonts w:cs="Arial"/>
          <w:bCs/>
          <w:sz w:val="22"/>
          <w:szCs w:val="22"/>
        </w:rPr>
      </w:pPr>
      <w:r w:rsidRPr="00AA1CAA">
        <w:rPr>
          <w:rFonts w:eastAsia="Calibri" w:cs="Arial"/>
          <w:sz w:val="20"/>
          <w:lang w:eastAsia="en-US"/>
        </w:rPr>
        <w:t>* - uzupełnia Zamawiając</w:t>
      </w:r>
      <w:r>
        <w:rPr>
          <w:rFonts w:eastAsia="Calibri" w:cs="Arial"/>
          <w:sz w:val="20"/>
          <w:lang w:eastAsia="en-US"/>
        </w:rPr>
        <w:t>y</w:t>
      </w:r>
    </w:p>
    <w:p w14:paraId="0DA71E75" w14:textId="5B52C1D2" w:rsidR="008D33B3" w:rsidRPr="008D33B3" w:rsidRDefault="008D33B3" w:rsidP="008D33B3">
      <w:pPr>
        <w:spacing w:line="276" w:lineRule="auto"/>
        <w:contextualSpacing/>
        <w:jc w:val="right"/>
        <w:rPr>
          <w:rFonts w:cs="Arial"/>
          <w:bCs/>
          <w:sz w:val="22"/>
          <w:szCs w:val="22"/>
        </w:rPr>
      </w:pPr>
      <w:r w:rsidRPr="00F63855">
        <w:rPr>
          <w:rFonts w:cs="Arial"/>
          <w:b/>
          <w:bCs/>
          <w:sz w:val="22"/>
          <w:szCs w:val="22"/>
        </w:rPr>
        <w:lastRenderedPageBreak/>
        <w:t xml:space="preserve">Załącznik nr </w:t>
      </w:r>
      <w:r>
        <w:rPr>
          <w:rFonts w:cs="Arial"/>
          <w:b/>
          <w:bCs/>
          <w:sz w:val="22"/>
          <w:szCs w:val="22"/>
        </w:rPr>
        <w:t>5</w:t>
      </w:r>
      <w:r w:rsidRPr="00F63855">
        <w:rPr>
          <w:rFonts w:cs="Arial"/>
          <w:b/>
          <w:bCs/>
          <w:sz w:val="22"/>
          <w:szCs w:val="22"/>
        </w:rPr>
        <w:t> do umowy </w:t>
      </w:r>
    </w:p>
    <w:p w14:paraId="45E7DDC6" w14:textId="77777777" w:rsidR="008D33B3" w:rsidRDefault="008D33B3" w:rsidP="00AA1CAA">
      <w:pPr>
        <w:jc w:val="right"/>
        <w:textAlignment w:val="baseline"/>
        <w:rPr>
          <w:rFonts w:cs="Arial"/>
          <w:b/>
          <w:bCs/>
          <w:sz w:val="22"/>
          <w:szCs w:val="22"/>
        </w:rPr>
      </w:pPr>
    </w:p>
    <w:p w14:paraId="2B49FF83" w14:textId="77777777" w:rsidR="008D33B3" w:rsidRPr="00F63855" w:rsidRDefault="008D33B3" w:rsidP="008D33B3">
      <w:pPr>
        <w:textAlignment w:val="baseline"/>
        <w:rPr>
          <w:rFonts w:cs="Arial"/>
          <w:b/>
          <w:bCs/>
          <w:sz w:val="22"/>
          <w:szCs w:val="22"/>
        </w:rPr>
      </w:pPr>
    </w:p>
    <w:p w14:paraId="19E0D3FA" w14:textId="77777777" w:rsidR="00AA1CAA" w:rsidRPr="00AA1CAA" w:rsidRDefault="00AA1CAA" w:rsidP="00AA1CAA">
      <w:pPr>
        <w:ind w:firstLine="8295"/>
        <w:jc w:val="right"/>
        <w:textAlignment w:val="baseline"/>
        <w:rPr>
          <w:rFonts w:cs="Arial"/>
          <w:sz w:val="22"/>
          <w:szCs w:val="22"/>
        </w:rPr>
      </w:pPr>
      <w:r w:rsidRPr="00AA1CAA">
        <w:rPr>
          <w:rFonts w:cs="Arial"/>
          <w:sz w:val="22"/>
          <w:szCs w:val="22"/>
        </w:rPr>
        <w:t>  </w:t>
      </w:r>
    </w:p>
    <w:p w14:paraId="6130E107" w14:textId="77777777" w:rsidR="00AA1CAA" w:rsidRPr="00AA1CAA" w:rsidRDefault="00AA1CAA" w:rsidP="00AA1CAA">
      <w:pPr>
        <w:textAlignment w:val="baseline"/>
        <w:rPr>
          <w:rFonts w:cs="Arial"/>
          <w:sz w:val="22"/>
          <w:szCs w:val="22"/>
        </w:rPr>
      </w:pPr>
      <w:r w:rsidRPr="00AA1CAA">
        <w:rPr>
          <w:rFonts w:cs="Arial"/>
          <w:sz w:val="22"/>
          <w:szCs w:val="22"/>
        </w:rPr>
        <w:t xml:space="preserve">                                                                                                ………………………………….. </w:t>
      </w:r>
    </w:p>
    <w:p w14:paraId="2B35C720" w14:textId="77777777" w:rsidR="00AA1CAA" w:rsidRPr="00AA1CAA" w:rsidRDefault="00AA1CAA" w:rsidP="00AA1CAA">
      <w:pPr>
        <w:textAlignment w:val="baseline"/>
        <w:rPr>
          <w:rFonts w:cs="Arial"/>
          <w:sz w:val="22"/>
          <w:szCs w:val="22"/>
        </w:rPr>
      </w:pPr>
      <w:r w:rsidRPr="00AA1CAA">
        <w:rPr>
          <w:rFonts w:cs="Arial"/>
          <w:sz w:val="22"/>
          <w:szCs w:val="22"/>
        </w:rPr>
        <w:t>                                                                                                              (Miejscowość, data) </w:t>
      </w:r>
    </w:p>
    <w:p w14:paraId="4924DA96" w14:textId="77777777" w:rsidR="00AA1CAA" w:rsidRPr="00AA1CAA" w:rsidRDefault="00AA1CAA" w:rsidP="00AA1CAA">
      <w:pPr>
        <w:ind w:right="7080"/>
        <w:jc w:val="center"/>
        <w:textAlignment w:val="baseline"/>
        <w:rPr>
          <w:rFonts w:cs="Arial"/>
          <w:sz w:val="22"/>
          <w:szCs w:val="22"/>
        </w:rPr>
      </w:pPr>
      <w:r w:rsidRPr="00AA1CAA">
        <w:rPr>
          <w:rFonts w:cs="Arial"/>
          <w:sz w:val="22"/>
          <w:szCs w:val="22"/>
        </w:rPr>
        <w:t> </w:t>
      </w:r>
    </w:p>
    <w:p w14:paraId="25E27CAB" w14:textId="77777777" w:rsidR="00AA1CAA" w:rsidRPr="00AA1CAA" w:rsidRDefault="00AA1CAA" w:rsidP="00AA1CAA">
      <w:pPr>
        <w:textAlignment w:val="baseline"/>
        <w:rPr>
          <w:rFonts w:cs="Arial"/>
          <w:sz w:val="22"/>
          <w:szCs w:val="22"/>
        </w:rPr>
      </w:pPr>
      <w:r w:rsidRPr="00AA1CAA">
        <w:rPr>
          <w:rFonts w:cs="Arial"/>
          <w:sz w:val="22"/>
          <w:szCs w:val="22"/>
        </w:rPr>
        <w:t> </w:t>
      </w:r>
    </w:p>
    <w:p w14:paraId="7CD56D3B" w14:textId="77777777" w:rsidR="00AA1CAA" w:rsidRPr="00AA1CAA" w:rsidRDefault="00AA1CAA" w:rsidP="00AA1CAA">
      <w:pPr>
        <w:jc w:val="center"/>
        <w:textAlignment w:val="baseline"/>
        <w:rPr>
          <w:rFonts w:cs="Arial"/>
          <w:sz w:val="22"/>
          <w:szCs w:val="22"/>
        </w:rPr>
      </w:pPr>
      <w:r w:rsidRPr="00AA1CAA">
        <w:rPr>
          <w:rFonts w:cs="Arial"/>
          <w:b/>
          <w:bCs/>
          <w:sz w:val="22"/>
          <w:szCs w:val="22"/>
        </w:rPr>
        <w:t>PROTOKÓŁ PRZYJĘCIA-PRZEKAZANIA</w:t>
      </w:r>
      <w:r w:rsidRPr="00AA1CAA">
        <w:rPr>
          <w:rFonts w:cs="Arial"/>
          <w:sz w:val="22"/>
          <w:szCs w:val="22"/>
        </w:rPr>
        <w:t> </w:t>
      </w:r>
    </w:p>
    <w:p w14:paraId="22CC6AB8" w14:textId="77777777" w:rsidR="00AA1CAA" w:rsidRPr="00AA1CAA" w:rsidRDefault="00AA1CAA" w:rsidP="00AA1CAA">
      <w:pPr>
        <w:jc w:val="center"/>
        <w:textAlignment w:val="baseline"/>
        <w:rPr>
          <w:rFonts w:cs="Arial"/>
          <w:sz w:val="22"/>
          <w:szCs w:val="22"/>
        </w:rPr>
      </w:pPr>
      <w:r w:rsidRPr="00AA1CAA">
        <w:rPr>
          <w:rFonts w:cs="Arial"/>
          <w:sz w:val="22"/>
          <w:szCs w:val="22"/>
        </w:rPr>
        <w:t> </w:t>
      </w:r>
    </w:p>
    <w:p w14:paraId="1726D91B" w14:textId="77777777" w:rsidR="00AA1CAA" w:rsidRPr="00AA1CAA" w:rsidRDefault="00AA1CAA" w:rsidP="00AA1CAA">
      <w:pPr>
        <w:spacing w:line="276" w:lineRule="auto"/>
        <w:rPr>
          <w:rFonts w:eastAsia="Calibri" w:cs="Arial"/>
          <w:sz w:val="22"/>
          <w:szCs w:val="22"/>
          <w:lang w:eastAsia="en-US"/>
        </w:rPr>
      </w:pPr>
      <w:r w:rsidRPr="00AA1CAA">
        <w:rPr>
          <w:rFonts w:eastAsia="Calibri" w:cs="Arial"/>
          <w:sz w:val="22"/>
          <w:szCs w:val="22"/>
          <w:lang w:eastAsia="en-US"/>
        </w:rPr>
        <w:t>Zgodnie z Umową/Zamówieniem nr ……………………………………………………………………………….. z dnia …………….……………………..………..…………………zawartą pomiędzy:</w:t>
      </w:r>
    </w:p>
    <w:p w14:paraId="4863A67E" w14:textId="77777777" w:rsidR="00AA1CAA" w:rsidRPr="00AA1CAA" w:rsidRDefault="00AA1CAA" w:rsidP="00AA1CAA">
      <w:pPr>
        <w:spacing w:line="276" w:lineRule="auto"/>
        <w:rPr>
          <w:rFonts w:eastAsia="Calibri" w:cs="Arial"/>
          <w:sz w:val="22"/>
          <w:szCs w:val="22"/>
          <w:lang w:eastAsia="en-US"/>
        </w:rPr>
      </w:pPr>
      <w:r w:rsidRPr="00AA1CAA">
        <w:rPr>
          <w:rFonts w:eastAsia="Calibri" w:cs="Arial"/>
          <w:b/>
          <w:sz w:val="22"/>
          <w:szCs w:val="22"/>
          <w:lang w:eastAsia="en-US"/>
        </w:rPr>
        <w:t>Zamawiającym</w:t>
      </w:r>
      <w:r w:rsidRPr="00AA1CAA">
        <w:rPr>
          <w:rFonts w:eastAsia="Calibri" w:cs="Arial"/>
          <w:sz w:val="22"/>
          <w:szCs w:val="22"/>
          <w:lang w:eastAsia="en-US"/>
        </w:rPr>
        <w:t>: ………………………………………………………………………………………………………………………………………..………………………………</w:t>
      </w:r>
    </w:p>
    <w:p w14:paraId="31F706C4" w14:textId="77777777" w:rsidR="00AA1CAA" w:rsidRPr="00AA1CAA" w:rsidRDefault="00AA1CAA" w:rsidP="00AA1CAA">
      <w:pPr>
        <w:spacing w:line="276" w:lineRule="auto"/>
        <w:rPr>
          <w:rFonts w:eastAsia="Calibri" w:cs="Arial"/>
          <w:sz w:val="22"/>
          <w:szCs w:val="22"/>
          <w:lang w:eastAsia="en-US"/>
        </w:rPr>
      </w:pPr>
      <w:r w:rsidRPr="00AA1CAA">
        <w:rPr>
          <w:rFonts w:eastAsia="Calibri" w:cs="Arial"/>
          <w:sz w:val="22"/>
          <w:szCs w:val="22"/>
          <w:lang w:eastAsia="en-US"/>
        </w:rPr>
        <w:t xml:space="preserve">a </w:t>
      </w:r>
      <w:r w:rsidRPr="00AA1CAA">
        <w:rPr>
          <w:rFonts w:eastAsia="Calibri" w:cs="Arial"/>
          <w:b/>
          <w:sz w:val="22"/>
          <w:szCs w:val="22"/>
          <w:lang w:eastAsia="en-US"/>
        </w:rPr>
        <w:t>Wykonawcą</w:t>
      </w:r>
      <w:r w:rsidRPr="00AA1CAA">
        <w:rPr>
          <w:rFonts w:eastAsia="Calibri" w:cs="Arial"/>
          <w:sz w:val="22"/>
          <w:szCs w:val="22"/>
          <w:lang w:eastAsia="en-US"/>
        </w:rPr>
        <w:t xml:space="preserve"> ………………………………………………………………………………………………………………………………………………………………………</w:t>
      </w:r>
    </w:p>
    <w:p w14:paraId="6CCB629E" w14:textId="77777777" w:rsidR="00AA1CAA" w:rsidRPr="00AA1CAA" w:rsidRDefault="00AA1CAA" w:rsidP="00AA1CAA">
      <w:pPr>
        <w:spacing w:line="276" w:lineRule="auto"/>
        <w:rPr>
          <w:rFonts w:eastAsia="Calibri" w:cs="Arial"/>
          <w:sz w:val="22"/>
          <w:szCs w:val="22"/>
          <w:lang w:eastAsia="en-US"/>
        </w:rPr>
      </w:pPr>
      <w:r w:rsidRPr="00AA1CAA">
        <w:rPr>
          <w:rFonts w:eastAsia="Calibri" w:cs="Arial"/>
          <w:b/>
          <w:sz w:val="22"/>
          <w:szCs w:val="22"/>
          <w:lang w:eastAsia="en-US"/>
        </w:rPr>
        <w:t>Odbiorca</w:t>
      </w:r>
      <w:r w:rsidRPr="00AA1CAA">
        <w:rPr>
          <w:rFonts w:eastAsia="Calibri" w:cs="Arial"/>
          <w:sz w:val="22"/>
          <w:szCs w:val="22"/>
          <w:lang w:eastAsia="en-US"/>
        </w:rPr>
        <w:t xml:space="preserve"> ………………………………………………………………………………………………….……………………………………………………… potwierdza przyjęcie przedmiotu zamówienia:</w:t>
      </w:r>
    </w:p>
    <w:p w14:paraId="51934A4C" w14:textId="77777777" w:rsidR="00AA1CAA" w:rsidRPr="00AA1CAA" w:rsidRDefault="00AA1CAA" w:rsidP="00AA1CAA">
      <w:pPr>
        <w:rPr>
          <w:rFonts w:eastAsia="Calibri" w:cs="Arial"/>
          <w:b/>
          <w:sz w:val="22"/>
          <w:szCs w:val="22"/>
          <w:lang w:eastAsia="en-US"/>
        </w:rPr>
      </w:pPr>
      <w:r w:rsidRPr="00AA1CAA">
        <w:rPr>
          <w:rFonts w:eastAsia="Calibri" w:cs="Arial"/>
          <w:b/>
          <w:sz w:val="22"/>
          <w:szCs w:val="22"/>
          <w:lang w:eastAsia="en-US"/>
        </w:rPr>
        <w:t>*Komisja w składzie:</w:t>
      </w:r>
    </w:p>
    <w:p w14:paraId="1A962C0A" w14:textId="77777777" w:rsidR="00AA1CAA" w:rsidRPr="00AA1CAA" w:rsidRDefault="00AA1CAA" w:rsidP="00AA1CAA">
      <w:pPr>
        <w:numPr>
          <w:ilvl w:val="0"/>
          <w:numId w:val="74"/>
        </w:numPr>
        <w:rPr>
          <w:rFonts w:eastAsia="Calibri" w:cs="Arial"/>
          <w:sz w:val="22"/>
          <w:szCs w:val="22"/>
          <w:lang w:eastAsia="en-US"/>
        </w:rPr>
      </w:pPr>
      <w:r w:rsidRPr="00AA1CAA">
        <w:rPr>
          <w:rFonts w:eastAsia="Calibri" w:cs="Arial"/>
          <w:sz w:val="22"/>
          <w:szCs w:val="22"/>
          <w:lang w:eastAsia="en-US"/>
        </w:rPr>
        <w:t>……………………………..</w:t>
      </w:r>
    </w:p>
    <w:p w14:paraId="0E243ABA" w14:textId="77777777" w:rsidR="00AA1CAA" w:rsidRPr="00AA1CAA" w:rsidRDefault="00AA1CAA" w:rsidP="00AA1CAA">
      <w:pPr>
        <w:numPr>
          <w:ilvl w:val="0"/>
          <w:numId w:val="74"/>
        </w:numPr>
        <w:rPr>
          <w:rFonts w:eastAsia="Calibri" w:cs="Arial"/>
          <w:sz w:val="22"/>
          <w:szCs w:val="22"/>
          <w:lang w:eastAsia="en-US"/>
        </w:rPr>
      </w:pPr>
      <w:r w:rsidRPr="00AA1CAA">
        <w:rPr>
          <w:rFonts w:eastAsia="Calibri" w:cs="Arial"/>
          <w:sz w:val="22"/>
          <w:szCs w:val="22"/>
          <w:lang w:eastAsia="en-US"/>
        </w:rPr>
        <w:t>……………………………..</w:t>
      </w:r>
    </w:p>
    <w:p w14:paraId="1EEDA2CD" w14:textId="77777777" w:rsidR="00AA1CAA" w:rsidRPr="00AA1CAA" w:rsidRDefault="00AA1CAA" w:rsidP="00AA1CAA">
      <w:pPr>
        <w:numPr>
          <w:ilvl w:val="0"/>
          <w:numId w:val="74"/>
        </w:numPr>
        <w:rPr>
          <w:rFonts w:eastAsia="Calibri" w:cs="Arial"/>
          <w:sz w:val="22"/>
          <w:szCs w:val="22"/>
          <w:lang w:eastAsia="en-US"/>
        </w:rPr>
      </w:pPr>
      <w:r w:rsidRPr="00AA1CAA">
        <w:rPr>
          <w:rFonts w:eastAsia="Calibri" w:cs="Arial"/>
          <w:sz w:val="22"/>
          <w:szCs w:val="22"/>
          <w:lang w:eastAsia="en-US"/>
        </w:rPr>
        <w:t>……………………………..</w:t>
      </w:r>
    </w:p>
    <w:p w14:paraId="1D8B52EA" w14:textId="77777777" w:rsidR="00AA1CAA" w:rsidRPr="00AA1CAA" w:rsidRDefault="00AA1CAA" w:rsidP="00AA1CAA">
      <w:pPr>
        <w:ind w:left="720"/>
        <w:rPr>
          <w:rFonts w:eastAsia="Calibri" w:cs="Arial"/>
          <w:sz w:val="22"/>
          <w:szCs w:val="22"/>
          <w:lang w:eastAsia="en-US"/>
        </w:rPr>
      </w:pPr>
    </w:p>
    <w:tbl>
      <w:tblPr>
        <w:tblW w:w="105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367"/>
        <w:gridCol w:w="767"/>
        <w:gridCol w:w="717"/>
        <w:gridCol w:w="1307"/>
        <w:gridCol w:w="927"/>
        <w:gridCol w:w="1287"/>
        <w:gridCol w:w="1287"/>
        <w:gridCol w:w="1287"/>
        <w:gridCol w:w="1137"/>
      </w:tblGrid>
      <w:tr w:rsidR="00AA1CAA" w:rsidRPr="00AA1CAA" w14:paraId="48C42D8A" w14:textId="77777777" w:rsidTr="000135C6">
        <w:trPr>
          <w:trHeight w:val="958"/>
        </w:trPr>
        <w:tc>
          <w:tcPr>
            <w:tcW w:w="486" w:type="dxa"/>
            <w:tcBorders>
              <w:top w:val="single" w:sz="12" w:space="0" w:color="auto"/>
              <w:left w:val="single" w:sz="12" w:space="0" w:color="auto"/>
            </w:tcBorders>
            <w:vAlign w:val="center"/>
          </w:tcPr>
          <w:p w14:paraId="04F89694"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Lp.</w:t>
            </w:r>
          </w:p>
        </w:tc>
        <w:tc>
          <w:tcPr>
            <w:tcW w:w="1367" w:type="dxa"/>
            <w:tcBorders>
              <w:top w:val="single" w:sz="12" w:space="0" w:color="auto"/>
            </w:tcBorders>
            <w:vAlign w:val="center"/>
          </w:tcPr>
          <w:p w14:paraId="4FB56EC0"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Nazwa przedmiotu zamówienia**</w:t>
            </w:r>
          </w:p>
        </w:tc>
        <w:tc>
          <w:tcPr>
            <w:tcW w:w="767" w:type="dxa"/>
            <w:tcBorders>
              <w:top w:val="single" w:sz="12" w:space="0" w:color="auto"/>
            </w:tcBorders>
            <w:vAlign w:val="center"/>
          </w:tcPr>
          <w:p w14:paraId="7E66A46C"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Ilość**</w:t>
            </w:r>
          </w:p>
        </w:tc>
        <w:tc>
          <w:tcPr>
            <w:tcW w:w="717" w:type="dxa"/>
            <w:tcBorders>
              <w:top w:val="single" w:sz="12" w:space="0" w:color="auto"/>
            </w:tcBorders>
            <w:vAlign w:val="center"/>
          </w:tcPr>
          <w:p w14:paraId="42BEB9EC"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J.m.**</w:t>
            </w:r>
          </w:p>
        </w:tc>
        <w:tc>
          <w:tcPr>
            <w:tcW w:w="1307" w:type="dxa"/>
            <w:tcBorders>
              <w:top w:val="single" w:sz="12" w:space="0" w:color="auto"/>
            </w:tcBorders>
            <w:vAlign w:val="center"/>
          </w:tcPr>
          <w:p w14:paraId="29EF61C9"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Cena jednostkowa brutto</w:t>
            </w:r>
          </w:p>
        </w:tc>
        <w:tc>
          <w:tcPr>
            <w:tcW w:w="927" w:type="dxa"/>
            <w:tcBorders>
              <w:top w:val="single" w:sz="12" w:space="0" w:color="auto"/>
            </w:tcBorders>
            <w:vAlign w:val="center"/>
          </w:tcPr>
          <w:p w14:paraId="5F8727B2"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Wartość</w:t>
            </w:r>
          </w:p>
          <w:p w14:paraId="5F0AC309"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brutto</w:t>
            </w:r>
          </w:p>
        </w:tc>
        <w:tc>
          <w:tcPr>
            <w:tcW w:w="1287" w:type="dxa"/>
            <w:tcBorders>
              <w:top w:val="single" w:sz="12" w:space="0" w:color="auto"/>
            </w:tcBorders>
            <w:vAlign w:val="center"/>
          </w:tcPr>
          <w:p w14:paraId="3AE91546"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Data produkcji urządzenia**</w:t>
            </w:r>
          </w:p>
        </w:tc>
        <w:tc>
          <w:tcPr>
            <w:tcW w:w="1287" w:type="dxa"/>
            <w:tcBorders>
              <w:top w:val="single" w:sz="12" w:space="0" w:color="auto"/>
            </w:tcBorders>
            <w:vAlign w:val="center"/>
          </w:tcPr>
          <w:p w14:paraId="1AE1F294"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Data zakończenia gwarancji urządzenia**</w:t>
            </w:r>
          </w:p>
        </w:tc>
        <w:tc>
          <w:tcPr>
            <w:tcW w:w="1287" w:type="dxa"/>
            <w:tcBorders>
              <w:top w:val="single" w:sz="12" w:space="0" w:color="auto"/>
            </w:tcBorders>
            <w:vAlign w:val="center"/>
          </w:tcPr>
          <w:p w14:paraId="6923CA91"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Nr fabryczny urządzenia**</w:t>
            </w:r>
          </w:p>
        </w:tc>
        <w:tc>
          <w:tcPr>
            <w:tcW w:w="1137" w:type="dxa"/>
            <w:tcBorders>
              <w:top w:val="single" w:sz="12" w:space="0" w:color="auto"/>
            </w:tcBorders>
            <w:vAlign w:val="center"/>
          </w:tcPr>
          <w:p w14:paraId="1D1EFC5D" w14:textId="77777777" w:rsidR="00AA1CAA" w:rsidRPr="00AA1CAA" w:rsidRDefault="00AA1CAA" w:rsidP="00AA1CAA">
            <w:pPr>
              <w:jc w:val="center"/>
              <w:rPr>
                <w:rFonts w:eastAsia="Calibri" w:cs="Arial"/>
                <w:b/>
                <w:sz w:val="18"/>
                <w:szCs w:val="18"/>
                <w:lang w:eastAsia="en-US"/>
              </w:rPr>
            </w:pPr>
            <w:r w:rsidRPr="00AA1CAA">
              <w:rPr>
                <w:rFonts w:eastAsia="Calibri" w:cs="Arial"/>
                <w:b/>
                <w:sz w:val="18"/>
                <w:szCs w:val="18"/>
                <w:lang w:eastAsia="en-US"/>
              </w:rPr>
              <w:t>Symbol indeksowy JIM***</w:t>
            </w:r>
          </w:p>
        </w:tc>
      </w:tr>
      <w:tr w:rsidR="00AA1CAA" w:rsidRPr="00AA1CAA" w14:paraId="4A54A11F" w14:textId="77777777" w:rsidTr="000135C6">
        <w:trPr>
          <w:trHeight w:val="176"/>
        </w:trPr>
        <w:tc>
          <w:tcPr>
            <w:tcW w:w="486" w:type="dxa"/>
            <w:tcBorders>
              <w:top w:val="single" w:sz="12" w:space="0" w:color="auto"/>
              <w:left w:val="single" w:sz="12" w:space="0" w:color="auto"/>
              <w:bottom w:val="single" w:sz="12" w:space="0" w:color="auto"/>
            </w:tcBorders>
            <w:vAlign w:val="center"/>
          </w:tcPr>
          <w:p w14:paraId="2913D1FD"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1</w:t>
            </w:r>
          </w:p>
        </w:tc>
        <w:tc>
          <w:tcPr>
            <w:tcW w:w="1367" w:type="dxa"/>
            <w:tcBorders>
              <w:top w:val="single" w:sz="12" w:space="0" w:color="auto"/>
              <w:bottom w:val="single" w:sz="12" w:space="0" w:color="auto"/>
            </w:tcBorders>
            <w:vAlign w:val="center"/>
          </w:tcPr>
          <w:p w14:paraId="786B9BFE"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2</w:t>
            </w:r>
          </w:p>
        </w:tc>
        <w:tc>
          <w:tcPr>
            <w:tcW w:w="767" w:type="dxa"/>
            <w:tcBorders>
              <w:top w:val="single" w:sz="12" w:space="0" w:color="auto"/>
              <w:bottom w:val="single" w:sz="12" w:space="0" w:color="auto"/>
            </w:tcBorders>
            <w:vAlign w:val="center"/>
          </w:tcPr>
          <w:p w14:paraId="534C4B3F"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3</w:t>
            </w:r>
          </w:p>
        </w:tc>
        <w:tc>
          <w:tcPr>
            <w:tcW w:w="717" w:type="dxa"/>
            <w:tcBorders>
              <w:top w:val="single" w:sz="12" w:space="0" w:color="auto"/>
              <w:bottom w:val="single" w:sz="12" w:space="0" w:color="auto"/>
            </w:tcBorders>
            <w:vAlign w:val="center"/>
          </w:tcPr>
          <w:p w14:paraId="30EF7FFC"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4</w:t>
            </w:r>
          </w:p>
        </w:tc>
        <w:tc>
          <w:tcPr>
            <w:tcW w:w="1307" w:type="dxa"/>
            <w:tcBorders>
              <w:top w:val="single" w:sz="12" w:space="0" w:color="auto"/>
              <w:bottom w:val="single" w:sz="12" w:space="0" w:color="auto"/>
            </w:tcBorders>
            <w:vAlign w:val="center"/>
          </w:tcPr>
          <w:p w14:paraId="6F0DC70D"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5</w:t>
            </w:r>
          </w:p>
        </w:tc>
        <w:tc>
          <w:tcPr>
            <w:tcW w:w="927" w:type="dxa"/>
            <w:tcBorders>
              <w:top w:val="single" w:sz="12" w:space="0" w:color="auto"/>
              <w:bottom w:val="single" w:sz="12" w:space="0" w:color="auto"/>
            </w:tcBorders>
            <w:vAlign w:val="center"/>
          </w:tcPr>
          <w:p w14:paraId="7E9A3C20"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6</w:t>
            </w:r>
          </w:p>
        </w:tc>
        <w:tc>
          <w:tcPr>
            <w:tcW w:w="1287" w:type="dxa"/>
            <w:tcBorders>
              <w:top w:val="single" w:sz="12" w:space="0" w:color="auto"/>
              <w:bottom w:val="single" w:sz="12" w:space="0" w:color="auto"/>
            </w:tcBorders>
            <w:vAlign w:val="center"/>
          </w:tcPr>
          <w:p w14:paraId="7E0181F2"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7</w:t>
            </w:r>
          </w:p>
        </w:tc>
        <w:tc>
          <w:tcPr>
            <w:tcW w:w="1287" w:type="dxa"/>
            <w:tcBorders>
              <w:top w:val="single" w:sz="12" w:space="0" w:color="auto"/>
              <w:bottom w:val="single" w:sz="12" w:space="0" w:color="auto"/>
            </w:tcBorders>
            <w:vAlign w:val="center"/>
          </w:tcPr>
          <w:p w14:paraId="1AE31787"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8</w:t>
            </w:r>
          </w:p>
        </w:tc>
        <w:tc>
          <w:tcPr>
            <w:tcW w:w="1287" w:type="dxa"/>
            <w:tcBorders>
              <w:top w:val="single" w:sz="12" w:space="0" w:color="auto"/>
              <w:bottom w:val="single" w:sz="12" w:space="0" w:color="auto"/>
            </w:tcBorders>
            <w:vAlign w:val="center"/>
          </w:tcPr>
          <w:p w14:paraId="150A5E34"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9</w:t>
            </w:r>
          </w:p>
        </w:tc>
        <w:tc>
          <w:tcPr>
            <w:tcW w:w="1137" w:type="dxa"/>
            <w:tcBorders>
              <w:top w:val="single" w:sz="12" w:space="0" w:color="auto"/>
              <w:bottom w:val="single" w:sz="12" w:space="0" w:color="auto"/>
            </w:tcBorders>
            <w:vAlign w:val="center"/>
          </w:tcPr>
          <w:p w14:paraId="49CCA14B" w14:textId="77777777" w:rsidR="00AA1CAA" w:rsidRPr="00AA1CAA" w:rsidRDefault="00AA1CAA" w:rsidP="00AA1CAA">
            <w:pPr>
              <w:spacing w:after="100" w:afterAutospacing="1" w:line="276" w:lineRule="auto"/>
              <w:jc w:val="center"/>
              <w:rPr>
                <w:rFonts w:eastAsia="Calibri" w:cs="Arial"/>
                <w:b/>
                <w:i/>
                <w:sz w:val="18"/>
                <w:szCs w:val="18"/>
                <w:lang w:eastAsia="en-US"/>
              </w:rPr>
            </w:pPr>
            <w:r w:rsidRPr="00AA1CAA">
              <w:rPr>
                <w:rFonts w:eastAsia="Calibri" w:cs="Arial"/>
                <w:b/>
                <w:i/>
                <w:sz w:val="18"/>
                <w:szCs w:val="18"/>
                <w:lang w:eastAsia="en-US"/>
              </w:rPr>
              <w:t>10</w:t>
            </w:r>
          </w:p>
        </w:tc>
      </w:tr>
      <w:tr w:rsidR="00AA1CAA" w:rsidRPr="00AA1CAA" w14:paraId="779DF40F" w14:textId="77777777" w:rsidTr="000135C6">
        <w:tc>
          <w:tcPr>
            <w:tcW w:w="486" w:type="dxa"/>
            <w:tcBorders>
              <w:left w:val="single" w:sz="12" w:space="0" w:color="auto"/>
            </w:tcBorders>
            <w:vAlign w:val="center"/>
          </w:tcPr>
          <w:p w14:paraId="2BB60B2A" w14:textId="77777777" w:rsidR="00AA1CAA" w:rsidRPr="00AA1CAA" w:rsidRDefault="00AA1CAA" w:rsidP="00AA1CAA">
            <w:pPr>
              <w:spacing w:after="200" w:line="276" w:lineRule="auto"/>
              <w:jc w:val="center"/>
              <w:rPr>
                <w:rFonts w:eastAsia="Calibri" w:cs="Arial"/>
                <w:sz w:val="18"/>
                <w:szCs w:val="18"/>
                <w:lang w:eastAsia="en-US"/>
              </w:rPr>
            </w:pPr>
            <w:r w:rsidRPr="00AA1CAA">
              <w:rPr>
                <w:rFonts w:eastAsia="Calibri" w:cs="Arial"/>
                <w:sz w:val="18"/>
                <w:szCs w:val="18"/>
                <w:lang w:eastAsia="en-US"/>
              </w:rPr>
              <w:t>1</w:t>
            </w:r>
          </w:p>
        </w:tc>
        <w:tc>
          <w:tcPr>
            <w:tcW w:w="1367" w:type="dxa"/>
            <w:vAlign w:val="center"/>
          </w:tcPr>
          <w:p w14:paraId="01D70920" w14:textId="77777777" w:rsidR="00AA1CAA" w:rsidRPr="00AA1CAA" w:rsidRDefault="00AA1CAA" w:rsidP="00AA1CAA">
            <w:pPr>
              <w:spacing w:after="200" w:line="276" w:lineRule="auto"/>
              <w:jc w:val="center"/>
              <w:rPr>
                <w:rFonts w:eastAsia="Calibri" w:cs="Arial"/>
                <w:sz w:val="18"/>
                <w:szCs w:val="18"/>
                <w:lang w:val="en-US" w:eastAsia="en-US"/>
              </w:rPr>
            </w:pPr>
          </w:p>
        </w:tc>
        <w:tc>
          <w:tcPr>
            <w:tcW w:w="767" w:type="dxa"/>
            <w:vAlign w:val="center"/>
          </w:tcPr>
          <w:p w14:paraId="3185D350" w14:textId="77777777" w:rsidR="00AA1CAA" w:rsidRPr="00AA1CAA" w:rsidRDefault="00AA1CAA" w:rsidP="00AA1CAA">
            <w:pPr>
              <w:spacing w:after="200" w:line="276" w:lineRule="auto"/>
              <w:jc w:val="center"/>
              <w:rPr>
                <w:rFonts w:eastAsia="Calibri" w:cs="Arial"/>
                <w:sz w:val="18"/>
                <w:szCs w:val="18"/>
                <w:lang w:eastAsia="en-US"/>
              </w:rPr>
            </w:pPr>
          </w:p>
        </w:tc>
        <w:tc>
          <w:tcPr>
            <w:tcW w:w="717" w:type="dxa"/>
            <w:vAlign w:val="center"/>
          </w:tcPr>
          <w:p w14:paraId="760870DD" w14:textId="77777777" w:rsidR="00AA1CAA" w:rsidRPr="00AA1CAA" w:rsidRDefault="00AA1CAA" w:rsidP="00AA1CAA">
            <w:pPr>
              <w:spacing w:after="200" w:line="276" w:lineRule="auto"/>
              <w:jc w:val="center"/>
              <w:rPr>
                <w:rFonts w:eastAsia="Calibri" w:cs="Arial"/>
                <w:sz w:val="18"/>
                <w:szCs w:val="18"/>
                <w:lang w:eastAsia="en-US"/>
              </w:rPr>
            </w:pPr>
          </w:p>
        </w:tc>
        <w:tc>
          <w:tcPr>
            <w:tcW w:w="1307" w:type="dxa"/>
            <w:vAlign w:val="center"/>
          </w:tcPr>
          <w:p w14:paraId="3CDEC619" w14:textId="77777777" w:rsidR="00AA1CAA" w:rsidRPr="00AA1CAA" w:rsidRDefault="00AA1CAA" w:rsidP="00AA1CAA">
            <w:pPr>
              <w:spacing w:after="200" w:line="276" w:lineRule="auto"/>
              <w:jc w:val="center"/>
              <w:rPr>
                <w:rFonts w:eastAsia="Calibri" w:cs="Arial"/>
                <w:sz w:val="18"/>
                <w:szCs w:val="18"/>
                <w:lang w:eastAsia="en-US"/>
              </w:rPr>
            </w:pPr>
          </w:p>
        </w:tc>
        <w:tc>
          <w:tcPr>
            <w:tcW w:w="927" w:type="dxa"/>
            <w:vAlign w:val="center"/>
          </w:tcPr>
          <w:p w14:paraId="496271A4"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60AE8222"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21C33F39"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5A5D449F" w14:textId="77777777" w:rsidR="00AA1CAA" w:rsidRPr="00AA1CAA" w:rsidRDefault="00AA1CAA" w:rsidP="00AA1CAA">
            <w:pPr>
              <w:spacing w:after="200" w:line="276" w:lineRule="auto"/>
              <w:jc w:val="center"/>
              <w:rPr>
                <w:rFonts w:eastAsia="Calibri" w:cs="Arial"/>
                <w:sz w:val="18"/>
                <w:szCs w:val="18"/>
                <w:lang w:eastAsia="en-US"/>
              </w:rPr>
            </w:pPr>
          </w:p>
        </w:tc>
        <w:tc>
          <w:tcPr>
            <w:tcW w:w="1137" w:type="dxa"/>
            <w:vAlign w:val="center"/>
          </w:tcPr>
          <w:p w14:paraId="471E7C93" w14:textId="77777777" w:rsidR="00AA1CAA" w:rsidRPr="00AA1CAA" w:rsidRDefault="00AA1CAA" w:rsidP="00AA1CAA">
            <w:pPr>
              <w:spacing w:after="200" w:line="276" w:lineRule="auto"/>
              <w:jc w:val="center"/>
              <w:rPr>
                <w:rFonts w:eastAsia="Calibri" w:cs="Arial"/>
                <w:sz w:val="18"/>
                <w:szCs w:val="18"/>
                <w:lang w:eastAsia="en-US"/>
              </w:rPr>
            </w:pPr>
          </w:p>
        </w:tc>
      </w:tr>
      <w:tr w:rsidR="00AA1CAA" w:rsidRPr="00AA1CAA" w14:paraId="0DA56112" w14:textId="77777777" w:rsidTr="000135C6">
        <w:trPr>
          <w:trHeight w:val="482"/>
        </w:trPr>
        <w:tc>
          <w:tcPr>
            <w:tcW w:w="486" w:type="dxa"/>
            <w:tcBorders>
              <w:left w:val="single" w:sz="12" w:space="0" w:color="auto"/>
            </w:tcBorders>
            <w:vAlign w:val="center"/>
          </w:tcPr>
          <w:p w14:paraId="01A8C96E" w14:textId="77777777" w:rsidR="00AA1CAA" w:rsidRPr="00AA1CAA" w:rsidRDefault="00AA1CAA" w:rsidP="00AA1CAA">
            <w:pPr>
              <w:spacing w:after="200" w:line="276" w:lineRule="auto"/>
              <w:jc w:val="center"/>
              <w:rPr>
                <w:rFonts w:eastAsia="Calibri" w:cs="Arial"/>
                <w:sz w:val="18"/>
                <w:szCs w:val="18"/>
                <w:lang w:eastAsia="en-US"/>
              </w:rPr>
            </w:pPr>
            <w:r w:rsidRPr="00AA1CAA">
              <w:rPr>
                <w:rFonts w:eastAsia="Calibri" w:cs="Arial"/>
                <w:sz w:val="18"/>
                <w:szCs w:val="18"/>
                <w:lang w:eastAsia="en-US"/>
              </w:rPr>
              <w:t>2</w:t>
            </w:r>
          </w:p>
        </w:tc>
        <w:tc>
          <w:tcPr>
            <w:tcW w:w="1367" w:type="dxa"/>
            <w:vAlign w:val="center"/>
          </w:tcPr>
          <w:p w14:paraId="43443CAE" w14:textId="77777777" w:rsidR="00AA1CAA" w:rsidRPr="00AA1CAA" w:rsidRDefault="00AA1CAA" w:rsidP="00AA1CAA">
            <w:pPr>
              <w:spacing w:after="200" w:line="276" w:lineRule="auto"/>
              <w:jc w:val="center"/>
              <w:rPr>
                <w:rFonts w:eastAsia="Calibri" w:cs="Arial"/>
                <w:sz w:val="18"/>
                <w:szCs w:val="18"/>
                <w:lang w:eastAsia="en-US"/>
              </w:rPr>
            </w:pPr>
          </w:p>
        </w:tc>
        <w:tc>
          <w:tcPr>
            <w:tcW w:w="767" w:type="dxa"/>
            <w:vAlign w:val="center"/>
          </w:tcPr>
          <w:p w14:paraId="2BD8B023" w14:textId="77777777" w:rsidR="00AA1CAA" w:rsidRPr="00AA1CAA" w:rsidRDefault="00AA1CAA" w:rsidP="00AA1CAA">
            <w:pPr>
              <w:spacing w:after="200" w:line="276" w:lineRule="auto"/>
              <w:jc w:val="center"/>
              <w:rPr>
                <w:rFonts w:eastAsia="Calibri" w:cs="Arial"/>
                <w:sz w:val="18"/>
                <w:szCs w:val="18"/>
                <w:lang w:eastAsia="en-US"/>
              </w:rPr>
            </w:pPr>
          </w:p>
        </w:tc>
        <w:tc>
          <w:tcPr>
            <w:tcW w:w="717" w:type="dxa"/>
            <w:vAlign w:val="center"/>
          </w:tcPr>
          <w:p w14:paraId="32E9F440" w14:textId="77777777" w:rsidR="00AA1CAA" w:rsidRPr="00AA1CAA" w:rsidRDefault="00AA1CAA" w:rsidP="00AA1CAA">
            <w:pPr>
              <w:spacing w:after="200" w:line="276" w:lineRule="auto"/>
              <w:jc w:val="center"/>
              <w:rPr>
                <w:rFonts w:eastAsia="Calibri" w:cs="Arial"/>
                <w:sz w:val="18"/>
                <w:szCs w:val="18"/>
                <w:lang w:eastAsia="en-US"/>
              </w:rPr>
            </w:pPr>
          </w:p>
        </w:tc>
        <w:tc>
          <w:tcPr>
            <w:tcW w:w="1307" w:type="dxa"/>
            <w:vAlign w:val="center"/>
          </w:tcPr>
          <w:p w14:paraId="544C044E" w14:textId="77777777" w:rsidR="00AA1CAA" w:rsidRPr="00AA1CAA" w:rsidRDefault="00AA1CAA" w:rsidP="00AA1CAA">
            <w:pPr>
              <w:spacing w:after="200" w:line="276" w:lineRule="auto"/>
              <w:jc w:val="center"/>
              <w:rPr>
                <w:rFonts w:eastAsia="Calibri" w:cs="Arial"/>
                <w:sz w:val="18"/>
                <w:szCs w:val="18"/>
                <w:lang w:eastAsia="en-US"/>
              </w:rPr>
            </w:pPr>
          </w:p>
        </w:tc>
        <w:tc>
          <w:tcPr>
            <w:tcW w:w="927" w:type="dxa"/>
            <w:vAlign w:val="center"/>
          </w:tcPr>
          <w:p w14:paraId="034E0200"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62AF6F6C"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7F526FA1"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18916BD3" w14:textId="77777777" w:rsidR="00AA1CAA" w:rsidRPr="00AA1CAA" w:rsidRDefault="00AA1CAA" w:rsidP="00AA1CAA">
            <w:pPr>
              <w:spacing w:after="200" w:line="276" w:lineRule="auto"/>
              <w:jc w:val="center"/>
              <w:rPr>
                <w:rFonts w:eastAsia="Calibri" w:cs="Arial"/>
                <w:sz w:val="18"/>
                <w:szCs w:val="18"/>
                <w:lang w:eastAsia="en-US"/>
              </w:rPr>
            </w:pPr>
          </w:p>
        </w:tc>
        <w:tc>
          <w:tcPr>
            <w:tcW w:w="1137" w:type="dxa"/>
            <w:vAlign w:val="center"/>
          </w:tcPr>
          <w:p w14:paraId="1DE24CB4" w14:textId="77777777" w:rsidR="00AA1CAA" w:rsidRPr="00AA1CAA" w:rsidRDefault="00AA1CAA" w:rsidP="00AA1CAA">
            <w:pPr>
              <w:spacing w:after="200" w:line="276" w:lineRule="auto"/>
              <w:jc w:val="center"/>
              <w:rPr>
                <w:rFonts w:eastAsia="Calibri" w:cs="Arial"/>
                <w:sz w:val="18"/>
                <w:szCs w:val="18"/>
                <w:lang w:eastAsia="en-US"/>
              </w:rPr>
            </w:pPr>
          </w:p>
        </w:tc>
      </w:tr>
      <w:tr w:rsidR="00AA1CAA" w:rsidRPr="00AA1CAA" w14:paraId="7A8991E4" w14:textId="77777777" w:rsidTr="000135C6">
        <w:trPr>
          <w:trHeight w:val="482"/>
        </w:trPr>
        <w:tc>
          <w:tcPr>
            <w:tcW w:w="486" w:type="dxa"/>
            <w:tcBorders>
              <w:left w:val="single" w:sz="12" w:space="0" w:color="auto"/>
            </w:tcBorders>
            <w:vAlign w:val="center"/>
          </w:tcPr>
          <w:p w14:paraId="1C89B48D" w14:textId="77777777" w:rsidR="00AA1CAA" w:rsidRPr="00AA1CAA" w:rsidRDefault="00AA1CAA" w:rsidP="00AA1CAA">
            <w:pPr>
              <w:spacing w:after="200" w:line="276" w:lineRule="auto"/>
              <w:jc w:val="center"/>
              <w:rPr>
                <w:rFonts w:eastAsia="Calibri" w:cs="Arial"/>
                <w:sz w:val="18"/>
                <w:szCs w:val="18"/>
                <w:lang w:eastAsia="en-US"/>
              </w:rPr>
            </w:pPr>
          </w:p>
        </w:tc>
        <w:tc>
          <w:tcPr>
            <w:tcW w:w="1367" w:type="dxa"/>
            <w:vAlign w:val="center"/>
          </w:tcPr>
          <w:p w14:paraId="69E043DC" w14:textId="77777777" w:rsidR="00AA1CAA" w:rsidRPr="00AA1CAA" w:rsidRDefault="00AA1CAA" w:rsidP="00AA1CAA">
            <w:pPr>
              <w:spacing w:after="200" w:line="276" w:lineRule="auto"/>
              <w:jc w:val="center"/>
              <w:rPr>
                <w:rFonts w:eastAsia="Calibri" w:cs="Arial"/>
                <w:sz w:val="18"/>
                <w:szCs w:val="18"/>
                <w:lang w:eastAsia="en-US"/>
              </w:rPr>
            </w:pPr>
          </w:p>
        </w:tc>
        <w:tc>
          <w:tcPr>
            <w:tcW w:w="767" w:type="dxa"/>
            <w:vAlign w:val="center"/>
          </w:tcPr>
          <w:p w14:paraId="5B98496E" w14:textId="77777777" w:rsidR="00AA1CAA" w:rsidRPr="00AA1CAA" w:rsidRDefault="00AA1CAA" w:rsidP="00AA1CAA">
            <w:pPr>
              <w:spacing w:after="200" w:line="276" w:lineRule="auto"/>
              <w:jc w:val="center"/>
              <w:rPr>
                <w:rFonts w:eastAsia="Calibri" w:cs="Arial"/>
                <w:sz w:val="18"/>
                <w:szCs w:val="18"/>
                <w:lang w:eastAsia="en-US"/>
              </w:rPr>
            </w:pPr>
          </w:p>
        </w:tc>
        <w:tc>
          <w:tcPr>
            <w:tcW w:w="717" w:type="dxa"/>
            <w:vAlign w:val="center"/>
          </w:tcPr>
          <w:p w14:paraId="7C45DA1F" w14:textId="77777777" w:rsidR="00AA1CAA" w:rsidRPr="00AA1CAA" w:rsidRDefault="00AA1CAA" w:rsidP="00AA1CAA">
            <w:pPr>
              <w:spacing w:after="200" w:line="276" w:lineRule="auto"/>
              <w:jc w:val="center"/>
              <w:rPr>
                <w:rFonts w:eastAsia="Calibri" w:cs="Arial"/>
                <w:sz w:val="18"/>
                <w:szCs w:val="18"/>
                <w:lang w:eastAsia="en-US"/>
              </w:rPr>
            </w:pPr>
          </w:p>
        </w:tc>
        <w:tc>
          <w:tcPr>
            <w:tcW w:w="1307" w:type="dxa"/>
            <w:vAlign w:val="center"/>
          </w:tcPr>
          <w:p w14:paraId="1ECDDD50" w14:textId="77777777" w:rsidR="00AA1CAA" w:rsidRPr="00AA1CAA" w:rsidRDefault="00AA1CAA" w:rsidP="00AA1CAA">
            <w:pPr>
              <w:spacing w:after="200" w:line="276" w:lineRule="auto"/>
              <w:jc w:val="center"/>
              <w:rPr>
                <w:rFonts w:eastAsia="Calibri" w:cs="Arial"/>
                <w:sz w:val="18"/>
                <w:szCs w:val="18"/>
                <w:lang w:eastAsia="en-US"/>
              </w:rPr>
            </w:pPr>
          </w:p>
        </w:tc>
        <w:tc>
          <w:tcPr>
            <w:tcW w:w="927" w:type="dxa"/>
            <w:vAlign w:val="center"/>
          </w:tcPr>
          <w:p w14:paraId="5AAFF7E3"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2BC5B7A7"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5B2342A1"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72C006D5" w14:textId="77777777" w:rsidR="00AA1CAA" w:rsidRPr="00AA1CAA" w:rsidRDefault="00AA1CAA" w:rsidP="00AA1CAA">
            <w:pPr>
              <w:spacing w:after="200" w:line="276" w:lineRule="auto"/>
              <w:jc w:val="center"/>
              <w:rPr>
                <w:rFonts w:eastAsia="Calibri" w:cs="Arial"/>
                <w:sz w:val="18"/>
                <w:szCs w:val="18"/>
                <w:lang w:eastAsia="en-US"/>
              </w:rPr>
            </w:pPr>
          </w:p>
        </w:tc>
        <w:tc>
          <w:tcPr>
            <w:tcW w:w="1137" w:type="dxa"/>
            <w:vAlign w:val="center"/>
          </w:tcPr>
          <w:p w14:paraId="4BD30C3E" w14:textId="77777777" w:rsidR="00AA1CAA" w:rsidRPr="00AA1CAA" w:rsidRDefault="00AA1CAA" w:rsidP="00AA1CAA">
            <w:pPr>
              <w:spacing w:after="200" w:line="276" w:lineRule="auto"/>
              <w:jc w:val="center"/>
              <w:rPr>
                <w:rFonts w:eastAsia="Calibri" w:cs="Arial"/>
                <w:sz w:val="18"/>
                <w:szCs w:val="18"/>
                <w:lang w:eastAsia="en-US"/>
              </w:rPr>
            </w:pPr>
          </w:p>
        </w:tc>
      </w:tr>
      <w:tr w:rsidR="00AA1CAA" w:rsidRPr="00AA1CAA" w14:paraId="29F82BB2" w14:textId="77777777" w:rsidTr="000135C6">
        <w:trPr>
          <w:trHeight w:val="482"/>
        </w:trPr>
        <w:tc>
          <w:tcPr>
            <w:tcW w:w="486" w:type="dxa"/>
            <w:tcBorders>
              <w:left w:val="single" w:sz="12" w:space="0" w:color="auto"/>
            </w:tcBorders>
            <w:vAlign w:val="center"/>
          </w:tcPr>
          <w:p w14:paraId="0AAEE333" w14:textId="77777777" w:rsidR="00AA1CAA" w:rsidRPr="00AA1CAA" w:rsidRDefault="00AA1CAA" w:rsidP="00AA1CAA">
            <w:pPr>
              <w:spacing w:after="200" w:line="276" w:lineRule="auto"/>
              <w:jc w:val="center"/>
              <w:rPr>
                <w:rFonts w:eastAsia="Calibri" w:cs="Arial"/>
                <w:sz w:val="18"/>
                <w:szCs w:val="18"/>
                <w:lang w:eastAsia="en-US"/>
              </w:rPr>
            </w:pPr>
          </w:p>
        </w:tc>
        <w:tc>
          <w:tcPr>
            <w:tcW w:w="1367" w:type="dxa"/>
            <w:vAlign w:val="center"/>
          </w:tcPr>
          <w:p w14:paraId="724EC94E" w14:textId="77777777" w:rsidR="00AA1CAA" w:rsidRPr="00AA1CAA" w:rsidRDefault="00AA1CAA" w:rsidP="00AA1CAA">
            <w:pPr>
              <w:spacing w:after="200" w:line="276" w:lineRule="auto"/>
              <w:jc w:val="center"/>
              <w:rPr>
                <w:rFonts w:eastAsia="Calibri" w:cs="Arial"/>
                <w:sz w:val="18"/>
                <w:szCs w:val="18"/>
                <w:lang w:eastAsia="en-US"/>
              </w:rPr>
            </w:pPr>
          </w:p>
        </w:tc>
        <w:tc>
          <w:tcPr>
            <w:tcW w:w="767" w:type="dxa"/>
            <w:vAlign w:val="center"/>
          </w:tcPr>
          <w:p w14:paraId="538DB4DD" w14:textId="77777777" w:rsidR="00AA1CAA" w:rsidRPr="00AA1CAA" w:rsidRDefault="00AA1CAA" w:rsidP="00AA1CAA">
            <w:pPr>
              <w:spacing w:after="200" w:line="276" w:lineRule="auto"/>
              <w:jc w:val="center"/>
              <w:rPr>
                <w:rFonts w:eastAsia="Calibri" w:cs="Arial"/>
                <w:sz w:val="18"/>
                <w:szCs w:val="18"/>
                <w:lang w:eastAsia="en-US"/>
              </w:rPr>
            </w:pPr>
          </w:p>
        </w:tc>
        <w:tc>
          <w:tcPr>
            <w:tcW w:w="717" w:type="dxa"/>
            <w:vAlign w:val="center"/>
          </w:tcPr>
          <w:p w14:paraId="7E60621D" w14:textId="77777777" w:rsidR="00AA1CAA" w:rsidRPr="00AA1CAA" w:rsidRDefault="00AA1CAA" w:rsidP="00AA1CAA">
            <w:pPr>
              <w:spacing w:after="200" w:line="276" w:lineRule="auto"/>
              <w:jc w:val="center"/>
              <w:rPr>
                <w:rFonts w:eastAsia="Calibri" w:cs="Arial"/>
                <w:sz w:val="18"/>
                <w:szCs w:val="18"/>
                <w:lang w:eastAsia="en-US"/>
              </w:rPr>
            </w:pPr>
          </w:p>
        </w:tc>
        <w:tc>
          <w:tcPr>
            <w:tcW w:w="1307" w:type="dxa"/>
            <w:vAlign w:val="center"/>
          </w:tcPr>
          <w:p w14:paraId="52A0FEF3" w14:textId="77777777" w:rsidR="00AA1CAA" w:rsidRPr="00AA1CAA" w:rsidRDefault="00AA1CAA" w:rsidP="00AA1CAA">
            <w:pPr>
              <w:spacing w:after="200" w:line="276" w:lineRule="auto"/>
              <w:jc w:val="center"/>
              <w:rPr>
                <w:rFonts w:eastAsia="Calibri" w:cs="Arial"/>
                <w:sz w:val="18"/>
                <w:szCs w:val="18"/>
                <w:lang w:eastAsia="en-US"/>
              </w:rPr>
            </w:pPr>
          </w:p>
        </w:tc>
        <w:tc>
          <w:tcPr>
            <w:tcW w:w="927" w:type="dxa"/>
            <w:vAlign w:val="center"/>
          </w:tcPr>
          <w:p w14:paraId="05619968"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0C46D831"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14E08620" w14:textId="77777777" w:rsidR="00AA1CAA" w:rsidRPr="00AA1CAA" w:rsidRDefault="00AA1CAA" w:rsidP="00AA1CAA">
            <w:pPr>
              <w:spacing w:after="200" w:line="276" w:lineRule="auto"/>
              <w:jc w:val="center"/>
              <w:rPr>
                <w:rFonts w:eastAsia="Calibri" w:cs="Arial"/>
                <w:sz w:val="18"/>
                <w:szCs w:val="18"/>
                <w:lang w:eastAsia="en-US"/>
              </w:rPr>
            </w:pPr>
          </w:p>
        </w:tc>
        <w:tc>
          <w:tcPr>
            <w:tcW w:w="1287" w:type="dxa"/>
            <w:vAlign w:val="center"/>
          </w:tcPr>
          <w:p w14:paraId="0486478E" w14:textId="77777777" w:rsidR="00AA1CAA" w:rsidRPr="00AA1CAA" w:rsidRDefault="00AA1CAA" w:rsidP="00AA1CAA">
            <w:pPr>
              <w:spacing w:after="200" w:line="276" w:lineRule="auto"/>
              <w:jc w:val="center"/>
              <w:rPr>
                <w:rFonts w:eastAsia="Calibri" w:cs="Arial"/>
                <w:sz w:val="18"/>
                <w:szCs w:val="18"/>
                <w:lang w:eastAsia="en-US"/>
              </w:rPr>
            </w:pPr>
          </w:p>
        </w:tc>
        <w:tc>
          <w:tcPr>
            <w:tcW w:w="1137" w:type="dxa"/>
            <w:vAlign w:val="center"/>
          </w:tcPr>
          <w:p w14:paraId="2E73C277" w14:textId="77777777" w:rsidR="00AA1CAA" w:rsidRPr="00AA1CAA" w:rsidRDefault="00AA1CAA" w:rsidP="00AA1CAA">
            <w:pPr>
              <w:spacing w:after="200" w:line="276" w:lineRule="auto"/>
              <w:jc w:val="center"/>
              <w:rPr>
                <w:rFonts w:eastAsia="Calibri" w:cs="Arial"/>
                <w:sz w:val="18"/>
                <w:szCs w:val="18"/>
                <w:lang w:eastAsia="en-US"/>
              </w:rPr>
            </w:pPr>
          </w:p>
        </w:tc>
      </w:tr>
    </w:tbl>
    <w:p w14:paraId="30B104B0" w14:textId="77777777" w:rsidR="00AA1CAA" w:rsidRPr="00AA1CAA" w:rsidRDefault="00AA1CAA" w:rsidP="00AA1CAA">
      <w:pPr>
        <w:rPr>
          <w:rFonts w:eastAsia="Calibri" w:cs="Arial"/>
          <w:sz w:val="22"/>
          <w:szCs w:val="22"/>
          <w:lang w:eastAsia="en-US"/>
        </w:rPr>
      </w:pPr>
    </w:p>
    <w:p w14:paraId="120D902F" w14:textId="77777777" w:rsidR="00AA1CAA" w:rsidRPr="00AA1CAA" w:rsidRDefault="00AA1CAA" w:rsidP="00AA1CAA">
      <w:pPr>
        <w:textAlignment w:val="baseline"/>
        <w:rPr>
          <w:rFonts w:cs="Arial"/>
          <w:sz w:val="22"/>
          <w:szCs w:val="22"/>
        </w:rPr>
      </w:pPr>
      <w:r w:rsidRPr="00AA1CAA">
        <w:rPr>
          <w:rFonts w:cs="Arial"/>
          <w:sz w:val="22"/>
          <w:szCs w:val="22"/>
        </w:rPr>
        <w:t>Uwagi: …………………………………………………………………………………………………………… Nr faktury: …………………………………….. </w:t>
      </w:r>
    </w:p>
    <w:p w14:paraId="2D61100D" w14:textId="77777777" w:rsidR="00AA1CAA" w:rsidRPr="00AA1CAA" w:rsidRDefault="00AA1CAA" w:rsidP="00AA1CAA">
      <w:pPr>
        <w:textAlignment w:val="baseline"/>
        <w:rPr>
          <w:rFonts w:cs="Arial"/>
          <w:sz w:val="22"/>
          <w:szCs w:val="22"/>
        </w:rPr>
      </w:pPr>
      <w:r w:rsidRPr="00AA1CAA">
        <w:rPr>
          <w:rFonts w:cs="Arial"/>
          <w:sz w:val="22"/>
          <w:szCs w:val="22"/>
        </w:rPr>
        <w:t> </w:t>
      </w:r>
    </w:p>
    <w:p w14:paraId="7FB1864E" w14:textId="77777777" w:rsidR="00AA1CAA" w:rsidRPr="00AA1CAA" w:rsidRDefault="00AA1CAA" w:rsidP="00AA1CAA">
      <w:pPr>
        <w:textAlignment w:val="baseline"/>
        <w:rPr>
          <w:rFonts w:cs="Arial"/>
          <w:sz w:val="22"/>
          <w:szCs w:val="22"/>
        </w:rPr>
      </w:pPr>
      <w:r w:rsidRPr="00AA1CAA">
        <w:rPr>
          <w:rFonts w:cs="Arial"/>
          <w:sz w:val="22"/>
          <w:szCs w:val="22"/>
          <w:u w:val="single"/>
        </w:rPr>
        <w:t>Protokół sporządzono w trzech jednobrzmiących egzemplarzach z przeznaczenie dla</w:t>
      </w:r>
      <w:r w:rsidRPr="00AA1CAA">
        <w:rPr>
          <w:rFonts w:cs="Arial"/>
          <w:sz w:val="22"/>
          <w:szCs w:val="22"/>
        </w:rPr>
        <w:t>: </w:t>
      </w:r>
    </w:p>
    <w:p w14:paraId="587A5865" w14:textId="77777777" w:rsidR="00AA1CAA" w:rsidRPr="00AA1CAA" w:rsidRDefault="00AA1CAA" w:rsidP="00AA1CAA">
      <w:pPr>
        <w:textAlignment w:val="baseline"/>
        <w:rPr>
          <w:rFonts w:cs="Arial"/>
          <w:sz w:val="22"/>
          <w:szCs w:val="22"/>
        </w:rPr>
      </w:pPr>
      <w:r w:rsidRPr="00AA1CAA">
        <w:rPr>
          <w:rFonts w:cs="Arial"/>
          <w:sz w:val="22"/>
          <w:szCs w:val="22"/>
        </w:rPr>
        <w:t>Egz. Nr 1 – Zamawiający:  </w:t>
      </w:r>
    </w:p>
    <w:p w14:paraId="689DF07B" w14:textId="77777777" w:rsidR="00AA1CAA" w:rsidRPr="00AA1CAA" w:rsidRDefault="00AA1CAA" w:rsidP="00AA1CAA">
      <w:pPr>
        <w:textAlignment w:val="baseline"/>
        <w:rPr>
          <w:rFonts w:cs="Arial"/>
          <w:sz w:val="22"/>
          <w:szCs w:val="22"/>
        </w:rPr>
      </w:pPr>
      <w:r w:rsidRPr="00AA1CAA">
        <w:rPr>
          <w:rFonts w:cs="Arial"/>
          <w:sz w:val="22"/>
          <w:szCs w:val="22"/>
        </w:rPr>
        <w:t>Egz. Nr 2 – Odbiorca: </w:t>
      </w:r>
    </w:p>
    <w:p w14:paraId="0E1F9E11" w14:textId="77777777" w:rsidR="00AA1CAA" w:rsidRPr="00AA1CAA" w:rsidRDefault="00AA1CAA" w:rsidP="00AA1CAA">
      <w:pPr>
        <w:textAlignment w:val="baseline"/>
        <w:rPr>
          <w:rFonts w:cs="Arial"/>
          <w:sz w:val="22"/>
          <w:szCs w:val="22"/>
        </w:rPr>
      </w:pPr>
      <w:r w:rsidRPr="00AA1CAA">
        <w:rPr>
          <w:rFonts w:cs="Arial"/>
          <w:sz w:val="22"/>
          <w:szCs w:val="22"/>
        </w:rPr>
        <w:t>Egz. Nr 3 – Wykonawca: </w:t>
      </w:r>
    </w:p>
    <w:p w14:paraId="6DFF9D8F" w14:textId="77777777" w:rsidR="00AA1CAA" w:rsidRPr="00AA1CAA" w:rsidRDefault="00AA1CAA" w:rsidP="00AA1CAA">
      <w:pPr>
        <w:textAlignment w:val="baseline"/>
        <w:rPr>
          <w:rFonts w:cs="Arial"/>
          <w:sz w:val="22"/>
          <w:szCs w:val="22"/>
        </w:rPr>
      </w:pPr>
      <w:r w:rsidRPr="00AA1CAA">
        <w:rPr>
          <w:rFonts w:cs="Arial"/>
          <w:sz w:val="22"/>
          <w:szCs w:val="22"/>
        </w:rPr>
        <w:t> </w:t>
      </w:r>
    </w:p>
    <w:p w14:paraId="024C5750" w14:textId="77777777" w:rsidR="00AA1CAA" w:rsidRPr="00AA1CAA" w:rsidRDefault="00AA1CAA" w:rsidP="00AA1CAA">
      <w:pPr>
        <w:textAlignment w:val="baseline"/>
        <w:rPr>
          <w:rFonts w:cs="Arial"/>
          <w:b/>
          <w:bCs/>
          <w:sz w:val="22"/>
          <w:szCs w:val="22"/>
        </w:rPr>
      </w:pPr>
      <w:r w:rsidRPr="00AA1CAA">
        <w:rPr>
          <w:rFonts w:cs="Arial"/>
          <w:b/>
          <w:bCs/>
          <w:sz w:val="22"/>
          <w:szCs w:val="22"/>
        </w:rPr>
        <w:t xml:space="preserve">               WYKONAWCA</w:t>
      </w:r>
      <w:r w:rsidRPr="00AA1CAA">
        <w:rPr>
          <w:rFonts w:cs="Arial"/>
          <w:sz w:val="22"/>
          <w:szCs w:val="22"/>
        </w:rPr>
        <w:tab/>
        <w:t xml:space="preserve">                                                      </w:t>
      </w:r>
      <w:r w:rsidRPr="00AA1CAA">
        <w:rPr>
          <w:rFonts w:cs="Arial"/>
          <w:b/>
          <w:bCs/>
          <w:sz w:val="22"/>
          <w:szCs w:val="22"/>
        </w:rPr>
        <w:t>ODBIORCA</w:t>
      </w:r>
    </w:p>
    <w:p w14:paraId="45BE3BF4" w14:textId="77777777" w:rsidR="00AA1CAA" w:rsidRPr="00AA1CAA" w:rsidRDefault="00AA1CAA" w:rsidP="00AA1CAA">
      <w:pPr>
        <w:jc w:val="center"/>
        <w:textAlignment w:val="baseline"/>
        <w:rPr>
          <w:rFonts w:cs="Arial"/>
          <w:b/>
          <w:bCs/>
          <w:sz w:val="22"/>
          <w:szCs w:val="22"/>
        </w:rPr>
      </w:pPr>
      <w:r w:rsidRPr="00AA1CAA">
        <w:rPr>
          <w:rFonts w:eastAsia="Calibri" w:cs="Arial"/>
          <w:i/>
          <w:sz w:val="22"/>
          <w:szCs w:val="22"/>
          <w:lang w:eastAsia="en-US"/>
        </w:rPr>
        <w:t>(imię, nazwisko, pieczątka)                                           (imię, nazwisko, pieczątka)</w:t>
      </w:r>
    </w:p>
    <w:p w14:paraId="2E0ED9B5" w14:textId="77777777" w:rsidR="00AA1CAA" w:rsidRPr="00AA1CAA" w:rsidRDefault="00AA1CAA" w:rsidP="00AA1CAA">
      <w:pPr>
        <w:jc w:val="center"/>
        <w:textAlignment w:val="baseline"/>
        <w:rPr>
          <w:rFonts w:cs="Arial"/>
          <w:b/>
          <w:bCs/>
          <w:sz w:val="22"/>
          <w:szCs w:val="22"/>
        </w:rPr>
      </w:pPr>
    </w:p>
    <w:p w14:paraId="0AC2CBF9" w14:textId="77777777" w:rsidR="00AA1CAA" w:rsidRPr="00AA1CAA" w:rsidRDefault="00AA1CAA" w:rsidP="00AA1CAA">
      <w:pPr>
        <w:jc w:val="right"/>
        <w:textAlignment w:val="baseline"/>
        <w:rPr>
          <w:rFonts w:cs="Arial"/>
          <w:sz w:val="22"/>
          <w:szCs w:val="22"/>
        </w:rPr>
      </w:pPr>
    </w:p>
    <w:p w14:paraId="6E17D36A" w14:textId="77777777" w:rsidR="00AA1CAA" w:rsidRPr="00AA1CAA" w:rsidRDefault="00AA1CAA" w:rsidP="00AA1CAA">
      <w:pPr>
        <w:jc w:val="right"/>
        <w:textAlignment w:val="baseline"/>
        <w:rPr>
          <w:rFonts w:cs="Arial"/>
          <w:sz w:val="22"/>
          <w:szCs w:val="22"/>
        </w:rPr>
      </w:pPr>
    </w:p>
    <w:p w14:paraId="7D2B9296" w14:textId="77777777" w:rsidR="00AA1CAA" w:rsidRPr="00695418" w:rsidRDefault="00AA1CAA" w:rsidP="00AA1CAA">
      <w:pPr>
        <w:jc w:val="right"/>
        <w:textAlignment w:val="baseline"/>
        <w:rPr>
          <w:rFonts w:cs="Arial"/>
          <w:sz w:val="22"/>
          <w:szCs w:val="22"/>
        </w:rPr>
      </w:pPr>
    </w:p>
    <w:p w14:paraId="2316800C" w14:textId="2E86F76E" w:rsidR="00AA1CAA" w:rsidRPr="00F63855" w:rsidRDefault="00AA1CAA" w:rsidP="00AA1CAA">
      <w:pPr>
        <w:jc w:val="right"/>
        <w:textAlignment w:val="baseline"/>
        <w:rPr>
          <w:rFonts w:cs="Arial"/>
          <w:b/>
          <w:bCs/>
          <w:sz w:val="22"/>
          <w:szCs w:val="22"/>
        </w:rPr>
      </w:pPr>
      <w:r w:rsidRPr="00F63855">
        <w:rPr>
          <w:rFonts w:cs="Arial"/>
          <w:b/>
          <w:bCs/>
          <w:sz w:val="22"/>
          <w:szCs w:val="22"/>
        </w:rPr>
        <w:t xml:space="preserve">Załącznik nr </w:t>
      </w:r>
      <w:r w:rsidR="008D33B3">
        <w:rPr>
          <w:rFonts w:cs="Arial"/>
          <w:b/>
          <w:bCs/>
          <w:sz w:val="22"/>
          <w:szCs w:val="22"/>
        </w:rPr>
        <w:t>6</w:t>
      </w:r>
      <w:r w:rsidRPr="00F63855">
        <w:rPr>
          <w:rFonts w:cs="Arial"/>
          <w:b/>
          <w:bCs/>
          <w:sz w:val="22"/>
          <w:szCs w:val="22"/>
        </w:rPr>
        <w:t> do umowy</w:t>
      </w:r>
    </w:p>
    <w:p w14:paraId="313B0DA0" w14:textId="77777777" w:rsidR="00AA1CAA" w:rsidRPr="00AA1CAA" w:rsidRDefault="00AA1CAA" w:rsidP="00AA1CAA">
      <w:pPr>
        <w:rPr>
          <w:rFonts w:cs="Arial"/>
          <w:b/>
          <w:sz w:val="22"/>
          <w:szCs w:val="22"/>
        </w:rPr>
      </w:pPr>
    </w:p>
    <w:p w14:paraId="41866E9E" w14:textId="77777777" w:rsidR="00AA1CAA" w:rsidRPr="00AA1CAA" w:rsidRDefault="00AA1CAA" w:rsidP="00AA1CAA">
      <w:pPr>
        <w:rPr>
          <w:rFonts w:cs="Arial"/>
          <w:b/>
          <w:sz w:val="22"/>
          <w:szCs w:val="22"/>
        </w:rPr>
      </w:pPr>
    </w:p>
    <w:p w14:paraId="5D4E85C7" w14:textId="77777777" w:rsidR="00AA1CAA" w:rsidRPr="00AA1CAA" w:rsidRDefault="00AA1CAA" w:rsidP="00AA1CAA">
      <w:pPr>
        <w:spacing w:after="120"/>
        <w:jc w:val="center"/>
        <w:rPr>
          <w:rFonts w:eastAsia="Calibri" w:cs="Arial"/>
          <w:b/>
          <w:bCs/>
          <w:sz w:val="22"/>
          <w:szCs w:val="22"/>
        </w:rPr>
      </w:pPr>
      <w:r w:rsidRPr="00AA1CAA">
        <w:rPr>
          <w:rFonts w:eastAsia="Calibri" w:cs="Arial"/>
          <w:b/>
          <w:sz w:val="22"/>
          <w:szCs w:val="22"/>
        </w:rPr>
        <w:t>Wzór Protokołu Reklamacji</w:t>
      </w:r>
    </w:p>
    <w:p w14:paraId="286F1017" w14:textId="77777777" w:rsidR="00AA1CAA" w:rsidRPr="00AA1CAA" w:rsidRDefault="00AA1CAA" w:rsidP="00AA1CAA">
      <w:pPr>
        <w:jc w:val="right"/>
        <w:rPr>
          <w:rFonts w:eastAsia="Calibri" w:cs="Arial"/>
          <w:b/>
          <w:sz w:val="22"/>
          <w:szCs w:val="22"/>
        </w:rPr>
      </w:pPr>
    </w:p>
    <w:p w14:paraId="47C9124E" w14:textId="77777777" w:rsidR="00AA1CAA" w:rsidRPr="00AA1CAA" w:rsidRDefault="00AA1CAA" w:rsidP="00AA1CAA">
      <w:pPr>
        <w:rPr>
          <w:rFonts w:eastAsia="Calibri" w:cs="Arial"/>
          <w:b/>
          <w:sz w:val="22"/>
          <w:szCs w:val="22"/>
        </w:rPr>
      </w:pPr>
      <w:r w:rsidRPr="00AA1CAA">
        <w:rPr>
          <w:rFonts w:eastAsia="Calibri" w:cs="Arial"/>
          <w:b/>
          <w:sz w:val="22"/>
          <w:szCs w:val="22"/>
        </w:rPr>
        <w:t>/pieczęć nagłówkowa użytkownika/</w:t>
      </w:r>
      <w:r w:rsidRPr="00AA1CAA">
        <w:rPr>
          <w:rFonts w:eastAsia="Calibri" w:cs="Arial"/>
          <w:b/>
          <w:sz w:val="22"/>
          <w:szCs w:val="22"/>
        </w:rPr>
        <w:tab/>
      </w:r>
      <w:r w:rsidRPr="00AA1CAA">
        <w:rPr>
          <w:rFonts w:eastAsia="Calibri" w:cs="Arial"/>
          <w:b/>
          <w:sz w:val="22"/>
          <w:szCs w:val="22"/>
        </w:rPr>
        <w:tab/>
      </w:r>
      <w:r w:rsidRPr="00AA1CAA">
        <w:rPr>
          <w:rFonts w:eastAsia="Calibri" w:cs="Arial"/>
          <w:b/>
          <w:sz w:val="22"/>
          <w:szCs w:val="22"/>
        </w:rPr>
        <w:tab/>
        <w:t xml:space="preserve">              /miejscowość, data/</w:t>
      </w:r>
    </w:p>
    <w:p w14:paraId="07D00CE9" w14:textId="77777777" w:rsidR="00AA1CAA" w:rsidRPr="00AA1CAA" w:rsidRDefault="00AA1CAA" w:rsidP="00AA1CAA">
      <w:pPr>
        <w:rPr>
          <w:rFonts w:eastAsia="Calibri" w:cs="Arial"/>
          <w:b/>
          <w:sz w:val="22"/>
          <w:szCs w:val="22"/>
        </w:rPr>
      </w:pPr>
    </w:p>
    <w:p w14:paraId="538C0090" w14:textId="77777777" w:rsidR="00AA1CAA" w:rsidRPr="00AA1CAA" w:rsidRDefault="00AA1CAA" w:rsidP="00AA1CAA">
      <w:pPr>
        <w:rPr>
          <w:rFonts w:eastAsia="Calibri" w:cs="Arial"/>
          <w:b/>
          <w:sz w:val="22"/>
          <w:szCs w:val="22"/>
        </w:rPr>
      </w:pPr>
    </w:p>
    <w:p w14:paraId="3CFE7DD0" w14:textId="77777777" w:rsidR="00AA1CAA" w:rsidRPr="00AA1CAA" w:rsidRDefault="00AA1CAA" w:rsidP="00AA1CAA">
      <w:pPr>
        <w:jc w:val="right"/>
        <w:rPr>
          <w:rFonts w:eastAsia="Calibri" w:cs="Arial"/>
          <w:b/>
          <w:sz w:val="22"/>
          <w:szCs w:val="22"/>
        </w:rPr>
      </w:pPr>
      <w:r w:rsidRPr="00AA1CAA">
        <w:rPr>
          <w:rFonts w:eastAsia="Calibri" w:cs="Arial"/>
          <w:b/>
          <w:sz w:val="22"/>
          <w:szCs w:val="22"/>
        </w:rPr>
        <w:t>Adresat: WYKONAWCA UMOWY</w:t>
      </w:r>
    </w:p>
    <w:p w14:paraId="0A2D64D0" w14:textId="77777777" w:rsidR="00AA1CAA" w:rsidRPr="00AA1CAA" w:rsidRDefault="00AA1CAA" w:rsidP="00AA1CAA">
      <w:pPr>
        <w:numPr>
          <w:ilvl w:val="3"/>
          <w:numId w:val="70"/>
        </w:numPr>
        <w:spacing w:line="256" w:lineRule="auto"/>
        <w:ind w:left="426"/>
        <w:contextualSpacing/>
        <w:rPr>
          <w:rFonts w:eastAsia="Calibri" w:cs="Arial"/>
          <w:b/>
          <w:sz w:val="22"/>
          <w:szCs w:val="22"/>
        </w:rPr>
      </w:pPr>
      <w:r w:rsidRPr="00AA1CAA">
        <w:rPr>
          <w:rFonts w:eastAsia="Calibri" w:cs="Arial"/>
          <w:b/>
          <w:sz w:val="22"/>
          <w:szCs w:val="22"/>
        </w:rPr>
        <w:t>Przedmiot zgłoszenia</w:t>
      </w:r>
    </w:p>
    <w:p w14:paraId="0A8147A6" w14:textId="77777777" w:rsidR="00AA1CAA" w:rsidRPr="00AA1CAA" w:rsidRDefault="00AA1CAA" w:rsidP="00AA1CAA">
      <w:pPr>
        <w:ind w:left="426"/>
        <w:contextualSpacing/>
        <w:rPr>
          <w:rFonts w:eastAsia="Calibri" w:cs="Arial"/>
          <w:b/>
          <w:sz w:val="22"/>
          <w:szCs w:val="22"/>
        </w:rPr>
      </w:pPr>
    </w:p>
    <w:tbl>
      <w:tblPr>
        <w:tblStyle w:val="Tabela-Siatka23"/>
        <w:tblW w:w="0" w:type="auto"/>
        <w:tblInd w:w="426" w:type="dxa"/>
        <w:tblLook w:val="04A0" w:firstRow="1" w:lastRow="0" w:firstColumn="1" w:lastColumn="0" w:noHBand="0" w:noVBand="1"/>
      </w:tblPr>
      <w:tblGrid>
        <w:gridCol w:w="2878"/>
        <w:gridCol w:w="2879"/>
        <w:gridCol w:w="2879"/>
      </w:tblGrid>
      <w:tr w:rsidR="00AA1CAA" w:rsidRPr="00AA1CAA" w14:paraId="340DC1A9" w14:textId="77777777" w:rsidTr="000135C6">
        <w:tc>
          <w:tcPr>
            <w:tcW w:w="8636" w:type="dxa"/>
            <w:gridSpan w:val="3"/>
            <w:tcBorders>
              <w:top w:val="single" w:sz="4" w:space="0" w:color="auto"/>
              <w:left w:val="single" w:sz="4" w:space="0" w:color="auto"/>
              <w:bottom w:val="single" w:sz="4" w:space="0" w:color="auto"/>
              <w:right w:val="single" w:sz="4" w:space="0" w:color="auto"/>
            </w:tcBorders>
            <w:hideMark/>
          </w:tcPr>
          <w:p w14:paraId="1CA654BE" w14:textId="77777777" w:rsidR="00AA1CAA" w:rsidRPr="00AA1CAA" w:rsidRDefault="00AA1CAA" w:rsidP="00AA1CAA">
            <w:pPr>
              <w:spacing w:after="160"/>
              <w:jc w:val="center"/>
              <w:rPr>
                <w:rFonts w:cs="Arial"/>
                <w:b/>
                <w:sz w:val="22"/>
                <w:szCs w:val="22"/>
              </w:rPr>
            </w:pPr>
            <w:r w:rsidRPr="00AA1CAA">
              <w:rPr>
                <w:rFonts w:cs="Arial"/>
                <w:b/>
                <w:sz w:val="22"/>
                <w:szCs w:val="22"/>
              </w:rPr>
              <w:t>Nazwa i typ urządzenia</w:t>
            </w:r>
          </w:p>
        </w:tc>
      </w:tr>
      <w:tr w:rsidR="00AA1CAA" w:rsidRPr="00AA1CAA" w14:paraId="245F5A56" w14:textId="77777777" w:rsidTr="000135C6">
        <w:tc>
          <w:tcPr>
            <w:tcW w:w="8636" w:type="dxa"/>
            <w:gridSpan w:val="3"/>
            <w:tcBorders>
              <w:top w:val="single" w:sz="4" w:space="0" w:color="auto"/>
              <w:left w:val="single" w:sz="4" w:space="0" w:color="auto"/>
              <w:bottom w:val="single" w:sz="4" w:space="0" w:color="auto"/>
              <w:right w:val="single" w:sz="4" w:space="0" w:color="auto"/>
            </w:tcBorders>
          </w:tcPr>
          <w:p w14:paraId="0ECB328F" w14:textId="77777777" w:rsidR="00AA1CAA" w:rsidRPr="00AA1CAA" w:rsidRDefault="00AA1CAA" w:rsidP="00AA1CAA">
            <w:pPr>
              <w:spacing w:after="160"/>
              <w:jc w:val="center"/>
              <w:rPr>
                <w:rFonts w:cs="Arial"/>
                <w:b/>
                <w:sz w:val="22"/>
                <w:szCs w:val="22"/>
              </w:rPr>
            </w:pPr>
          </w:p>
        </w:tc>
      </w:tr>
      <w:tr w:rsidR="00AA1CAA" w:rsidRPr="00AA1CAA" w14:paraId="2CA1281E" w14:textId="77777777" w:rsidTr="000135C6">
        <w:tc>
          <w:tcPr>
            <w:tcW w:w="2878" w:type="dxa"/>
            <w:tcBorders>
              <w:top w:val="single" w:sz="4" w:space="0" w:color="auto"/>
              <w:left w:val="single" w:sz="4" w:space="0" w:color="auto"/>
              <w:bottom w:val="single" w:sz="4" w:space="0" w:color="auto"/>
              <w:right w:val="single" w:sz="4" w:space="0" w:color="auto"/>
            </w:tcBorders>
            <w:hideMark/>
          </w:tcPr>
          <w:p w14:paraId="79196C88" w14:textId="77777777" w:rsidR="00AA1CAA" w:rsidRPr="00AA1CAA" w:rsidRDefault="00AA1CAA" w:rsidP="00AA1CAA">
            <w:pPr>
              <w:spacing w:after="160"/>
              <w:jc w:val="center"/>
              <w:rPr>
                <w:rFonts w:cs="Arial"/>
                <w:b/>
                <w:sz w:val="22"/>
                <w:szCs w:val="22"/>
              </w:rPr>
            </w:pPr>
            <w:r w:rsidRPr="00AA1CAA">
              <w:rPr>
                <w:rFonts w:cs="Arial"/>
                <w:b/>
                <w:sz w:val="22"/>
                <w:szCs w:val="22"/>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5F658EB2" w14:textId="77777777" w:rsidR="00AA1CAA" w:rsidRPr="00AA1CAA" w:rsidRDefault="00AA1CAA" w:rsidP="00AA1CAA">
            <w:pPr>
              <w:spacing w:after="160"/>
              <w:jc w:val="center"/>
              <w:rPr>
                <w:rFonts w:cs="Arial"/>
                <w:b/>
                <w:sz w:val="22"/>
                <w:szCs w:val="22"/>
              </w:rPr>
            </w:pPr>
            <w:r w:rsidRPr="00AA1CAA">
              <w:rPr>
                <w:rFonts w:cs="Arial"/>
                <w:b/>
                <w:sz w:val="22"/>
                <w:szCs w:val="22"/>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56203514" w14:textId="77777777" w:rsidR="00AA1CAA" w:rsidRPr="00AA1CAA" w:rsidRDefault="00AA1CAA" w:rsidP="00AA1CAA">
            <w:pPr>
              <w:spacing w:after="160"/>
              <w:jc w:val="center"/>
              <w:rPr>
                <w:rFonts w:cs="Arial"/>
                <w:b/>
                <w:sz w:val="22"/>
                <w:szCs w:val="22"/>
              </w:rPr>
            </w:pPr>
            <w:r w:rsidRPr="00AA1CAA">
              <w:rPr>
                <w:rFonts w:cs="Arial"/>
                <w:b/>
                <w:sz w:val="22"/>
                <w:szCs w:val="22"/>
              </w:rPr>
              <w:t>Rok produkcji</w:t>
            </w:r>
          </w:p>
        </w:tc>
      </w:tr>
      <w:tr w:rsidR="00AA1CAA" w:rsidRPr="00AA1CAA" w14:paraId="11B8CDBF" w14:textId="77777777" w:rsidTr="000135C6">
        <w:tc>
          <w:tcPr>
            <w:tcW w:w="2878" w:type="dxa"/>
            <w:tcBorders>
              <w:top w:val="single" w:sz="4" w:space="0" w:color="auto"/>
              <w:left w:val="single" w:sz="4" w:space="0" w:color="auto"/>
              <w:bottom w:val="single" w:sz="4" w:space="0" w:color="auto"/>
              <w:right w:val="single" w:sz="4" w:space="0" w:color="auto"/>
            </w:tcBorders>
          </w:tcPr>
          <w:p w14:paraId="3D8CD74C" w14:textId="77777777" w:rsidR="00AA1CAA" w:rsidRPr="00AA1CAA" w:rsidRDefault="00AA1CAA" w:rsidP="00AA1CAA">
            <w:pPr>
              <w:spacing w:after="160"/>
              <w:rPr>
                <w:rFonts w:cs="Arial"/>
                <w:b/>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F2C54A0" w14:textId="77777777" w:rsidR="00AA1CAA" w:rsidRPr="00AA1CAA" w:rsidRDefault="00AA1CAA" w:rsidP="00AA1CAA">
            <w:pPr>
              <w:spacing w:after="160"/>
              <w:rPr>
                <w:rFonts w:cs="Arial"/>
                <w:b/>
                <w:sz w:val="22"/>
                <w:szCs w:val="22"/>
              </w:rPr>
            </w:pPr>
          </w:p>
        </w:tc>
        <w:tc>
          <w:tcPr>
            <w:tcW w:w="2879" w:type="dxa"/>
            <w:tcBorders>
              <w:top w:val="single" w:sz="4" w:space="0" w:color="auto"/>
              <w:left w:val="single" w:sz="4" w:space="0" w:color="auto"/>
              <w:bottom w:val="single" w:sz="4" w:space="0" w:color="auto"/>
              <w:right w:val="single" w:sz="4" w:space="0" w:color="auto"/>
            </w:tcBorders>
          </w:tcPr>
          <w:p w14:paraId="42B76C0C" w14:textId="77777777" w:rsidR="00AA1CAA" w:rsidRPr="00AA1CAA" w:rsidRDefault="00AA1CAA" w:rsidP="00AA1CAA">
            <w:pPr>
              <w:spacing w:after="160"/>
              <w:rPr>
                <w:rFonts w:cs="Arial"/>
                <w:b/>
                <w:sz w:val="22"/>
                <w:szCs w:val="22"/>
              </w:rPr>
            </w:pPr>
          </w:p>
        </w:tc>
      </w:tr>
    </w:tbl>
    <w:p w14:paraId="79B9D380" w14:textId="77777777" w:rsidR="00AA1CAA" w:rsidRPr="00AA1CAA" w:rsidRDefault="00AA1CAA" w:rsidP="00AA1CAA">
      <w:pPr>
        <w:ind w:left="426"/>
        <w:contextualSpacing/>
        <w:rPr>
          <w:rFonts w:eastAsia="Calibri" w:cs="Arial"/>
          <w:b/>
          <w:sz w:val="22"/>
          <w:szCs w:val="22"/>
        </w:rPr>
      </w:pPr>
    </w:p>
    <w:p w14:paraId="68F3E1C3" w14:textId="77777777" w:rsidR="00AA1CAA" w:rsidRPr="00AA1CAA" w:rsidRDefault="00AA1CAA" w:rsidP="00AA1CAA">
      <w:pPr>
        <w:numPr>
          <w:ilvl w:val="3"/>
          <w:numId w:val="70"/>
        </w:numPr>
        <w:spacing w:line="256" w:lineRule="auto"/>
        <w:ind w:left="426"/>
        <w:contextualSpacing/>
        <w:rPr>
          <w:rFonts w:eastAsia="Calibri" w:cs="Arial"/>
          <w:b/>
          <w:sz w:val="22"/>
          <w:szCs w:val="22"/>
        </w:rPr>
      </w:pPr>
      <w:r w:rsidRPr="00AA1CAA">
        <w:rPr>
          <w:rFonts w:eastAsia="Calibri" w:cs="Arial"/>
          <w:b/>
          <w:sz w:val="22"/>
          <w:szCs w:val="22"/>
        </w:rPr>
        <w:t>Opis uszkodzenia:</w:t>
      </w:r>
    </w:p>
    <w:p w14:paraId="6F28F73D"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11A1D39A"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083F78EA"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060E64CE"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713DE45C"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6E6EA018"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2500B088" w14:textId="77777777" w:rsidR="00AA1CAA" w:rsidRPr="00AA1CAA" w:rsidRDefault="00AA1CAA" w:rsidP="00AA1CAA">
      <w:pPr>
        <w:ind w:left="1360"/>
        <w:contextualSpacing/>
        <w:rPr>
          <w:rFonts w:eastAsia="Calibri" w:cs="Arial"/>
          <w:b/>
          <w:sz w:val="22"/>
          <w:szCs w:val="22"/>
        </w:rPr>
      </w:pPr>
      <w:r w:rsidRPr="00AA1CAA">
        <w:rPr>
          <w:rFonts w:eastAsia="Calibri" w:cs="Arial"/>
          <w:b/>
          <w:sz w:val="22"/>
          <w:szCs w:val="22"/>
        </w:rPr>
        <w:t xml:space="preserve"> </w:t>
      </w:r>
    </w:p>
    <w:p w14:paraId="268115F8" w14:textId="77777777" w:rsidR="00AA1CAA" w:rsidRPr="00AA1CAA" w:rsidRDefault="00AA1CAA" w:rsidP="00AA1CAA">
      <w:pPr>
        <w:numPr>
          <w:ilvl w:val="3"/>
          <w:numId w:val="70"/>
        </w:numPr>
        <w:spacing w:line="256" w:lineRule="auto"/>
        <w:ind w:left="426"/>
        <w:contextualSpacing/>
        <w:rPr>
          <w:rFonts w:eastAsia="Calibri" w:cs="Arial"/>
          <w:b/>
          <w:sz w:val="22"/>
          <w:szCs w:val="22"/>
        </w:rPr>
      </w:pPr>
      <w:r w:rsidRPr="00AA1CAA">
        <w:rPr>
          <w:rFonts w:eastAsia="Calibri" w:cs="Arial"/>
          <w:b/>
          <w:sz w:val="22"/>
          <w:szCs w:val="22"/>
        </w:rPr>
        <w:t>Ze sprzętem przekazano:</w:t>
      </w:r>
    </w:p>
    <w:p w14:paraId="4134864A" w14:textId="77777777" w:rsidR="00AA1CAA" w:rsidRPr="00AA1CAA" w:rsidRDefault="00AA1CAA" w:rsidP="00AA1CAA">
      <w:pPr>
        <w:spacing w:after="160" w:line="256" w:lineRule="auto"/>
        <w:rPr>
          <w:rFonts w:eastAsia="Calibri" w:cs="Arial"/>
          <w:b/>
          <w:sz w:val="22"/>
          <w:szCs w:val="22"/>
        </w:rPr>
      </w:pPr>
      <w:r w:rsidRPr="00AA1CAA">
        <w:rPr>
          <w:rFonts w:eastAsia="Calibri" w:cs="Arial"/>
          <w:b/>
          <w:sz w:val="22"/>
          <w:szCs w:val="22"/>
        </w:rPr>
        <w:t>…………………………………………………………………………………………………</w:t>
      </w:r>
    </w:p>
    <w:p w14:paraId="17108B65" w14:textId="77777777" w:rsidR="00AA1CAA" w:rsidRPr="00AA1CAA" w:rsidRDefault="00AA1CAA" w:rsidP="00AA1CAA">
      <w:pPr>
        <w:rPr>
          <w:rFonts w:eastAsia="Calibri" w:cs="Arial"/>
          <w:sz w:val="22"/>
          <w:szCs w:val="22"/>
        </w:rPr>
      </w:pPr>
      <w:r w:rsidRPr="00AA1CAA">
        <w:rPr>
          <w:rFonts w:eastAsia="Calibri" w:cs="Arial"/>
          <w:b/>
          <w:sz w:val="22"/>
          <w:szCs w:val="22"/>
        </w:rPr>
        <w:t>…………………………………………………………………………………………………</w:t>
      </w:r>
    </w:p>
    <w:p w14:paraId="70C0523E" w14:textId="77777777" w:rsidR="00AA1CAA" w:rsidRPr="00AA1CAA" w:rsidRDefault="00AA1CAA" w:rsidP="00AA1CAA">
      <w:pPr>
        <w:rPr>
          <w:rFonts w:eastAsia="Calibri" w:cs="Arial"/>
          <w:b/>
          <w:sz w:val="22"/>
          <w:szCs w:val="22"/>
        </w:rPr>
      </w:pPr>
    </w:p>
    <w:p w14:paraId="1D200957" w14:textId="77777777" w:rsidR="00AA1CAA" w:rsidRPr="00AA1CAA" w:rsidRDefault="00AA1CAA" w:rsidP="00AA1CAA">
      <w:pPr>
        <w:rPr>
          <w:rFonts w:eastAsia="Calibri" w:cs="Arial"/>
          <w:b/>
          <w:sz w:val="22"/>
          <w:szCs w:val="22"/>
        </w:rPr>
      </w:pPr>
    </w:p>
    <w:p w14:paraId="711308F9" w14:textId="77777777" w:rsidR="00AA1CAA" w:rsidRPr="00AA1CAA" w:rsidRDefault="00AA1CAA" w:rsidP="00AA1CAA">
      <w:pPr>
        <w:rPr>
          <w:rFonts w:eastAsia="Calibri" w:cs="Arial"/>
          <w:b/>
          <w:sz w:val="22"/>
          <w:szCs w:val="22"/>
        </w:rPr>
      </w:pPr>
    </w:p>
    <w:p w14:paraId="024C2568" w14:textId="77777777" w:rsidR="00AA1CAA" w:rsidRPr="00AA1CAA" w:rsidRDefault="00AA1CAA" w:rsidP="00AA1CAA">
      <w:pPr>
        <w:rPr>
          <w:rFonts w:cs="Arial"/>
          <w:i/>
          <w:iCs/>
          <w:sz w:val="22"/>
          <w:szCs w:val="22"/>
        </w:rPr>
      </w:pPr>
    </w:p>
    <w:p w14:paraId="3E43BE74" w14:textId="77777777" w:rsidR="00AA1CAA" w:rsidRPr="00AA1CAA" w:rsidRDefault="00AA1CAA" w:rsidP="00AA1CAA">
      <w:pPr>
        <w:rPr>
          <w:rFonts w:cs="Arial"/>
          <w:i/>
          <w:iCs/>
          <w:sz w:val="22"/>
          <w:szCs w:val="22"/>
        </w:rPr>
      </w:pPr>
    </w:p>
    <w:p w14:paraId="47EE4069" w14:textId="77777777" w:rsidR="00AA1CAA" w:rsidRPr="00AA1CAA" w:rsidRDefault="00AA1CAA" w:rsidP="00AA1CAA">
      <w:pPr>
        <w:rPr>
          <w:rFonts w:cs="Arial"/>
          <w:i/>
          <w:iCs/>
          <w:sz w:val="22"/>
          <w:szCs w:val="22"/>
        </w:rPr>
      </w:pPr>
    </w:p>
    <w:p w14:paraId="1A29C594" w14:textId="77777777" w:rsidR="00AA1CAA" w:rsidRPr="00AA1CAA" w:rsidRDefault="00AA1CAA" w:rsidP="00AA1CAA">
      <w:pPr>
        <w:rPr>
          <w:rFonts w:cs="Arial"/>
          <w:i/>
          <w:iCs/>
          <w:sz w:val="22"/>
          <w:szCs w:val="22"/>
        </w:rPr>
      </w:pPr>
    </w:p>
    <w:p w14:paraId="4F8D728A" w14:textId="77777777" w:rsidR="00AA1CAA" w:rsidRPr="00AA1CAA" w:rsidRDefault="00AA1CAA" w:rsidP="00AA1CAA">
      <w:pPr>
        <w:rPr>
          <w:rFonts w:cs="Arial"/>
          <w:i/>
          <w:iCs/>
          <w:sz w:val="22"/>
          <w:szCs w:val="22"/>
        </w:rPr>
      </w:pPr>
    </w:p>
    <w:p w14:paraId="007005AF" w14:textId="77777777" w:rsidR="00AA1CAA" w:rsidRPr="00AA1CAA" w:rsidRDefault="00AA1CAA" w:rsidP="00AA1CAA">
      <w:pPr>
        <w:rPr>
          <w:rFonts w:cs="Arial"/>
          <w:i/>
          <w:iCs/>
          <w:sz w:val="22"/>
          <w:szCs w:val="22"/>
        </w:rPr>
      </w:pPr>
    </w:p>
    <w:p w14:paraId="6496AD1D" w14:textId="77777777" w:rsidR="00AA1CAA" w:rsidRPr="00AA1CAA" w:rsidRDefault="00AA1CAA" w:rsidP="00AA1CAA">
      <w:pPr>
        <w:rPr>
          <w:rFonts w:cs="Arial"/>
          <w:i/>
          <w:iCs/>
          <w:sz w:val="22"/>
          <w:szCs w:val="22"/>
        </w:rPr>
      </w:pPr>
    </w:p>
    <w:p w14:paraId="037C27A1" w14:textId="77777777" w:rsidR="00AA1CAA" w:rsidRPr="00AA1CAA" w:rsidRDefault="00AA1CAA" w:rsidP="00AA1CAA">
      <w:pPr>
        <w:rPr>
          <w:rFonts w:cs="Arial"/>
          <w:i/>
          <w:iCs/>
          <w:sz w:val="22"/>
          <w:szCs w:val="22"/>
        </w:rPr>
      </w:pPr>
    </w:p>
    <w:p w14:paraId="4D08EE41" w14:textId="77777777" w:rsidR="00AA1CAA" w:rsidRPr="00AA1CAA" w:rsidRDefault="00AA1CAA" w:rsidP="00AA1CAA">
      <w:pPr>
        <w:rPr>
          <w:rFonts w:cs="Arial"/>
          <w:i/>
          <w:iCs/>
          <w:sz w:val="22"/>
          <w:szCs w:val="22"/>
        </w:rPr>
      </w:pPr>
    </w:p>
    <w:p w14:paraId="6AA9183D" w14:textId="77777777" w:rsidR="00AA1CAA" w:rsidRPr="00AA1CAA" w:rsidRDefault="00AA1CAA" w:rsidP="00AA1CAA">
      <w:pPr>
        <w:rPr>
          <w:rFonts w:cs="Arial"/>
          <w:i/>
          <w:iCs/>
          <w:color w:val="C00000"/>
          <w:szCs w:val="24"/>
        </w:rPr>
      </w:pPr>
    </w:p>
    <w:p w14:paraId="7413DA30" w14:textId="77777777" w:rsidR="00AA1CAA" w:rsidRPr="00AA1CAA" w:rsidRDefault="00AA1CAA" w:rsidP="00AA1CAA">
      <w:pPr>
        <w:rPr>
          <w:rFonts w:cs="Arial"/>
          <w:i/>
          <w:iCs/>
          <w:color w:val="C00000"/>
          <w:szCs w:val="24"/>
        </w:rPr>
      </w:pPr>
    </w:p>
    <w:p w14:paraId="38A65135" w14:textId="77777777" w:rsidR="00AA1CAA" w:rsidRPr="00AA1CAA" w:rsidRDefault="00AA1CAA" w:rsidP="00AA1CAA">
      <w:pPr>
        <w:jc w:val="right"/>
        <w:rPr>
          <w:rFonts w:cs="Arial"/>
          <w:i/>
          <w:iCs/>
          <w:color w:val="C00000"/>
          <w:szCs w:val="24"/>
        </w:rPr>
      </w:pPr>
    </w:p>
    <w:p w14:paraId="5F863C23" w14:textId="77777777" w:rsidR="00AA1CAA" w:rsidRPr="00AA1CAA" w:rsidRDefault="00AA1CAA" w:rsidP="00AA1CAA">
      <w:pPr>
        <w:rPr>
          <w:rFonts w:cs="Arial"/>
        </w:rPr>
      </w:pPr>
    </w:p>
    <w:bookmarkEnd w:id="3"/>
    <w:p w14:paraId="47A9A5C3" w14:textId="77777777" w:rsidR="00AA1CAA" w:rsidRPr="00AA1CAA" w:rsidRDefault="00AA1CAA" w:rsidP="00AA1CAA">
      <w:pPr>
        <w:jc w:val="both"/>
        <w:textAlignment w:val="baseline"/>
        <w:rPr>
          <w:rFonts w:cs="Arial"/>
          <w:bCs/>
          <w:sz w:val="22"/>
          <w:szCs w:val="22"/>
        </w:rPr>
      </w:pPr>
    </w:p>
    <w:sectPr w:rsidR="00AA1CAA" w:rsidRPr="00AA1CAA" w:rsidSect="00572B62">
      <w:footerReference w:type="default" r:id="rId31"/>
      <w:pgSz w:w="11906" w:h="16838"/>
      <w:pgMar w:top="1276"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01804" w14:textId="77777777" w:rsidR="004F0D4B" w:rsidRDefault="004F0D4B" w:rsidP="00EB2E07">
      <w:r>
        <w:separator/>
      </w:r>
    </w:p>
  </w:endnote>
  <w:endnote w:type="continuationSeparator" w:id="0">
    <w:p w14:paraId="1BC1BE6B" w14:textId="77777777" w:rsidR="004F0D4B" w:rsidRDefault="004F0D4B" w:rsidP="00EB2E07">
      <w:r>
        <w:continuationSeparator/>
      </w:r>
    </w:p>
  </w:endnote>
  <w:endnote w:type="continuationNotice" w:id="1">
    <w:p w14:paraId="50690FE6" w14:textId="77777777" w:rsidR="004F0D4B" w:rsidRDefault="004F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 Com 45 Light">
    <w:altName w:val="Arial"/>
    <w:panose1 w:val="00000000000000000000"/>
    <w:charset w:val="00"/>
    <w:family w:val="swiss"/>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624173"/>
      <w:docPartObj>
        <w:docPartGallery w:val="Page Numbers (Bottom of Page)"/>
        <w:docPartUnique/>
      </w:docPartObj>
    </w:sdtPr>
    <w:sdtContent>
      <w:sdt>
        <w:sdtPr>
          <w:id w:val="-1769616900"/>
          <w:docPartObj>
            <w:docPartGallery w:val="Page Numbers (Top of Page)"/>
            <w:docPartUnique/>
          </w:docPartObj>
        </w:sdtPr>
        <w:sdtContent>
          <w:p w14:paraId="1644E025" w14:textId="4F48A518" w:rsidR="00EB2E07" w:rsidRDefault="00EB2E07">
            <w:pPr>
              <w:pStyle w:val="Stopka"/>
              <w:jc w:val="right"/>
            </w:pPr>
            <w:r w:rsidRPr="003A5627">
              <w:rPr>
                <w:sz w:val="18"/>
                <w:szCs w:val="18"/>
              </w:rPr>
              <w:t xml:space="preserve">Strona </w:t>
            </w:r>
            <w:r w:rsidRPr="003A5627">
              <w:rPr>
                <w:b/>
                <w:bCs/>
                <w:sz w:val="18"/>
                <w:szCs w:val="18"/>
              </w:rPr>
              <w:fldChar w:fldCharType="begin"/>
            </w:r>
            <w:r w:rsidRPr="003A5627">
              <w:rPr>
                <w:b/>
                <w:bCs/>
                <w:sz w:val="18"/>
                <w:szCs w:val="18"/>
              </w:rPr>
              <w:instrText>PAGE</w:instrText>
            </w:r>
            <w:r w:rsidRPr="003A5627">
              <w:rPr>
                <w:b/>
                <w:bCs/>
                <w:sz w:val="18"/>
                <w:szCs w:val="18"/>
              </w:rPr>
              <w:fldChar w:fldCharType="separate"/>
            </w:r>
            <w:r w:rsidR="00F67C90" w:rsidRPr="003A5627">
              <w:rPr>
                <w:b/>
                <w:bCs/>
                <w:noProof/>
                <w:sz w:val="18"/>
                <w:szCs w:val="18"/>
              </w:rPr>
              <w:t>1</w:t>
            </w:r>
            <w:r w:rsidRPr="003A5627">
              <w:rPr>
                <w:b/>
                <w:bCs/>
                <w:sz w:val="18"/>
                <w:szCs w:val="18"/>
              </w:rPr>
              <w:fldChar w:fldCharType="end"/>
            </w:r>
            <w:r w:rsidRPr="003A5627">
              <w:rPr>
                <w:sz w:val="18"/>
                <w:szCs w:val="18"/>
              </w:rPr>
              <w:t xml:space="preserve"> z </w:t>
            </w:r>
            <w:r w:rsidRPr="003A5627">
              <w:rPr>
                <w:b/>
                <w:bCs/>
                <w:sz w:val="18"/>
                <w:szCs w:val="18"/>
              </w:rPr>
              <w:fldChar w:fldCharType="begin"/>
            </w:r>
            <w:r w:rsidRPr="003A5627">
              <w:rPr>
                <w:b/>
                <w:bCs/>
                <w:sz w:val="18"/>
                <w:szCs w:val="18"/>
              </w:rPr>
              <w:instrText>NUMPAGES</w:instrText>
            </w:r>
            <w:r w:rsidRPr="003A5627">
              <w:rPr>
                <w:b/>
                <w:bCs/>
                <w:sz w:val="18"/>
                <w:szCs w:val="18"/>
              </w:rPr>
              <w:fldChar w:fldCharType="separate"/>
            </w:r>
            <w:r w:rsidR="00F67C90" w:rsidRPr="003A5627">
              <w:rPr>
                <w:b/>
                <w:bCs/>
                <w:noProof/>
                <w:sz w:val="18"/>
                <w:szCs w:val="18"/>
              </w:rPr>
              <w:t>6</w:t>
            </w:r>
            <w:r w:rsidRPr="003A5627">
              <w:rPr>
                <w:b/>
                <w:bCs/>
                <w:sz w:val="18"/>
                <w:szCs w:val="18"/>
              </w:rPr>
              <w:fldChar w:fldCharType="end"/>
            </w:r>
          </w:p>
        </w:sdtContent>
      </w:sdt>
    </w:sdtContent>
  </w:sdt>
  <w:p w14:paraId="3503E759" w14:textId="77777777" w:rsidR="00EB2E07" w:rsidRDefault="00EB2E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CE32C" w14:textId="77777777" w:rsidR="004F0D4B" w:rsidRDefault="004F0D4B" w:rsidP="00EB2E07">
      <w:r>
        <w:separator/>
      </w:r>
    </w:p>
  </w:footnote>
  <w:footnote w:type="continuationSeparator" w:id="0">
    <w:p w14:paraId="36F54007" w14:textId="77777777" w:rsidR="004F0D4B" w:rsidRDefault="004F0D4B" w:rsidP="00EB2E07">
      <w:r>
        <w:continuationSeparator/>
      </w:r>
    </w:p>
  </w:footnote>
  <w:footnote w:type="continuationNotice" w:id="1">
    <w:p w14:paraId="75EA7178" w14:textId="77777777" w:rsidR="004F0D4B" w:rsidRDefault="004F0D4B"/>
  </w:footnote>
  <w:footnote w:id="2">
    <w:p w14:paraId="49F63B76" w14:textId="77777777" w:rsidR="00707817" w:rsidRPr="00EE7E62" w:rsidRDefault="00707817" w:rsidP="00707817">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4A9B4BFB" w14:textId="77777777" w:rsidR="003E5ABC" w:rsidRDefault="003E5ABC" w:rsidP="003E5ABC">
      <w:pPr>
        <w:jc w:val="both"/>
        <w:rPr>
          <w:rFonts w:cs="Arial"/>
          <w:color w:val="222222"/>
          <w:sz w:val="16"/>
          <w:szCs w:val="16"/>
        </w:rPr>
      </w:pPr>
      <w:r>
        <w:rPr>
          <w:rStyle w:val="Odwoanieprzypisudolnego"/>
          <w:rFonts w:cs="Arial"/>
          <w:sz w:val="16"/>
          <w:szCs w:val="16"/>
        </w:rPr>
        <w:footnoteRef/>
      </w:r>
      <w:r>
        <w:rPr>
          <w:rFonts w:cs="Arial"/>
          <w:sz w:val="16"/>
          <w:szCs w:val="16"/>
        </w:rPr>
        <w:t xml:space="preserve"> </w:t>
      </w:r>
      <w:r>
        <w:rPr>
          <w:rFonts w:cs="Arial"/>
          <w:color w:val="222222"/>
          <w:sz w:val="16"/>
          <w:szCs w:val="16"/>
        </w:rPr>
        <w:t xml:space="preserve">Zgodnie z treścią art. 7 ust. 1 ustawy z dnia 13 kwietnia 2022 r. </w:t>
      </w:r>
      <w:r>
        <w:rPr>
          <w:rFonts w:cs="Arial"/>
          <w:iCs/>
          <w:color w:val="222222"/>
          <w:sz w:val="16"/>
          <w:szCs w:val="16"/>
        </w:rPr>
        <w:t>o szczególnych rozwiązaniach w zakresie przeciwdziałania wspieraniu agresji na Ukrainę oraz służących ochronie bezpieczeństwa narodowego</w:t>
      </w:r>
      <w:r>
        <w:rPr>
          <w:rFonts w:cs="Arial"/>
          <w:i/>
          <w:iCs/>
          <w:color w:val="222222"/>
          <w:sz w:val="16"/>
          <w:szCs w:val="16"/>
        </w:rPr>
        <w:t xml:space="preserve">,  </w:t>
      </w:r>
      <w:r>
        <w:rPr>
          <w:rFonts w:cs="Arial"/>
          <w:iCs/>
          <w:color w:val="222222"/>
          <w:sz w:val="16"/>
          <w:szCs w:val="16"/>
        </w:rPr>
        <w:t xml:space="preserve">zwanej dalej „ustawą”, </w:t>
      </w:r>
      <w:r>
        <w:rPr>
          <w:rFonts w:cs="Arial"/>
          <w:color w:val="222222"/>
          <w:sz w:val="16"/>
          <w:szCs w:val="16"/>
        </w:rPr>
        <w:t>z postępowania o udzielenie zamówienia publicznego lub konkursu prowadzonego na podstawie ustawy Pzp wyklucza się:</w:t>
      </w:r>
    </w:p>
    <w:p w14:paraId="42BEAF94" w14:textId="77777777" w:rsidR="003E5ABC" w:rsidRDefault="003E5ABC" w:rsidP="003E5ABC">
      <w:pPr>
        <w:jc w:val="both"/>
        <w:rPr>
          <w:rFonts w:cs="Arial"/>
          <w:color w:val="222222"/>
          <w:sz w:val="16"/>
          <w:szCs w:val="16"/>
        </w:rPr>
      </w:pPr>
      <w:r>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62A0FA" w14:textId="77777777" w:rsidR="003E5ABC" w:rsidRDefault="003E5ABC" w:rsidP="003E5ABC">
      <w:pPr>
        <w:jc w:val="both"/>
        <w:rPr>
          <w:rFonts w:cs="Arial"/>
          <w:color w:val="222222"/>
          <w:sz w:val="16"/>
          <w:szCs w:val="16"/>
        </w:rPr>
      </w:pPr>
      <w:r>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C652FC" w14:textId="77777777" w:rsidR="003E5ABC" w:rsidRDefault="003E5ABC" w:rsidP="003E5ABC">
      <w:pPr>
        <w:jc w:val="both"/>
        <w:rPr>
          <w:rFonts w:cs="Arial"/>
          <w:color w:val="222222"/>
          <w:sz w:val="16"/>
          <w:szCs w:val="16"/>
        </w:rPr>
      </w:pPr>
      <w:r>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6A8847" w14:textId="77777777" w:rsidR="003E5ABC" w:rsidRDefault="003E5ABC" w:rsidP="003E5ABC">
      <w:pPr>
        <w:pStyle w:val="Tekstprzypisudolnego"/>
        <w:jc w:val="both"/>
        <w:rPr>
          <w:rFonts w:ascii="Arial" w:hAnsi="Arial" w:cs="Arial"/>
          <w:sz w:val="16"/>
          <w:szCs w:val="16"/>
        </w:rPr>
      </w:pPr>
    </w:p>
  </w:footnote>
  <w:footnote w:id="4">
    <w:p w14:paraId="72FAFA02" w14:textId="77777777" w:rsidR="003E5ABC" w:rsidRPr="00EE7E62" w:rsidRDefault="003E5ABC" w:rsidP="003E5ABC">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56272BAE" w14:textId="77777777" w:rsidR="003E5ABC" w:rsidRDefault="003E5ABC" w:rsidP="003E5ABC">
      <w:pPr>
        <w:pStyle w:val="Tekstprzypisudolnego"/>
        <w:rPr>
          <w:rFonts w:cs="Arial"/>
          <w:sz w:val="18"/>
          <w:szCs w:val="18"/>
        </w:rPr>
      </w:pPr>
      <w:r>
        <w:rPr>
          <w:rStyle w:val="Odwoanieprzypisudolnego"/>
          <w:rFonts w:cs="Arial"/>
        </w:rPr>
        <w:footnoteRef/>
      </w:r>
      <w:r>
        <w:rPr>
          <w:rFonts w:cs="Arial"/>
          <w:b/>
          <w:bCs/>
          <w:sz w:val="18"/>
          <w:szCs w:val="18"/>
        </w:rPr>
        <w:t xml:space="preserve"> </w:t>
      </w:r>
      <w:r>
        <w:rPr>
          <w:rFonts w:cs="Arial"/>
          <w:sz w:val="18"/>
          <w:szCs w:val="18"/>
        </w:rPr>
        <w:t>Postanowienie ma zastosowanie w przypadku umowy zawieranej z Wykonawcą zarejestrowanym jako czynny podatnik  VAT w Polsce.</w:t>
      </w:r>
    </w:p>
  </w:footnote>
  <w:footnote w:id="6">
    <w:p w14:paraId="37C38682" w14:textId="77777777" w:rsidR="003E5ABC" w:rsidRDefault="003E5ABC" w:rsidP="003E5ABC">
      <w:pPr>
        <w:pStyle w:val="Tekstprzypisudolnego"/>
        <w:rPr>
          <w:rFonts w:cs="Arial"/>
          <w:sz w:val="18"/>
          <w:szCs w:val="18"/>
        </w:rPr>
      </w:pPr>
      <w:r>
        <w:rPr>
          <w:rStyle w:val="Odwoanieprzypisudolnego"/>
          <w:rFonts w:cs="Arial"/>
        </w:rPr>
        <w:footnoteRef/>
      </w:r>
      <w:r>
        <w:rPr>
          <w:rFonts w:cs="Arial"/>
          <w:sz w:val="18"/>
          <w:szCs w:val="18"/>
        </w:rPr>
        <w:t xml:space="preserve"> Postanowienie ma zastosowanie w przypadku umowy zawieranej z Wykonawcą zarejestrowanym jako podatnik VAT czynny w Polsce.</w:t>
      </w:r>
    </w:p>
  </w:footnote>
  <w:footnote w:id="7">
    <w:p w14:paraId="630BE9F6" w14:textId="77777777" w:rsidR="003E5ABC" w:rsidRDefault="003E5ABC" w:rsidP="003E5ABC">
      <w:pPr>
        <w:pStyle w:val="Tekstprzypisudolnego"/>
        <w:rPr>
          <w:rFonts w:cs="Arial"/>
          <w:sz w:val="18"/>
          <w:szCs w:val="18"/>
        </w:rPr>
      </w:pPr>
      <w:r>
        <w:rPr>
          <w:rStyle w:val="Odwoanieprzypisudolnego"/>
          <w:rFonts w:cs="Arial"/>
        </w:rPr>
        <w:footnoteRef/>
      </w:r>
      <w:r>
        <w:rPr>
          <w:rFonts w:cs="Arial"/>
          <w:sz w:val="18"/>
          <w:szCs w:val="18"/>
        </w:rPr>
        <w:t xml:space="preserve"> Postanowienie ma bezwzględne zastosowanie w przypadku umowy zawieranej z Wykonawcą nie mającym </w:t>
      </w:r>
      <w:r>
        <w:rPr>
          <w:rFonts w:cs="Arial"/>
          <w:sz w:val="18"/>
          <w:szCs w:val="18"/>
        </w:rPr>
        <w:br/>
        <w:t>na terytorium Rzeczypospolitej Polskiej siedziby lub zarządu.</w:t>
      </w:r>
    </w:p>
  </w:footnote>
  <w:footnote w:id="8">
    <w:p w14:paraId="5B1B802C" w14:textId="77777777" w:rsidR="003E5ABC" w:rsidRPr="00AD2369" w:rsidRDefault="003E5ABC" w:rsidP="003E5ABC">
      <w:pPr>
        <w:jc w:val="both"/>
        <w:rPr>
          <w:sz w:val="18"/>
          <w:szCs w:val="18"/>
        </w:rPr>
      </w:pPr>
      <w:r w:rsidRPr="72F2EFDD">
        <w:rPr>
          <w:rStyle w:val="Odwoanieprzypisudolnego"/>
        </w:rPr>
        <w:footnoteRef/>
      </w:r>
      <w:r w:rsidRPr="72F2EFDD">
        <w:rPr>
          <w:sz w:val="18"/>
          <w:szCs w:val="18"/>
        </w:rPr>
        <w:t xml:space="preserve"> </w:t>
      </w:r>
      <w:r w:rsidRPr="0099533F">
        <w:rPr>
          <w:rFonts w:cs="Arial"/>
          <w:sz w:val="18"/>
          <w:szCs w:val="18"/>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D4AA8C8"/>
    <w:lvl w:ilvl="0">
      <w:start w:val="1"/>
      <w:numFmt w:val="decimal"/>
      <w:pStyle w:val="Listanumerowana"/>
      <w:lvlText w:val="%1."/>
      <w:lvlJc w:val="left"/>
      <w:pPr>
        <w:tabs>
          <w:tab w:val="num" w:pos="540"/>
        </w:tabs>
        <w:ind w:left="540" w:hanging="360"/>
      </w:pPr>
      <w:rPr>
        <w:color w:val="000000"/>
      </w:rPr>
    </w:lvl>
  </w:abstractNum>
  <w:abstractNum w:abstractNumId="1" w15:restartNumberingAfterBreak="0">
    <w:nsid w:val="00000004"/>
    <w:multiLevelType w:val="singleLevel"/>
    <w:tmpl w:val="1F988198"/>
    <w:name w:val="WW8Num5"/>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2" w15:restartNumberingAfterBreak="0">
    <w:nsid w:val="00000007"/>
    <w:multiLevelType w:val="multilevel"/>
    <w:tmpl w:val="CA4EA43A"/>
    <w:lvl w:ilvl="0">
      <w:start w:val="4"/>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08068FE"/>
    <w:multiLevelType w:val="hybridMultilevel"/>
    <w:tmpl w:val="8E6431AE"/>
    <w:lvl w:ilvl="0" w:tplc="9A88D01C">
      <w:start w:val="1"/>
      <w:numFmt w:val="decimal"/>
      <w:lvlText w:val="%1)"/>
      <w:lvlJc w:val="left"/>
      <w:pPr>
        <w:ind w:left="3479" w:hanging="360"/>
      </w:pPr>
      <w:rPr>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 w15:restartNumberingAfterBreak="0">
    <w:nsid w:val="00C361E8"/>
    <w:multiLevelType w:val="hybridMultilevel"/>
    <w:tmpl w:val="FEE8B1F4"/>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0CE0677"/>
    <w:multiLevelType w:val="hybridMultilevel"/>
    <w:tmpl w:val="6914965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00F02626"/>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23961DA"/>
    <w:multiLevelType w:val="hybridMultilevel"/>
    <w:tmpl w:val="E398F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890164"/>
    <w:multiLevelType w:val="hybridMultilevel"/>
    <w:tmpl w:val="88581D56"/>
    <w:lvl w:ilvl="0" w:tplc="E77E57F0">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30F7BB4"/>
    <w:multiLevelType w:val="multilevel"/>
    <w:tmpl w:val="D1D22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AB7593"/>
    <w:multiLevelType w:val="multilevel"/>
    <w:tmpl w:val="1C1EF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FA4C0D"/>
    <w:multiLevelType w:val="multilevel"/>
    <w:tmpl w:val="1A768A1A"/>
    <w:lvl w:ilvl="0">
      <w:start w:val="5"/>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04BD734D"/>
    <w:multiLevelType w:val="multilevel"/>
    <w:tmpl w:val="19B0D37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06907048"/>
    <w:multiLevelType w:val="multilevel"/>
    <w:tmpl w:val="94564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B157D5"/>
    <w:multiLevelType w:val="hybridMultilevel"/>
    <w:tmpl w:val="3EB062CA"/>
    <w:lvl w:ilvl="0" w:tplc="6DF84B0A">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 w15:restartNumberingAfterBreak="0">
    <w:nsid w:val="070C79AE"/>
    <w:multiLevelType w:val="hybridMultilevel"/>
    <w:tmpl w:val="A5566C5C"/>
    <w:lvl w:ilvl="0" w:tplc="F59C02F8">
      <w:start w:val="22"/>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F6840"/>
    <w:multiLevelType w:val="hybridMultilevel"/>
    <w:tmpl w:val="5CDE2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7212B13"/>
    <w:multiLevelType w:val="multilevel"/>
    <w:tmpl w:val="3BB4D290"/>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967FF4"/>
    <w:multiLevelType w:val="multilevel"/>
    <w:tmpl w:val="EFB6C63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B6716D6"/>
    <w:multiLevelType w:val="multilevel"/>
    <w:tmpl w:val="AA841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153041"/>
    <w:multiLevelType w:val="hybridMultilevel"/>
    <w:tmpl w:val="F13C5030"/>
    <w:lvl w:ilvl="0" w:tplc="C60436A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0D344371"/>
    <w:multiLevelType w:val="multilevel"/>
    <w:tmpl w:val="EC1EF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7E3CDD"/>
    <w:multiLevelType w:val="hybridMultilevel"/>
    <w:tmpl w:val="31DE99CA"/>
    <w:lvl w:ilvl="0" w:tplc="B518EC48">
      <w:start w:val="1"/>
      <w:numFmt w:val="decimal"/>
      <w:lvlText w:val="%1)"/>
      <w:lvlJc w:val="left"/>
      <w:pPr>
        <w:tabs>
          <w:tab w:val="num" w:pos="1866"/>
        </w:tabs>
        <w:ind w:left="1866"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25" w15:restartNumberingAfterBreak="0">
    <w:nsid w:val="0FB7006E"/>
    <w:multiLevelType w:val="multilevel"/>
    <w:tmpl w:val="9488AA54"/>
    <w:lvl w:ilvl="0">
      <w:start w:val="1"/>
      <w:numFmt w:val="decimal"/>
      <w:lvlText w:val="%1."/>
      <w:lvlJc w:val="left"/>
      <w:pPr>
        <w:ind w:left="4472"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0844B19"/>
    <w:multiLevelType w:val="hybridMultilevel"/>
    <w:tmpl w:val="27FEADEE"/>
    <w:lvl w:ilvl="0" w:tplc="04150011">
      <w:start w:val="1"/>
      <w:numFmt w:val="decimal"/>
      <w:lvlText w:val="%1)"/>
      <w:lvlJc w:val="left"/>
      <w:pPr>
        <w:ind w:left="765" w:hanging="360"/>
      </w:pPr>
      <w:rPr>
        <w:rFonts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11395DB3"/>
    <w:multiLevelType w:val="hybridMultilevel"/>
    <w:tmpl w:val="A11407AE"/>
    <w:lvl w:ilvl="0" w:tplc="04150003">
      <w:start w:val="1"/>
      <w:numFmt w:val="bullet"/>
      <w:lvlText w:val="o"/>
      <w:lvlJc w:val="left"/>
      <w:pPr>
        <w:ind w:left="230"/>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1" w:tplc="FBA216BE">
      <w:start w:val="1"/>
      <w:numFmt w:val="bullet"/>
      <w:lvlText w:val="o"/>
      <w:lvlJc w:val="left"/>
      <w:pPr>
        <w:ind w:left="1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84748E">
      <w:start w:val="1"/>
      <w:numFmt w:val="bullet"/>
      <w:lvlText w:val="▪"/>
      <w:lvlJc w:val="left"/>
      <w:pPr>
        <w:ind w:left="1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164529A">
      <w:start w:val="1"/>
      <w:numFmt w:val="bullet"/>
      <w:lvlText w:val="•"/>
      <w:lvlJc w:val="left"/>
      <w:pPr>
        <w:ind w:left="2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0E980">
      <w:start w:val="1"/>
      <w:numFmt w:val="bullet"/>
      <w:lvlText w:val="o"/>
      <w:lvlJc w:val="left"/>
      <w:pPr>
        <w:ind w:left="3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D281ABC">
      <w:start w:val="1"/>
      <w:numFmt w:val="bullet"/>
      <w:lvlText w:val="▪"/>
      <w:lvlJc w:val="left"/>
      <w:pPr>
        <w:ind w:left="4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2DCA474">
      <w:start w:val="1"/>
      <w:numFmt w:val="bullet"/>
      <w:lvlText w:val="•"/>
      <w:lvlJc w:val="left"/>
      <w:pPr>
        <w:ind w:left="4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64EB074">
      <w:start w:val="1"/>
      <w:numFmt w:val="bullet"/>
      <w:lvlText w:val="o"/>
      <w:lvlJc w:val="left"/>
      <w:pPr>
        <w:ind w:left="5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8084EA">
      <w:start w:val="1"/>
      <w:numFmt w:val="bullet"/>
      <w:lvlText w:val="▪"/>
      <w:lvlJc w:val="left"/>
      <w:pPr>
        <w:ind w:left="6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2D06CA0"/>
    <w:multiLevelType w:val="multilevel"/>
    <w:tmpl w:val="27EA84F8"/>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9"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15516739"/>
    <w:multiLevelType w:val="multilevel"/>
    <w:tmpl w:val="44D4EC8A"/>
    <w:lvl w:ilvl="0">
      <w:start w:val="1"/>
      <w:numFmt w:val="lowerLetter"/>
      <w:lvlText w:val="%1)"/>
      <w:lvlJc w:val="left"/>
      <w:pPr>
        <w:ind w:left="720" w:hanging="360"/>
      </w:pPr>
      <w:rPr>
        <w:rFonts w:hint="default"/>
        <w:b w:val="0"/>
        <w:bCs w:val="0"/>
        <w:color w:val="auto"/>
      </w:rPr>
    </w:lvl>
    <w:lvl w:ilvl="1">
      <w:start w:val="1"/>
      <w:numFmt w:val="decimal"/>
      <w:lvlText w:val="%2."/>
      <w:lvlJc w:val="left"/>
      <w:pPr>
        <w:ind w:left="360" w:hanging="360"/>
      </w:pPr>
      <w:rPr>
        <w:rFonts w:ascii="Arial" w:eastAsia="Times New Roman" w:hAnsi="Arial" w:cs="Arial"/>
        <w:b w:val="0"/>
        <w:strike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2"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575663A"/>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15:restartNumberingAfterBreak="0">
    <w:nsid w:val="160730BD"/>
    <w:multiLevelType w:val="hybridMultilevel"/>
    <w:tmpl w:val="57FCE502"/>
    <w:lvl w:ilvl="0" w:tplc="4CC0E5F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17497B9D"/>
    <w:multiLevelType w:val="multilevel"/>
    <w:tmpl w:val="2B48C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8634C6A"/>
    <w:multiLevelType w:val="multilevel"/>
    <w:tmpl w:val="8EFE1AD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4627A7"/>
    <w:multiLevelType w:val="hybridMultilevel"/>
    <w:tmpl w:val="17A42E08"/>
    <w:lvl w:ilvl="0" w:tplc="DF4E3BD0">
      <w:start w:val="1"/>
      <w:numFmt w:val="decimal"/>
      <w:lvlText w:val="%1)"/>
      <w:lvlJc w:val="left"/>
      <w:pPr>
        <w:ind w:left="720" w:hanging="360"/>
      </w:pPr>
      <w:rPr>
        <w:rFonts w:eastAsiaTheme="majorEastAs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AD460B4"/>
    <w:multiLevelType w:val="multilevel"/>
    <w:tmpl w:val="E1E81C3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1B1C2B85"/>
    <w:multiLevelType w:val="hybridMultilevel"/>
    <w:tmpl w:val="5574DEC0"/>
    <w:lvl w:ilvl="0" w:tplc="F64AFFD8">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1CD37AAC"/>
    <w:multiLevelType w:val="hybridMultilevel"/>
    <w:tmpl w:val="E31C6020"/>
    <w:name w:val="WW8Num522"/>
    <w:lvl w:ilvl="0" w:tplc="E6084B80">
      <w:start w:val="23"/>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7F476D"/>
    <w:multiLevelType w:val="hybridMultilevel"/>
    <w:tmpl w:val="EE969E92"/>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1E83413F"/>
    <w:multiLevelType w:val="multilevel"/>
    <w:tmpl w:val="4DB0CF74"/>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C05377"/>
    <w:multiLevelType w:val="multilevel"/>
    <w:tmpl w:val="0FA6D6D2"/>
    <w:lvl w:ilvl="0">
      <w:start w:val="2"/>
      <w:numFmt w:val="decimal"/>
      <w:lvlText w:val="%1."/>
      <w:lvlJc w:val="left"/>
      <w:pPr>
        <w:tabs>
          <w:tab w:val="num" w:pos="720"/>
        </w:tabs>
        <w:ind w:left="720" w:hanging="360"/>
      </w:pPr>
    </w:lvl>
    <w:lvl w:ilvl="1">
      <w:start w:val="1"/>
      <w:numFmt w:val="decimal"/>
      <w:lvlText w:val="%2)"/>
      <w:lvlJc w:val="left"/>
      <w:pPr>
        <w:ind w:left="107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102F4D"/>
    <w:multiLevelType w:val="hybridMultilevel"/>
    <w:tmpl w:val="D49866C2"/>
    <w:lvl w:ilvl="0" w:tplc="FFFFFFFF">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22DA32FD"/>
    <w:multiLevelType w:val="hybridMultilevel"/>
    <w:tmpl w:val="B06CC324"/>
    <w:lvl w:ilvl="0" w:tplc="5220FEA6">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E44180"/>
    <w:multiLevelType w:val="multilevel"/>
    <w:tmpl w:val="DFC88CEC"/>
    <w:name w:val="NumPar"/>
    <w:styleLink w:val="WW8Num2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2EC65D0"/>
    <w:multiLevelType w:val="multilevel"/>
    <w:tmpl w:val="E3C6C9E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23250D41"/>
    <w:multiLevelType w:val="multilevel"/>
    <w:tmpl w:val="30548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AE3D82"/>
    <w:multiLevelType w:val="hybridMultilevel"/>
    <w:tmpl w:val="D250E47C"/>
    <w:lvl w:ilvl="0" w:tplc="1ADCB7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25FC730A"/>
    <w:multiLevelType w:val="hybridMultilevel"/>
    <w:tmpl w:val="0D9A1542"/>
    <w:lvl w:ilvl="0" w:tplc="232C9F52">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8E2701"/>
    <w:multiLevelType w:val="multilevel"/>
    <w:tmpl w:val="F7EEEB4C"/>
    <w:lvl w:ilvl="0">
      <w:start w:val="1"/>
      <w:numFmt w:val="bullet"/>
      <w:lvlText w:val=""/>
      <w:lvlJc w:val="left"/>
      <w:pPr>
        <w:ind w:left="1778" w:hanging="360"/>
      </w:pPr>
      <w:rPr>
        <w:rFonts w:ascii="Symbol" w:hAnsi="Symbol" w:hint="default"/>
      </w:rPr>
    </w:lvl>
    <w:lvl w:ilvl="1">
      <w:start w:val="2"/>
      <w:numFmt w:val="decimal"/>
      <w:lvlText w:val="%2."/>
      <w:lvlJc w:val="left"/>
      <w:pPr>
        <w:ind w:left="2498" w:hanging="360"/>
      </w:pPr>
      <w:rPr>
        <w:b w:val="0"/>
        <w:bCs w:val="0"/>
        <w:color w:val="auto"/>
      </w:rPr>
    </w:lvl>
    <w:lvl w:ilvl="2">
      <w:start w:val="1"/>
      <w:numFmt w:val="decimal"/>
      <w:lvlText w:val="%3)"/>
      <w:lvlJc w:val="left"/>
      <w:pPr>
        <w:ind w:left="3218" w:hanging="360"/>
      </w:pPr>
      <w:rPr>
        <w:color w:val="auto"/>
      </w:rPr>
    </w:lvl>
    <w:lvl w:ilvl="3">
      <w:start w:val="1"/>
      <w:numFmt w:val="bullet"/>
      <w:lvlText w:val=""/>
      <w:lvlJc w:val="left"/>
      <w:pPr>
        <w:ind w:left="3938" w:hanging="360"/>
      </w:pPr>
      <w:rPr>
        <w:rFonts w:ascii="Symbol" w:hAnsi="Symbol" w:hint="default"/>
      </w:rPr>
    </w:lvl>
    <w:lvl w:ilvl="4">
      <w:numFmt w:val="decimalZero"/>
      <w:lvlText w:val="%5"/>
      <w:lvlJc w:val="left"/>
      <w:pPr>
        <w:ind w:left="4658" w:hanging="360"/>
      </w:p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55" w15:restartNumberingAfterBreak="0">
    <w:nsid w:val="28307B42"/>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8E52508"/>
    <w:multiLevelType w:val="hybridMultilevel"/>
    <w:tmpl w:val="217CD5B0"/>
    <w:lvl w:ilvl="0" w:tplc="5220FEA6">
      <w:start w:val="1"/>
      <w:numFmt w:val="decimal"/>
      <w:lvlText w:val="%1)"/>
      <w:lvlJc w:val="left"/>
      <w:pPr>
        <w:ind w:left="765" w:hanging="360"/>
      </w:pPr>
      <w:rPr>
        <w:rFonts w:ascii="Arial" w:eastAsia="Calibri" w:hAnsi="Arial" w:cs="Arial"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7" w15:restartNumberingAfterBreak="0">
    <w:nsid w:val="29E5646A"/>
    <w:multiLevelType w:val="multilevel"/>
    <w:tmpl w:val="DFF2E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A0651FF"/>
    <w:multiLevelType w:val="multilevel"/>
    <w:tmpl w:val="2B2C90B4"/>
    <w:lvl w:ilvl="0">
      <w:start w:val="1"/>
      <w:numFmt w:val="decimal"/>
      <w:lvlText w:val="%1)"/>
      <w:lvlJc w:val="left"/>
      <w:pPr>
        <w:ind w:left="720" w:hanging="360"/>
      </w:pPr>
      <w:rPr>
        <w:rFonts w:hint="default"/>
        <w:color w:val="auto"/>
      </w:rPr>
    </w:lvl>
    <w:lvl w:ilvl="1">
      <w:start w:val="1"/>
      <w:numFmt w:val="decimal"/>
      <w:lvlText w:val="%2)"/>
      <w:lvlJc w:val="left"/>
      <w:pPr>
        <w:ind w:left="436" w:hanging="360"/>
      </w:pPr>
      <w:rPr>
        <w:b w:val="0"/>
        <w:bCs w:val="0"/>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9"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FF28F2"/>
    <w:multiLevelType w:val="multilevel"/>
    <w:tmpl w:val="666480EC"/>
    <w:lvl w:ilvl="0">
      <w:start w:val="3"/>
      <w:numFmt w:val="decimal"/>
      <w:suff w:val="space"/>
      <w:lvlText w:val="6.%1."/>
      <w:lvlJc w:val="left"/>
      <w:pPr>
        <w:ind w:left="432" w:hanging="1"/>
      </w:pPr>
      <w:rPr>
        <w:rFonts w:ascii="Arial" w:hAnsi="Arial" w:cs="Arial" w:hint="default"/>
      </w:rPr>
    </w:lvl>
    <w:lvl w:ilvl="1">
      <w:start w:val="1"/>
      <w:numFmt w:val="decimal"/>
      <w:lvlText w:val="6.%1"/>
      <w:lvlJc w:val="left"/>
      <w:pPr>
        <w:tabs>
          <w:tab w:val="num" w:pos="576"/>
        </w:tabs>
        <w:ind w:left="576" w:hanging="576"/>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4%1.%2."/>
      <w:lvlJc w:val="left"/>
      <w:pPr>
        <w:tabs>
          <w:tab w:val="num" w:pos="864"/>
        </w:tabs>
        <w:ind w:left="864" w:hanging="864"/>
      </w:pPr>
      <w:rPr>
        <w:rFonts w:cs="Times New Roman" w:hint="default"/>
      </w:rPr>
    </w:lvl>
    <w:lvl w:ilvl="4">
      <w:start w:val="1"/>
      <w:numFmt w:val="decimal"/>
      <w:lvlText w:val="%1.%2."/>
      <w:lvlJc w:val="left"/>
      <w:pPr>
        <w:tabs>
          <w:tab w:val="num" w:pos="1008"/>
        </w:tabs>
        <w:ind w:left="1008" w:hanging="1008"/>
      </w:pPr>
      <w:rPr>
        <w:rFonts w:cs="Times New Roman" w:hint="default"/>
      </w:rPr>
    </w:lvl>
    <w:lvl w:ilvl="5">
      <w:start w:val="1"/>
      <w:numFmt w:val="decimal"/>
      <w:lvlText w:val="%1.%2."/>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61" w15:restartNumberingAfterBreak="0">
    <w:nsid w:val="2C9D4F74"/>
    <w:multiLevelType w:val="multilevel"/>
    <w:tmpl w:val="3B861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C06D7E"/>
    <w:multiLevelType w:val="hybridMultilevel"/>
    <w:tmpl w:val="2BCC991C"/>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DB0FD7"/>
    <w:multiLevelType w:val="hybridMultilevel"/>
    <w:tmpl w:val="E2708914"/>
    <w:lvl w:ilvl="0" w:tplc="02EC60B8">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2D096BED"/>
    <w:multiLevelType w:val="hybridMultilevel"/>
    <w:tmpl w:val="AD24CF28"/>
    <w:lvl w:ilvl="0" w:tplc="C34E2D74">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2E232BAE"/>
    <w:multiLevelType w:val="hybridMultilevel"/>
    <w:tmpl w:val="C504BC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F8B313C"/>
    <w:multiLevelType w:val="hybridMultilevel"/>
    <w:tmpl w:val="ADA2BFAE"/>
    <w:lvl w:ilvl="0" w:tplc="25DE40CE">
      <w:start w:val="1"/>
      <w:numFmt w:val="decimal"/>
      <w:lvlText w:val="%1)"/>
      <w:lvlJc w:val="left"/>
      <w:pPr>
        <w:ind w:left="1056" w:hanging="360"/>
      </w:pPr>
      <w:rPr>
        <w:b w:val="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8" w15:restartNumberingAfterBreak="0">
    <w:nsid w:val="305906A4"/>
    <w:multiLevelType w:val="multilevel"/>
    <w:tmpl w:val="4FDE6C9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A31934"/>
    <w:multiLevelType w:val="hybridMultilevel"/>
    <w:tmpl w:val="4CC0E9A4"/>
    <w:lvl w:ilvl="0" w:tplc="7F34967A">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E30131"/>
    <w:multiLevelType w:val="hybridMultilevel"/>
    <w:tmpl w:val="336E5504"/>
    <w:lvl w:ilvl="0" w:tplc="2D7E9406">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1" w15:restartNumberingAfterBreak="0">
    <w:nsid w:val="32180C99"/>
    <w:multiLevelType w:val="singleLevel"/>
    <w:tmpl w:val="CB981644"/>
    <w:numStyleLink w:val="Styl3131"/>
  </w:abstractNum>
  <w:abstractNum w:abstractNumId="72"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3" w15:restartNumberingAfterBreak="0">
    <w:nsid w:val="33F748C4"/>
    <w:multiLevelType w:val="multilevel"/>
    <w:tmpl w:val="066469B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343F1FF8"/>
    <w:multiLevelType w:val="hybridMultilevel"/>
    <w:tmpl w:val="4530AEF6"/>
    <w:name w:val="WW8Num533"/>
    <w:lvl w:ilvl="0" w:tplc="D02A6FCA">
      <w:start w:val="24"/>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0119A6"/>
    <w:multiLevelType w:val="hybridMultilevel"/>
    <w:tmpl w:val="F0686300"/>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53F7F18"/>
    <w:multiLevelType w:val="hybridMultilevel"/>
    <w:tmpl w:val="73364D18"/>
    <w:lvl w:ilvl="0" w:tplc="04150011">
      <w:start w:val="1"/>
      <w:numFmt w:val="decimal"/>
      <w:lvlText w:val="%1)"/>
      <w:lvlJc w:val="left"/>
      <w:pPr>
        <w:tabs>
          <w:tab w:val="num" w:pos="1800"/>
        </w:tabs>
        <w:ind w:left="1800" w:hanging="363"/>
      </w:pPr>
      <w:rPr>
        <w:rFonts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54B34A3"/>
    <w:multiLevelType w:val="hybridMultilevel"/>
    <w:tmpl w:val="25DE1556"/>
    <w:name w:val="WW8Num52"/>
    <w:lvl w:ilvl="0" w:tplc="53EAC2EA">
      <w:start w:val="15"/>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5C55E2"/>
    <w:multiLevelType w:val="hybridMultilevel"/>
    <w:tmpl w:val="A44A2BCE"/>
    <w:lvl w:ilvl="0" w:tplc="FFFFFFFF">
      <w:start w:val="6"/>
      <w:numFmt w:val="decimal"/>
      <w:lvlText w:val="%1)"/>
      <w:lvlJc w:val="left"/>
      <w:pPr>
        <w:ind w:left="1506" w:hanging="360"/>
      </w:pPr>
    </w:lvl>
    <w:lvl w:ilvl="1" w:tplc="D7B289D4">
      <w:start w:val="1"/>
      <w:numFmt w:val="lowerLetter"/>
      <w:lvlText w:val="%2)"/>
      <w:lvlJc w:val="left"/>
      <w:pPr>
        <w:ind w:left="2062" w:hanging="360"/>
      </w:pPr>
      <w:rPr>
        <w:i w:val="0"/>
      </w:r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9" w15:restartNumberingAfterBreak="0">
    <w:nsid w:val="36BF7A7C"/>
    <w:multiLevelType w:val="hybridMultilevel"/>
    <w:tmpl w:val="5CDE2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6E4374"/>
    <w:multiLevelType w:val="multilevel"/>
    <w:tmpl w:val="F116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8386F54"/>
    <w:multiLevelType w:val="multilevel"/>
    <w:tmpl w:val="C39836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9650B61"/>
    <w:multiLevelType w:val="hybridMultilevel"/>
    <w:tmpl w:val="867EF1CC"/>
    <w:lvl w:ilvl="0" w:tplc="5BB23F62">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84" w15:restartNumberingAfterBreak="0">
    <w:nsid w:val="39DC6F3C"/>
    <w:multiLevelType w:val="hybridMultilevel"/>
    <w:tmpl w:val="75EAE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3B1A99"/>
    <w:multiLevelType w:val="hybridMultilevel"/>
    <w:tmpl w:val="41C6B17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6" w15:restartNumberingAfterBreak="0">
    <w:nsid w:val="3B3A682D"/>
    <w:multiLevelType w:val="multilevel"/>
    <w:tmpl w:val="A066F49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3B765ADA"/>
    <w:multiLevelType w:val="hybridMultilevel"/>
    <w:tmpl w:val="976A4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6D59E3"/>
    <w:multiLevelType w:val="multilevel"/>
    <w:tmpl w:val="44D4EC8A"/>
    <w:lvl w:ilvl="0">
      <w:start w:val="1"/>
      <w:numFmt w:val="lowerLetter"/>
      <w:lvlText w:val="%1)"/>
      <w:lvlJc w:val="left"/>
      <w:pPr>
        <w:ind w:left="720" w:hanging="360"/>
      </w:pPr>
      <w:rPr>
        <w:rFonts w:hint="default"/>
        <w:b w:val="0"/>
        <w:bCs w:val="0"/>
        <w:color w:val="auto"/>
      </w:rPr>
    </w:lvl>
    <w:lvl w:ilvl="1">
      <w:start w:val="1"/>
      <w:numFmt w:val="decimal"/>
      <w:lvlText w:val="%2."/>
      <w:lvlJc w:val="left"/>
      <w:pPr>
        <w:ind w:left="360" w:hanging="360"/>
      </w:pPr>
      <w:rPr>
        <w:rFonts w:ascii="Arial" w:eastAsia="Times New Roman" w:hAnsi="Arial" w:cs="Arial"/>
        <w:b w:val="0"/>
        <w:strike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9" w15:restartNumberingAfterBreak="0">
    <w:nsid w:val="3D966D9D"/>
    <w:multiLevelType w:val="multilevel"/>
    <w:tmpl w:val="02A00D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DF50DF6"/>
    <w:multiLevelType w:val="multilevel"/>
    <w:tmpl w:val="992C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FED2D6D"/>
    <w:multiLevelType w:val="multilevel"/>
    <w:tmpl w:val="CCAC8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021730B"/>
    <w:multiLevelType w:val="multilevel"/>
    <w:tmpl w:val="6A7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0345A53"/>
    <w:multiLevelType w:val="multilevel"/>
    <w:tmpl w:val="D1FA1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1674381"/>
    <w:multiLevelType w:val="hybridMultilevel"/>
    <w:tmpl w:val="F4BC89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426675AE"/>
    <w:multiLevelType w:val="hybridMultilevel"/>
    <w:tmpl w:val="17346B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6E44C4"/>
    <w:multiLevelType w:val="multilevel"/>
    <w:tmpl w:val="B6B6F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8" w15:restartNumberingAfterBreak="0">
    <w:nsid w:val="42B8461C"/>
    <w:multiLevelType w:val="hybridMultilevel"/>
    <w:tmpl w:val="A036D858"/>
    <w:lvl w:ilvl="0" w:tplc="66007792">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43732F0"/>
    <w:multiLevelType w:val="hybridMultilevel"/>
    <w:tmpl w:val="AF8E490E"/>
    <w:styleLink w:val="WW8Num421"/>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445A0263"/>
    <w:multiLevelType w:val="hybridMultilevel"/>
    <w:tmpl w:val="96467A0A"/>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1" w15:restartNumberingAfterBreak="0">
    <w:nsid w:val="44855589"/>
    <w:multiLevelType w:val="hybridMultilevel"/>
    <w:tmpl w:val="86FE4B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45691796"/>
    <w:multiLevelType w:val="multilevel"/>
    <w:tmpl w:val="0538A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AC7A16"/>
    <w:multiLevelType w:val="hybridMultilevel"/>
    <w:tmpl w:val="128CF2E0"/>
    <w:lvl w:ilvl="0" w:tplc="E3B8ABCA">
      <w:start w:val="1"/>
      <w:numFmt w:val="decimal"/>
      <w:lvlText w:val="%1."/>
      <w:lvlJc w:val="left"/>
      <w:pPr>
        <w:ind w:left="502" w:hanging="360"/>
      </w:pPr>
      <w:rPr>
        <w:rFonts w:ascii="Arial" w:hAnsi="Arial" w:cs="Arial" w:hint="default"/>
        <w:b w:val="0"/>
        <w:bCs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D23041"/>
    <w:multiLevelType w:val="multilevel"/>
    <w:tmpl w:val="BEE0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07" w15:restartNumberingAfterBreak="0">
    <w:nsid w:val="477879A9"/>
    <w:multiLevelType w:val="hybridMultilevel"/>
    <w:tmpl w:val="FCC005A0"/>
    <w:lvl w:ilvl="0" w:tplc="A60214D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69FE90EC">
      <w:start w:val="1"/>
      <w:numFmt w:val="decimal"/>
      <w:lvlText w:val="%3)"/>
      <w:lvlJc w:val="left"/>
      <w:pPr>
        <w:ind w:left="2160" w:hanging="180"/>
      </w:pPr>
      <w:rPr>
        <w:b w:val="0"/>
        <w:bCs w:val="0"/>
        <w:color w:val="auto"/>
      </w:rPr>
    </w:lvl>
    <w:lvl w:ilvl="3" w:tplc="152804E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B76D22"/>
    <w:multiLevelType w:val="multilevel"/>
    <w:tmpl w:val="E954F9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82160B1"/>
    <w:multiLevelType w:val="multilevel"/>
    <w:tmpl w:val="81925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8260BE1"/>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49810CE3"/>
    <w:multiLevelType w:val="hybridMultilevel"/>
    <w:tmpl w:val="CCD6CC68"/>
    <w:lvl w:ilvl="0" w:tplc="A4DC17F6">
      <w:start w:val="1"/>
      <w:numFmt w:val="decimal"/>
      <w:lvlText w:val="%1."/>
      <w:lvlJc w:val="left"/>
      <w:pPr>
        <w:ind w:left="405" w:hanging="360"/>
      </w:pPr>
      <w:rPr>
        <w:rFonts w:hint="default"/>
        <w:b w:val="0"/>
        <w:i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2" w15:restartNumberingAfterBreak="0">
    <w:nsid w:val="49C4257D"/>
    <w:multiLevelType w:val="hybridMultilevel"/>
    <w:tmpl w:val="3D72ACAA"/>
    <w:lvl w:ilvl="0" w:tplc="08D8C33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3" w15:restartNumberingAfterBreak="0">
    <w:nsid w:val="49EA57B7"/>
    <w:multiLevelType w:val="hybridMultilevel"/>
    <w:tmpl w:val="C00414D2"/>
    <w:lvl w:ilvl="0" w:tplc="CF069744">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4B2343BF"/>
    <w:multiLevelType w:val="multilevel"/>
    <w:tmpl w:val="4BC408CC"/>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4B734670"/>
    <w:multiLevelType w:val="hybridMultilevel"/>
    <w:tmpl w:val="2BCA4172"/>
    <w:lvl w:ilvl="0" w:tplc="7D00D1FE">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7" w15:restartNumberingAfterBreak="0">
    <w:nsid w:val="4C1F03A2"/>
    <w:multiLevelType w:val="hybridMultilevel"/>
    <w:tmpl w:val="B40808C6"/>
    <w:lvl w:ilvl="0" w:tplc="04150003">
      <w:start w:val="1"/>
      <w:numFmt w:val="bullet"/>
      <w:lvlText w:val="o"/>
      <w:lvlJc w:val="left"/>
      <w:pPr>
        <w:ind w:left="96"/>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1" w:tplc="AA168318">
      <w:start w:val="1"/>
      <w:numFmt w:val="bullet"/>
      <w:lvlText w:val="o"/>
      <w:lvlJc w:val="left"/>
      <w:pPr>
        <w:ind w:left="1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A606728">
      <w:start w:val="1"/>
      <w:numFmt w:val="bullet"/>
      <w:lvlText w:val="▪"/>
      <w:lvlJc w:val="left"/>
      <w:pPr>
        <w:ind w:left="1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7E4840">
      <w:start w:val="1"/>
      <w:numFmt w:val="bullet"/>
      <w:lvlText w:val="•"/>
      <w:lvlJc w:val="left"/>
      <w:pPr>
        <w:ind w:left="2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31E0F0C">
      <w:start w:val="1"/>
      <w:numFmt w:val="bullet"/>
      <w:lvlText w:val="o"/>
      <w:lvlJc w:val="left"/>
      <w:pPr>
        <w:ind w:left="3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1653B6">
      <w:start w:val="1"/>
      <w:numFmt w:val="bullet"/>
      <w:lvlText w:val="▪"/>
      <w:lvlJc w:val="left"/>
      <w:pPr>
        <w:ind w:left="4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00A5924">
      <w:start w:val="1"/>
      <w:numFmt w:val="bullet"/>
      <w:lvlText w:val="•"/>
      <w:lvlJc w:val="left"/>
      <w:pPr>
        <w:ind w:left="4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4466454">
      <w:start w:val="1"/>
      <w:numFmt w:val="bullet"/>
      <w:lvlText w:val="o"/>
      <w:lvlJc w:val="left"/>
      <w:pPr>
        <w:ind w:left="5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2B8CCC0">
      <w:start w:val="1"/>
      <w:numFmt w:val="bullet"/>
      <w:lvlText w:val="▪"/>
      <w:lvlJc w:val="left"/>
      <w:pPr>
        <w:ind w:left="6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4E2814EC"/>
    <w:multiLevelType w:val="multilevel"/>
    <w:tmpl w:val="95125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F012B31"/>
    <w:multiLevelType w:val="multilevel"/>
    <w:tmpl w:val="4F4A1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F39783C"/>
    <w:multiLevelType w:val="hybridMultilevel"/>
    <w:tmpl w:val="ACE67DF4"/>
    <w:lvl w:ilvl="0" w:tplc="04150003">
      <w:start w:val="1"/>
      <w:numFmt w:val="bullet"/>
      <w:lvlText w:val="o"/>
      <w:lvlJc w:val="left"/>
      <w:pPr>
        <w:ind w:left="365"/>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1" w:tplc="2FDC6784">
      <w:start w:val="1"/>
      <w:numFmt w:val="bullet"/>
      <w:lvlText w:val="o"/>
      <w:lvlJc w:val="left"/>
      <w:pPr>
        <w:ind w:left="11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AB89812">
      <w:start w:val="1"/>
      <w:numFmt w:val="bullet"/>
      <w:lvlText w:val="▪"/>
      <w:lvlJc w:val="left"/>
      <w:pPr>
        <w:ind w:left="18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FF0EB0A">
      <w:start w:val="1"/>
      <w:numFmt w:val="bullet"/>
      <w:lvlText w:val="•"/>
      <w:lvlJc w:val="left"/>
      <w:pPr>
        <w:ind w:left="2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C0E6D0">
      <w:start w:val="1"/>
      <w:numFmt w:val="bullet"/>
      <w:lvlText w:val="o"/>
      <w:lvlJc w:val="left"/>
      <w:pPr>
        <w:ind w:left="33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D067E84">
      <w:start w:val="1"/>
      <w:numFmt w:val="bullet"/>
      <w:lvlText w:val="▪"/>
      <w:lvlJc w:val="left"/>
      <w:pPr>
        <w:ind w:left="40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EA3C10">
      <w:start w:val="1"/>
      <w:numFmt w:val="bullet"/>
      <w:lvlText w:val="•"/>
      <w:lvlJc w:val="left"/>
      <w:pPr>
        <w:ind w:left="4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0CA710">
      <w:start w:val="1"/>
      <w:numFmt w:val="bullet"/>
      <w:lvlText w:val="o"/>
      <w:lvlJc w:val="left"/>
      <w:pPr>
        <w:ind w:left="54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45EF9CE">
      <w:start w:val="1"/>
      <w:numFmt w:val="bullet"/>
      <w:lvlText w:val="▪"/>
      <w:lvlJc w:val="left"/>
      <w:pPr>
        <w:ind w:left="61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4F757CFA"/>
    <w:multiLevelType w:val="hybridMultilevel"/>
    <w:tmpl w:val="0EAC5CAC"/>
    <w:lvl w:ilvl="0" w:tplc="A15E023C">
      <w:start w:val="6"/>
      <w:numFmt w:val="decimal"/>
      <w:lvlText w:val="%1)"/>
      <w:lvlJc w:val="left"/>
      <w:pPr>
        <w:ind w:left="1506" w:hanging="360"/>
      </w:pPr>
    </w:lvl>
    <w:lvl w:ilvl="1" w:tplc="04150011">
      <w:start w:val="1"/>
      <w:numFmt w:val="decimal"/>
      <w:lvlText w:val="%2)"/>
      <w:lvlJc w:val="left"/>
      <w:pPr>
        <w:ind w:left="2062"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22" w15:restartNumberingAfterBreak="0">
    <w:nsid w:val="4FAB29C7"/>
    <w:multiLevelType w:val="hybridMultilevel"/>
    <w:tmpl w:val="E9B098DE"/>
    <w:lvl w:ilvl="0" w:tplc="04150011">
      <w:start w:val="1"/>
      <w:numFmt w:val="decimal"/>
      <w:lvlText w:val="%1)"/>
      <w:lvlJc w:val="left"/>
      <w:pPr>
        <w:tabs>
          <w:tab w:val="num" w:pos="928"/>
        </w:tabs>
        <w:ind w:left="928" w:hanging="360"/>
      </w:pPr>
      <w:rPr>
        <w:rFonts w:hint="default"/>
        <w:b w:val="0"/>
      </w:rPr>
    </w:lvl>
    <w:lvl w:ilvl="1" w:tplc="516E7CB8">
      <w:start w:val="1"/>
      <w:numFmt w:val="lowerLetter"/>
      <w:lvlText w:val="%2."/>
      <w:lvlJc w:val="left"/>
      <w:pPr>
        <w:tabs>
          <w:tab w:val="num" w:pos="1648"/>
        </w:tabs>
        <w:ind w:left="1648" w:hanging="360"/>
      </w:pPr>
    </w:lvl>
    <w:lvl w:ilvl="2" w:tplc="181A0CB8" w:tentative="1">
      <w:start w:val="1"/>
      <w:numFmt w:val="lowerRoman"/>
      <w:lvlText w:val="%3."/>
      <w:lvlJc w:val="right"/>
      <w:pPr>
        <w:tabs>
          <w:tab w:val="num" w:pos="2368"/>
        </w:tabs>
        <w:ind w:left="2368" w:hanging="180"/>
      </w:pPr>
    </w:lvl>
    <w:lvl w:ilvl="3" w:tplc="586A7036" w:tentative="1">
      <w:start w:val="1"/>
      <w:numFmt w:val="decimal"/>
      <w:lvlText w:val="%4."/>
      <w:lvlJc w:val="left"/>
      <w:pPr>
        <w:tabs>
          <w:tab w:val="num" w:pos="3088"/>
        </w:tabs>
        <w:ind w:left="3088" w:hanging="360"/>
      </w:pPr>
    </w:lvl>
    <w:lvl w:ilvl="4" w:tplc="65ACDF0A" w:tentative="1">
      <w:start w:val="1"/>
      <w:numFmt w:val="lowerLetter"/>
      <w:lvlText w:val="%5."/>
      <w:lvlJc w:val="left"/>
      <w:pPr>
        <w:tabs>
          <w:tab w:val="num" w:pos="3808"/>
        </w:tabs>
        <w:ind w:left="3808" w:hanging="360"/>
      </w:pPr>
    </w:lvl>
    <w:lvl w:ilvl="5" w:tplc="FE48C2C2" w:tentative="1">
      <w:start w:val="1"/>
      <w:numFmt w:val="lowerRoman"/>
      <w:lvlText w:val="%6."/>
      <w:lvlJc w:val="right"/>
      <w:pPr>
        <w:tabs>
          <w:tab w:val="num" w:pos="4528"/>
        </w:tabs>
        <w:ind w:left="4528" w:hanging="180"/>
      </w:pPr>
    </w:lvl>
    <w:lvl w:ilvl="6" w:tplc="22A20FCC" w:tentative="1">
      <w:start w:val="1"/>
      <w:numFmt w:val="decimal"/>
      <w:lvlText w:val="%7."/>
      <w:lvlJc w:val="left"/>
      <w:pPr>
        <w:tabs>
          <w:tab w:val="num" w:pos="5248"/>
        </w:tabs>
        <w:ind w:left="5248" w:hanging="360"/>
      </w:pPr>
    </w:lvl>
    <w:lvl w:ilvl="7" w:tplc="5F641B9E" w:tentative="1">
      <w:start w:val="1"/>
      <w:numFmt w:val="lowerLetter"/>
      <w:lvlText w:val="%8."/>
      <w:lvlJc w:val="left"/>
      <w:pPr>
        <w:tabs>
          <w:tab w:val="num" w:pos="5968"/>
        </w:tabs>
        <w:ind w:left="5968" w:hanging="360"/>
      </w:pPr>
    </w:lvl>
    <w:lvl w:ilvl="8" w:tplc="C42074D4" w:tentative="1">
      <w:start w:val="1"/>
      <w:numFmt w:val="lowerRoman"/>
      <w:lvlText w:val="%9."/>
      <w:lvlJc w:val="right"/>
      <w:pPr>
        <w:tabs>
          <w:tab w:val="num" w:pos="6688"/>
        </w:tabs>
        <w:ind w:left="6688" w:hanging="180"/>
      </w:pPr>
    </w:lvl>
  </w:abstractNum>
  <w:abstractNum w:abstractNumId="123" w15:restartNumberingAfterBreak="0">
    <w:nsid w:val="50B75313"/>
    <w:multiLevelType w:val="multilevel"/>
    <w:tmpl w:val="A086A3D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50CE44F9"/>
    <w:multiLevelType w:val="hybridMultilevel"/>
    <w:tmpl w:val="A76E9EF2"/>
    <w:lvl w:ilvl="0" w:tplc="B18E3538">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0EE793A"/>
    <w:multiLevelType w:val="hybridMultilevel"/>
    <w:tmpl w:val="136A351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529A35E2"/>
    <w:multiLevelType w:val="multilevel"/>
    <w:tmpl w:val="CDEC6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3843FCB"/>
    <w:multiLevelType w:val="hybridMultilevel"/>
    <w:tmpl w:val="A5DC8264"/>
    <w:lvl w:ilvl="0" w:tplc="9E56F6AE">
      <w:start w:val="1"/>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29" w15:restartNumberingAfterBreak="0">
    <w:nsid w:val="54EF0C70"/>
    <w:multiLevelType w:val="hybridMultilevel"/>
    <w:tmpl w:val="8200DB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6473C99"/>
    <w:multiLevelType w:val="hybridMultilevel"/>
    <w:tmpl w:val="1526C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7302513"/>
    <w:multiLevelType w:val="hybridMultilevel"/>
    <w:tmpl w:val="E95E8028"/>
    <w:lvl w:ilvl="0" w:tplc="0902086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3" w15:restartNumberingAfterBreak="0">
    <w:nsid w:val="58AA489A"/>
    <w:multiLevelType w:val="hybridMultilevel"/>
    <w:tmpl w:val="7F6494B2"/>
    <w:lvl w:ilvl="0" w:tplc="6D8ABE08">
      <w:start w:val="2"/>
      <w:numFmt w:val="decimal"/>
      <w:lvlText w:val="%1."/>
      <w:lvlJc w:val="left"/>
      <w:pPr>
        <w:ind w:left="1056"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9157DA"/>
    <w:multiLevelType w:val="hybridMultilevel"/>
    <w:tmpl w:val="2F7CEE7E"/>
    <w:lvl w:ilvl="0" w:tplc="80001CC8">
      <w:start w:val="1"/>
      <w:numFmt w:val="decimal"/>
      <w:lvlText w:val="%1."/>
      <w:lvlJc w:val="left"/>
      <w:pPr>
        <w:ind w:left="1854"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99D20AE"/>
    <w:multiLevelType w:val="hybridMultilevel"/>
    <w:tmpl w:val="D9726ADE"/>
    <w:lvl w:ilvl="0" w:tplc="C60436AE">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6" w15:restartNumberingAfterBreak="0">
    <w:nsid w:val="5A511966"/>
    <w:multiLevelType w:val="multilevel"/>
    <w:tmpl w:val="EBEAF9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7" w15:restartNumberingAfterBreak="0">
    <w:nsid w:val="5B50659F"/>
    <w:multiLevelType w:val="multilevel"/>
    <w:tmpl w:val="1248D0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8"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0" w15:restartNumberingAfterBreak="0">
    <w:nsid w:val="5CA73C2D"/>
    <w:multiLevelType w:val="multilevel"/>
    <w:tmpl w:val="171628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DC75A63"/>
    <w:multiLevelType w:val="hybridMultilevel"/>
    <w:tmpl w:val="A9801C1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DE311A4"/>
    <w:multiLevelType w:val="multilevel"/>
    <w:tmpl w:val="CE508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5" w15:restartNumberingAfterBreak="0">
    <w:nsid w:val="5ED73002"/>
    <w:multiLevelType w:val="hybridMultilevel"/>
    <w:tmpl w:val="FE10753E"/>
    <w:lvl w:ilvl="0" w:tplc="6480F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5F051550"/>
    <w:multiLevelType w:val="hybridMultilevel"/>
    <w:tmpl w:val="C254A91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47"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5FDA7459"/>
    <w:multiLevelType w:val="multilevel"/>
    <w:tmpl w:val="9628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13157F0"/>
    <w:multiLevelType w:val="hybridMultilevel"/>
    <w:tmpl w:val="03BEEEF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15:restartNumberingAfterBreak="0">
    <w:nsid w:val="63673988"/>
    <w:multiLevelType w:val="multilevel"/>
    <w:tmpl w:val="5C7C8AD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1" w15:restartNumberingAfterBreak="0">
    <w:nsid w:val="64C23F62"/>
    <w:multiLevelType w:val="hybridMultilevel"/>
    <w:tmpl w:val="919467A2"/>
    <w:lvl w:ilvl="0" w:tplc="19FC3A64">
      <w:start w:val="1"/>
      <w:numFmt w:val="bullet"/>
      <w:lvlText w:val="−"/>
      <w:lvlJc w:val="left"/>
      <w:pPr>
        <w:ind w:left="1636" w:hanging="360"/>
      </w:pPr>
      <w:rPr>
        <w:rFonts w:ascii="Times New Roman" w:hAnsi="Times New Roman" w:cs="Times New Roman" w:hint="default"/>
        <w:color w:val="auto"/>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52"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8BA76FC"/>
    <w:multiLevelType w:val="hybridMultilevel"/>
    <w:tmpl w:val="0278336C"/>
    <w:lvl w:ilvl="0" w:tplc="20C8F2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4" w15:restartNumberingAfterBreak="0">
    <w:nsid w:val="6A3702E6"/>
    <w:multiLevelType w:val="hybridMultilevel"/>
    <w:tmpl w:val="DC0C3958"/>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6A71396E"/>
    <w:multiLevelType w:val="hybridMultilevel"/>
    <w:tmpl w:val="D7FC73EC"/>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6"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D0C38BA"/>
    <w:multiLevelType w:val="hybridMultilevel"/>
    <w:tmpl w:val="8F763F7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8" w15:restartNumberingAfterBreak="0">
    <w:nsid w:val="6DD262D1"/>
    <w:multiLevelType w:val="hybridMultilevel"/>
    <w:tmpl w:val="6B7AAA44"/>
    <w:lvl w:ilvl="0" w:tplc="04150017">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9" w15:restartNumberingAfterBreak="0">
    <w:nsid w:val="6E574FE6"/>
    <w:multiLevelType w:val="hybridMultilevel"/>
    <w:tmpl w:val="D48C79C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60" w15:restartNumberingAfterBreak="0">
    <w:nsid w:val="6EA21D03"/>
    <w:multiLevelType w:val="hybridMultilevel"/>
    <w:tmpl w:val="0C30FC98"/>
    <w:lvl w:ilvl="0" w:tplc="FE98D360">
      <w:start w:val="23"/>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1DF494D"/>
    <w:multiLevelType w:val="multilevel"/>
    <w:tmpl w:val="E85A608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15:restartNumberingAfterBreak="0">
    <w:nsid w:val="73462549"/>
    <w:multiLevelType w:val="hybridMultilevel"/>
    <w:tmpl w:val="F210E906"/>
    <w:lvl w:ilvl="0" w:tplc="0B10C918">
      <w:start w:val="1"/>
      <w:numFmt w:val="decimal"/>
      <w:lvlText w:val="%1)"/>
      <w:lvlJc w:val="left"/>
      <w:pPr>
        <w:ind w:left="765" w:hanging="360"/>
      </w:pPr>
      <w:rPr>
        <w:rFonts w:hint="default"/>
        <w:i w:val="0"/>
        <w:sz w:val="22"/>
        <w:szCs w:val="24"/>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4" w15:restartNumberingAfterBreak="0">
    <w:nsid w:val="73A42575"/>
    <w:multiLevelType w:val="hybridMultilevel"/>
    <w:tmpl w:val="65C825B2"/>
    <w:lvl w:ilvl="0" w:tplc="6DBA0426">
      <w:start w:val="1"/>
      <w:numFmt w:val="lowerLetter"/>
      <w:lvlText w:val="%1)"/>
      <w:lvlJc w:val="left"/>
      <w:pPr>
        <w:tabs>
          <w:tab w:val="num" w:pos="1360"/>
        </w:tabs>
        <w:ind w:left="1360" w:hanging="510"/>
      </w:pPr>
      <w:rPr>
        <w:rFonts w:cs="Times New Roman"/>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76C65F0F"/>
    <w:multiLevelType w:val="hybridMultilevel"/>
    <w:tmpl w:val="FB92A13C"/>
    <w:name w:val="WW8Num53"/>
    <w:lvl w:ilvl="0" w:tplc="32926208">
      <w:start w:val="16"/>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7071DA0"/>
    <w:multiLevelType w:val="multilevel"/>
    <w:tmpl w:val="84D6A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7EF6D35"/>
    <w:multiLevelType w:val="hybridMultilevel"/>
    <w:tmpl w:val="33C6B61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8" w15:restartNumberingAfterBreak="0">
    <w:nsid w:val="77FC4593"/>
    <w:multiLevelType w:val="multilevel"/>
    <w:tmpl w:val="056A20A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8F0505D"/>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905749F"/>
    <w:multiLevelType w:val="multilevel"/>
    <w:tmpl w:val="99FE0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A6842AA"/>
    <w:multiLevelType w:val="hybridMultilevel"/>
    <w:tmpl w:val="12245126"/>
    <w:lvl w:ilvl="0" w:tplc="847CF9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AD62CC6"/>
    <w:multiLevelType w:val="multilevel"/>
    <w:tmpl w:val="3DF2D22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3"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7D951F56"/>
    <w:multiLevelType w:val="hybridMultilevel"/>
    <w:tmpl w:val="DB30446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5"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6" w15:restartNumberingAfterBreak="0">
    <w:nsid w:val="7DDE741D"/>
    <w:multiLevelType w:val="hybridMultilevel"/>
    <w:tmpl w:val="A4721A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E06038E"/>
    <w:multiLevelType w:val="hybridMultilevel"/>
    <w:tmpl w:val="FFF04F6C"/>
    <w:lvl w:ilvl="0" w:tplc="5E7E672E">
      <w:start w:val="1"/>
      <w:numFmt w:val="bullet"/>
      <w:lvlText w:val="o"/>
      <w:lvlJc w:val="left"/>
      <w:pPr>
        <w:ind w:left="31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F0487FE">
      <w:start w:val="1"/>
      <w:numFmt w:val="bullet"/>
      <w:lvlText w:val="o"/>
      <w:lvlJc w:val="left"/>
      <w:pPr>
        <w:ind w:left="118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ADAC1CAE">
      <w:start w:val="1"/>
      <w:numFmt w:val="bullet"/>
      <w:lvlText w:val="▪"/>
      <w:lvlJc w:val="left"/>
      <w:pPr>
        <w:ind w:left="190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A108600">
      <w:start w:val="1"/>
      <w:numFmt w:val="bullet"/>
      <w:lvlText w:val="•"/>
      <w:lvlJc w:val="left"/>
      <w:pPr>
        <w:ind w:left="262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A22F314">
      <w:start w:val="1"/>
      <w:numFmt w:val="bullet"/>
      <w:lvlText w:val="o"/>
      <w:lvlJc w:val="left"/>
      <w:pPr>
        <w:ind w:left="334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8563A7E">
      <w:start w:val="1"/>
      <w:numFmt w:val="bullet"/>
      <w:lvlText w:val="▪"/>
      <w:lvlJc w:val="left"/>
      <w:pPr>
        <w:ind w:left="40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4CA1D42">
      <w:start w:val="1"/>
      <w:numFmt w:val="bullet"/>
      <w:lvlText w:val="•"/>
      <w:lvlJc w:val="left"/>
      <w:pPr>
        <w:ind w:left="478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3BCB4E8">
      <w:start w:val="1"/>
      <w:numFmt w:val="bullet"/>
      <w:lvlText w:val="o"/>
      <w:lvlJc w:val="left"/>
      <w:pPr>
        <w:ind w:left="550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2084B6E">
      <w:start w:val="1"/>
      <w:numFmt w:val="bullet"/>
      <w:lvlText w:val="▪"/>
      <w:lvlJc w:val="left"/>
      <w:pPr>
        <w:ind w:left="622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78" w15:restartNumberingAfterBreak="0">
    <w:nsid w:val="7E1F48EB"/>
    <w:multiLevelType w:val="hybridMultilevel"/>
    <w:tmpl w:val="C24A1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4201679">
    <w:abstractNumId w:val="39"/>
  </w:num>
  <w:num w:numId="2" w16cid:durableId="184751383">
    <w:abstractNumId w:val="1"/>
  </w:num>
  <w:num w:numId="3" w16cid:durableId="248777326">
    <w:abstractNumId w:val="111"/>
  </w:num>
  <w:num w:numId="4" w16cid:durableId="154499049">
    <w:abstractNumId w:val="163"/>
  </w:num>
  <w:num w:numId="5" w16cid:durableId="1228491201">
    <w:abstractNumId w:val="56"/>
  </w:num>
  <w:num w:numId="6" w16cid:durableId="576718051">
    <w:abstractNumId w:val="174"/>
  </w:num>
  <w:num w:numId="7" w16cid:durableId="570964485">
    <w:abstractNumId w:val="26"/>
  </w:num>
  <w:num w:numId="8" w16cid:durableId="1236474697">
    <w:abstractNumId w:val="72"/>
  </w:num>
  <w:num w:numId="9" w16cid:durableId="799345611">
    <w:abstractNumId w:val="144"/>
  </w:num>
  <w:num w:numId="10" w16cid:durableId="1878660136">
    <w:abstractNumId w:val="130"/>
  </w:num>
  <w:num w:numId="11" w16cid:durableId="534924437">
    <w:abstractNumId w:val="94"/>
  </w:num>
  <w:num w:numId="12" w16cid:durableId="1602763781">
    <w:abstractNumId w:val="24"/>
  </w:num>
  <w:num w:numId="13" w16cid:durableId="321664680">
    <w:abstractNumId w:val="138"/>
  </w:num>
  <w:num w:numId="14" w16cid:durableId="16679002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477598">
    <w:abstractNumId w:val="34"/>
  </w:num>
  <w:num w:numId="16" w16cid:durableId="913704999">
    <w:abstractNumId w:val="153"/>
  </w:num>
  <w:num w:numId="17" w16cid:durableId="877082225">
    <w:abstractNumId w:val="29"/>
  </w:num>
  <w:num w:numId="18" w16cid:durableId="949779442">
    <w:abstractNumId w:val="148"/>
  </w:num>
  <w:num w:numId="19" w16cid:durableId="1238319342">
    <w:abstractNumId w:val="51"/>
  </w:num>
  <w:num w:numId="20" w16cid:durableId="491146558">
    <w:abstractNumId w:val="119"/>
  </w:num>
  <w:num w:numId="21" w16cid:durableId="108160973">
    <w:abstractNumId w:val="15"/>
  </w:num>
  <w:num w:numId="22" w16cid:durableId="1907109653">
    <w:abstractNumId w:val="28"/>
  </w:num>
  <w:num w:numId="23" w16cid:durableId="1822888742">
    <w:abstractNumId w:val="102"/>
  </w:num>
  <w:num w:numId="24" w16cid:durableId="1301761652">
    <w:abstractNumId w:val="142"/>
  </w:num>
  <w:num w:numId="25" w16cid:durableId="2107579802">
    <w:abstractNumId w:val="118"/>
  </w:num>
  <w:num w:numId="26" w16cid:durableId="1558395233">
    <w:abstractNumId w:val="37"/>
  </w:num>
  <w:num w:numId="27" w16cid:durableId="154759497">
    <w:abstractNumId w:val="57"/>
  </w:num>
  <w:num w:numId="28" w16cid:durableId="1253204724">
    <w:abstractNumId w:val="19"/>
  </w:num>
  <w:num w:numId="29" w16cid:durableId="160631127">
    <w:abstractNumId w:val="109"/>
  </w:num>
  <w:num w:numId="30" w16cid:durableId="244264960">
    <w:abstractNumId w:val="44"/>
  </w:num>
  <w:num w:numId="31" w16cid:durableId="504127408">
    <w:abstractNumId w:val="81"/>
  </w:num>
  <w:num w:numId="32" w16cid:durableId="1701782000">
    <w:abstractNumId w:val="68"/>
  </w:num>
  <w:num w:numId="33" w16cid:durableId="501746981">
    <w:abstractNumId w:val="150"/>
  </w:num>
  <w:num w:numId="34" w16cid:durableId="133526912">
    <w:abstractNumId w:val="20"/>
  </w:num>
  <w:num w:numId="35" w16cid:durableId="182791545">
    <w:abstractNumId w:val="50"/>
  </w:num>
  <w:num w:numId="36" w16cid:durableId="1085540501">
    <w:abstractNumId w:val="86"/>
  </w:num>
  <w:num w:numId="37" w16cid:durableId="1953706713">
    <w:abstractNumId w:val="14"/>
  </w:num>
  <w:num w:numId="38" w16cid:durableId="1615676060">
    <w:abstractNumId w:val="115"/>
  </w:num>
  <w:num w:numId="39" w16cid:durableId="699475774">
    <w:abstractNumId w:val="123"/>
  </w:num>
  <w:num w:numId="40" w16cid:durableId="1076900225">
    <w:abstractNumId w:val="73"/>
  </w:num>
  <w:num w:numId="41" w16cid:durableId="1852447006">
    <w:abstractNumId w:val="140"/>
  </w:num>
  <w:num w:numId="42" w16cid:durableId="1019552544">
    <w:abstractNumId w:val="168"/>
  </w:num>
  <w:num w:numId="43" w16cid:durableId="876965965">
    <w:abstractNumId w:val="12"/>
  </w:num>
  <w:num w:numId="44" w16cid:durableId="2087846938">
    <w:abstractNumId w:val="11"/>
  </w:num>
  <w:num w:numId="45" w16cid:durableId="2048021188">
    <w:abstractNumId w:val="61"/>
  </w:num>
  <w:num w:numId="46" w16cid:durableId="180975524">
    <w:abstractNumId w:val="104"/>
  </w:num>
  <w:num w:numId="47" w16cid:durableId="580599861">
    <w:abstractNumId w:val="45"/>
  </w:num>
  <w:num w:numId="48" w16cid:durableId="2086610436">
    <w:abstractNumId w:val="93"/>
  </w:num>
  <w:num w:numId="49" w16cid:durableId="283775591">
    <w:abstractNumId w:val="170"/>
  </w:num>
  <w:num w:numId="50" w16cid:durableId="446898503">
    <w:abstractNumId w:val="21"/>
  </w:num>
  <w:num w:numId="51" w16cid:durableId="1654604160">
    <w:abstractNumId w:val="80"/>
  </w:num>
  <w:num w:numId="52" w16cid:durableId="446238181">
    <w:abstractNumId w:val="92"/>
  </w:num>
  <w:num w:numId="53" w16cid:durableId="1001011057">
    <w:abstractNumId w:val="10"/>
  </w:num>
  <w:num w:numId="54" w16cid:durableId="617637947">
    <w:abstractNumId w:val="126"/>
  </w:num>
  <w:num w:numId="55" w16cid:durableId="1541167182">
    <w:abstractNumId w:val="23"/>
  </w:num>
  <w:num w:numId="56" w16cid:durableId="2105101460">
    <w:abstractNumId w:val="91"/>
  </w:num>
  <w:num w:numId="57" w16cid:durableId="398016844">
    <w:abstractNumId w:val="40"/>
  </w:num>
  <w:num w:numId="58" w16cid:durableId="1191380200">
    <w:abstractNumId w:val="96"/>
  </w:num>
  <w:num w:numId="59" w16cid:durableId="1911454504">
    <w:abstractNumId w:val="136"/>
  </w:num>
  <w:num w:numId="60" w16cid:durableId="1901671671">
    <w:abstractNumId w:val="162"/>
  </w:num>
  <w:num w:numId="61" w16cid:durableId="799768202">
    <w:abstractNumId w:val="172"/>
  </w:num>
  <w:num w:numId="62" w16cid:durableId="1235817317">
    <w:abstractNumId w:val="108"/>
  </w:num>
  <w:num w:numId="63" w16cid:durableId="793910552">
    <w:abstractNumId w:val="90"/>
  </w:num>
  <w:num w:numId="64" w16cid:durableId="642318838">
    <w:abstractNumId w:val="89"/>
  </w:num>
  <w:num w:numId="65" w16cid:durableId="554437404">
    <w:abstractNumId w:val="98"/>
  </w:num>
  <w:num w:numId="66" w16cid:durableId="76318474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4702579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74418540">
    <w:abstractNumId w:val="53"/>
  </w:num>
  <w:num w:numId="69" w16cid:durableId="121652737">
    <w:abstractNumId w:val="60"/>
  </w:num>
  <w:num w:numId="70" w16cid:durableId="1430467126">
    <w:abstractNumId w:val="169"/>
  </w:num>
  <w:num w:numId="71" w16cid:durableId="598219255">
    <w:abstractNumId w:val="135"/>
  </w:num>
  <w:num w:numId="72" w16cid:durableId="1092509870">
    <w:abstractNumId w:val="22"/>
  </w:num>
  <w:num w:numId="73" w16cid:durableId="1325086025">
    <w:abstractNumId w:val="36"/>
  </w:num>
  <w:num w:numId="74" w16cid:durableId="1311208887">
    <w:abstractNumId w:val="171"/>
  </w:num>
  <w:num w:numId="75" w16cid:durableId="32192782">
    <w:abstractNumId w:val="82"/>
  </w:num>
  <w:num w:numId="76" w16cid:durableId="1129207948">
    <w:abstractNumId w:val="48"/>
  </w:num>
  <w:num w:numId="77" w16cid:durableId="469442174">
    <w:abstractNumId w:val="165"/>
  </w:num>
  <w:num w:numId="78" w16cid:durableId="820729187">
    <w:abstractNumId w:val="17"/>
  </w:num>
  <w:num w:numId="79" w16cid:durableId="1431970393">
    <w:abstractNumId w:val="160"/>
  </w:num>
  <w:num w:numId="80" w16cid:durableId="1426607201">
    <w:abstractNumId w:val="58"/>
  </w:num>
  <w:num w:numId="81" w16cid:durableId="1793016220">
    <w:abstractNumId w:val="167"/>
  </w:num>
  <w:num w:numId="82" w16cid:durableId="784039352">
    <w:abstractNumId w:val="158"/>
  </w:num>
  <w:num w:numId="83" w16cid:durableId="1582641140">
    <w:abstractNumId w:val="88"/>
  </w:num>
  <w:num w:numId="84" w16cid:durableId="1927036164">
    <w:abstractNumId w:val="62"/>
  </w:num>
  <w:num w:numId="85" w16cid:durableId="186480411">
    <w:abstractNumId w:val="85"/>
  </w:num>
  <w:num w:numId="86" w16cid:durableId="1061949805">
    <w:abstractNumId w:val="31"/>
  </w:num>
  <w:num w:numId="87" w16cid:durableId="1888444367">
    <w:abstractNumId w:val="131"/>
  </w:num>
  <w:num w:numId="88" w16cid:durableId="1551575857">
    <w:abstractNumId w:val="141"/>
  </w:num>
  <w:num w:numId="89" w16cid:durableId="1301152579">
    <w:abstractNumId w:val="113"/>
  </w:num>
  <w:num w:numId="90" w16cid:durableId="569196291">
    <w:abstractNumId w:val="116"/>
  </w:num>
  <w:num w:numId="91" w16cid:durableId="390689845">
    <w:abstractNumId w:val="7"/>
  </w:num>
  <w:num w:numId="92" w16cid:durableId="1936673377">
    <w:abstractNumId w:val="176"/>
  </w:num>
  <w:num w:numId="93" w16cid:durableId="8601222">
    <w:abstractNumId w:val="69"/>
  </w:num>
  <w:num w:numId="94" w16cid:durableId="849562102">
    <w:abstractNumId w:val="67"/>
  </w:num>
  <w:num w:numId="95" w16cid:durableId="580405913">
    <w:abstractNumId w:val="134"/>
  </w:num>
  <w:num w:numId="96" w16cid:durableId="535198924">
    <w:abstractNumId w:val="133"/>
  </w:num>
  <w:num w:numId="97" w16cid:durableId="1443723346">
    <w:abstractNumId w:val="139"/>
    <w:lvlOverride w:ilvl="0">
      <w:startOverride w:val="1"/>
    </w:lvlOverride>
  </w:num>
  <w:num w:numId="98" w16cid:durableId="1160973043">
    <w:abstractNumId w:val="97"/>
    <w:lvlOverride w:ilvl="0">
      <w:startOverride w:val="1"/>
    </w:lvlOverride>
  </w:num>
  <w:num w:numId="99" w16cid:durableId="707338815">
    <w:abstractNumId w:val="49"/>
  </w:num>
  <w:num w:numId="100" w16cid:durableId="109395445">
    <w:abstractNumId w:val="66"/>
  </w:num>
  <w:num w:numId="101" w16cid:durableId="963731056">
    <w:abstractNumId w:val="30"/>
  </w:num>
  <w:num w:numId="102" w16cid:durableId="1041054352">
    <w:abstractNumId w:val="59"/>
  </w:num>
  <w:num w:numId="103" w16cid:durableId="274554918">
    <w:abstractNumId w:val="156"/>
  </w:num>
  <w:num w:numId="104" w16cid:durableId="871648700">
    <w:abstractNumId w:val="106"/>
  </w:num>
  <w:num w:numId="105" w16cid:durableId="423303868">
    <w:abstractNumId w:val="0"/>
  </w:num>
  <w:num w:numId="106" w16cid:durableId="1876959684">
    <w:abstractNumId w:val="99"/>
  </w:num>
  <w:num w:numId="107" w16cid:durableId="956645230">
    <w:abstractNumId w:val="152"/>
  </w:num>
  <w:num w:numId="108" w16cid:durableId="1084835675">
    <w:abstractNumId w:val="101"/>
  </w:num>
  <w:num w:numId="109" w16cid:durableId="1634751306">
    <w:abstractNumId w:val="84"/>
  </w:num>
  <w:num w:numId="110" w16cid:durableId="555362716">
    <w:abstractNumId w:val="46"/>
  </w:num>
  <w:num w:numId="111" w16cid:durableId="1009451479">
    <w:abstractNumId w:val="87"/>
  </w:num>
  <w:num w:numId="112" w16cid:durableId="831682444">
    <w:abstractNumId w:val="132"/>
  </w:num>
  <w:num w:numId="113" w16cid:durableId="467820501">
    <w:abstractNumId w:val="65"/>
  </w:num>
  <w:num w:numId="114" w16cid:durableId="1806115816">
    <w:abstractNumId w:val="95"/>
  </w:num>
  <w:num w:numId="115" w16cid:durableId="1624650386">
    <w:abstractNumId w:val="79"/>
  </w:num>
  <w:num w:numId="116" w16cid:durableId="603146352">
    <w:abstractNumId w:val="18"/>
  </w:num>
  <w:num w:numId="117" w16cid:durableId="1969316735">
    <w:abstractNumId w:val="129"/>
  </w:num>
  <w:num w:numId="118" w16cid:durableId="212886422">
    <w:abstractNumId w:val="6"/>
  </w:num>
  <w:num w:numId="119" w16cid:durableId="1819955432">
    <w:abstractNumId w:val="76"/>
  </w:num>
  <w:num w:numId="120" w16cid:durableId="269556690">
    <w:abstractNumId w:val="149"/>
  </w:num>
  <w:num w:numId="121" w16cid:durableId="1393583439">
    <w:abstractNumId w:val="178"/>
  </w:num>
  <w:num w:numId="122" w16cid:durableId="1452162642">
    <w:abstractNumId w:val="43"/>
  </w:num>
  <w:num w:numId="123" w16cid:durableId="1323778609">
    <w:abstractNumId w:val="4"/>
  </w:num>
  <w:num w:numId="124" w16cid:durableId="519857741">
    <w:abstractNumId w:val="151"/>
  </w:num>
  <w:num w:numId="125" w16cid:durableId="1054428945">
    <w:abstractNumId w:val="112"/>
  </w:num>
  <w:num w:numId="126" w16cid:durableId="1847163184">
    <w:abstractNumId w:val="175"/>
  </w:num>
  <w:num w:numId="127" w16cid:durableId="1132594549">
    <w:abstractNumId w:val="63"/>
  </w:num>
  <w:num w:numId="128" w16cid:durableId="2119837970">
    <w:abstractNumId w:val="32"/>
  </w:num>
  <w:num w:numId="129" w16cid:durableId="1619020750">
    <w:abstractNumId w:val="25"/>
  </w:num>
  <w:num w:numId="130" w16cid:durableId="1227494044">
    <w:abstractNumId w:val="9"/>
  </w:num>
  <w:num w:numId="131" w16cid:durableId="1054432813">
    <w:abstractNumId w:val="27"/>
  </w:num>
  <w:num w:numId="132" w16cid:durableId="590241709">
    <w:abstractNumId w:val="117"/>
  </w:num>
  <w:num w:numId="133" w16cid:durableId="262735312">
    <w:abstractNumId w:val="120"/>
  </w:num>
  <w:num w:numId="134" w16cid:durableId="587813228">
    <w:abstractNumId w:val="177"/>
  </w:num>
  <w:num w:numId="135" w16cid:durableId="1211501931">
    <w:abstractNumId w:val="125"/>
  </w:num>
  <w:num w:numId="136" w16cid:durableId="1667005316">
    <w:abstractNumId w:val="100"/>
  </w:num>
  <w:num w:numId="137" w16cid:durableId="709496967">
    <w:abstractNumId w:val="154"/>
  </w:num>
  <w:num w:numId="138" w16cid:durableId="986933116">
    <w:abstractNumId w:val="166"/>
  </w:num>
  <w:num w:numId="139" w16cid:durableId="2561826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34821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0817681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4343375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9348377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7591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587257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53121317">
    <w:abstractNumId w:val="1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313934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9633936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6399986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19903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66091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5006439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03775646">
    <w:abstractNumId w:val="47"/>
  </w:num>
  <w:num w:numId="154" w16cid:durableId="1199469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63003883">
    <w:abstractNumId w:val="107"/>
  </w:num>
  <w:num w:numId="156" w16cid:durableId="239564657">
    <w:abstractNumId w:val="83"/>
  </w:num>
  <w:num w:numId="157" w16cid:durableId="1267155039">
    <w:abstractNumId w:val="128"/>
    <w:lvlOverride w:ilvl="0">
      <w:startOverride w:val="1"/>
    </w:lvlOverride>
  </w:num>
  <w:num w:numId="158" w16cid:durableId="10733550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58506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484091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3492698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65801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41710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99090538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36718119">
    <w:abstractNumId w:val="75"/>
  </w:num>
  <w:num w:numId="166" w16cid:durableId="86778689">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7639643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25577497">
    <w:abstractNumId w:val="1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30865102">
    <w:abstractNumId w:val="146"/>
  </w:num>
  <w:num w:numId="170" w16cid:durableId="1972830984">
    <w:abstractNumId w:val="71"/>
    <w:lvlOverride w:ilvl="0">
      <w:lvl w:ilvl="0">
        <w:start w:val="1"/>
        <w:numFmt w:val="lowerLetter"/>
        <w:lvlText w:val="%1)"/>
        <w:lvlJc w:val="left"/>
        <w:pPr>
          <w:ind w:left="720" w:hanging="360"/>
        </w:pPr>
        <w:rPr>
          <w:i w:val="0"/>
          <w:sz w:val="24"/>
          <w:szCs w:val="24"/>
        </w:rPr>
      </w:lvl>
    </w:lvlOverride>
  </w:num>
  <w:num w:numId="171" w16cid:durableId="1477451539">
    <w:abstractNumId w:val="52"/>
  </w:num>
  <w:num w:numId="172" w16cid:durableId="796142544">
    <w:abstractNumId w:val="78"/>
  </w:num>
  <w:num w:numId="173" w16cid:durableId="771512270">
    <w:abstractNumId w:val="54"/>
    <w:lvlOverride w:ilvl="0"/>
    <w:lvlOverride w:ilvl="1">
      <w:startOverride w:val="2"/>
    </w:lvlOverride>
    <w:lvlOverride w:ilvl="2">
      <w:startOverride w:val="1"/>
    </w:lvlOverride>
    <w:lvlOverride w:ilvl="3"/>
    <w:lvlOverride w:ilvl="4"/>
    <w:lvlOverride w:ilvl="5"/>
    <w:lvlOverride w:ilvl="6"/>
    <w:lvlOverride w:ilvl="7"/>
    <w:lvlOverride w:ilvl="8"/>
  </w:num>
  <w:num w:numId="174" w16cid:durableId="1616713881">
    <w:abstractNumId w:val="124"/>
  </w:num>
  <w:num w:numId="175" w16cid:durableId="88437260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64588547">
    <w:abstractNumId w:val="5"/>
  </w:num>
  <w:num w:numId="177" w16cid:durableId="1931041620">
    <w:abstractNumId w:val="13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0B"/>
    <w:rsid w:val="00021152"/>
    <w:rsid w:val="00030D8E"/>
    <w:rsid w:val="00050765"/>
    <w:rsid w:val="000573AE"/>
    <w:rsid w:val="000631A9"/>
    <w:rsid w:val="00063D2F"/>
    <w:rsid w:val="00074A49"/>
    <w:rsid w:val="000A23B2"/>
    <w:rsid w:val="000B09CB"/>
    <w:rsid w:val="000B1229"/>
    <w:rsid w:val="000C2C77"/>
    <w:rsid w:val="000C75CB"/>
    <w:rsid w:val="000E60D1"/>
    <w:rsid w:val="00106E43"/>
    <w:rsid w:val="0013535C"/>
    <w:rsid w:val="0014434A"/>
    <w:rsid w:val="00146D44"/>
    <w:rsid w:val="0015352C"/>
    <w:rsid w:val="00155305"/>
    <w:rsid w:val="00155646"/>
    <w:rsid w:val="001568D7"/>
    <w:rsid w:val="0017150A"/>
    <w:rsid w:val="00176401"/>
    <w:rsid w:val="00195910"/>
    <w:rsid w:val="001B2748"/>
    <w:rsid w:val="001C6BB2"/>
    <w:rsid w:val="001E4C79"/>
    <w:rsid w:val="001F3AE1"/>
    <w:rsid w:val="001F403F"/>
    <w:rsid w:val="00202937"/>
    <w:rsid w:val="00232AB6"/>
    <w:rsid w:val="002420D0"/>
    <w:rsid w:val="0024323C"/>
    <w:rsid w:val="0025074F"/>
    <w:rsid w:val="002529A5"/>
    <w:rsid w:val="002575E0"/>
    <w:rsid w:val="00265B68"/>
    <w:rsid w:val="002861C2"/>
    <w:rsid w:val="002B76DC"/>
    <w:rsid w:val="002C3043"/>
    <w:rsid w:val="002D2E72"/>
    <w:rsid w:val="002E4A00"/>
    <w:rsid w:val="002E535D"/>
    <w:rsid w:val="00302D56"/>
    <w:rsid w:val="00326C80"/>
    <w:rsid w:val="00345046"/>
    <w:rsid w:val="0036120B"/>
    <w:rsid w:val="00364E1B"/>
    <w:rsid w:val="00373342"/>
    <w:rsid w:val="00387A18"/>
    <w:rsid w:val="00391064"/>
    <w:rsid w:val="003960C3"/>
    <w:rsid w:val="003A4C19"/>
    <w:rsid w:val="003A5627"/>
    <w:rsid w:val="003B7BBE"/>
    <w:rsid w:val="003D77BB"/>
    <w:rsid w:val="003E5ABC"/>
    <w:rsid w:val="003F3954"/>
    <w:rsid w:val="003F5877"/>
    <w:rsid w:val="003F6224"/>
    <w:rsid w:val="003F7AC2"/>
    <w:rsid w:val="00421CFC"/>
    <w:rsid w:val="00425C5E"/>
    <w:rsid w:val="00432667"/>
    <w:rsid w:val="0044048C"/>
    <w:rsid w:val="00462FEC"/>
    <w:rsid w:val="00480C6F"/>
    <w:rsid w:val="0049130A"/>
    <w:rsid w:val="00494285"/>
    <w:rsid w:val="004A4248"/>
    <w:rsid w:val="004A658C"/>
    <w:rsid w:val="004C054D"/>
    <w:rsid w:val="004C29D2"/>
    <w:rsid w:val="004C35D0"/>
    <w:rsid w:val="004C468E"/>
    <w:rsid w:val="004D5FE0"/>
    <w:rsid w:val="004D720D"/>
    <w:rsid w:val="004E361C"/>
    <w:rsid w:val="004E6BF4"/>
    <w:rsid w:val="004F0D4B"/>
    <w:rsid w:val="005034F4"/>
    <w:rsid w:val="0051118F"/>
    <w:rsid w:val="005132A7"/>
    <w:rsid w:val="00551B7F"/>
    <w:rsid w:val="00565F07"/>
    <w:rsid w:val="00566DA8"/>
    <w:rsid w:val="00571A56"/>
    <w:rsid w:val="00572B62"/>
    <w:rsid w:val="00573372"/>
    <w:rsid w:val="00581384"/>
    <w:rsid w:val="005849BD"/>
    <w:rsid w:val="00585A2B"/>
    <w:rsid w:val="005954BA"/>
    <w:rsid w:val="005B4630"/>
    <w:rsid w:val="005C14E8"/>
    <w:rsid w:val="005C2E4A"/>
    <w:rsid w:val="005D0189"/>
    <w:rsid w:val="005E2F01"/>
    <w:rsid w:val="0061228F"/>
    <w:rsid w:val="00621030"/>
    <w:rsid w:val="00630DBE"/>
    <w:rsid w:val="00640ED7"/>
    <w:rsid w:val="006613B1"/>
    <w:rsid w:val="00661B5D"/>
    <w:rsid w:val="00662BAC"/>
    <w:rsid w:val="00664498"/>
    <w:rsid w:val="00685828"/>
    <w:rsid w:val="006940A1"/>
    <w:rsid w:val="00695418"/>
    <w:rsid w:val="006969DC"/>
    <w:rsid w:val="006C04B3"/>
    <w:rsid w:val="006D02F5"/>
    <w:rsid w:val="006D3D5A"/>
    <w:rsid w:val="006E433F"/>
    <w:rsid w:val="006F04C7"/>
    <w:rsid w:val="0070182B"/>
    <w:rsid w:val="00707817"/>
    <w:rsid w:val="00713F7E"/>
    <w:rsid w:val="00716CA0"/>
    <w:rsid w:val="007273AB"/>
    <w:rsid w:val="00740737"/>
    <w:rsid w:val="00741467"/>
    <w:rsid w:val="007473C1"/>
    <w:rsid w:val="00755D95"/>
    <w:rsid w:val="0076082D"/>
    <w:rsid w:val="00763CF3"/>
    <w:rsid w:val="00765FD0"/>
    <w:rsid w:val="007861CE"/>
    <w:rsid w:val="007A00FC"/>
    <w:rsid w:val="007B1CF5"/>
    <w:rsid w:val="007D06A5"/>
    <w:rsid w:val="007D5B84"/>
    <w:rsid w:val="007E1936"/>
    <w:rsid w:val="007E3133"/>
    <w:rsid w:val="007F094A"/>
    <w:rsid w:val="007F3921"/>
    <w:rsid w:val="0080316A"/>
    <w:rsid w:val="0080581D"/>
    <w:rsid w:val="008164C7"/>
    <w:rsid w:val="008200DC"/>
    <w:rsid w:val="00827659"/>
    <w:rsid w:val="0084217E"/>
    <w:rsid w:val="008432A9"/>
    <w:rsid w:val="00851201"/>
    <w:rsid w:val="008720E4"/>
    <w:rsid w:val="0087331B"/>
    <w:rsid w:val="00896D8C"/>
    <w:rsid w:val="008A027A"/>
    <w:rsid w:val="008A0D21"/>
    <w:rsid w:val="008A4FFD"/>
    <w:rsid w:val="008B7505"/>
    <w:rsid w:val="008C6F25"/>
    <w:rsid w:val="008D1A55"/>
    <w:rsid w:val="008D33B3"/>
    <w:rsid w:val="008D5486"/>
    <w:rsid w:val="008D7AEC"/>
    <w:rsid w:val="008F036C"/>
    <w:rsid w:val="008F789C"/>
    <w:rsid w:val="0091696F"/>
    <w:rsid w:val="00920670"/>
    <w:rsid w:val="00920CAA"/>
    <w:rsid w:val="00923CC3"/>
    <w:rsid w:val="00935DD3"/>
    <w:rsid w:val="00965CF3"/>
    <w:rsid w:val="009747EC"/>
    <w:rsid w:val="009841DB"/>
    <w:rsid w:val="00993E61"/>
    <w:rsid w:val="00996C42"/>
    <w:rsid w:val="009E0006"/>
    <w:rsid w:val="009E1E21"/>
    <w:rsid w:val="009F0953"/>
    <w:rsid w:val="00A039E1"/>
    <w:rsid w:val="00A13B37"/>
    <w:rsid w:val="00A176DC"/>
    <w:rsid w:val="00A21CEC"/>
    <w:rsid w:val="00A436D3"/>
    <w:rsid w:val="00A55DDD"/>
    <w:rsid w:val="00A75AEB"/>
    <w:rsid w:val="00A84946"/>
    <w:rsid w:val="00A8607C"/>
    <w:rsid w:val="00A86498"/>
    <w:rsid w:val="00A8700A"/>
    <w:rsid w:val="00A944F4"/>
    <w:rsid w:val="00AA1C24"/>
    <w:rsid w:val="00AA1CAA"/>
    <w:rsid w:val="00AA473B"/>
    <w:rsid w:val="00AE38DF"/>
    <w:rsid w:val="00AE3BAE"/>
    <w:rsid w:val="00AF3FEC"/>
    <w:rsid w:val="00B129D6"/>
    <w:rsid w:val="00B40410"/>
    <w:rsid w:val="00B56A96"/>
    <w:rsid w:val="00B66FFB"/>
    <w:rsid w:val="00B67DFF"/>
    <w:rsid w:val="00B748AC"/>
    <w:rsid w:val="00B85544"/>
    <w:rsid w:val="00BB353D"/>
    <w:rsid w:val="00BC5829"/>
    <w:rsid w:val="00BC6DB3"/>
    <w:rsid w:val="00BE563D"/>
    <w:rsid w:val="00C04057"/>
    <w:rsid w:val="00C06159"/>
    <w:rsid w:val="00C12482"/>
    <w:rsid w:val="00C175B6"/>
    <w:rsid w:val="00C34F4D"/>
    <w:rsid w:val="00C43434"/>
    <w:rsid w:val="00C44B27"/>
    <w:rsid w:val="00C513F8"/>
    <w:rsid w:val="00C52A8F"/>
    <w:rsid w:val="00C66762"/>
    <w:rsid w:val="00C854CD"/>
    <w:rsid w:val="00C928EB"/>
    <w:rsid w:val="00C93F38"/>
    <w:rsid w:val="00CA02A2"/>
    <w:rsid w:val="00CA25F9"/>
    <w:rsid w:val="00CB5C57"/>
    <w:rsid w:val="00CB5CAC"/>
    <w:rsid w:val="00CC467E"/>
    <w:rsid w:val="00CC48E2"/>
    <w:rsid w:val="00CC6A70"/>
    <w:rsid w:val="00CE42C6"/>
    <w:rsid w:val="00CE6CD5"/>
    <w:rsid w:val="00CE7D71"/>
    <w:rsid w:val="00CE7F8B"/>
    <w:rsid w:val="00D0063F"/>
    <w:rsid w:val="00D023FE"/>
    <w:rsid w:val="00D03AC8"/>
    <w:rsid w:val="00D256FA"/>
    <w:rsid w:val="00D45623"/>
    <w:rsid w:val="00D615B6"/>
    <w:rsid w:val="00D64099"/>
    <w:rsid w:val="00D71706"/>
    <w:rsid w:val="00D879D7"/>
    <w:rsid w:val="00D91010"/>
    <w:rsid w:val="00D97DDA"/>
    <w:rsid w:val="00DA0E27"/>
    <w:rsid w:val="00DA2BCE"/>
    <w:rsid w:val="00DB076A"/>
    <w:rsid w:val="00DE5498"/>
    <w:rsid w:val="00DF6568"/>
    <w:rsid w:val="00E05E18"/>
    <w:rsid w:val="00E15010"/>
    <w:rsid w:val="00E27E71"/>
    <w:rsid w:val="00E40CE0"/>
    <w:rsid w:val="00E7219F"/>
    <w:rsid w:val="00E740FE"/>
    <w:rsid w:val="00E94F5B"/>
    <w:rsid w:val="00E96A1C"/>
    <w:rsid w:val="00EA0325"/>
    <w:rsid w:val="00EA5F65"/>
    <w:rsid w:val="00EB1B8A"/>
    <w:rsid w:val="00EB2E07"/>
    <w:rsid w:val="00EC5C14"/>
    <w:rsid w:val="00EE43D4"/>
    <w:rsid w:val="00EE7A53"/>
    <w:rsid w:val="00EF0291"/>
    <w:rsid w:val="00EF0C33"/>
    <w:rsid w:val="00EF2AE8"/>
    <w:rsid w:val="00F01578"/>
    <w:rsid w:val="00F12D3B"/>
    <w:rsid w:val="00F20C19"/>
    <w:rsid w:val="00F24F10"/>
    <w:rsid w:val="00F40895"/>
    <w:rsid w:val="00F42947"/>
    <w:rsid w:val="00F553F3"/>
    <w:rsid w:val="00F63855"/>
    <w:rsid w:val="00F67071"/>
    <w:rsid w:val="00F67C90"/>
    <w:rsid w:val="00F815CF"/>
    <w:rsid w:val="00FB04D9"/>
    <w:rsid w:val="00FB64FB"/>
    <w:rsid w:val="00FC6AAB"/>
    <w:rsid w:val="00FC7201"/>
    <w:rsid w:val="00FD1764"/>
    <w:rsid w:val="0E24AD5C"/>
    <w:rsid w:val="0EA449DF"/>
    <w:rsid w:val="1A34846F"/>
    <w:rsid w:val="2E34C073"/>
    <w:rsid w:val="341724B5"/>
    <w:rsid w:val="35349EE5"/>
    <w:rsid w:val="374F8A28"/>
    <w:rsid w:val="4956F742"/>
    <w:rsid w:val="4D9B22CA"/>
    <w:rsid w:val="53515A9E"/>
    <w:rsid w:val="5D64A733"/>
    <w:rsid w:val="634FD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D255"/>
  <w15:chartTrackingRefBased/>
  <w15:docId w15:val="{071E3D2D-A915-4A56-B1CB-27972CB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3CF3"/>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2575E0"/>
    <w:pPr>
      <w:keepNext/>
      <w:keepLines/>
      <w:spacing w:before="480" w:line="276" w:lineRule="auto"/>
      <w:outlineLvl w:val="0"/>
    </w:pPr>
    <w:rPr>
      <w:rFonts w:eastAsia="Calibri"/>
      <w:b/>
      <w:bCs/>
      <w:szCs w:val="28"/>
      <w:lang w:eastAsia="x-none"/>
    </w:rPr>
  </w:style>
  <w:style w:type="paragraph" w:styleId="Nagwek2">
    <w:name w:val="heading 2"/>
    <w:basedOn w:val="Normalny"/>
    <w:next w:val="Normalny"/>
    <w:link w:val="Nagwek2Znak"/>
    <w:uiPriority w:val="9"/>
    <w:unhideWhenUsed/>
    <w:qFormat/>
    <w:rsid w:val="007E31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7E3133"/>
    <w:pPr>
      <w:keepNext/>
      <w:keepLines/>
      <w:spacing w:before="200"/>
      <w:outlineLvl w:val="2"/>
    </w:pPr>
    <w:rPr>
      <w:rFonts w:asciiTheme="majorHAnsi" w:eastAsiaTheme="majorEastAsia" w:hAnsiTheme="majorHAnsi" w:cstheme="majorBidi"/>
      <w:b/>
      <w:bCs/>
      <w:color w:val="4472C4" w:themeColor="accent1"/>
      <w:sz w:val="20"/>
    </w:rPr>
  </w:style>
  <w:style w:type="paragraph" w:styleId="Nagwek4">
    <w:name w:val="heading 4"/>
    <w:basedOn w:val="Normalny"/>
    <w:next w:val="Normalny"/>
    <w:link w:val="Nagwek4Znak"/>
    <w:uiPriority w:val="9"/>
    <w:unhideWhenUsed/>
    <w:qFormat/>
    <w:rsid w:val="007E3133"/>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7E3133"/>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7E3133"/>
    <w:pPr>
      <w:spacing w:before="240" w:after="60"/>
      <w:jc w:val="both"/>
      <w:outlineLvl w:val="5"/>
    </w:pPr>
    <w:rPr>
      <w:rFonts w:ascii="Times New Roman" w:hAnsi="Times New Roman"/>
      <w:b/>
      <w:bCs/>
      <w:sz w:val="22"/>
      <w:szCs w:val="22"/>
    </w:rPr>
  </w:style>
  <w:style w:type="paragraph" w:styleId="Nagwek7">
    <w:name w:val="heading 7"/>
    <w:basedOn w:val="Normalny"/>
    <w:next w:val="Normalny"/>
    <w:link w:val="Nagwek7Znak"/>
    <w:qFormat/>
    <w:rsid w:val="007E3133"/>
    <w:pPr>
      <w:numPr>
        <w:ilvl w:val="6"/>
        <w:numId w:val="69"/>
      </w:numPr>
      <w:spacing w:before="240" w:after="60"/>
      <w:outlineLvl w:val="6"/>
    </w:pPr>
    <w:rPr>
      <w:rFonts w:ascii="Times New Roman" w:hAnsi="Times New Roman"/>
      <w:szCs w:val="24"/>
      <w:lang w:eastAsia="en-US"/>
    </w:rPr>
  </w:style>
  <w:style w:type="paragraph" w:styleId="Nagwek8">
    <w:name w:val="heading 8"/>
    <w:basedOn w:val="Normalny"/>
    <w:next w:val="Normalny"/>
    <w:link w:val="Nagwek8Znak"/>
    <w:qFormat/>
    <w:rsid w:val="007E3133"/>
    <w:pPr>
      <w:numPr>
        <w:ilvl w:val="7"/>
        <w:numId w:val="69"/>
      </w:numPr>
      <w:spacing w:before="240" w:after="60"/>
      <w:outlineLvl w:val="7"/>
    </w:pPr>
    <w:rPr>
      <w:rFonts w:ascii="Times New Roman" w:hAnsi="Times New Roman"/>
      <w:i/>
      <w:iCs/>
      <w:szCs w:val="24"/>
      <w:lang w:eastAsia="en-US"/>
    </w:rPr>
  </w:style>
  <w:style w:type="paragraph" w:styleId="Nagwek9">
    <w:name w:val="heading 9"/>
    <w:basedOn w:val="Normalny"/>
    <w:next w:val="Normalny"/>
    <w:link w:val="Nagwek9Znak"/>
    <w:qFormat/>
    <w:rsid w:val="007E3133"/>
    <w:pPr>
      <w:numPr>
        <w:ilvl w:val="8"/>
        <w:numId w:val="69"/>
      </w:numPr>
      <w:spacing w:before="240" w:after="60"/>
      <w:outlineLvl w:val="8"/>
    </w:pPr>
    <w:rPr>
      <w:rFonts w:cs="Arial"/>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4,Podsis rysunku,T_SZ_List Paragraph,L1,Akapit z listą5,BulletC,Wyliczanie,Obiekt,normalny tekst,Akapit z listą31,Bullets,List Paragraph1,Wypunktowanie,Akapit z listą;1_literowka,1_literowka,Literowanie,Preambuła"/>
    <w:basedOn w:val="Normalny"/>
    <w:link w:val="AkapitzlistZnak"/>
    <w:uiPriority w:val="34"/>
    <w:qFormat/>
    <w:rsid w:val="0036120B"/>
    <w:pPr>
      <w:ind w:left="708"/>
    </w:pPr>
    <w:rPr>
      <w:rFonts w:ascii="Times New Roman" w:hAnsi="Times New Roman"/>
      <w:szCs w:val="24"/>
    </w:rPr>
  </w:style>
  <w:style w:type="table" w:styleId="Tabela-Siatka">
    <w:name w:val="Table Grid"/>
    <w:basedOn w:val="Standardowy"/>
    <w:uiPriority w:val="39"/>
    <w:rsid w:val="003612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4 Znak,Podsis rysunku Znak,T_SZ_List Paragraph Znak,L1 Znak,Akapit z listą5 Znak,BulletC Znak,Wyliczanie Znak,Obiekt Znak,normalny tekst Znak,Akapit z listą31 Znak,Bullets Znak,List Paragraph1 Znak"/>
    <w:link w:val="Akapitzlist"/>
    <w:uiPriority w:val="34"/>
    <w:qFormat/>
    <w:locked/>
    <w:rsid w:val="0036120B"/>
    <w:rPr>
      <w:rFonts w:ascii="Times New Roman" w:eastAsia="Times New Roman" w:hAnsi="Times New Roman" w:cs="Times New Roman"/>
      <w:sz w:val="24"/>
      <w:szCs w:val="24"/>
      <w:lang w:eastAsia="pl-PL"/>
    </w:rPr>
  </w:style>
  <w:style w:type="paragraph" w:customStyle="1" w:styleId="Default">
    <w:name w:val="Default"/>
    <w:link w:val="DefaultChar"/>
    <w:rsid w:val="0036120B"/>
    <w:pPr>
      <w:autoSpaceDE w:val="0"/>
      <w:autoSpaceDN w:val="0"/>
      <w:adjustRightInd w:val="0"/>
      <w:spacing w:after="0" w:line="240" w:lineRule="auto"/>
    </w:pPr>
    <w:rPr>
      <w:rFonts w:ascii="Arial" w:eastAsia="Calibri" w:hAnsi="Arial" w:cs="Arial"/>
      <w:color w:val="000000"/>
      <w:sz w:val="24"/>
      <w:szCs w:val="24"/>
      <w:lang w:eastAsia="pl-PL"/>
    </w:rPr>
  </w:style>
  <w:style w:type="paragraph" w:styleId="Nagwek">
    <w:name w:val="header"/>
    <w:basedOn w:val="Normalny"/>
    <w:link w:val="NagwekZnak"/>
    <w:uiPriority w:val="99"/>
    <w:unhideWhenUsed/>
    <w:rsid w:val="00EB2E07"/>
    <w:pPr>
      <w:tabs>
        <w:tab w:val="center" w:pos="4536"/>
        <w:tab w:val="right" w:pos="9072"/>
      </w:tabs>
    </w:pPr>
  </w:style>
  <w:style w:type="character" w:customStyle="1" w:styleId="NagwekZnak">
    <w:name w:val="Nagłówek Znak"/>
    <w:basedOn w:val="Domylnaczcionkaakapitu"/>
    <w:link w:val="Nagwek"/>
    <w:uiPriority w:val="99"/>
    <w:rsid w:val="00EB2E07"/>
    <w:rPr>
      <w:rFonts w:ascii="Arial" w:eastAsia="Times New Roman" w:hAnsi="Arial" w:cs="Times New Roman"/>
      <w:sz w:val="24"/>
      <w:szCs w:val="20"/>
      <w:lang w:eastAsia="pl-PL"/>
    </w:rPr>
  </w:style>
  <w:style w:type="paragraph" w:styleId="Stopka">
    <w:name w:val="footer"/>
    <w:aliases w:val="Stopka Znak1,Stopka Znak Znak,Znak"/>
    <w:basedOn w:val="Normalny"/>
    <w:link w:val="StopkaZnak"/>
    <w:uiPriority w:val="99"/>
    <w:unhideWhenUsed/>
    <w:rsid w:val="00EB2E07"/>
    <w:pPr>
      <w:tabs>
        <w:tab w:val="center" w:pos="4536"/>
        <w:tab w:val="right" w:pos="9072"/>
      </w:tabs>
    </w:pPr>
  </w:style>
  <w:style w:type="character" w:customStyle="1" w:styleId="StopkaZnak">
    <w:name w:val="Stopka Znak"/>
    <w:aliases w:val="Stopka Znak1 Znak,Stopka Znak Znak Znak,Znak Znak"/>
    <w:basedOn w:val="Domylnaczcionkaakapitu"/>
    <w:link w:val="Stopka"/>
    <w:uiPriority w:val="99"/>
    <w:rsid w:val="00EB2E07"/>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1F403F"/>
    <w:rPr>
      <w:color w:val="0563C1" w:themeColor="hyperlink"/>
      <w:u w:val="single"/>
    </w:rPr>
  </w:style>
  <w:style w:type="character" w:styleId="Nierozpoznanawzmianka">
    <w:name w:val="Unresolved Mention"/>
    <w:basedOn w:val="Domylnaczcionkaakapitu"/>
    <w:uiPriority w:val="99"/>
    <w:semiHidden/>
    <w:unhideWhenUsed/>
    <w:rsid w:val="007D5B84"/>
    <w:rPr>
      <w:color w:val="605E5C"/>
      <w:shd w:val="clear" w:color="auto" w:fill="E1DFDD"/>
    </w:rPr>
  </w:style>
  <w:style w:type="character" w:customStyle="1" w:styleId="Nagwek1Znak">
    <w:name w:val="Nagłówek 1 Znak"/>
    <w:basedOn w:val="Domylnaczcionkaakapitu"/>
    <w:link w:val="Nagwek1"/>
    <w:uiPriority w:val="9"/>
    <w:rsid w:val="002575E0"/>
    <w:rPr>
      <w:rFonts w:ascii="Arial" w:eastAsia="Calibri" w:hAnsi="Arial" w:cs="Times New Roman"/>
      <w:b/>
      <w:bCs/>
      <w:sz w:val="24"/>
      <w:szCs w:val="28"/>
      <w:lang w:eastAsia="x-none"/>
    </w:rPr>
  </w:style>
  <w:style w:type="character" w:customStyle="1" w:styleId="Teksttreci2">
    <w:name w:val="Tekst treści (2)_"/>
    <w:link w:val="Teksttreci20"/>
    <w:rsid w:val="002575E0"/>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2575E0"/>
    <w:pPr>
      <w:shd w:val="clear" w:color="auto" w:fill="FFFFFF"/>
      <w:spacing w:before="300" w:line="180" w:lineRule="exact"/>
      <w:ind w:hanging="420"/>
    </w:pPr>
    <w:rPr>
      <w:rFonts w:ascii="Calibri" w:eastAsia="Calibri" w:hAnsi="Calibri" w:cs="Calibri"/>
      <w:sz w:val="25"/>
      <w:szCs w:val="25"/>
      <w:lang w:eastAsia="en-US"/>
    </w:rPr>
  </w:style>
  <w:style w:type="paragraph" w:styleId="NormalnyWeb">
    <w:name w:val="Normal (Web)"/>
    <w:basedOn w:val="Normalny"/>
    <w:uiPriority w:val="99"/>
    <w:unhideWhenUsed/>
    <w:qFormat/>
    <w:rsid w:val="002575E0"/>
    <w:pPr>
      <w:spacing w:before="100" w:beforeAutospacing="1" w:after="100" w:afterAutospacing="1"/>
    </w:pPr>
    <w:rPr>
      <w:rFonts w:ascii="Times New Roman" w:hAnsi="Times New Roman"/>
      <w:szCs w:val="24"/>
    </w:rPr>
  </w:style>
  <w:style w:type="paragraph" w:styleId="Tekstprzypisudolnego">
    <w:name w:val="footnote text"/>
    <w:aliases w:val="Podrozdział"/>
    <w:basedOn w:val="Normalny"/>
    <w:link w:val="TekstprzypisudolnegoZnak"/>
    <w:uiPriority w:val="99"/>
    <w:unhideWhenUsed/>
    <w:qFormat/>
    <w:rsid w:val="002E535D"/>
    <w:rPr>
      <w:rFonts w:asciiTheme="minorHAnsi" w:eastAsiaTheme="minorHAnsi" w:hAnsiTheme="minorHAnsi" w:cstheme="minorBidi"/>
      <w:sz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2E535D"/>
    <w:rPr>
      <w:sz w:val="20"/>
      <w:szCs w:val="20"/>
    </w:rPr>
  </w:style>
  <w:style w:type="character" w:styleId="Odwoanieprzypisudolnego">
    <w:name w:val="footnote reference"/>
    <w:uiPriority w:val="99"/>
    <w:unhideWhenUsed/>
    <w:qFormat/>
    <w:rsid w:val="002E535D"/>
    <w:rPr>
      <w:shd w:val="clear" w:color="auto" w:fill="auto"/>
      <w:vertAlign w:val="superscript"/>
    </w:rPr>
  </w:style>
  <w:style w:type="character" w:customStyle="1" w:styleId="Nagwek2Znak">
    <w:name w:val="Nagłówek 2 Znak"/>
    <w:basedOn w:val="Domylnaczcionkaakapitu"/>
    <w:link w:val="Nagwek2"/>
    <w:uiPriority w:val="9"/>
    <w:rsid w:val="007E3133"/>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rsid w:val="007E3133"/>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uiPriority w:val="9"/>
    <w:rsid w:val="007E3133"/>
    <w:rPr>
      <w:rFonts w:asciiTheme="majorHAnsi" w:eastAsiaTheme="majorEastAsia" w:hAnsiTheme="majorHAnsi" w:cstheme="majorBidi"/>
      <w:i/>
      <w:iCs/>
      <w:color w:val="2F5496" w:themeColor="accent1" w:themeShade="BF"/>
      <w:sz w:val="24"/>
      <w:szCs w:val="20"/>
      <w:lang w:eastAsia="pl-PL"/>
    </w:rPr>
  </w:style>
  <w:style w:type="character" w:customStyle="1" w:styleId="Nagwek5Znak">
    <w:name w:val="Nagłówek 5 Znak"/>
    <w:basedOn w:val="Domylnaczcionkaakapitu"/>
    <w:link w:val="Nagwek5"/>
    <w:rsid w:val="007E3133"/>
    <w:rPr>
      <w:rFonts w:asciiTheme="majorHAnsi" w:eastAsiaTheme="majorEastAsia" w:hAnsiTheme="majorHAnsi" w:cstheme="majorBidi"/>
      <w:color w:val="2F5496" w:themeColor="accent1" w:themeShade="BF"/>
      <w:sz w:val="24"/>
      <w:szCs w:val="20"/>
      <w:lang w:eastAsia="pl-PL"/>
    </w:rPr>
  </w:style>
  <w:style w:type="character" w:customStyle="1" w:styleId="Nagwek6Znak">
    <w:name w:val="Nagłówek 6 Znak"/>
    <w:basedOn w:val="Domylnaczcionkaakapitu"/>
    <w:link w:val="Nagwek6"/>
    <w:rsid w:val="007E313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313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7E313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7E3133"/>
    <w:rPr>
      <w:rFonts w:ascii="Arial" w:eastAsia="Times New Roman" w:hAnsi="Arial" w:cs="Arial"/>
    </w:rPr>
  </w:style>
  <w:style w:type="paragraph" w:styleId="Tekstdymka">
    <w:name w:val="Balloon Text"/>
    <w:basedOn w:val="Normalny"/>
    <w:link w:val="TekstdymkaZnak"/>
    <w:uiPriority w:val="99"/>
    <w:semiHidden/>
    <w:unhideWhenUsed/>
    <w:rsid w:val="007E31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133"/>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7E3133"/>
    <w:rPr>
      <w:color w:val="605E5C"/>
      <w:shd w:val="clear" w:color="auto" w:fill="E1DFDD"/>
    </w:rPr>
  </w:style>
  <w:style w:type="paragraph" w:customStyle="1" w:styleId="ZALACZNIK-Wyliczenie2-x">
    <w:name w:val="ZALACZNIK_-Wyliczenie 2 - (x)"/>
    <w:rsid w:val="007E3133"/>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styleId="Bezodstpw">
    <w:name w:val="No Spacing"/>
    <w:link w:val="BezodstpwZnak"/>
    <w:uiPriority w:val="1"/>
    <w:qFormat/>
    <w:rsid w:val="007E3133"/>
    <w:pPr>
      <w:spacing w:after="0" w:line="240" w:lineRule="auto"/>
    </w:pPr>
    <w:rPr>
      <w:rFonts w:ascii="Calibri" w:eastAsia="Calibri" w:hAnsi="Calibri" w:cs="Times New Roman"/>
    </w:rPr>
  </w:style>
  <w:style w:type="paragraph" w:customStyle="1" w:styleId="paragraph">
    <w:name w:val="paragraph"/>
    <w:basedOn w:val="Normalny"/>
    <w:rsid w:val="007E3133"/>
    <w:pPr>
      <w:spacing w:before="100" w:beforeAutospacing="1" w:after="100" w:afterAutospacing="1"/>
    </w:pPr>
    <w:rPr>
      <w:rFonts w:ascii="Times New Roman" w:hAnsi="Times New Roman"/>
      <w:szCs w:val="24"/>
    </w:rPr>
  </w:style>
  <w:style w:type="character" w:customStyle="1" w:styleId="normaltextrun">
    <w:name w:val="normaltextrun"/>
    <w:basedOn w:val="Domylnaczcionkaakapitu"/>
    <w:rsid w:val="007E3133"/>
  </w:style>
  <w:style w:type="character" w:customStyle="1" w:styleId="eop">
    <w:name w:val="eop"/>
    <w:basedOn w:val="Domylnaczcionkaakapitu"/>
    <w:rsid w:val="007E3133"/>
  </w:style>
  <w:style w:type="paragraph" w:customStyle="1" w:styleId="ZALACZNIKTEKST">
    <w:name w:val="ZALACZNIK_TEKST"/>
    <w:rsid w:val="007E3133"/>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styleId="Tekstpodstawowy2">
    <w:name w:val="Body Text 2"/>
    <w:basedOn w:val="Normalny"/>
    <w:link w:val="Tekstpodstawowy2Znak"/>
    <w:unhideWhenUsed/>
    <w:rsid w:val="007E3133"/>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rsid w:val="007E3133"/>
  </w:style>
  <w:style w:type="table" w:customStyle="1" w:styleId="Tabela-Siatka23">
    <w:name w:val="Tabela - Siatka23"/>
    <w:basedOn w:val="Standardowy"/>
    <w:uiPriority w:val="39"/>
    <w:rsid w:val="007E31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7E3133"/>
    <w:pPr>
      <w:spacing w:line="360" w:lineRule="auto"/>
      <w:jc w:val="center"/>
    </w:pPr>
    <w:rPr>
      <w:rFonts w:ascii="Arial Narrow" w:hAnsi="Arial Narrow"/>
      <w:b/>
      <w:sz w:val="28"/>
    </w:rPr>
  </w:style>
  <w:style w:type="character" w:customStyle="1" w:styleId="TekstpodstawowyZnak">
    <w:name w:val="Tekst podstawowy Znak"/>
    <w:basedOn w:val="Domylnaczcionkaakapitu"/>
    <w:link w:val="Tekstpodstawowy"/>
    <w:uiPriority w:val="99"/>
    <w:rsid w:val="007E3133"/>
    <w:rPr>
      <w:rFonts w:ascii="Arial Narrow" w:eastAsia="Times New Roman" w:hAnsi="Arial Narrow" w:cs="Times New Roman"/>
      <w:b/>
      <w:sz w:val="28"/>
      <w:szCs w:val="20"/>
      <w:lang w:eastAsia="pl-PL"/>
    </w:rPr>
  </w:style>
  <w:style w:type="paragraph" w:styleId="Tekstpodstawowywcity">
    <w:name w:val="Body Text Indent"/>
    <w:basedOn w:val="Normalny"/>
    <w:link w:val="TekstpodstawowywcityZnak"/>
    <w:unhideWhenUsed/>
    <w:rsid w:val="007E3133"/>
    <w:pPr>
      <w:spacing w:after="120"/>
      <w:ind w:left="283"/>
    </w:pPr>
    <w:rPr>
      <w:rFonts w:ascii="Times New Roman" w:hAnsi="Times New Roman"/>
      <w:sz w:val="20"/>
    </w:rPr>
  </w:style>
  <w:style w:type="character" w:customStyle="1" w:styleId="TekstpodstawowywcityZnak">
    <w:name w:val="Tekst podstawowy wcięty Znak"/>
    <w:basedOn w:val="Domylnaczcionkaakapitu"/>
    <w:link w:val="Tekstpodstawowywcity"/>
    <w:rsid w:val="007E3133"/>
    <w:rPr>
      <w:rFonts w:ascii="Times New Roman" w:eastAsia="Times New Roman" w:hAnsi="Times New Roman" w:cs="Times New Roman"/>
      <w:sz w:val="20"/>
      <w:szCs w:val="20"/>
      <w:lang w:eastAsia="pl-PL"/>
    </w:rPr>
  </w:style>
  <w:style w:type="paragraph" w:customStyle="1" w:styleId="Akapitzlist1">
    <w:name w:val="Akapit z listą1"/>
    <w:basedOn w:val="Normalny"/>
    <w:rsid w:val="007E3133"/>
    <w:pPr>
      <w:spacing w:after="200"/>
      <w:ind w:left="720"/>
      <w:contextualSpacing/>
    </w:pPr>
    <w:rPr>
      <w:rFonts w:ascii="Calibri" w:hAnsi="Calibri"/>
      <w:sz w:val="22"/>
      <w:szCs w:val="22"/>
      <w:lang w:eastAsia="en-US"/>
    </w:rPr>
  </w:style>
  <w:style w:type="paragraph" w:styleId="Tekstpodstawowy3">
    <w:name w:val="Body Text 3"/>
    <w:basedOn w:val="Normalny"/>
    <w:link w:val="Tekstpodstawowy3Znak"/>
    <w:uiPriority w:val="99"/>
    <w:rsid w:val="007E3133"/>
    <w:pPr>
      <w:spacing w:after="120"/>
    </w:pPr>
    <w:rPr>
      <w:rFonts w:ascii="Times New Roman" w:hAnsi="Times New Roman"/>
      <w:sz w:val="16"/>
      <w:szCs w:val="16"/>
      <w:lang w:eastAsia="en-US"/>
    </w:rPr>
  </w:style>
  <w:style w:type="character" w:customStyle="1" w:styleId="Tekstpodstawowy3Znak">
    <w:name w:val="Tekst podstawowy 3 Znak"/>
    <w:basedOn w:val="Domylnaczcionkaakapitu"/>
    <w:link w:val="Tekstpodstawowy3"/>
    <w:uiPriority w:val="99"/>
    <w:rsid w:val="007E3133"/>
    <w:rPr>
      <w:rFonts w:ascii="Times New Roman" w:eastAsia="Times New Roman" w:hAnsi="Times New Roman" w:cs="Times New Roman"/>
      <w:sz w:val="16"/>
      <w:szCs w:val="16"/>
    </w:rPr>
  </w:style>
  <w:style w:type="paragraph" w:styleId="Zwykytekst">
    <w:name w:val="Plain Text"/>
    <w:basedOn w:val="Normalny"/>
    <w:link w:val="ZwykytekstZnak"/>
    <w:unhideWhenUsed/>
    <w:rsid w:val="007E3133"/>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rsid w:val="007E3133"/>
    <w:rPr>
      <w:rFonts w:ascii="Consolas" w:hAnsi="Consolas"/>
      <w:sz w:val="21"/>
      <w:szCs w:val="21"/>
    </w:rPr>
  </w:style>
  <w:style w:type="paragraph" w:styleId="Tytu">
    <w:name w:val="Title"/>
    <w:basedOn w:val="Normalny"/>
    <w:link w:val="TytuZnak"/>
    <w:qFormat/>
    <w:rsid w:val="007E3133"/>
    <w:pPr>
      <w:jc w:val="center"/>
    </w:pPr>
    <w:rPr>
      <w:rFonts w:ascii="Times New Roman" w:hAnsi="Times New Roman"/>
      <w:lang w:val="x-none" w:eastAsia="x-none"/>
    </w:rPr>
  </w:style>
  <w:style w:type="character" w:customStyle="1" w:styleId="TytuZnak">
    <w:name w:val="Tytuł Znak"/>
    <w:basedOn w:val="Domylnaczcionkaakapitu"/>
    <w:link w:val="Tytu"/>
    <w:rsid w:val="007E3133"/>
    <w:rPr>
      <w:rFonts w:ascii="Times New Roman" w:eastAsia="Times New Roman" w:hAnsi="Times New Roman" w:cs="Times New Roman"/>
      <w:sz w:val="24"/>
      <w:szCs w:val="20"/>
      <w:lang w:val="x-none" w:eastAsia="x-none"/>
    </w:rPr>
  </w:style>
  <w:style w:type="paragraph" w:styleId="Spistreci1">
    <w:name w:val="toc 1"/>
    <w:basedOn w:val="Normalny"/>
    <w:next w:val="Normalny"/>
    <w:autoRedefine/>
    <w:uiPriority w:val="39"/>
    <w:rsid w:val="007E3133"/>
    <w:pPr>
      <w:tabs>
        <w:tab w:val="left" w:pos="540"/>
        <w:tab w:val="right" w:leader="dot" w:pos="9203"/>
      </w:tabs>
      <w:autoSpaceDE w:val="0"/>
      <w:autoSpaceDN w:val="0"/>
      <w:adjustRightInd w:val="0"/>
      <w:spacing w:line="287" w:lineRule="auto"/>
      <w:jc w:val="both"/>
    </w:pPr>
    <w:rPr>
      <w:rFonts w:ascii="Times New Roman" w:hAnsi="Times New Roman"/>
      <w:szCs w:val="24"/>
    </w:rPr>
  </w:style>
  <w:style w:type="paragraph" w:styleId="Lista">
    <w:name w:val="List"/>
    <w:basedOn w:val="Normalny"/>
    <w:rsid w:val="007E3133"/>
    <w:pPr>
      <w:autoSpaceDE w:val="0"/>
      <w:autoSpaceDN w:val="0"/>
      <w:adjustRightInd w:val="0"/>
      <w:spacing w:line="287" w:lineRule="auto"/>
      <w:ind w:left="283" w:hanging="283"/>
      <w:jc w:val="both"/>
    </w:pPr>
    <w:rPr>
      <w:rFonts w:ascii="Times New Roman" w:hAnsi="Times New Roman"/>
      <w:szCs w:val="24"/>
    </w:rPr>
  </w:style>
  <w:style w:type="character" w:styleId="Pogrubienie">
    <w:name w:val="Strong"/>
    <w:qFormat/>
    <w:rsid w:val="007E3133"/>
    <w:rPr>
      <w:b/>
      <w:bCs/>
    </w:rPr>
  </w:style>
  <w:style w:type="paragraph" w:customStyle="1" w:styleId="rgTablicatekst">
    <w:name w:val="rg Tablica tekst"/>
    <w:basedOn w:val="Normalny"/>
    <w:rsid w:val="007E3133"/>
    <w:pPr>
      <w:autoSpaceDE w:val="0"/>
      <w:autoSpaceDN w:val="0"/>
      <w:adjustRightInd w:val="0"/>
      <w:spacing w:before="60" w:after="60" w:line="287" w:lineRule="auto"/>
      <w:jc w:val="both"/>
    </w:pPr>
    <w:rPr>
      <w:sz w:val="20"/>
    </w:rPr>
  </w:style>
  <w:style w:type="paragraph" w:customStyle="1" w:styleId="rgNormalny">
    <w:name w:val="rg Normalny"/>
    <w:basedOn w:val="Normalny"/>
    <w:link w:val="rgNormalnyZnak1"/>
    <w:rsid w:val="007E3133"/>
    <w:pPr>
      <w:autoSpaceDE w:val="0"/>
      <w:autoSpaceDN w:val="0"/>
      <w:adjustRightInd w:val="0"/>
      <w:spacing w:after="120" w:line="287" w:lineRule="auto"/>
    </w:pPr>
    <w:rPr>
      <w:rFonts w:ascii="Times New Roman" w:hAnsi="Times New Roman"/>
      <w:szCs w:val="24"/>
    </w:rPr>
  </w:style>
  <w:style w:type="character" w:customStyle="1" w:styleId="rgNormalnyZnak1">
    <w:name w:val="rg Normalny Znak1"/>
    <w:link w:val="rgNormalny"/>
    <w:rsid w:val="007E3133"/>
    <w:rPr>
      <w:rFonts w:ascii="Times New Roman" w:eastAsia="Times New Roman" w:hAnsi="Times New Roman" w:cs="Times New Roman"/>
      <w:sz w:val="24"/>
      <w:szCs w:val="24"/>
      <w:lang w:eastAsia="pl-PL"/>
    </w:rPr>
  </w:style>
  <w:style w:type="character" w:styleId="Numerstrony">
    <w:name w:val="page number"/>
    <w:basedOn w:val="Domylnaczcionkaakapitu"/>
    <w:rsid w:val="007E3133"/>
  </w:style>
  <w:style w:type="paragraph" w:customStyle="1" w:styleId="Tekstpodstawowy21">
    <w:name w:val="Tekst podstawowy 21"/>
    <w:basedOn w:val="Normalny"/>
    <w:rsid w:val="007E3133"/>
    <w:pPr>
      <w:tabs>
        <w:tab w:val="left" w:pos="567"/>
      </w:tabs>
      <w:ind w:left="567" w:hanging="567"/>
      <w:jc w:val="both"/>
    </w:pPr>
    <w:rPr>
      <w:rFonts w:ascii="Times New Roman" w:hAnsi="Times New Roman"/>
    </w:rPr>
  </w:style>
  <w:style w:type="character" w:styleId="Odwoaniedokomentarza">
    <w:name w:val="annotation reference"/>
    <w:basedOn w:val="Domylnaczcionkaakapitu"/>
    <w:uiPriority w:val="99"/>
    <w:unhideWhenUsed/>
    <w:rsid w:val="007E3133"/>
    <w:rPr>
      <w:sz w:val="16"/>
      <w:szCs w:val="16"/>
    </w:rPr>
  </w:style>
  <w:style w:type="paragraph" w:styleId="Tekstkomentarza">
    <w:name w:val="annotation text"/>
    <w:basedOn w:val="Normalny"/>
    <w:link w:val="TekstkomentarzaZnak"/>
    <w:uiPriority w:val="99"/>
    <w:unhideWhenUsed/>
    <w:rsid w:val="007E3133"/>
    <w:pPr>
      <w:spacing w:after="20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7E3133"/>
    <w:rPr>
      <w:sz w:val="20"/>
      <w:szCs w:val="20"/>
    </w:rPr>
  </w:style>
  <w:style w:type="paragraph" w:styleId="Tematkomentarza">
    <w:name w:val="annotation subject"/>
    <w:basedOn w:val="Tekstkomentarza"/>
    <w:next w:val="Tekstkomentarza"/>
    <w:link w:val="TematkomentarzaZnak"/>
    <w:uiPriority w:val="99"/>
    <w:semiHidden/>
    <w:unhideWhenUsed/>
    <w:rsid w:val="007E3133"/>
    <w:rPr>
      <w:b/>
      <w:bCs/>
    </w:rPr>
  </w:style>
  <w:style w:type="character" w:customStyle="1" w:styleId="TematkomentarzaZnak">
    <w:name w:val="Temat komentarza Znak"/>
    <w:basedOn w:val="TekstkomentarzaZnak"/>
    <w:link w:val="Tematkomentarza"/>
    <w:uiPriority w:val="99"/>
    <w:semiHidden/>
    <w:rsid w:val="007E3133"/>
    <w:rPr>
      <w:b/>
      <w:bCs/>
      <w:sz w:val="20"/>
      <w:szCs w:val="20"/>
    </w:rPr>
  </w:style>
  <w:style w:type="paragraph" w:styleId="Lista2">
    <w:name w:val="List 2"/>
    <w:basedOn w:val="Normalny"/>
    <w:uiPriority w:val="99"/>
    <w:semiHidden/>
    <w:unhideWhenUsed/>
    <w:rsid w:val="007E3133"/>
    <w:pPr>
      <w:ind w:left="566" w:hanging="283"/>
      <w:contextualSpacing/>
    </w:pPr>
  </w:style>
  <w:style w:type="table" w:customStyle="1" w:styleId="Tabela-Siatka1">
    <w:name w:val="Tabela - Siatka1"/>
    <w:basedOn w:val="Standardowy"/>
    <w:next w:val="Tabela-Siatka"/>
    <w:uiPriority w:val="39"/>
    <w:rsid w:val="007E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7E3133"/>
    <w:pPr>
      <w:suppressLineNumbers/>
      <w:suppressAutoHyphens/>
    </w:pPr>
    <w:rPr>
      <w:rFonts w:ascii="Times New Roman" w:hAnsi="Times New Roman"/>
      <w:sz w:val="20"/>
      <w:lang w:eastAsia="ar-SA"/>
    </w:rPr>
  </w:style>
  <w:style w:type="paragraph" w:customStyle="1" w:styleId="Pa13">
    <w:name w:val="Pa13"/>
    <w:basedOn w:val="Default"/>
    <w:next w:val="Default"/>
    <w:uiPriority w:val="99"/>
    <w:rsid w:val="007E3133"/>
    <w:pPr>
      <w:spacing w:line="177" w:lineRule="atLeast"/>
    </w:pPr>
    <w:rPr>
      <w:rFonts w:ascii="Museo Sans 100" w:hAnsi="Museo Sans 100" w:cs="Times New Roman"/>
      <w:color w:val="auto"/>
    </w:rPr>
  </w:style>
  <w:style w:type="paragraph" w:customStyle="1" w:styleId="Pa11">
    <w:name w:val="Pa11"/>
    <w:basedOn w:val="Default"/>
    <w:next w:val="Default"/>
    <w:uiPriority w:val="99"/>
    <w:rsid w:val="007E3133"/>
    <w:pPr>
      <w:spacing w:line="177" w:lineRule="atLeast"/>
    </w:pPr>
    <w:rPr>
      <w:rFonts w:ascii="Museo Sans 700" w:hAnsi="Museo Sans 700" w:cs="Times New Roman"/>
      <w:color w:val="auto"/>
    </w:rPr>
  </w:style>
  <w:style w:type="paragraph" w:styleId="Spistreci2">
    <w:name w:val="toc 2"/>
    <w:basedOn w:val="Normalny"/>
    <w:next w:val="Normalny"/>
    <w:autoRedefine/>
    <w:uiPriority w:val="39"/>
    <w:unhideWhenUsed/>
    <w:rsid w:val="007E3133"/>
    <w:pPr>
      <w:ind w:left="240"/>
      <w:jc w:val="both"/>
    </w:pPr>
    <w:rPr>
      <w:rFonts w:ascii="Times New Roman" w:hAnsi="Times New Roman"/>
    </w:rPr>
  </w:style>
  <w:style w:type="paragraph" w:styleId="Tekstprzypisukocowego">
    <w:name w:val="endnote text"/>
    <w:basedOn w:val="Normalny"/>
    <w:link w:val="TekstprzypisukocowegoZnak"/>
    <w:uiPriority w:val="99"/>
    <w:semiHidden/>
    <w:unhideWhenUsed/>
    <w:rsid w:val="007E3133"/>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semiHidden/>
    <w:rsid w:val="007E3133"/>
    <w:rPr>
      <w:sz w:val="20"/>
      <w:szCs w:val="20"/>
    </w:rPr>
  </w:style>
  <w:style w:type="character" w:styleId="Odwoanieprzypisukocowego">
    <w:name w:val="endnote reference"/>
    <w:basedOn w:val="Domylnaczcionkaakapitu"/>
    <w:uiPriority w:val="99"/>
    <w:semiHidden/>
    <w:unhideWhenUsed/>
    <w:rsid w:val="007E3133"/>
    <w:rPr>
      <w:vertAlign w:val="superscript"/>
    </w:rPr>
  </w:style>
  <w:style w:type="character" w:styleId="UyteHipercze">
    <w:name w:val="FollowedHyperlink"/>
    <w:basedOn w:val="Domylnaczcionkaakapitu"/>
    <w:uiPriority w:val="99"/>
    <w:semiHidden/>
    <w:unhideWhenUsed/>
    <w:rsid w:val="007E3133"/>
    <w:rPr>
      <w:color w:val="800080"/>
      <w:u w:val="single"/>
    </w:rPr>
  </w:style>
  <w:style w:type="paragraph" w:customStyle="1" w:styleId="xl65">
    <w:name w:val="xl65"/>
    <w:basedOn w:val="Normalny"/>
    <w:rsid w:val="007E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6">
    <w:name w:val="xl66"/>
    <w:basedOn w:val="Normalny"/>
    <w:rsid w:val="007E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7">
    <w:name w:val="xl67"/>
    <w:basedOn w:val="Normalny"/>
    <w:rsid w:val="007E31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3">
    <w:name w:val="xl63"/>
    <w:basedOn w:val="Normalny"/>
    <w:rsid w:val="007E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Normalny"/>
    <w:rsid w:val="007E31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8">
    <w:name w:val="xl68"/>
    <w:basedOn w:val="Normalny"/>
    <w:rsid w:val="007E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table" w:customStyle="1" w:styleId="Tabela-Siatka11">
    <w:name w:val="Tabela - Siatka11"/>
    <w:basedOn w:val="Standardowy"/>
    <w:next w:val="Tabela-Siatka"/>
    <w:uiPriority w:val="39"/>
    <w:rsid w:val="007E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7E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E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E3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E3133"/>
    <w:pPr>
      <w:widowControl w:val="0"/>
      <w:autoSpaceDE w:val="0"/>
      <w:autoSpaceDN w:val="0"/>
    </w:pPr>
    <w:rPr>
      <w:rFonts w:eastAsia="Arial" w:cs="Arial"/>
      <w:sz w:val="22"/>
      <w:szCs w:val="22"/>
      <w:lang w:eastAsia="en-US"/>
    </w:rPr>
  </w:style>
  <w:style w:type="table" w:customStyle="1" w:styleId="Tabela-Siatka111">
    <w:name w:val="Tabela - Siatka111"/>
    <w:basedOn w:val="Standardowy"/>
    <w:next w:val="Tabela-Siatka"/>
    <w:uiPriority w:val="39"/>
    <w:rsid w:val="007E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7E3133"/>
    <w:rPr>
      <w:rFonts w:ascii="Calibri" w:eastAsia="Calibri" w:hAnsi="Calibri" w:cs="Times New Roman"/>
    </w:rPr>
  </w:style>
  <w:style w:type="character" w:customStyle="1" w:styleId="Teksttreci">
    <w:name w:val="Tekst treści_"/>
    <w:link w:val="Teksttreci0"/>
    <w:rsid w:val="007E3133"/>
    <w:rPr>
      <w:rFonts w:ascii="Calibri" w:eastAsia="Calibri" w:hAnsi="Calibri" w:cs="Calibri"/>
      <w:shd w:val="clear" w:color="auto" w:fill="FFFFFF"/>
    </w:rPr>
  </w:style>
  <w:style w:type="paragraph" w:customStyle="1" w:styleId="Teksttreci0">
    <w:name w:val="Tekst treści"/>
    <w:basedOn w:val="Normalny"/>
    <w:link w:val="Teksttreci"/>
    <w:rsid w:val="007E3133"/>
    <w:pPr>
      <w:shd w:val="clear" w:color="auto" w:fill="FFFFFF"/>
      <w:spacing w:after="300" w:line="180" w:lineRule="exact"/>
      <w:ind w:hanging="1460"/>
    </w:pPr>
    <w:rPr>
      <w:rFonts w:ascii="Calibri" w:eastAsia="Calibri" w:hAnsi="Calibri" w:cs="Calibri"/>
      <w:sz w:val="22"/>
      <w:szCs w:val="22"/>
      <w:lang w:eastAsia="en-US"/>
    </w:rPr>
  </w:style>
  <w:style w:type="character" w:customStyle="1" w:styleId="Teksttreci14">
    <w:name w:val="Tekst treści (14)_"/>
    <w:link w:val="Teksttreci140"/>
    <w:rsid w:val="007E3133"/>
    <w:rPr>
      <w:rFonts w:ascii="Calibri" w:eastAsia="Calibri" w:hAnsi="Calibri" w:cs="Calibri"/>
      <w:shd w:val="clear" w:color="auto" w:fill="FFFFFF"/>
    </w:rPr>
  </w:style>
  <w:style w:type="paragraph" w:customStyle="1" w:styleId="Teksttreci140">
    <w:name w:val="Tekst treści (14)"/>
    <w:basedOn w:val="Normalny"/>
    <w:link w:val="Teksttreci14"/>
    <w:rsid w:val="007E3133"/>
    <w:pPr>
      <w:shd w:val="clear" w:color="auto" w:fill="FFFFFF"/>
      <w:spacing w:before="660" w:after="840" w:line="0" w:lineRule="atLeast"/>
      <w:ind w:hanging="1460"/>
    </w:pPr>
    <w:rPr>
      <w:rFonts w:ascii="Calibri" w:eastAsia="Calibri" w:hAnsi="Calibri" w:cs="Calibri"/>
      <w:sz w:val="22"/>
      <w:szCs w:val="22"/>
      <w:lang w:eastAsia="en-US"/>
    </w:rPr>
  </w:style>
  <w:style w:type="paragraph" w:styleId="Poprawka">
    <w:name w:val="Revision"/>
    <w:hidden/>
    <w:uiPriority w:val="99"/>
    <w:semiHidden/>
    <w:rsid w:val="007E3133"/>
    <w:pPr>
      <w:spacing w:after="0" w:line="240" w:lineRule="auto"/>
    </w:pPr>
    <w:rPr>
      <w:rFonts w:ascii="Arial" w:eastAsia="Times New Roman" w:hAnsi="Arial" w:cs="Times New Roman"/>
      <w:sz w:val="24"/>
      <w:szCs w:val="20"/>
      <w:lang w:eastAsia="pl-PL"/>
    </w:rPr>
  </w:style>
  <w:style w:type="paragraph" w:customStyle="1" w:styleId="msonormal0">
    <w:name w:val="msonormal"/>
    <w:basedOn w:val="Normalny"/>
    <w:rsid w:val="007E3133"/>
    <w:pPr>
      <w:spacing w:before="100" w:beforeAutospacing="1" w:after="100" w:afterAutospacing="1"/>
    </w:pPr>
    <w:rPr>
      <w:rFonts w:ascii="Times New Roman" w:hAnsi="Times New Roman"/>
      <w:szCs w:val="24"/>
    </w:rPr>
  </w:style>
  <w:style w:type="character" w:customStyle="1" w:styleId="textrun">
    <w:name w:val="textrun"/>
    <w:basedOn w:val="Domylnaczcionkaakapitu"/>
    <w:rsid w:val="007E3133"/>
  </w:style>
  <w:style w:type="character" w:customStyle="1" w:styleId="linebreakblob">
    <w:name w:val="linebreakblob"/>
    <w:basedOn w:val="Domylnaczcionkaakapitu"/>
    <w:rsid w:val="007E3133"/>
  </w:style>
  <w:style w:type="character" w:customStyle="1" w:styleId="scxw186524308">
    <w:name w:val="scxw186524308"/>
    <w:basedOn w:val="Domylnaczcionkaakapitu"/>
    <w:rsid w:val="007E3133"/>
  </w:style>
  <w:style w:type="paragraph" w:customStyle="1" w:styleId="outlineelement">
    <w:name w:val="outlineelement"/>
    <w:basedOn w:val="Normalny"/>
    <w:rsid w:val="007E3133"/>
    <w:pPr>
      <w:spacing w:before="100" w:beforeAutospacing="1" w:after="100" w:afterAutospacing="1"/>
    </w:pPr>
    <w:rPr>
      <w:rFonts w:ascii="Times New Roman" w:hAnsi="Times New Roman"/>
      <w:szCs w:val="24"/>
    </w:rPr>
  </w:style>
  <w:style w:type="character" w:customStyle="1" w:styleId="superscript">
    <w:name w:val="superscript"/>
    <w:basedOn w:val="Domylnaczcionkaakapitu"/>
    <w:rsid w:val="007E3133"/>
  </w:style>
  <w:style w:type="character" w:customStyle="1" w:styleId="spellingerror">
    <w:name w:val="spellingerror"/>
    <w:basedOn w:val="Domylnaczcionkaakapitu"/>
    <w:rsid w:val="007E3133"/>
  </w:style>
  <w:style w:type="character" w:customStyle="1" w:styleId="tabrun">
    <w:name w:val="tabrun"/>
    <w:basedOn w:val="Domylnaczcionkaakapitu"/>
    <w:rsid w:val="007E3133"/>
  </w:style>
  <w:style w:type="character" w:customStyle="1" w:styleId="tabchar">
    <w:name w:val="tabchar"/>
    <w:basedOn w:val="Domylnaczcionkaakapitu"/>
    <w:rsid w:val="007E3133"/>
  </w:style>
  <w:style w:type="character" w:customStyle="1" w:styleId="tableaderchars">
    <w:name w:val="tableaderchars"/>
    <w:basedOn w:val="Domylnaczcionkaakapitu"/>
    <w:rsid w:val="007E3133"/>
  </w:style>
  <w:style w:type="table" w:customStyle="1" w:styleId="Tabela-Siatka2">
    <w:name w:val="Tabela - Siatka2"/>
    <w:basedOn w:val="Standardowy"/>
    <w:next w:val="Tabela-Siatka"/>
    <w:rsid w:val="0080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C75CB"/>
    <w:rPr>
      <w:color w:val="605E5C"/>
      <w:shd w:val="clear" w:color="auto" w:fill="E1DFDD"/>
    </w:rPr>
  </w:style>
  <w:style w:type="character" w:customStyle="1" w:styleId="DefaultChar">
    <w:name w:val="Default Char"/>
    <w:link w:val="Default"/>
    <w:rsid w:val="005C14E8"/>
    <w:rPr>
      <w:rFonts w:ascii="Arial" w:eastAsia="Calibri" w:hAnsi="Arial" w:cs="Arial"/>
      <w:color w:val="000000"/>
      <w:sz w:val="24"/>
      <w:szCs w:val="24"/>
      <w:lang w:eastAsia="pl-PL"/>
    </w:rPr>
  </w:style>
  <w:style w:type="table" w:customStyle="1" w:styleId="Tabela-Siatka3">
    <w:name w:val="Tabela - Siatka3"/>
    <w:basedOn w:val="Standardowy"/>
    <w:next w:val="Tabela-Siatka"/>
    <w:uiPriority w:val="59"/>
    <w:rsid w:val="0015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wof">
    <w:name w:val="Styl-wof"/>
    <w:basedOn w:val="Nagwek1"/>
    <w:autoRedefine/>
    <w:rsid w:val="00AA1CAA"/>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eastAsia="Times New Roman" w:cs="Arial"/>
      <w:bCs w:val="0"/>
      <w:color w:val="000000"/>
      <w:kern w:val="32"/>
      <w:sz w:val="28"/>
      <w:szCs w:val="16"/>
      <w:lang w:eastAsia="pl-PL"/>
    </w:rPr>
  </w:style>
  <w:style w:type="numbering" w:customStyle="1" w:styleId="Bezlisty1">
    <w:name w:val="Bez listy1"/>
    <w:next w:val="Bezlisty"/>
    <w:uiPriority w:val="99"/>
    <w:semiHidden/>
    <w:unhideWhenUsed/>
    <w:rsid w:val="00AA1CAA"/>
  </w:style>
  <w:style w:type="table" w:customStyle="1" w:styleId="Tabela-Siatka31">
    <w:name w:val="Tabela - Siatka31"/>
    <w:basedOn w:val="Standardowy"/>
    <w:next w:val="Tabela-Siatka"/>
    <w:uiPriority w:val="39"/>
    <w:rsid w:val="00AA1C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unhideWhenUsed/>
    <w:rsid w:val="00AA1CAA"/>
    <w:pPr>
      <w:spacing w:after="120"/>
      <w:ind w:left="283"/>
    </w:pPr>
    <w:rPr>
      <w:rFonts w:ascii="Times New Roman" w:hAnsi="Times New Roman"/>
      <w:sz w:val="16"/>
      <w:szCs w:val="16"/>
      <w:lang w:eastAsia="en-US"/>
    </w:rPr>
  </w:style>
  <w:style w:type="character" w:customStyle="1" w:styleId="Tekstpodstawowywcity3Znak">
    <w:name w:val="Tekst podstawowy wcięty 3 Znak"/>
    <w:basedOn w:val="Domylnaczcionkaakapitu"/>
    <w:link w:val="Tekstpodstawowywcity3"/>
    <w:uiPriority w:val="99"/>
    <w:rsid w:val="00AA1CAA"/>
    <w:rPr>
      <w:rFonts w:ascii="Times New Roman" w:eastAsia="Times New Roman" w:hAnsi="Times New Roman" w:cs="Times New Roman"/>
      <w:sz w:val="16"/>
      <w:szCs w:val="16"/>
    </w:rPr>
  </w:style>
  <w:style w:type="paragraph" w:customStyle="1" w:styleId="TableContents">
    <w:name w:val="Table Contents"/>
    <w:basedOn w:val="Normalny"/>
    <w:rsid w:val="00AA1CAA"/>
    <w:pPr>
      <w:widowControl w:val="0"/>
      <w:suppressLineNumbers/>
      <w:suppressAutoHyphens/>
      <w:autoSpaceDN w:val="0"/>
      <w:textAlignment w:val="baseline"/>
    </w:pPr>
    <w:rPr>
      <w:rFonts w:ascii="Times New Roman" w:eastAsia="Andale Sans UI" w:hAnsi="Times New Roman" w:cs="Tahoma"/>
      <w:kern w:val="3"/>
      <w:szCs w:val="24"/>
      <w:lang w:val="de-DE" w:eastAsia="ja-JP" w:bidi="fa-IR"/>
    </w:rPr>
  </w:style>
  <w:style w:type="character" w:customStyle="1" w:styleId="StrongEmphasis">
    <w:name w:val="Strong Emphasis"/>
    <w:rsid w:val="00AA1CAA"/>
    <w:rPr>
      <w:b/>
      <w:bCs/>
    </w:rPr>
  </w:style>
  <w:style w:type="character" w:customStyle="1" w:styleId="A8">
    <w:name w:val="A8"/>
    <w:uiPriority w:val="99"/>
    <w:rsid w:val="00AA1CAA"/>
    <w:rPr>
      <w:rFonts w:cs="Univers Com 45 Light"/>
      <w:color w:val="000000"/>
      <w:sz w:val="18"/>
      <w:szCs w:val="18"/>
    </w:rPr>
  </w:style>
  <w:style w:type="paragraph" w:customStyle="1" w:styleId="Pa5">
    <w:name w:val="Pa5"/>
    <w:basedOn w:val="Default"/>
    <w:next w:val="Default"/>
    <w:uiPriority w:val="99"/>
    <w:rsid w:val="00AA1CAA"/>
    <w:pPr>
      <w:spacing w:line="241" w:lineRule="atLeast"/>
    </w:pPr>
    <w:rPr>
      <w:rFonts w:ascii="Univers Com 45 Light" w:hAnsi="Univers Com 45 Light" w:cs="Times New Roman"/>
      <w:color w:val="auto"/>
      <w:lang w:eastAsia="en-US"/>
    </w:rPr>
  </w:style>
  <w:style w:type="paragraph" w:customStyle="1" w:styleId="Pa6">
    <w:name w:val="Pa6"/>
    <w:basedOn w:val="Default"/>
    <w:next w:val="Default"/>
    <w:uiPriority w:val="99"/>
    <w:rsid w:val="00AA1CAA"/>
    <w:pPr>
      <w:spacing w:line="241" w:lineRule="atLeast"/>
    </w:pPr>
    <w:rPr>
      <w:rFonts w:ascii="Univers Com 45 Light" w:hAnsi="Univers Com 45 Light" w:cs="Times New Roman"/>
      <w:color w:val="auto"/>
      <w:lang w:eastAsia="en-US"/>
    </w:rPr>
  </w:style>
  <w:style w:type="paragraph" w:customStyle="1" w:styleId="Pa8">
    <w:name w:val="Pa8"/>
    <w:basedOn w:val="Default"/>
    <w:next w:val="Default"/>
    <w:uiPriority w:val="99"/>
    <w:rsid w:val="00AA1CAA"/>
    <w:pPr>
      <w:spacing w:line="241" w:lineRule="atLeast"/>
    </w:pPr>
    <w:rPr>
      <w:rFonts w:ascii="Univers Com 45 Light" w:hAnsi="Univers Com 45 Light" w:cs="Times New Roman"/>
      <w:color w:val="auto"/>
      <w:lang w:eastAsia="en-US"/>
    </w:rPr>
  </w:style>
  <w:style w:type="character" w:customStyle="1" w:styleId="A1">
    <w:name w:val="A1"/>
    <w:uiPriority w:val="99"/>
    <w:rsid w:val="00AA1CAA"/>
    <w:rPr>
      <w:rFonts w:cs="Univers Com 45 Light"/>
      <w:color w:val="000000"/>
      <w:sz w:val="22"/>
      <w:szCs w:val="22"/>
    </w:rPr>
  </w:style>
  <w:style w:type="paragraph" w:customStyle="1" w:styleId="Standard">
    <w:name w:val="Standard"/>
    <w:uiPriority w:val="99"/>
    <w:rsid w:val="00AA1CA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AA1CAA"/>
    <w:pPr>
      <w:spacing w:after="120"/>
    </w:pPr>
  </w:style>
  <w:style w:type="character" w:customStyle="1" w:styleId="apple-converted-space">
    <w:name w:val="apple-converted-space"/>
    <w:basedOn w:val="Domylnaczcionkaakapitu"/>
    <w:rsid w:val="00AA1CAA"/>
  </w:style>
  <w:style w:type="character" w:customStyle="1" w:styleId="auto-style4">
    <w:name w:val="auto-style4"/>
    <w:basedOn w:val="Domylnaczcionkaakapitu"/>
    <w:rsid w:val="00AA1CAA"/>
  </w:style>
  <w:style w:type="paragraph" w:customStyle="1" w:styleId="Pa0">
    <w:name w:val="Pa0"/>
    <w:basedOn w:val="Normalny"/>
    <w:next w:val="Normalny"/>
    <w:uiPriority w:val="99"/>
    <w:rsid w:val="00AA1CAA"/>
    <w:pPr>
      <w:autoSpaceDE w:val="0"/>
      <w:autoSpaceDN w:val="0"/>
      <w:adjustRightInd w:val="0"/>
      <w:spacing w:line="241" w:lineRule="atLeast"/>
    </w:pPr>
    <w:rPr>
      <w:rFonts w:ascii="Univers Com 45 Light" w:eastAsia="Calibri" w:hAnsi="Univers Com 45 Light" w:cs="Arial"/>
      <w:szCs w:val="24"/>
      <w:lang w:eastAsia="en-US"/>
    </w:rPr>
  </w:style>
  <w:style w:type="character" w:customStyle="1" w:styleId="A0">
    <w:name w:val="A0"/>
    <w:uiPriority w:val="99"/>
    <w:rsid w:val="00AA1CAA"/>
    <w:rPr>
      <w:rFonts w:cs="Univers Com 45 Light"/>
      <w:color w:val="000000"/>
      <w:sz w:val="16"/>
      <w:szCs w:val="16"/>
    </w:rPr>
  </w:style>
  <w:style w:type="paragraph" w:customStyle="1" w:styleId="Pa7">
    <w:name w:val="Pa7"/>
    <w:basedOn w:val="Default"/>
    <w:next w:val="Default"/>
    <w:uiPriority w:val="99"/>
    <w:rsid w:val="00AA1CAA"/>
    <w:pPr>
      <w:spacing w:line="241" w:lineRule="atLeast"/>
    </w:pPr>
    <w:rPr>
      <w:rFonts w:ascii="Univers Com 45 Light" w:hAnsi="Univers Com 45 Light"/>
      <w:color w:val="auto"/>
      <w:lang w:eastAsia="en-US"/>
    </w:rPr>
  </w:style>
  <w:style w:type="table" w:customStyle="1" w:styleId="Tabela-Siatka4">
    <w:name w:val="Tabela - Siatka4"/>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AA1CAA"/>
    <w:rPr>
      <w:b/>
      <w:i/>
      <w:spacing w:val="0"/>
    </w:rPr>
  </w:style>
  <w:style w:type="paragraph" w:customStyle="1" w:styleId="Tiret0">
    <w:name w:val="Tiret 0"/>
    <w:basedOn w:val="Normalny"/>
    <w:rsid w:val="00AA1CAA"/>
    <w:pPr>
      <w:numPr>
        <w:numId w:val="97"/>
      </w:numPr>
      <w:spacing w:before="120" w:after="120"/>
      <w:jc w:val="both"/>
    </w:pPr>
    <w:rPr>
      <w:rFonts w:ascii="Times New Roman" w:eastAsia="Calibri" w:hAnsi="Times New Roman"/>
      <w:szCs w:val="22"/>
      <w:lang w:eastAsia="en-GB"/>
    </w:rPr>
  </w:style>
  <w:style w:type="paragraph" w:customStyle="1" w:styleId="Tiret1">
    <w:name w:val="Tiret 1"/>
    <w:basedOn w:val="Normalny"/>
    <w:rsid w:val="00AA1CAA"/>
    <w:pPr>
      <w:numPr>
        <w:numId w:val="98"/>
      </w:numPr>
      <w:spacing w:before="120" w:after="120"/>
      <w:jc w:val="both"/>
    </w:pPr>
    <w:rPr>
      <w:rFonts w:ascii="Times New Roman" w:eastAsia="Calibri" w:hAnsi="Times New Roman"/>
      <w:szCs w:val="22"/>
      <w:lang w:eastAsia="en-GB"/>
    </w:rPr>
  </w:style>
  <w:style w:type="paragraph" w:customStyle="1" w:styleId="NumPar1">
    <w:name w:val="NumPar 1"/>
    <w:basedOn w:val="Normalny"/>
    <w:next w:val="Normalny"/>
    <w:rsid w:val="00AA1CAA"/>
    <w:pPr>
      <w:numPr>
        <w:numId w:val="99"/>
      </w:numPr>
      <w:spacing w:before="120" w:after="120"/>
      <w:jc w:val="both"/>
    </w:pPr>
    <w:rPr>
      <w:rFonts w:ascii="Times New Roman" w:eastAsia="Calibri" w:hAnsi="Times New Roman"/>
      <w:szCs w:val="22"/>
      <w:lang w:eastAsia="en-GB"/>
    </w:rPr>
  </w:style>
  <w:style w:type="paragraph" w:customStyle="1" w:styleId="NumPar2">
    <w:name w:val="NumPar 2"/>
    <w:basedOn w:val="Normalny"/>
    <w:next w:val="Normalny"/>
    <w:rsid w:val="00AA1CAA"/>
    <w:pPr>
      <w:numPr>
        <w:ilvl w:val="1"/>
        <w:numId w:val="99"/>
      </w:numPr>
      <w:spacing w:before="120" w:after="120"/>
      <w:jc w:val="both"/>
    </w:pPr>
    <w:rPr>
      <w:rFonts w:ascii="Times New Roman" w:eastAsia="Calibri" w:hAnsi="Times New Roman"/>
      <w:szCs w:val="22"/>
      <w:lang w:eastAsia="en-GB"/>
    </w:rPr>
  </w:style>
  <w:style w:type="paragraph" w:customStyle="1" w:styleId="NumPar3">
    <w:name w:val="NumPar 3"/>
    <w:basedOn w:val="Normalny"/>
    <w:next w:val="Normalny"/>
    <w:rsid w:val="00AA1CAA"/>
    <w:pPr>
      <w:numPr>
        <w:ilvl w:val="2"/>
        <w:numId w:val="99"/>
      </w:numPr>
      <w:spacing w:before="120" w:after="120"/>
      <w:jc w:val="both"/>
    </w:pPr>
    <w:rPr>
      <w:rFonts w:ascii="Times New Roman" w:eastAsia="Calibri" w:hAnsi="Times New Roman"/>
      <w:szCs w:val="22"/>
      <w:lang w:eastAsia="en-GB"/>
    </w:rPr>
  </w:style>
  <w:style w:type="paragraph" w:customStyle="1" w:styleId="NumPar4">
    <w:name w:val="NumPar 4"/>
    <w:basedOn w:val="Normalny"/>
    <w:next w:val="Normalny"/>
    <w:rsid w:val="00AA1CAA"/>
    <w:pPr>
      <w:numPr>
        <w:ilvl w:val="3"/>
        <w:numId w:val="99"/>
      </w:numPr>
      <w:spacing w:before="120" w:after="120"/>
      <w:jc w:val="both"/>
    </w:pPr>
    <w:rPr>
      <w:rFonts w:ascii="Times New Roman" w:eastAsia="Calibri" w:hAnsi="Times New Roman"/>
      <w:szCs w:val="22"/>
      <w:lang w:eastAsia="en-GB"/>
    </w:rPr>
  </w:style>
  <w:style w:type="paragraph" w:styleId="Tekstpodstawowywcity2">
    <w:name w:val="Body Text Indent 2"/>
    <w:basedOn w:val="Normalny"/>
    <w:link w:val="Tekstpodstawowywcity2Znak"/>
    <w:rsid w:val="00AA1CAA"/>
    <w:pPr>
      <w:spacing w:after="120" w:line="480" w:lineRule="auto"/>
      <w:ind w:left="283"/>
    </w:pPr>
    <w:rPr>
      <w:rFonts w:ascii="Times New Roman" w:hAnsi="Times New Roman"/>
      <w:szCs w:val="24"/>
    </w:rPr>
  </w:style>
  <w:style w:type="character" w:customStyle="1" w:styleId="Tekstpodstawowywcity2Znak">
    <w:name w:val="Tekst podstawowy wcięty 2 Znak"/>
    <w:basedOn w:val="Domylnaczcionkaakapitu"/>
    <w:link w:val="Tekstpodstawowywcity2"/>
    <w:rsid w:val="00AA1CAA"/>
    <w:rPr>
      <w:rFonts w:ascii="Times New Roman" w:eastAsia="Times New Roman" w:hAnsi="Times New Roman" w:cs="Times New Roman"/>
      <w:sz w:val="24"/>
      <w:szCs w:val="24"/>
      <w:lang w:eastAsia="pl-PL"/>
    </w:rPr>
  </w:style>
  <w:style w:type="table" w:customStyle="1" w:styleId="Tabela-Siatka41">
    <w:name w:val="Tabela - Siatka41"/>
    <w:basedOn w:val="Standardowy"/>
    <w:next w:val="Tabela-Siatka"/>
    <w:uiPriority w:val="5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A1CAA"/>
  </w:style>
  <w:style w:type="numbering" w:customStyle="1" w:styleId="Bezlisty3">
    <w:name w:val="Bez listy3"/>
    <w:next w:val="Bezlisty"/>
    <w:uiPriority w:val="99"/>
    <w:semiHidden/>
    <w:unhideWhenUsed/>
    <w:rsid w:val="00AA1CAA"/>
  </w:style>
  <w:style w:type="numbering" w:customStyle="1" w:styleId="Styl5151">
    <w:name w:val="Styl5151"/>
    <w:rsid w:val="00AA1CAA"/>
    <w:pPr>
      <w:numPr>
        <w:numId w:val="101"/>
      </w:numPr>
    </w:pPr>
  </w:style>
  <w:style w:type="numbering" w:customStyle="1" w:styleId="Styl513">
    <w:name w:val="Styl513"/>
    <w:rsid w:val="00AA1CAA"/>
  </w:style>
  <w:style w:type="numbering" w:customStyle="1" w:styleId="Bezlisty4">
    <w:name w:val="Bez listy4"/>
    <w:next w:val="Bezlisty"/>
    <w:uiPriority w:val="99"/>
    <w:semiHidden/>
    <w:unhideWhenUsed/>
    <w:rsid w:val="00AA1CAA"/>
  </w:style>
  <w:style w:type="table" w:customStyle="1" w:styleId="Tabela-Siatka5">
    <w:name w:val="Tabela - Siatka5"/>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A1CAA"/>
  </w:style>
  <w:style w:type="numbering" w:customStyle="1" w:styleId="Bezlisty21">
    <w:name w:val="Bez listy21"/>
    <w:next w:val="Bezlisty"/>
    <w:uiPriority w:val="99"/>
    <w:semiHidden/>
    <w:unhideWhenUsed/>
    <w:rsid w:val="00AA1CAA"/>
  </w:style>
  <w:style w:type="table" w:customStyle="1" w:styleId="Tabela-Siatka21">
    <w:name w:val="Tabela - Siatka21"/>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A1CAA"/>
  </w:style>
  <w:style w:type="table" w:customStyle="1" w:styleId="Tabela-Siatka311">
    <w:name w:val="Tabela - Siatka311"/>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AA1CAA"/>
  </w:style>
  <w:style w:type="table" w:customStyle="1" w:styleId="Tabela-Siatka42">
    <w:name w:val="Tabela - Siatka42"/>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AA1CAA"/>
  </w:style>
  <w:style w:type="paragraph" w:styleId="HTML-wstpniesformatowany">
    <w:name w:val="HTML Preformatted"/>
    <w:basedOn w:val="Normalny"/>
    <w:link w:val="HTML-wstpniesformatowanyZnak"/>
    <w:uiPriority w:val="99"/>
    <w:unhideWhenUsed/>
    <w:rsid w:val="00A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AA1CAA"/>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AA1CAA"/>
  </w:style>
  <w:style w:type="character" w:styleId="Numerwiersza">
    <w:name w:val="line number"/>
    <w:basedOn w:val="Domylnaczcionkaakapitu"/>
    <w:uiPriority w:val="99"/>
    <w:semiHidden/>
    <w:unhideWhenUsed/>
    <w:rsid w:val="00AA1CAA"/>
  </w:style>
  <w:style w:type="paragraph" w:customStyle="1" w:styleId="Nagwek31">
    <w:name w:val="Nagłówek 31"/>
    <w:basedOn w:val="Normalny"/>
    <w:next w:val="Normalny"/>
    <w:uiPriority w:val="9"/>
    <w:unhideWhenUsed/>
    <w:qFormat/>
    <w:rsid w:val="00AA1CAA"/>
    <w:pPr>
      <w:keepNext/>
      <w:keepLines/>
      <w:spacing w:before="40" w:line="276" w:lineRule="auto"/>
      <w:outlineLvl w:val="2"/>
    </w:pPr>
    <w:rPr>
      <w:rFonts w:ascii="Calibri Light" w:hAnsi="Calibri Light"/>
      <w:color w:val="1F4D78"/>
      <w:szCs w:val="24"/>
      <w:lang w:eastAsia="zh-CN" w:bidi="he-IL"/>
    </w:rPr>
  </w:style>
  <w:style w:type="character" w:customStyle="1" w:styleId="a-list-item">
    <w:name w:val="a-list-item"/>
    <w:basedOn w:val="Domylnaczcionkaakapitu"/>
    <w:rsid w:val="00AA1CAA"/>
  </w:style>
  <w:style w:type="character" w:customStyle="1" w:styleId="Nagwek3Znak1">
    <w:name w:val="Nagłówek 3 Znak1"/>
    <w:basedOn w:val="Domylnaczcionkaakapitu"/>
    <w:uiPriority w:val="9"/>
    <w:semiHidden/>
    <w:rsid w:val="00AA1CAA"/>
    <w:rPr>
      <w:rFonts w:ascii="Calibri Light" w:eastAsia="Times New Roman" w:hAnsi="Calibri Light" w:cs="Times New Roman"/>
      <w:b/>
      <w:bCs/>
      <w:color w:val="5B9BD5"/>
    </w:rPr>
  </w:style>
  <w:style w:type="character" w:customStyle="1" w:styleId="cs2cc6577c">
    <w:name w:val="cs2cc6577c"/>
    <w:basedOn w:val="Domylnaczcionkaakapitu"/>
    <w:rsid w:val="00AA1CAA"/>
  </w:style>
  <w:style w:type="character" w:customStyle="1" w:styleId="cs15323895">
    <w:name w:val="cs15323895"/>
    <w:basedOn w:val="Domylnaczcionkaakapitu"/>
    <w:rsid w:val="00AA1CAA"/>
  </w:style>
  <w:style w:type="paragraph" w:customStyle="1" w:styleId="cs95e872d0">
    <w:name w:val="cs95e872d0"/>
    <w:basedOn w:val="Normalny"/>
    <w:rsid w:val="00AA1CAA"/>
    <w:pPr>
      <w:spacing w:before="100" w:beforeAutospacing="1" w:after="100" w:afterAutospacing="1"/>
    </w:pPr>
    <w:rPr>
      <w:rFonts w:ascii="Times New Roman" w:hAnsi="Times New Roman"/>
      <w:szCs w:val="24"/>
    </w:rPr>
  </w:style>
  <w:style w:type="paragraph" w:customStyle="1" w:styleId="Nagwek11">
    <w:name w:val="Nagłówek 11"/>
    <w:basedOn w:val="Normalny"/>
    <w:next w:val="Normalny"/>
    <w:uiPriority w:val="9"/>
    <w:qFormat/>
    <w:rsid w:val="00AA1CAA"/>
    <w:pPr>
      <w:keepNext/>
      <w:keepLines/>
      <w:spacing w:before="480" w:line="259" w:lineRule="auto"/>
      <w:outlineLvl w:val="0"/>
    </w:pPr>
    <w:rPr>
      <w:rFonts w:ascii="Calibri Light" w:hAnsi="Calibri Light"/>
      <w:b/>
      <w:bCs/>
      <w:color w:val="2E74B5"/>
      <w:sz w:val="28"/>
      <w:szCs w:val="28"/>
      <w:lang w:eastAsia="en-US"/>
    </w:rPr>
  </w:style>
  <w:style w:type="character" w:customStyle="1" w:styleId="Nagwek1Znak1">
    <w:name w:val="Nagłówek 1 Znak1"/>
    <w:basedOn w:val="Domylnaczcionkaakapitu"/>
    <w:uiPriority w:val="9"/>
    <w:rsid w:val="00AA1CAA"/>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AA1CAA"/>
  </w:style>
  <w:style w:type="table" w:customStyle="1" w:styleId="Tabela-Siatka6">
    <w:name w:val="Tabela - Siatka6"/>
    <w:basedOn w:val="Standardowy"/>
    <w:next w:val="Tabela-Siatka"/>
    <w:uiPriority w:val="39"/>
    <w:rsid w:val="00AA1CA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AA1CAA"/>
  </w:style>
  <w:style w:type="numbering" w:customStyle="1" w:styleId="Bezlisty6">
    <w:name w:val="Bez listy6"/>
    <w:next w:val="Bezlisty"/>
    <w:uiPriority w:val="99"/>
    <w:semiHidden/>
    <w:unhideWhenUsed/>
    <w:rsid w:val="00AA1CAA"/>
  </w:style>
  <w:style w:type="table" w:customStyle="1" w:styleId="Tabela-Siatka7">
    <w:name w:val="Tabela - Siatka7"/>
    <w:basedOn w:val="Standardowy"/>
    <w:next w:val="Tabela-Siatka"/>
    <w:uiPriority w:val="39"/>
    <w:rsid w:val="00AA1C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AA1CAA"/>
  </w:style>
  <w:style w:type="table" w:customStyle="1" w:styleId="Tabela-Siatka8">
    <w:name w:val="Tabela - Siatka8"/>
    <w:basedOn w:val="Standardowy"/>
    <w:next w:val="Tabela-Siatka"/>
    <w:uiPriority w:val="39"/>
    <w:rsid w:val="00AA1C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AA1C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AA1CAA"/>
    <w:pPr>
      <w:autoSpaceDN w:val="0"/>
    </w:pPr>
    <w:rPr>
      <w:rFonts w:ascii="Courier New" w:eastAsiaTheme="minorHAnsi" w:hAnsi="Courier New" w:cs="Courier New"/>
      <w:sz w:val="20"/>
      <w:lang w:eastAsia="ja-JP"/>
    </w:rPr>
  </w:style>
  <w:style w:type="numbering" w:customStyle="1" w:styleId="Bezlisty8">
    <w:name w:val="Bez listy8"/>
    <w:next w:val="Bezlisty"/>
    <w:uiPriority w:val="99"/>
    <w:semiHidden/>
    <w:unhideWhenUsed/>
    <w:rsid w:val="00AA1CAA"/>
  </w:style>
  <w:style w:type="numbering" w:customStyle="1" w:styleId="Bezlisty12">
    <w:name w:val="Bez listy12"/>
    <w:next w:val="Bezlisty"/>
    <w:uiPriority w:val="99"/>
    <w:semiHidden/>
    <w:unhideWhenUsed/>
    <w:rsid w:val="00AA1CAA"/>
  </w:style>
  <w:style w:type="numbering" w:customStyle="1" w:styleId="Bezlisty22">
    <w:name w:val="Bez listy22"/>
    <w:next w:val="Bezlisty"/>
    <w:uiPriority w:val="99"/>
    <w:semiHidden/>
    <w:unhideWhenUsed/>
    <w:rsid w:val="00AA1CAA"/>
  </w:style>
  <w:style w:type="numbering" w:customStyle="1" w:styleId="Bezlisty32">
    <w:name w:val="Bez listy32"/>
    <w:next w:val="Bezlisty"/>
    <w:uiPriority w:val="99"/>
    <w:semiHidden/>
    <w:unhideWhenUsed/>
    <w:rsid w:val="00AA1CAA"/>
  </w:style>
  <w:style w:type="table" w:customStyle="1" w:styleId="Tabela-Siatka32">
    <w:name w:val="Tabela - Siatka32"/>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A1CAA"/>
  </w:style>
  <w:style w:type="numbering" w:customStyle="1" w:styleId="Bezlisty51">
    <w:name w:val="Bez listy51"/>
    <w:next w:val="Bezlisty"/>
    <w:uiPriority w:val="99"/>
    <w:semiHidden/>
    <w:unhideWhenUsed/>
    <w:rsid w:val="00AA1CAA"/>
  </w:style>
  <w:style w:type="numbering" w:customStyle="1" w:styleId="Bezlisty61">
    <w:name w:val="Bez listy61"/>
    <w:next w:val="Bezlisty"/>
    <w:uiPriority w:val="99"/>
    <w:semiHidden/>
    <w:unhideWhenUsed/>
    <w:rsid w:val="00AA1CAA"/>
  </w:style>
  <w:style w:type="numbering" w:customStyle="1" w:styleId="Bezlisty71">
    <w:name w:val="Bez listy71"/>
    <w:next w:val="Bezlisty"/>
    <w:uiPriority w:val="99"/>
    <w:semiHidden/>
    <w:unhideWhenUsed/>
    <w:rsid w:val="00AA1CAA"/>
  </w:style>
  <w:style w:type="numbering" w:customStyle="1" w:styleId="Bezlisty9">
    <w:name w:val="Bez listy9"/>
    <w:next w:val="Bezlisty"/>
    <w:uiPriority w:val="99"/>
    <w:semiHidden/>
    <w:unhideWhenUsed/>
    <w:rsid w:val="00AA1CAA"/>
  </w:style>
  <w:style w:type="numbering" w:customStyle="1" w:styleId="Bezlisty13">
    <w:name w:val="Bez listy13"/>
    <w:next w:val="Bezlisty"/>
    <w:uiPriority w:val="99"/>
    <w:semiHidden/>
    <w:unhideWhenUsed/>
    <w:rsid w:val="00AA1CAA"/>
  </w:style>
  <w:style w:type="numbering" w:customStyle="1" w:styleId="Bezlisty23">
    <w:name w:val="Bez listy23"/>
    <w:next w:val="Bezlisty"/>
    <w:uiPriority w:val="99"/>
    <w:semiHidden/>
    <w:unhideWhenUsed/>
    <w:rsid w:val="00AA1CAA"/>
  </w:style>
  <w:style w:type="numbering" w:customStyle="1" w:styleId="Bezlisty33">
    <w:name w:val="Bez listy33"/>
    <w:next w:val="Bezlisty"/>
    <w:uiPriority w:val="99"/>
    <w:semiHidden/>
    <w:unhideWhenUsed/>
    <w:rsid w:val="00AA1CAA"/>
  </w:style>
  <w:style w:type="table" w:customStyle="1" w:styleId="Tabela-Siatka33">
    <w:name w:val="Tabela - Siatka33"/>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AA1CAA"/>
  </w:style>
  <w:style w:type="numbering" w:customStyle="1" w:styleId="Bezlisty52">
    <w:name w:val="Bez listy52"/>
    <w:next w:val="Bezlisty"/>
    <w:uiPriority w:val="99"/>
    <w:semiHidden/>
    <w:unhideWhenUsed/>
    <w:rsid w:val="00AA1CAA"/>
  </w:style>
  <w:style w:type="numbering" w:customStyle="1" w:styleId="Bezlisty62">
    <w:name w:val="Bez listy62"/>
    <w:next w:val="Bezlisty"/>
    <w:uiPriority w:val="99"/>
    <w:semiHidden/>
    <w:unhideWhenUsed/>
    <w:rsid w:val="00AA1CAA"/>
  </w:style>
  <w:style w:type="numbering" w:customStyle="1" w:styleId="Bezlisty72">
    <w:name w:val="Bez listy72"/>
    <w:next w:val="Bezlisty"/>
    <w:uiPriority w:val="99"/>
    <w:semiHidden/>
    <w:unhideWhenUsed/>
    <w:rsid w:val="00AA1CAA"/>
  </w:style>
  <w:style w:type="paragraph" w:customStyle="1" w:styleId="font5">
    <w:name w:val="font5"/>
    <w:basedOn w:val="Normalny"/>
    <w:rsid w:val="00AA1CAA"/>
    <w:pPr>
      <w:spacing w:before="100" w:beforeAutospacing="1" w:after="100" w:afterAutospacing="1"/>
    </w:pPr>
    <w:rPr>
      <w:rFonts w:cs="Arial"/>
      <w:b/>
      <w:bCs/>
      <w:sz w:val="18"/>
      <w:szCs w:val="18"/>
    </w:rPr>
  </w:style>
  <w:style w:type="paragraph" w:customStyle="1" w:styleId="font6">
    <w:name w:val="font6"/>
    <w:basedOn w:val="Normalny"/>
    <w:rsid w:val="00AA1CAA"/>
    <w:pPr>
      <w:spacing w:before="100" w:beforeAutospacing="1" w:after="100" w:afterAutospacing="1"/>
    </w:pPr>
    <w:rPr>
      <w:rFonts w:cs="Arial"/>
      <w:b/>
      <w:bCs/>
      <w:sz w:val="18"/>
      <w:szCs w:val="18"/>
      <w:u w:val="single"/>
    </w:rPr>
  </w:style>
  <w:style w:type="paragraph" w:customStyle="1" w:styleId="font7">
    <w:name w:val="font7"/>
    <w:basedOn w:val="Normalny"/>
    <w:rsid w:val="00AA1CAA"/>
    <w:pPr>
      <w:spacing w:before="100" w:beforeAutospacing="1" w:after="100" w:afterAutospacing="1"/>
    </w:pPr>
    <w:rPr>
      <w:rFonts w:cs="Arial"/>
      <w:sz w:val="20"/>
    </w:rPr>
  </w:style>
  <w:style w:type="paragraph" w:customStyle="1" w:styleId="font8">
    <w:name w:val="font8"/>
    <w:basedOn w:val="Normalny"/>
    <w:rsid w:val="00AA1CAA"/>
    <w:pPr>
      <w:spacing w:before="100" w:beforeAutospacing="1" w:after="100" w:afterAutospacing="1"/>
    </w:pPr>
    <w:rPr>
      <w:rFonts w:cs="Arial"/>
      <w:b/>
      <w:bCs/>
      <w:sz w:val="20"/>
    </w:rPr>
  </w:style>
  <w:style w:type="paragraph" w:customStyle="1" w:styleId="font9">
    <w:name w:val="font9"/>
    <w:basedOn w:val="Normalny"/>
    <w:rsid w:val="00AA1CAA"/>
    <w:pPr>
      <w:spacing w:before="100" w:beforeAutospacing="1" w:after="100" w:afterAutospacing="1"/>
    </w:pPr>
    <w:rPr>
      <w:rFonts w:ascii="Calibri" w:hAnsi="Calibri"/>
      <w:sz w:val="20"/>
    </w:rPr>
  </w:style>
  <w:style w:type="paragraph" w:customStyle="1" w:styleId="xl69">
    <w:name w:val="xl69"/>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0">
    <w:name w:val="xl70"/>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1">
    <w:name w:val="xl71"/>
    <w:basedOn w:val="Normalny"/>
    <w:rsid w:val="00AA1CAA"/>
    <w:pPr>
      <w:spacing w:before="100" w:beforeAutospacing="1" w:after="100" w:afterAutospacing="1"/>
    </w:pPr>
    <w:rPr>
      <w:rFonts w:ascii="Times New Roman" w:hAnsi="Times New Roman"/>
      <w:sz w:val="18"/>
      <w:szCs w:val="18"/>
    </w:rPr>
  </w:style>
  <w:style w:type="paragraph" w:customStyle="1" w:styleId="xl72">
    <w:name w:val="xl72"/>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3">
    <w:name w:val="xl73"/>
    <w:basedOn w:val="Normalny"/>
    <w:rsid w:val="00AA1CAA"/>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0"/>
    </w:rPr>
  </w:style>
  <w:style w:type="paragraph" w:customStyle="1" w:styleId="xl74">
    <w:name w:val="xl74"/>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5">
    <w:name w:val="xl75"/>
    <w:basedOn w:val="Normalny"/>
    <w:rsid w:val="00AA1CA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color w:val="000000"/>
      <w:sz w:val="18"/>
      <w:szCs w:val="18"/>
    </w:rPr>
  </w:style>
  <w:style w:type="paragraph" w:customStyle="1" w:styleId="xl76">
    <w:name w:val="xl76"/>
    <w:basedOn w:val="Normalny"/>
    <w:rsid w:val="00AA1CA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rPr>
  </w:style>
  <w:style w:type="paragraph" w:customStyle="1" w:styleId="xl77">
    <w:name w:val="xl77"/>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rPr>
  </w:style>
  <w:style w:type="paragraph" w:customStyle="1" w:styleId="xl79">
    <w:name w:val="xl79"/>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0">
    <w:name w:val="xl80"/>
    <w:basedOn w:val="Normalny"/>
    <w:rsid w:val="00AA1CAA"/>
    <w:pPr>
      <w:spacing w:before="100" w:beforeAutospacing="1" w:after="100" w:afterAutospacing="1"/>
      <w:textAlignment w:val="center"/>
    </w:pPr>
    <w:rPr>
      <w:rFonts w:ascii="Times New Roman" w:hAnsi="Times New Roman"/>
      <w:b/>
      <w:bCs/>
      <w:szCs w:val="24"/>
    </w:rPr>
  </w:style>
  <w:style w:type="paragraph" w:customStyle="1" w:styleId="xl81">
    <w:name w:val="xl81"/>
    <w:basedOn w:val="Normalny"/>
    <w:rsid w:val="00AA1CAA"/>
    <w:pPr>
      <w:pBdr>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ny"/>
    <w:rsid w:val="00AA1CAA"/>
    <w:pPr>
      <w:spacing w:before="100" w:beforeAutospacing="1" w:after="100" w:afterAutospacing="1"/>
      <w:jc w:val="right"/>
    </w:pPr>
    <w:rPr>
      <w:rFonts w:ascii="Times New Roman" w:hAnsi="Times New Roman"/>
      <w:b/>
      <w:bCs/>
      <w:szCs w:val="24"/>
    </w:rPr>
  </w:style>
  <w:style w:type="paragraph" w:customStyle="1" w:styleId="xl83">
    <w:name w:val="xl83"/>
    <w:basedOn w:val="Normalny"/>
    <w:rsid w:val="00AA1CA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cs="Arial"/>
      <w:b/>
      <w:bCs/>
      <w:sz w:val="18"/>
      <w:szCs w:val="18"/>
    </w:rPr>
  </w:style>
  <w:style w:type="paragraph" w:customStyle="1" w:styleId="xl84">
    <w:name w:val="xl84"/>
    <w:basedOn w:val="Normalny"/>
    <w:rsid w:val="00AA1CA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b/>
      <w:bCs/>
      <w:sz w:val="18"/>
      <w:szCs w:val="18"/>
    </w:rPr>
  </w:style>
  <w:style w:type="paragraph" w:customStyle="1" w:styleId="xl85">
    <w:name w:val="xl85"/>
    <w:basedOn w:val="Normalny"/>
    <w:rsid w:val="00AA1CAA"/>
    <w:pPr>
      <w:pBdr>
        <w:top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Normalny"/>
    <w:rsid w:val="00AA1CAA"/>
    <w:pPr>
      <w:pBdr>
        <w:bottom w:val="single" w:sz="4" w:space="0" w:color="auto"/>
      </w:pBdr>
      <w:shd w:val="clear" w:color="000000" w:fill="F2F2F2"/>
      <w:spacing w:before="100" w:beforeAutospacing="1" w:after="100" w:afterAutospacing="1"/>
      <w:jc w:val="center"/>
      <w:textAlignment w:val="center"/>
    </w:pPr>
    <w:rPr>
      <w:rFonts w:ascii="Times New Roman" w:hAnsi="Times New Roman"/>
      <w:sz w:val="18"/>
      <w:szCs w:val="18"/>
    </w:rPr>
  </w:style>
  <w:style w:type="paragraph" w:customStyle="1" w:styleId="xl87">
    <w:name w:val="xl87"/>
    <w:basedOn w:val="Normalny"/>
    <w:rsid w:val="00AA1CA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sz w:val="18"/>
      <w:szCs w:val="18"/>
    </w:rPr>
  </w:style>
  <w:style w:type="paragraph" w:customStyle="1" w:styleId="xl88">
    <w:name w:val="xl88"/>
    <w:basedOn w:val="Normalny"/>
    <w:rsid w:val="00AA1C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0"/>
    </w:rPr>
  </w:style>
  <w:style w:type="numbering" w:customStyle="1" w:styleId="Bezlisty10">
    <w:name w:val="Bez listy10"/>
    <w:next w:val="Bezlisty"/>
    <w:uiPriority w:val="99"/>
    <w:semiHidden/>
    <w:unhideWhenUsed/>
    <w:rsid w:val="00AA1CAA"/>
  </w:style>
  <w:style w:type="numbering" w:customStyle="1" w:styleId="Styl51511">
    <w:name w:val="Styl51511"/>
    <w:rsid w:val="00AA1CAA"/>
    <w:pPr>
      <w:numPr>
        <w:numId w:val="100"/>
      </w:numPr>
    </w:pPr>
  </w:style>
  <w:style w:type="numbering" w:customStyle="1" w:styleId="Styl5114">
    <w:name w:val="Styl5114"/>
    <w:rsid w:val="00AA1CAA"/>
    <w:pPr>
      <w:numPr>
        <w:numId w:val="107"/>
      </w:numPr>
    </w:pPr>
  </w:style>
  <w:style w:type="numbering" w:customStyle="1" w:styleId="Styl51141">
    <w:name w:val="Styl51141"/>
    <w:rsid w:val="00AA1CAA"/>
  </w:style>
  <w:style w:type="numbering" w:customStyle="1" w:styleId="Styl51142">
    <w:name w:val="Styl51142"/>
    <w:rsid w:val="00AA1CAA"/>
    <w:pPr>
      <w:numPr>
        <w:numId w:val="102"/>
      </w:numPr>
    </w:pPr>
  </w:style>
  <w:style w:type="numbering" w:customStyle="1" w:styleId="Styl51143">
    <w:name w:val="Styl51143"/>
    <w:rsid w:val="00AA1CAA"/>
  </w:style>
  <w:style w:type="numbering" w:customStyle="1" w:styleId="Styl51144">
    <w:name w:val="Styl51144"/>
    <w:rsid w:val="00AA1CAA"/>
    <w:pPr>
      <w:numPr>
        <w:numId w:val="103"/>
      </w:numPr>
    </w:pPr>
  </w:style>
  <w:style w:type="character" w:customStyle="1" w:styleId="contextualspellingandgrammarerror">
    <w:name w:val="contextualspellingandgrammarerror"/>
    <w:basedOn w:val="Domylnaczcionkaakapitu"/>
    <w:rsid w:val="00AA1CAA"/>
  </w:style>
  <w:style w:type="character" w:customStyle="1" w:styleId="scxw87264376">
    <w:name w:val="scxw87264376"/>
    <w:basedOn w:val="Domylnaczcionkaakapitu"/>
    <w:rsid w:val="00AA1CAA"/>
  </w:style>
  <w:style w:type="character" w:customStyle="1" w:styleId="pktZnak">
    <w:name w:val="pkt Znak"/>
    <w:link w:val="pkt"/>
    <w:locked/>
    <w:rsid w:val="00AA1CAA"/>
    <w:rPr>
      <w:rFonts w:ascii="Times New Roman" w:hAnsi="Times New Roman" w:cs="Times New Roman"/>
      <w:szCs w:val="20"/>
    </w:rPr>
  </w:style>
  <w:style w:type="paragraph" w:customStyle="1" w:styleId="pkt">
    <w:name w:val="pkt"/>
    <w:basedOn w:val="Normalny"/>
    <w:link w:val="pktZnak"/>
    <w:rsid w:val="00AA1CAA"/>
    <w:pPr>
      <w:spacing w:before="60" w:after="60"/>
      <w:ind w:left="851" w:hanging="295"/>
      <w:jc w:val="both"/>
    </w:pPr>
    <w:rPr>
      <w:rFonts w:ascii="Times New Roman" w:eastAsiaTheme="minorHAnsi" w:hAnsi="Times New Roman"/>
      <w:sz w:val="22"/>
      <w:lang w:eastAsia="en-US"/>
    </w:rPr>
  </w:style>
  <w:style w:type="paragraph" w:customStyle="1" w:styleId="Tekstpodstawowy31">
    <w:name w:val="Tekst podstawowy 31"/>
    <w:basedOn w:val="Normalny"/>
    <w:rsid w:val="00AA1CAA"/>
    <w:pPr>
      <w:suppressAutoHyphens/>
      <w:jc w:val="both"/>
    </w:pPr>
    <w:rPr>
      <w:rFonts w:ascii="Times New Roman" w:eastAsiaTheme="minorEastAsia" w:hAnsi="Times New Roman"/>
      <w:b/>
      <w:sz w:val="28"/>
      <w:lang w:eastAsia="ar-SA"/>
    </w:rPr>
  </w:style>
  <w:style w:type="numbering" w:customStyle="1" w:styleId="Styl515">
    <w:name w:val="Styl515"/>
    <w:rsid w:val="00AA1CAA"/>
    <w:pPr>
      <w:numPr>
        <w:numId w:val="104"/>
      </w:numPr>
    </w:pPr>
  </w:style>
  <w:style w:type="character" w:styleId="Uwydatnienie">
    <w:name w:val="Emphasis"/>
    <w:basedOn w:val="Domylnaczcionkaakapitu"/>
    <w:uiPriority w:val="20"/>
    <w:qFormat/>
    <w:rsid w:val="00AA1CAA"/>
    <w:rPr>
      <w:i/>
      <w:iCs/>
    </w:rPr>
  </w:style>
  <w:style w:type="character" w:customStyle="1" w:styleId="object">
    <w:name w:val="object"/>
    <w:basedOn w:val="Domylnaczcionkaakapitu"/>
    <w:rsid w:val="00AA1CAA"/>
  </w:style>
  <w:style w:type="paragraph" w:styleId="Listanumerowana">
    <w:name w:val="List Number"/>
    <w:basedOn w:val="Normalny"/>
    <w:rsid w:val="00AA1CAA"/>
    <w:pPr>
      <w:numPr>
        <w:numId w:val="105"/>
      </w:numPr>
      <w:spacing w:line="360" w:lineRule="auto"/>
    </w:pPr>
    <w:rPr>
      <w:rFonts w:ascii="Times New Roman" w:hAnsi="Times New Roman"/>
      <w:szCs w:val="24"/>
    </w:rPr>
  </w:style>
  <w:style w:type="numbering" w:customStyle="1" w:styleId="WW8Num421">
    <w:name w:val="WW8Num421"/>
    <w:rsid w:val="00AA1CAA"/>
    <w:pPr>
      <w:numPr>
        <w:numId w:val="106"/>
      </w:numPr>
    </w:pPr>
  </w:style>
  <w:style w:type="numbering" w:customStyle="1" w:styleId="WW8Num211">
    <w:name w:val="WW8Num211"/>
    <w:rsid w:val="00AA1CAA"/>
    <w:pPr>
      <w:numPr>
        <w:numId w:val="99"/>
      </w:numPr>
    </w:pPr>
  </w:style>
  <w:style w:type="paragraph" w:customStyle="1" w:styleId="Jasnasiatkaakcent31">
    <w:name w:val="Jasna siatka — akcent 31"/>
    <w:basedOn w:val="Normalny"/>
    <w:link w:val="Jasnasiatkaakcent3Znak"/>
    <w:uiPriority w:val="34"/>
    <w:qFormat/>
    <w:rsid w:val="00AA1CAA"/>
    <w:pPr>
      <w:spacing w:after="200" w:line="276" w:lineRule="auto"/>
      <w:ind w:left="720"/>
      <w:contextualSpacing/>
    </w:pPr>
    <w:rPr>
      <w:rFonts w:ascii="Calibri" w:hAnsi="Calibri"/>
      <w:sz w:val="22"/>
      <w:lang w:val="x-none" w:eastAsia="x-none"/>
    </w:rPr>
  </w:style>
  <w:style w:type="character" w:customStyle="1" w:styleId="Jasnasiatkaakcent3Znak">
    <w:name w:val="Jasna siatka — akcent 3 Znak"/>
    <w:link w:val="Jasnasiatkaakcent31"/>
    <w:uiPriority w:val="34"/>
    <w:locked/>
    <w:rsid w:val="00AA1CAA"/>
    <w:rPr>
      <w:rFonts w:ascii="Calibri" w:eastAsia="Times New Roman" w:hAnsi="Calibri" w:cs="Times New Roman"/>
      <w:szCs w:val="20"/>
      <w:lang w:val="x-none" w:eastAsia="x-none"/>
    </w:rPr>
  </w:style>
  <w:style w:type="paragraph" w:customStyle="1" w:styleId="ZALACZNIKMALYCENTER">
    <w:name w:val="ZALACZNIK_MALY_CENTER"/>
    <w:rsid w:val="00AA1CAA"/>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character" w:customStyle="1" w:styleId="Nierozpoznanawzmianka3">
    <w:name w:val="Nierozpoznana wzmianka3"/>
    <w:basedOn w:val="Domylnaczcionkaakapitu"/>
    <w:uiPriority w:val="99"/>
    <w:semiHidden/>
    <w:unhideWhenUsed/>
    <w:rsid w:val="00AA1CAA"/>
    <w:rPr>
      <w:color w:val="605E5C"/>
      <w:shd w:val="clear" w:color="auto" w:fill="E1DFDD"/>
    </w:rPr>
  </w:style>
  <w:style w:type="table" w:customStyle="1" w:styleId="Tabela-Siatka13">
    <w:name w:val="Tabela - Siatka13"/>
    <w:basedOn w:val="Standardowy"/>
    <w:next w:val="Tabela-Siatka"/>
    <w:uiPriority w:val="39"/>
    <w:rsid w:val="00AA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C4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A039E1"/>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5">
    <w:name w:val="Tabela - Siatka15"/>
    <w:basedOn w:val="Standardowy"/>
    <w:next w:val="Tabela-Siatka"/>
    <w:uiPriority w:val="39"/>
    <w:rsid w:val="00A0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3E5AB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platformazakupowa.pl/" TargetMode="External"/><Relationship Id="rId26" Type="http://schemas.openxmlformats.org/officeDocument/2006/relationships/hyperlink" Target="mailto:czcsz.finanse@ron.mil.pl" TargetMode="External"/><Relationship Id="rId3" Type="http://schemas.openxmlformats.org/officeDocument/2006/relationships/customXml" Target="../customXml/item3.xml"/><Relationship Id="rId21" Type="http://schemas.openxmlformats.org/officeDocument/2006/relationships/hyperlink" Target="https://drive.google.com/file/d/1Kd1DttbBeiNWt4q4slS4t76lZVKPbkyD/view"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zcsz.iod@ron.mil.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zcsz.zamowienia@mon.gov.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czcsz.logistyka@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latformazakupowa.pl/transakcja/980830" TargetMode="External"/><Relationship Id="rId23" Type="http://schemas.openxmlformats.org/officeDocument/2006/relationships/hyperlink" Target="http://platformazakupowa.pl" TargetMode="External"/><Relationship Id="rId28" Type="http://schemas.openxmlformats.org/officeDocument/2006/relationships/hyperlink" Target="mailto:s.chojnowski@ron.mil.pl" TargetMode="Externa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zcsz.zamowienia@mon.gov.pl" TargetMode="External"/><Relationship Id="rId22" Type="http://schemas.openxmlformats.org/officeDocument/2006/relationships/hyperlink" Target="http://platformazakupowa.pl" TargetMode="External"/><Relationship Id="rId27" Type="http://schemas.openxmlformats.org/officeDocument/2006/relationships/hyperlink" Target="mailto:czcsz.logistyka@ron.mil.pl" TargetMode="External"/><Relationship Id="rId30" Type="http://schemas.openxmlformats.org/officeDocument/2006/relationships/hyperlink" Target="mailto:s.chojnowsk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686985B4E98A4EAC18C7A7949F0BEF" ma:contentTypeVersion="9" ma:contentTypeDescription="Utwórz nowy dokument." ma:contentTypeScope="" ma:versionID="222219be0d53edf611705a8d208cac98">
  <xsd:schema xmlns:xsd="http://www.w3.org/2001/XMLSchema" xmlns:xs="http://www.w3.org/2001/XMLSchema" xmlns:p="http://schemas.microsoft.com/office/2006/metadata/properties" xmlns:ns2="56b597f2-5b04-4829-bf68-6273cd59f871" xmlns:ns3="64220599-25ae-4eeb-bb11-32667d23322f" xmlns:ns4="515e3a81-78db-427e-8243-7b98e8c0d178" targetNamespace="http://schemas.microsoft.com/office/2006/metadata/properties" ma:root="true" ma:fieldsID="c6b74fd1e02d45046247f80a19324746" ns2:_="" ns3:_="" ns4:_="">
    <xsd:import namespace="56b597f2-5b04-4829-bf68-6273cd59f871"/>
    <xsd:import namespace="64220599-25ae-4eeb-bb11-32667d23322f"/>
    <xsd:import namespace="515e3a81-78db-427e-8243-7b98e8c0d17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n81becf9124c4ab48903bc784a34d6ec" minOccurs="0"/>
                <xsd:element ref="ns2: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97f2-5b04-4829-bf68-6273cd59f871"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ksonomia — przechwyć wszystkie (kolumna)" ma:hidden="true" ma:list="{9f0df7a0-ddbf-404b-b481-c7f9a23b7909}" ma:internalName="TaxCatchAll" ma:showField="CatchAllData" ma:web="56b597f2-5b04-4829-bf68-6273cd59f87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ksonomia — przechwyć wszystkie (kolumna)1" ma:description="" ma:hidden="true" ma:list="{9f0df7a0-ddbf-404b-b481-c7f9a23b7909}" ma:internalName="TaxCatchAllLabel" ma:readOnly="true" ma:showField="CatchAllDataLabel" ma:web="56b597f2-5b04-4829-bf68-6273cd59f87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220599-25ae-4eeb-bb11-32667d23322f" elementFormDefault="qualified">
    <xsd:import namespace="http://schemas.microsoft.com/office/2006/documentManagement/types"/>
    <xsd:import namespace="http://schemas.microsoft.com/office/infopath/2007/PartnerControls"/>
    <xsd:element name="n81becf9124c4ab48903bc784a34d6ec" ma:index="14" nillable="true" ma:taxonomy="true" ma:internalName="n81becf9124c4ab48903bc784a34d6ec" ma:taxonomyFieldName="Typ_x0020_dokumentu" ma:displayName="Typ dokumentu" ma:readOnly="false" ma:default="" ma:fieldId="{781becf9-124c-4ab4-8903-bc784a34d6ec}" ma:taxonomyMulti="true" ma:sspId="f2b844fa-8ba3-400b-876c-ac960c8df53e" ma:termSetId="56067ad1-f737-4491-bdc3-dd7dbcbefd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5e3a81-78db-427e-8243-7b98e8c0d178" elementFormDefault="qualified">
    <xsd:import namespace="http://schemas.microsoft.com/office/2006/documentManagement/types"/>
    <xsd:import namespace="http://schemas.microsoft.com/office/infopath/2007/PartnerControls"/>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b597f2-5b04-4829-bf68-6273cd59f871"/>
    <n81becf9124c4ab48903bc784a34d6ec xmlns="64220599-25ae-4eeb-bb11-32667d23322f">
      <Terms xmlns="http://schemas.microsoft.com/office/infopath/2007/PartnerControls"/>
    </n81becf9124c4ab48903bc784a34d6ec>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2A69614-9C6A-4D90-A856-4BE07E7A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597f2-5b04-4829-bf68-6273cd59f871"/>
    <ds:schemaRef ds:uri="64220599-25ae-4eeb-bb11-32667d23322f"/>
    <ds:schemaRef ds:uri="515e3a81-78db-427e-8243-7b98e8c0d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3EC5F-B08B-4DEE-BC2B-19891C84F2B1}">
  <ds:schemaRefs>
    <ds:schemaRef ds:uri="http://schemas.microsoft.com/sharepoint/events"/>
  </ds:schemaRefs>
</ds:datastoreItem>
</file>

<file path=customXml/itemProps3.xml><?xml version="1.0" encoding="utf-8"?>
<ds:datastoreItem xmlns:ds="http://schemas.openxmlformats.org/officeDocument/2006/customXml" ds:itemID="{73A411F3-BC78-4720-ADBA-F0CAB1A9D7E3}">
  <ds:schemaRefs>
    <ds:schemaRef ds:uri="http://schemas.microsoft.com/sharepoint/v3/contenttype/forms"/>
  </ds:schemaRefs>
</ds:datastoreItem>
</file>

<file path=customXml/itemProps4.xml><?xml version="1.0" encoding="utf-8"?>
<ds:datastoreItem xmlns:ds="http://schemas.openxmlformats.org/officeDocument/2006/customXml" ds:itemID="{C452464D-3665-42C8-AD67-679702720279}">
  <ds:schemaRefs>
    <ds:schemaRef ds:uri="http://schemas.microsoft.com/office/2006/metadata/properties"/>
    <ds:schemaRef ds:uri="http://schemas.microsoft.com/office/infopath/2007/PartnerControls"/>
    <ds:schemaRef ds:uri="56b597f2-5b04-4829-bf68-6273cd59f871"/>
    <ds:schemaRef ds:uri="64220599-25ae-4eeb-bb11-32667d23322f"/>
  </ds:schemaRefs>
</ds:datastoreItem>
</file>

<file path=customXml/itemProps5.xml><?xml version="1.0" encoding="utf-8"?>
<ds:datastoreItem xmlns:ds="http://schemas.openxmlformats.org/officeDocument/2006/customXml" ds:itemID="{FF7AE25C-49CB-4D5A-99FA-736A142268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42</Pages>
  <Words>13212</Words>
  <Characters>79274</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Durlik Karolina</cp:lastModifiedBy>
  <cp:revision>8</cp:revision>
  <cp:lastPrinted>2024-09-12T13:22:00Z</cp:lastPrinted>
  <dcterms:created xsi:type="dcterms:W3CDTF">2024-09-05T06:09:00Z</dcterms:created>
  <dcterms:modified xsi:type="dcterms:W3CDTF">2024-09-12T13:24:00Z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0x010100ED686985B4E98A4EAC18C7A7949F0BEF</vt:lpwstr>
  </property>
  <property fmtid="{D5CDD505-2E9C-101B-9397-08002B2CF9AE}" pid="3" name="docIndexRef">
    <vt:lpwstr>c7ce9fa2-4c5f-4866-80e9-e1f4c79db351</vt:lpwstr>
  </property>
  <property fmtid="{D5CDD505-2E9C-101B-9397-08002B2CF9AE}" pid="4" name="bjSaver">
    <vt:lpwstr>yMmGafXxmX/XHLb25k5N32bdBfsXP2e/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Krajewska Edyta</vt:lpwstr>
  </property>
  <property fmtid="{D5CDD505-2E9C-101B-9397-08002B2CF9AE}" pid="9" name="s5636:Creator type=organization">
    <vt:lpwstr>MILNET-Z</vt:lpwstr>
  </property>
  <property fmtid="{D5CDD505-2E9C-101B-9397-08002B2CF9AE}" pid="10" name="s5636:Creator type=IP">
    <vt:lpwstr>10.10.190.103</vt:lpwstr>
  </property>
  <property fmtid="{D5CDD505-2E9C-101B-9397-08002B2CF9AE}" pid="11" name="bjClsUserRVM">
    <vt:lpwstr>[]</vt:lpwstr>
  </property>
  <property fmtid="{D5CDD505-2E9C-101B-9397-08002B2CF9AE}" pid="12" name="Typ dokumentu">
    <vt:lpwstr/>
  </property>
  <property fmtid="{D5CDD505-2E9C-101B-9397-08002B2CF9AE}" pid="13" name="bjPortionMark">
    <vt:lpwstr>[]</vt:lpwstr>
  </property>
</Properties>
</file>