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D58" w:rsidRPr="001D1D58" w:rsidRDefault="001D1D58" w:rsidP="001D1D58">
      <w:pPr>
        <w:spacing w:after="120"/>
        <w:jc w:val="both"/>
        <w:rPr>
          <w:rStyle w:val="Uwydatnienie"/>
          <w:rFonts w:ascii="Verdana" w:hAnsi="Verdana" w:cs="Verdana"/>
          <w:b/>
          <w:bCs/>
          <w:i w:val="0"/>
          <w:iCs w:val="0"/>
          <w:sz w:val="20"/>
        </w:rPr>
      </w:pPr>
    </w:p>
    <w:p w:rsidR="004666AE" w:rsidRPr="00E0358D" w:rsidRDefault="004666AE" w:rsidP="004666AE">
      <w:pPr>
        <w:spacing w:after="120"/>
        <w:jc w:val="both"/>
        <w:rPr>
          <w:rFonts w:ascii="Verdana" w:hAnsi="Verdana" w:cs="Verdana"/>
          <w:b/>
          <w:bCs/>
        </w:rPr>
      </w:pPr>
      <w:r w:rsidRPr="00E0358D">
        <w:rPr>
          <w:rStyle w:val="Uwydatnienie"/>
          <w:rFonts w:ascii="Verdana" w:hAnsi="Verdana" w:cs="Verdana"/>
          <w:b/>
          <w:bCs/>
          <w:i w:val="0"/>
          <w:iCs w:val="0"/>
        </w:rPr>
        <w:t xml:space="preserve">ZAMAWIAJĄCY: </w:t>
      </w:r>
    </w:p>
    <w:p w:rsidR="004666AE" w:rsidRPr="00E0358D" w:rsidRDefault="004666AE" w:rsidP="004666AE">
      <w:pPr>
        <w:spacing w:after="120"/>
        <w:jc w:val="both"/>
        <w:rPr>
          <w:rStyle w:val="Uwydatnienie"/>
          <w:rFonts w:ascii="Verdana" w:hAnsi="Verdana" w:cs="Verdana"/>
          <w:b/>
          <w:bCs/>
          <w:i w:val="0"/>
          <w:iCs w:val="0"/>
        </w:rPr>
      </w:pPr>
      <w:r w:rsidRPr="00E0358D">
        <w:rPr>
          <w:rStyle w:val="Uwydatnienie"/>
          <w:rFonts w:ascii="Verdana" w:hAnsi="Verdana" w:cs="Verdana"/>
          <w:b/>
          <w:bCs/>
          <w:i w:val="0"/>
          <w:iCs w:val="0"/>
        </w:rPr>
        <w:t>Komenda Miejska Państwowej Straży Pożarnej</w:t>
      </w:r>
    </w:p>
    <w:p w:rsidR="004666AE" w:rsidRPr="00E0358D" w:rsidRDefault="004666AE" w:rsidP="004666AE">
      <w:pPr>
        <w:spacing w:after="120"/>
        <w:jc w:val="both"/>
        <w:rPr>
          <w:rStyle w:val="Uwydatnienie"/>
          <w:rFonts w:ascii="Verdana" w:hAnsi="Verdana" w:cs="Verdana"/>
          <w:b/>
          <w:bCs/>
          <w:i w:val="0"/>
          <w:iCs w:val="0"/>
        </w:rPr>
      </w:pPr>
      <w:r w:rsidRPr="00E0358D">
        <w:rPr>
          <w:rStyle w:val="Uwydatnienie"/>
          <w:rFonts w:ascii="Verdana" w:hAnsi="Verdana" w:cs="Verdana"/>
          <w:b/>
          <w:bCs/>
          <w:i w:val="0"/>
          <w:iCs w:val="0"/>
        </w:rPr>
        <w:t xml:space="preserve">m. st. Warszawy </w:t>
      </w:r>
    </w:p>
    <w:p w:rsidR="004666AE" w:rsidRPr="00E0358D" w:rsidRDefault="004666AE" w:rsidP="004666AE">
      <w:pPr>
        <w:spacing w:after="120"/>
        <w:jc w:val="both"/>
        <w:rPr>
          <w:rStyle w:val="Uwydatnienie"/>
          <w:rFonts w:ascii="Verdana" w:hAnsi="Verdana" w:cs="Verdana"/>
          <w:b/>
          <w:bCs/>
          <w:i w:val="0"/>
          <w:iCs w:val="0"/>
        </w:rPr>
      </w:pPr>
      <w:r w:rsidRPr="00E0358D">
        <w:rPr>
          <w:rStyle w:val="Uwydatnienie"/>
          <w:rFonts w:ascii="Verdana" w:hAnsi="Verdana" w:cs="Verdana"/>
          <w:b/>
          <w:bCs/>
          <w:i w:val="0"/>
          <w:iCs w:val="0"/>
        </w:rPr>
        <w:t>ul. Polna 1</w:t>
      </w:r>
    </w:p>
    <w:p w:rsidR="004666AE" w:rsidRPr="00E0358D" w:rsidRDefault="004666AE" w:rsidP="004666AE">
      <w:pPr>
        <w:spacing w:after="120"/>
        <w:jc w:val="both"/>
        <w:rPr>
          <w:rStyle w:val="Uwydatnienie"/>
          <w:rFonts w:ascii="Verdana" w:hAnsi="Verdana" w:cs="Verdana"/>
          <w:b/>
          <w:bCs/>
          <w:i w:val="0"/>
          <w:iCs w:val="0"/>
        </w:rPr>
      </w:pPr>
      <w:r w:rsidRPr="00E0358D">
        <w:rPr>
          <w:rStyle w:val="Uwydatnienie"/>
          <w:rFonts w:ascii="Verdana" w:hAnsi="Verdana" w:cs="Verdana"/>
          <w:b/>
          <w:bCs/>
          <w:i w:val="0"/>
          <w:iCs w:val="0"/>
        </w:rPr>
        <w:t xml:space="preserve">00-622 Warszawa </w:t>
      </w:r>
    </w:p>
    <w:p w:rsidR="004666AE" w:rsidRPr="00E0358D" w:rsidRDefault="004666AE" w:rsidP="004666AE">
      <w:pPr>
        <w:spacing w:after="120"/>
        <w:jc w:val="both"/>
        <w:rPr>
          <w:rStyle w:val="Uwydatnienie"/>
          <w:rFonts w:ascii="Verdana" w:hAnsi="Verdana" w:cs="Verdana"/>
          <w:b/>
          <w:bCs/>
          <w:i w:val="0"/>
          <w:iCs w:val="0"/>
        </w:rPr>
      </w:pPr>
      <w:r w:rsidRPr="00E0358D">
        <w:rPr>
          <w:rStyle w:val="Uwydatnienie"/>
          <w:rFonts w:ascii="Verdana" w:hAnsi="Verdana" w:cs="Verdana"/>
          <w:b/>
          <w:bCs/>
          <w:i w:val="0"/>
          <w:iCs w:val="0"/>
        </w:rPr>
        <w:t>NIP: 526-22-60-940</w:t>
      </w:r>
    </w:p>
    <w:p w:rsidR="004666AE" w:rsidRPr="00E0358D" w:rsidRDefault="004666AE" w:rsidP="004666AE">
      <w:pPr>
        <w:spacing w:after="120"/>
        <w:jc w:val="both"/>
        <w:rPr>
          <w:rStyle w:val="Uwydatnienie"/>
          <w:rFonts w:ascii="Verdana" w:hAnsi="Verdana" w:cs="Verdana"/>
          <w:b/>
          <w:bCs/>
          <w:i w:val="0"/>
          <w:iCs w:val="0"/>
        </w:rPr>
      </w:pPr>
      <w:r w:rsidRPr="00E0358D">
        <w:rPr>
          <w:rStyle w:val="Uwydatnienie"/>
          <w:rFonts w:ascii="Verdana" w:hAnsi="Verdana" w:cs="Verdana"/>
          <w:b/>
          <w:bCs/>
          <w:i w:val="0"/>
          <w:iCs w:val="0"/>
        </w:rPr>
        <w:t>REGON: 013292107</w:t>
      </w:r>
    </w:p>
    <w:p w:rsidR="005928BE" w:rsidRPr="00220D6D" w:rsidRDefault="005928BE" w:rsidP="008A3C61">
      <w:pPr>
        <w:spacing w:after="120"/>
        <w:rPr>
          <w:rFonts w:ascii="Verdana" w:hAnsi="Verdana" w:cs="Verdana"/>
          <w:b/>
          <w:bCs/>
          <w:sz w:val="20"/>
        </w:rPr>
      </w:pPr>
    </w:p>
    <w:p w:rsidR="005928BE" w:rsidRPr="00220D6D" w:rsidRDefault="005928BE" w:rsidP="00465F8F">
      <w:pPr>
        <w:spacing w:after="120"/>
        <w:jc w:val="center"/>
        <w:rPr>
          <w:rFonts w:ascii="Verdana" w:hAnsi="Verdana" w:cs="Verdana"/>
          <w:b/>
          <w:bCs/>
          <w:sz w:val="20"/>
        </w:rPr>
      </w:pPr>
    </w:p>
    <w:p w:rsidR="00D14835" w:rsidRPr="00220D6D" w:rsidRDefault="00D14835" w:rsidP="00465F8F">
      <w:pPr>
        <w:spacing w:after="120"/>
        <w:jc w:val="center"/>
        <w:rPr>
          <w:rFonts w:ascii="Verdana" w:hAnsi="Verdana" w:cs="Verdana"/>
          <w:b/>
          <w:bCs/>
          <w:sz w:val="20"/>
        </w:rPr>
      </w:pPr>
      <w:r w:rsidRPr="00220D6D">
        <w:rPr>
          <w:rFonts w:ascii="Verdana" w:hAnsi="Verdana" w:cs="Verdana"/>
          <w:b/>
          <w:bCs/>
          <w:sz w:val="20"/>
        </w:rPr>
        <w:t xml:space="preserve">SPECYFIKACJAWARUNKÓW ZAMÓWIENIA, </w:t>
      </w:r>
    </w:p>
    <w:p w:rsidR="00D14835" w:rsidRPr="00220D6D" w:rsidRDefault="00D14835" w:rsidP="00465F8F">
      <w:pPr>
        <w:spacing w:after="120"/>
        <w:jc w:val="center"/>
        <w:rPr>
          <w:rFonts w:ascii="Verdana" w:hAnsi="Verdana" w:cs="Verdana"/>
          <w:b/>
          <w:bCs/>
          <w:sz w:val="20"/>
        </w:rPr>
      </w:pPr>
      <w:r w:rsidRPr="00220D6D">
        <w:rPr>
          <w:rFonts w:ascii="Verdana" w:hAnsi="Verdana" w:cs="Verdana"/>
          <w:b/>
          <w:bCs/>
          <w:sz w:val="20"/>
        </w:rPr>
        <w:t>zwana dalej: „SWZ”</w:t>
      </w:r>
    </w:p>
    <w:p w:rsidR="00D14835" w:rsidRPr="00220D6D" w:rsidRDefault="00D14835" w:rsidP="00465F8F">
      <w:pPr>
        <w:spacing w:after="120"/>
        <w:rPr>
          <w:rFonts w:ascii="Verdana" w:hAnsi="Verdana" w:cs="Verdana"/>
          <w:sz w:val="20"/>
        </w:rPr>
      </w:pPr>
    </w:p>
    <w:p w:rsidR="005928BE" w:rsidRPr="00220D6D" w:rsidRDefault="005928BE" w:rsidP="00465F8F">
      <w:pPr>
        <w:spacing w:after="120"/>
        <w:rPr>
          <w:rFonts w:ascii="Verdana" w:hAnsi="Verdana" w:cs="Verdana"/>
          <w:sz w:val="20"/>
        </w:rPr>
      </w:pPr>
    </w:p>
    <w:p w:rsidR="005928BE" w:rsidRPr="00220D6D" w:rsidRDefault="005928BE" w:rsidP="00465F8F">
      <w:pPr>
        <w:spacing w:after="120"/>
        <w:rPr>
          <w:rFonts w:ascii="Verdana" w:hAnsi="Verdana" w:cs="Verdana"/>
          <w:sz w:val="20"/>
        </w:rPr>
      </w:pPr>
    </w:p>
    <w:p w:rsidR="00FD027B" w:rsidRPr="00220D6D" w:rsidRDefault="00FD027B" w:rsidP="00FD027B">
      <w:pPr>
        <w:spacing w:after="60" w:line="480" w:lineRule="auto"/>
        <w:jc w:val="center"/>
        <w:rPr>
          <w:rFonts w:ascii="Verdana" w:hAnsi="Verdana" w:cs="Verdana"/>
          <w:sz w:val="20"/>
        </w:rPr>
      </w:pPr>
      <w:r w:rsidRPr="00220D6D">
        <w:rPr>
          <w:rFonts w:ascii="Verdana" w:hAnsi="Verdana" w:cs="Verdana"/>
          <w:sz w:val="20"/>
        </w:rPr>
        <w:t>w postępowaniu o udzielenie zamówienia publicznego w trybie</w:t>
      </w:r>
    </w:p>
    <w:p w:rsidR="00FD027B" w:rsidRPr="00220D6D" w:rsidRDefault="00FD027B" w:rsidP="00FD027B">
      <w:pPr>
        <w:spacing w:after="60" w:line="480" w:lineRule="auto"/>
        <w:jc w:val="center"/>
        <w:rPr>
          <w:rFonts w:ascii="Verdana" w:hAnsi="Verdana" w:cs="Verdana"/>
          <w:sz w:val="20"/>
        </w:rPr>
      </w:pPr>
    </w:p>
    <w:p w:rsidR="00FD027B" w:rsidRPr="00220D6D" w:rsidRDefault="00FD027B" w:rsidP="00FD027B">
      <w:pPr>
        <w:spacing w:after="60" w:line="480" w:lineRule="auto"/>
        <w:jc w:val="center"/>
        <w:rPr>
          <w:rFonts w:ascii="Verdana" w:hAnsi="Verdana" w:cs="Verdana"/>
          <w:b/>
          <w:sz w:val="20"/>
        </w:rPr>
      </w:pPr>
      <w:r w:rsidRPr="00220D6D">
        <w:rPr>
          <w:rFonts w:ascii="Verdana" w:hAnsi="Verdana" w:cs="Verdana"/>
          <w:b/>
          <w:sz w:val="20"/>
        </w:rPr>
        <w:t xml:space="preserve">PRZETARGU NIEOGRANICZONEGO </w:t>
      </w:r>
    </w:p>
    <w:p w:rsidR="00FD027B" w:rsidRPr="00B33CBC" w:rsidRDefault="00FD027B" w:rsidP="00FD027B">
      <w:pPr>
        <w:spacing w:after="60" w:line="480" w:lineRule="auto"/>
        <w:jc w:val="center"/>
        <w:rPr>
          <w:rFonts w:ascii="Verdana" w:hAnsi="Verdana" w:cs="Verdana"/>
          <w:b/>
          <w:sz w:val="20"/>
        </w:rPr>
      </w:pPr>
      <w:r w:rsidRPr="00220D6D">
        <w:rPr>
          <w:rFonts w:ascii="Verdana" w:hAnsi="Verdana" w:cs="Verdana"/>
          <w:b/>
          <w:sz w:val="20"/>
        </w:rPr>
        <w:t xml:space="preserve">o wartości zamówienia przekraczającej kwotę </w:t>
      </w:r>
      <w:r w:rsidR="004666AE" w:rsidRPr="004666AE">
        <w:rPr>
          <w:rFonts w:ascii="Verdana" w:hAnsi="Verdana" w:cs="Verdana"/>
          <w:b/>
          <w:sz w:val="20"/>
        </w:rPr>
        <w:t xml:space="preserve">5 538 000 </w:t>
      </w:r>
      <w:r w:rsidRPr="00220D6D">
        <w:rPr>
          <w:rFonts w:ascii="Verdana" w:hAnsi="Verdana" w:cs="Verdana"/>
          <w:b/>
          <w:sz w:val="20"/>
        </w:rPr>
        <w:t xml:space="preserve"> euro netto, co stanowi </w:t>
      </w:r>
      <w:r w:rsidRPr="00220D6D">
        <w:rPr>
          <w:rFonts w:ascii="Verdana" w:hAnsi="Verdana" w:cs="Verdana"/>
          <w:b/>
          <w:sz w:val="20"/>
        </w:rPr>
        <w:br/>
      </w:r>
      <w:r w:rsidRPr="00B33CBC">
        <w:rPr>
          <w:rFonts w:ascii="Verdana" w:hAnsi="Verdana" w:cs="Verdana"/>
          <w:b/>
          <w:sz w:val="20"/>
        </w:rPr>
        <w:t xml:space="preserve">równowartość kwoty </w:t>
      </w:r>
      <w:r w:rsidR="004666AE" w:rsidRPr="004666AE">
        <w:rPr>
          <w:rFonts w:ascii="Verdana" w:hAnsi="Verdana" w:cs="Verdana"/>
          <w:b/>
          <w:sz w:val="20"/>
        </w:rPr>
        <w:t xml:space="preserve">25 680 260 </w:t>
      </w:r>
      <w:r w:rsidRPr="00B33CBC">
        <w:rPr>
          <w:rFonts w:ascii="Verdana" w:hAnsi="Verdana" w:cs="Verdana"/>
          <w:b/>
          <w:sz w:val="20"/>
        </w:rPr>
        <w:t xml:space="preserve"> zł netto</w:t>
      </w:r>
    </w:p>
    <w:p w:rsidR="00FD027B" w:rsidRPr="00B33CBC" w:rsidRDefault="00FD027B" w:rsidP="00FD027B">
      <w:pPr>
        <w:spacing w:after="60" w:line="480" w:lineRule="auto"/>
        <w:jc w:val="center"/>
        <w:rPr>
          <w:rFonts w:ascii="Verdana" w:hAnsi="Verdana" w:cs="Verdana"/>
          <w:b/>
          <w:sz w:val="20"/>
        </w:rPr>
      </w:pPr>
      <w:r w:rsidRPr="00B33CBC">
        <w:rPr>
          <w:rFonts w:ascii="Verdana" w:hAnsi="Verdana" w:cs="Verdana"/>
          <w:b/>
          <w:sz w:val="20"/>
        </w:rPr>
        <w:t>pn.</w:t>
      </w:r>
    </w:p>
    <w:p w:rsidR="00E6703B" w:rsidRPr="00287AF4" w:rsidRDefault="004666AE" w:rsidP="005C00A3">
      <w:pPr>
        <w:spacing w:after="60" w:line="480" w:lineRule="auto"/>
        <w:jc w:val="center"/>
        <w:rPr>
          <w:rFonts w:ascii="Verdana" w:hAnsi="Verdana" w:cs="Verdana"/>
          <w:b/>
          <w:sz w:val="20"/>
        </w:rPr>
      </w:pPr>
      <w:bookmarkStart w:id="0" w:name="_Hlk174360073"/>
      <w:bookmarkStart w:id="1" w:name="_Hlk174359492"/>
      <w:bookmarkStart w:id="2" w:name="_Hlk174360713"/>
      <w:r w:rsidRPr="004666AE">
        <w:rPr>
          <w:rFonts w:ascii="Verdana" w:hAnsi="Verdana" w:cs="Verdana"/>
          <w:b/>
          <w:sz w:val="20"/>
        </w:rPr>
        <w:t>Budowa nowej siedziby Jednostki Ratowniczo Gaśniczej na terenie dzielnicy Bielany</w:t>
      </w:r>
      <w:bookmarkEnd w:id="0"/>
      <w:r w:rsidR="00287AF4" w:rsidRPr="00287AF4">
        <w:rPr>
          <w:rFonts w:ascii="Verdana" w:hAnsi="Verdana" w:cs="Verdana"/>
          <w:b/>
          <w:sz w:val="20"/>
        </w:rPr>
        <w:t>.</w:t>
      </w:r>
      <w:bookmarkEnd w:id="1"/>
    </w:p>
    <w:bookmarkEnd w:id="2"/>
    <w:p w:rsidR="005C00A3" w:rsidRPr="00B33CBC" w:rsidRDefault="005C00A3" w:rsidP="003A3DD9">
      <w:pPr>
        <w:pStyle w:val="Default"/>
        <w:ind w:left="4111"/>
        <w:jc w:val="center"/>
        <w:rPr>
          <w:rFonts w:ascii="Verdana" w:hAnsi="Verdana" w:cs="Verdana"/>
          <w:b/>
          <w:bCs/>
          <w:color w:val="auto"/>
          <w:sz w:val="20"/>
          <w:szCs w:val="20"/>
        </w:rPr>
      </w:pPr>
    </w:p>
    <w:p w:rsidR="005C00A3" w:rsidRPr="00B33CBC" w:rsidRDefault="005C00A3" w:rsidP="003A3DD9">
      <w:pPr>
        <w:pStyle w:val="Default"/>
        <w:ind w:left="4111"/>
        <w:jc w:val="center"/>
        <w:rPr>
          <w:rFonts w:ascii="Verdana" w:hAnsi="Verdana" w:cs="Verdana"/>
          <w:b/>
          <w:bCs/>
          <w:color w:val="auto"/>
          <w:sz w:val="20"/>
          <w:szCs w:val="20"/>
        </w:rPr>
      </w:pPr>
    </w:p>
    <w:p w:rsidR="001E62EB" w:rsidRPr="00B33CBC" w:rsidRDefault="00D14835" w:rsidP="003A3DD9">
      <w:pPr>
        <w:pStyle w:val="Default"/>
        <w:ind w:left="4111"/>
        <w:jc w:val="center"/>
        <w:rPr>
          <w:rFonts w:ascii="Verdana" w:hAnsi="Verdana" w:cs="Verdana"/>
          <w:color w:val="auto"/>
          <w:sz w:val="20"/>
          <w:szCs w:val="20"/>
        </w:rPr>
      </w:pPr>
      <w:r w:rsidRPr="00B33CBC">
        <w:rPr>
          <w:rFonts w:ascii="Verdana" w:hAnsi="Verdana" w:cs="Verdana"/>
          <w:b/>
          <w:bCs/>
          <w:color w:val="auto"/>
          <w:sz w:val="20"/>
          <w:szCs w:val="20"/>
        </w:rPr>
        <w:t>Zatwierdził:</w:t>
      </w:r>
      <w:r w:rsidRPr="00B33CBC">
        <w:rPr>
          <w:rFonts w:ascii="Verdana" w:hAnsi="Verdana" w:cs="Verdana"/>
          <w:b/>
          <w:bCs/>
          <w:color w:val="auto"/>
          <w:sz w:val="20"/>
          <w:szCs w:val="20"/>
        </w:rPr>
        <w:br/>
      </w:r>
      <w:r w:rsidRPr="00B33CBC">
        <w:rPr>
          <w:rFonts w:ascii="Verdana" w:hAnsi="Verdana" w:cs="Verdana"/>
          <w:color w:val="auto"/>
          <w:sz w:val="20"/>
          <w:szCs w:val="20"/>
        </w:rPr>
        <w:br/>
      </w:r>
      <w:r w:rsidRPr="00B33CBC">
        <w:rPr>
          <w:rFonts w:ascii="Verdana" w:hAnsi="Verdana" w:cs="Verdana"/>
          <w:color w:val="auto"/>
          <w:sz w:val="20"/>
          <w:szCs w:val="20"/>
        </w:rPr>
        <w:br/>
      </w:r>
    </w:p>
    <w:p w:rsidR="008C1C46" w:rsidRDefault="00791638" w:rsidP="008A3C61">
      <w:pPr>
        <w:pStyle w:val="Default"/>
        <w:ind w:left="4111"/>
        <w:jc w:val="center"/>
        <w:rPr>
          <w:rFonts w:ascii="Verdana" w:hAnsi="Verdana" w:cs="Verdana"/>
          <w:color w:val="auto"/>
          <w:sz w:val="20"/>
          <w:szCs w:val="20"/>
        </w:rPr>
      </w:pPr>
      <w:r w:rsidRPr="00B33CBC">
        <w:rPr>
          <w:rFonts w:ascii="Verdana" w:hAnsi="Verdana" w:cs="Verdana"/>
          <w:color w:val="auto"/>
          <w:sz w:val="20"/>
          <w:szCs w:val="20"/>
        </w:rPr>
        <w:t>Warszawa</w:t>
      </w:r>
      <w:r w:rsidR="00E43AD8" w:rsidRPr="00B33CBC">
        <w:rPr>
          <w:rFonts w:ascii="Verdana" w:hAnsi="Verdana" w:cs="Verdana"/>
          <w:color w:val="auto"/>
          <w:sz w:val="20"/>
          <w:szCs w:val="20"/>
        </w:rPr>
        <w:t>,</w:t>
      </w:r>
      <w:r w:rsidR="0029509D" w:rsidRPr="00B33CBC">
        <w:rPr>
          <w:rFonts w:ascii="Verdana" w:hAnsi="Verdana" w:cs="Verdana"/>
          <w:color w:val="auto"/>
          <w:sz w:val="20"/>
          <w:szCs w:val="20"/>
        </w:rPr>
        <w:t xml:space="preserve"> dnia</w:t>
      </w:r>
      <w:r w:rsidR="005C00A3" w:rsidRPr="00B33CBC">
        <w:rPr>
          <w:rFonts w:ascii="Verdana" w:hAnsi="Verdana" w:cs="Verdana"/>
          <w:color w:val="auto"/>
          <w:sz w:val="20"/>
          <w:szCs w:val="20"/>
        </w:rPr>
        <w:t xml:space="preserve"> </w:t>
      </w:r>
      <w:r w:rsidR="00287AF4">
        <w:rPr>
          <w:rFonts w:ascii="Verdana" w:hAnsi="Verdana" w:cs="Verdana"/>
          <w:color w:val="auto"/>
          <w:sz w:val="20"/>
          <w:szCs w:val="20"/>
        </w:rPr>
        <w:t>1</w:t>
      </w:r>
      <w:r w:rsidR="004666AE">
        <w:rPr>
          <w:rFonts w:ascii="Verdana" w:hAnsi="Verdana" w:cs="Verdana"/>
          <w:color w:val="auto"/>
          <w:sz w:val="20"/>
          <w:szCs w:val="20"/>
        </w:rPr>
        <w:t>2</w:t>
      </w:r>
      <w:r w:rsidR="00BE467F" w:rsidRPr="00B33CBC">
        <w:rPr>
          <w:rFonts w:ascii="Verdana" w:hAnsi="Verdana" w:cs="Verdana"/>
          <w:color w:val="auto"/>
          <w:sz w:val="20"/>
          <w:szCs w:val="20"/>
        </w:rPr>
        <w:t>.</w:t>
      </w:r>
      <w:r w:rsidR="001D1D58" w:rsidRPr="00B33CBC">
        <w:rPr>
          <w:rFonts w:ascii="Verdana" w:hAnsi="Verdana" w:cs="Verdana"/>
          <w:color w:val="auto"/>
          <w:sz w:val="20"/>
          <w:szCs w:val="20"/>
        </w:rPr>
        <w:t>0</w:t>
      </w:r>
      <w:r w:rsidR="004666AE">
        <w:rPr>
          <w:rFonts w:ascii="Verdana" w:hAnsi="Verdana" w:cs="Verdana"/>
          <w:color w:val="auto"/>
          <w:sz w:val="20"/>
          <w:szCs w:val="20"/>
        </w:rPr>
        <w:t>8</w:t>
      </w:r>
      <w:r w:rsidR="00B62B1D" w:rsidRPr="00B33CBC">
        <w:rPr>
          <w:rFonts w:ascii="Verdana" w:hAnsi="Verdana" w:cs="Verdana"/>
          <w:color w:val="auto"/>
          <w:sz w:val="20"/>
          <w:szCs w:val="20"/>
        </w:rPr>
        <w:t>.</w:t>
      </w:r>
      <w:r w:rsidR="004F27ED" w:rsidRPr="00B33CBC">
        <w:rPr>
          <w:rFonts w:ascii="Verdana" w:hAnsi="Verdana" w:cs="Verdana"/>
          <w:color w:val="auto"/>
          <w:sz w:val="20"/>
          <w:szCs w:val="20"/>
        </w:rPr>
        <w:t>20</w:t>
      </w:r>
      <w:r w:rsidR="003D2122" w:rsidRPr="00B33CBC">
        <w:rPr>
          <w:rFonts w:ascii="Verdana" w:hAnsi="Verdana" w:cs="Verdana"/>
          <w:color w:val="auto"/>
          <w:sz w:val="20"/>
          <w:szCs w:val="20"/>
        </w:rPr>
        <w:t>2</w:t>
      </w:r>
      <w:r w:rsidR="00E6703B" w:rsidRPr="00B33CBC">
        <w:rPr>
          <w:rFonts w:ascii="Verdana" w:hAnsi="Verdana" w:cs="Verdana"/>
          <w:color w:val="auto"/>
          <w:sz w:val="20"/>
          <w:szCs w:val="20"/>
        </w:rPr>
        <w:t>4</w:t>
      </w:r>
      <w:r w:rsidR="00D14835" w:rsidRPr="00B33CBC">
        <w:rPr>
          <w:rFonts w:ascii="Verdana" w:hAnsi="Verdana" w:cs="Verdana"/>
          <w:color w:val="auto"/>
          <w:sz w:val="20"/>
          <w:szCs w:val="20"/>
        </w:rPr>
        <w:t>r.</w:t>
      </w:r>
    </w:p>
    <w:p w:rsidR="00D07B6B" w:rsidRDefault="00D07B6B" w:rsidP="008A3C61">
      <w:pPr>
        <w:pStyle w:val="Default"/>
        <w:ind w:left="4111"/>
        <w:jc w:val="center"/>
        <w:rPr>
          <w:noProof/>
          <w:sz w:val="16"/>
          <w:szCs w:val="16"/>
        </w:rPr>
      </w:pPr>
    </w:p>
    <w:p w:rsidR="00E6703B" w:rsidRDefault="00E6703B" w:rsidP="008A3C61">
      <w:pPr>
        <w:pStyle w:val="Default"/>
        <w:ind w:left="4111"/>
        <w:jc w:val="center"/>
        <w:rPr>
          <w:rFonts w:ascii="Verdana" w:hAnsi="Verdana" w:cs="Verdana"/>
          <w:color w:val="auto"/>
          <w:sz w:val="20"/>
          <w:szCs w:val="20"/>
        </w:rPr>
      </w:pPr>
    </w:p>
    <w:p w:rsidR="00E6703B" w:rsidRDefault="00E6703B" w:rsidP="008A3C61">
      <w:pPr>
        <w:pStyle w:val="Default"/>
        <w:ind w:left="4111"/>
        <w:jc w:val="center"/>
        <w:rPr>
          <w:rFonts w:ascii="Verdana" w:hAnsi="Verdana" w:cs="Verdana"/>
          <w:color w:val="auto"/>
          <w:sz w:val="20"/>
          <w:szCs w:val="20"/>
        </w:rPr>
      </w:pPr>
    </w:p>
    <w:p w:rsidR="00E6703B" w:rsidRDefault="00E6703B" w:rsidP="008A3C61">
      <w:pPr>
        <w:pStyle w:val="Default"/>
        <w:ind w:left="4111"/>
        <w:jc w:val="center"/>
        <w:rPr>
          <w:rFonts w:ascii="Verdana" w:hAnsi="Verdana" w:cs="Verdana"/>
          <w:color w:val="auto"/>
          <w:sz w:val="20"/>
          <w:szCs w:val="20"/>
        </w:rPr>
      </w:pPr>
    </w:p>
    <w:p w:rsidR="00E6703B" w:rsidRDefault="00E6703B" w:rsidP="008A3C61">
      <w:pPr>
        <w:pStyle w:val="Default"/>
        <w:ind w:left="4111"/>
        <w:jc w:val="center"/>
        <w:rPr>
          <w:rFonts w:ascii="Verdana" w:hAnsi="Verdana" w:cs="Verdana"/>
          <w:color w:val="auto"/>
          <w:sz w:val="20"/>
          <w:szCs w:val="20"/>
        </w:rPr>
      </w:pPr>
    </w:p>
    <w:p w:rsidR="00287AF4" w:rsidRDefault="00287AF4" w:rsidP="008A3C61">
      <w:pPr>
        <w:pStyle w:val="Default"/>
        <w:ind w:left="4111"/>
        <w:jc w:val="center"/>
        <w:rPr>
          <w:rFonts w:ascii="Verdana" w:hAnsi="Verdana" w:cs="Verdana"/>
          <w:color w:val="auto"/>
          <w:sz w:val="20"/>
          <w:szCs w:val="20"/>
        </w:rPr>
      </w:pPr>
    </w:p>
    <w:p w:rsidR="00E6703B" w:rsidRDefault="00E6703B" w:rsidP="008A3C61">
      <w:pPr>
        <w:pStyle w:val="Default"/>
        <w:ind w:left="4111"/>
        <w:jc w:val="center"/>
        <w:rPr>
          <w:rFonts w:ascii="Verdana" w:hAnsi="Verdana" w:cs="Verdana"/>
          <w:color w:val="auto"/>
          <w:sz w:val="20"/>
          <w:szCs w:val="20"/>
        </w:rPr>
      </w:pPr>
    </w:p>
    <w:p w:rsidR="00E6703B" w:rsidRDefault="00E6703B" w:rsidP="008A3C61">
      <w:pPr>
        <w:pStyle w:val="Default"/>
        <w:ind w:left="4111"/>
        <w:jc w:val="center"/>
        <w:rPr>
          <w:rFonts w:ascii="Verdana" w:hAnsi="Verdana" w:cs="Verdana"/>
          <w:color w:val="auto"/>
          <w:sz w:val="20"/>
          <w:szCs w:val="20"/>
        </w:rPr>
      </w:pPr>
    </w:p>
    <w:p w:rsidR="005E129E" w:rsidRDefault="005E129E" w:rsidP="008A3C61">
      <w:pPr>
        <w:pStyle w:val="Default"/>
        <w:ind w:left="4111"/>
        <w:jc w:val="center"/>
        <w:rPr>
          <w:rFonts w:ascii="Verdana" w:hAnsi="Verdana" w:cs="Verdana"/>
          <w:color w:val="auto"/>
          <w:sz w:val="20"/>
          <w:szCs w:val="20"/>
        </w:rPr>
      </w:pPr>
    </w:p>
    <w:p w:rsidR="005E129E" w:rsidRDefault="005E129E" w:rsidP="008A3C61">
      <w:pPr>
        <w:pStyle w:val="Default"/>
        <w:ind w:left="4111"/>
        <w:jc w:val="center"/>
        <w:rPr>
          <w:rFonts w:ascii="Verdana" w:hAnsi="Verdana" w:cs="Verdana"/>
          <w:color w:val="auto"/>
          <w:sz w:val="20"/>
          <w:szCs w:val="20"/>
        </w:rPr>
      </w:pP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E1E35" w:rsidRPr="002E1E35">
        <w:trPr>
          <w:trHeight w:val="552"/>
        </w:trPr>
        <w:tc>
          <w:tcPr>
            <w:tcW w:w="9072" w:type="dxa"/>
            <w:shd w:val="clear" w:color="auto" w:fill="D6E3BC"/>
            <w:vAlign w:val="center"/>
          </w:tcPr>
          <w:p w:rsidR="00D14835" w:rsidRPr="002E1E35" w:rsidRDefault="00D14835" w:rsidP="006F2403">
            <w:pPr>
              <w:pStyle w:val="Nagwek1"/>
              <w:numPr>
                <w:ilvl w:val="0"/>
                <w:numId w:val="4"/>
              </w:numPr>
              <w:spacing w:before="0" w:after="120"/>
              <w:ind w:left="639" w:hanging="567"/>
              <w:rPr>
                <w:rFonts w:ascii="Verdana" w:hAnsi="Verdana" w:cs="Verdana"/>
                <w:color w:val="auto"/>
                <w:sz w:val="20"/>
                <w:szCs w:val="20"/>
                <w:lang w:eastAsia="en-US"/>
              </w:rPr>
            </w:pPr>
            <w:bookmarkStart w:id="3" w:name="_Toc326423396"/>
            <w:r w:rsidRPr="002E1E35">
              <w:rPr>
                <w:rFonts w:ascii="Verdana" w:hAnsi="Verdana" w:cs="Verdana"/>
                <w:b w:val="0"/>
                <w:bCs w:val="0"/>
                <w:color w:val="auto"/>
                <w:sz w:val="20"/>
                <w:szCs w:val="20"/>
              </w:rPr>
              <w:lastRenderedPageBreak/>
              <w:br w:type="page"/>
            </w:r>
            <w:r w:rsidRPr="002E1E35">
              <w:rPr>
                <w:rFonts w:ascii="Verdana" w:hAnsi="Verdana" w:cs="Verdana"/>
                <w:color w:val="auto"/>
                <w:sz w:val="20"/>
                <w:szCs w:val="20"/>
                <w:lang w:eastAsia="en-US"/>
              </w:rPr>
              <w:t>NAZWA ORAZ ADRES ZAMAWIAJĄCEGO</w:t>
            </w:r>
            <w:bookmarkEnd w:id="3"/>
          </w:p>
        </w:tc>
      </w:tr>
    </w:tbl>
    <w:p w:rsidR="004666AE" w:rsidRPr="004666AE" w:rsidRDefault="004666AE" w:rsidP="00104C24">
      <w:pPr>
        <w:spacing w:line="360" w:lineRule="auto"/>
        <w:ind w:left="142" w:right="142"/>
        <w:jc w:val="both"/>
        <w:rPr>
          <w:rFonts w:ascii="Verdana" w:hAnsi="Verdana" w:cs="Verdana"/>
          <w:sz w:val="20"/>
          <w:szCs w:val="20"/>
          <w:lang w:eastAsia="en-US"/>
        </w:rPr>
      </w:pPr>
      <w:r w:rsidRPr="004666AE">
        <w:rPr>
          <w:rFonts w:ascii="Verdana" w:hAnsi="Verdana" w:cs="Verdana"/>
          <w:sz w:val="20"/>
          <w:szCs w:val="20"/>
          <w:lang w:eastAsia="en-US"/>
        </w:rPr>
        <w:t>1.    Dane Zamawiającego</w:t>
      </w:r>
    </w:p>
    <w:p w:rsidR="004666AE" w:rsidRPr="004666AE" w:rsidRDefault="004666AE" w:rsidP="00104C24">
      <w:pPr>
        <w:spacing w:line="360" w:lineRule="auto"/>
        <w:ind w:left="142" w:right="142"/>
        <w:jc w:val="both"/>
        <w:rPr>
          <w:rFonts w:ascii="Verdana" w:hAnsi="Verdana" w:cs="Verdana"/>
          <w:b/>
          <w:sz w:val="20"/>
          <w:szCs w:val="20"/>
          <w:lang w:eastAsia="en-US"/>
        </w:rPr>
      </w:pPr>
      <w:r w:rsidRPr="004666AE">
        <w:rPr>
          <w:rFonts w:ascii="Verdana" w:hAnsi="Verdana" w:cs="Verdana"/>
          <w:b/>
          <w:sz w:val="20"/>
          <w:szCs w:val="20"/>
          <w:lang w:eastAsia="en-US"/>
        </w:rPr>
        <w:t>Komenda Miejska Państwowej Straży Pożarnej</w:t>
      </w:r>
    </w:p>
    <w:p w:rsidR="004666AE" w:rsidRPr="004666AE" w:rsidRDefault="004666AE" w:rsidP="00104C24">
      <w:pPr>
        <w:spacing w:line="360" w:lineRule="auto"/>
        <w:ind w:left="142" w:right="142"/>
        <w:jc w:val="both"/>
        <w:rPr>
          <w:rFonts w:ascii="Verdana" w:hAnsi="Verdana" w:cs="Verdana"/>
          <w:b/>
          <w:sz w:val="20"/>
          <w:szCs w:val="20"/>
          <w:lang w:eastAsia="en-US"/>
        </w:rPr>
      </w:pPr>
      <w:r w:rsidRPr="004666AE">
        <w:rPr>
          <w:rFonts w:ascii="Verdana" w:hAnsi="Verdana" w:cs="Verdana"/>
          <w:b/>
          <w:sz w:val="20"/>
          <w:szCs w:val="20"/>
          <w:lang w:eastAsia="en-US"/>
        </w:rPr>
        <w:t>m. st. Warszawy</w:t>
      </w:r>
    </w:p>
    <w:p w:rsidR="004666AE" w:rsidRPr="004666AE" w:rsidRDefault="004666AE" w:rsidP="00104C24">
      <w:pPr>
        <w:spacing w:line="360" w:lineRule="auto"/>
        <w:ind w:left="142" w:right="142"/>
        <w:jc w:val="both"/>
        <w:rPr>
          <w:rFonts w:ascii="Verdana" w:hAnsi="Verdana" w:cs="Verdana"/>
          <w:sz w:val="20"/>
          <w:szCs w:val="20"/>
          <w:lang w:eastAsia="en-US"/>
        </w:rPr>
      </w:pPr>
      <w:r w:rsidRPr="004666AE">
        <w:rPr>
          <w:rFonts w:ascii="Verdana" w:hAnsi="Verdana" w:cs="Verdana"/>
          <w:sz w:val="20"/>
          <w:szCs w:val="20"/>
          <w:lang w:eastAsia="en-US"/>
        </w:rPr>
        <w:t xml:space="preserve">ul. Polna 1, 00-622 Warszawa </w:t>
      </w:r>
    </w:p>
    <w:p w:rsidR="004666AE" w:rsidRPr="004666AE" w:rsidRDefault="004666AE" w:rsidP="00104C24">
      <w:pPr>
        <w:spacing w:line="360" w:lineRule="auto"/>
        <w:ind w:left="142" w:right="142"/>
        <w:jc w:val="both"/>
        <w:rPr>
          <w:rFonts w:ascii="Verdana" w:hAnsi="Verdana" w:cs="Verdana"/>
          <w:sz w:val="20"/>
          <w:szCs w:val="20"/>
          <w:lang w:eastAsia="en-US"/>
        </w:rPr>
      </w:pPr>
      <w:r w:rsidRPr="004666AE">
        <w:rPr>
          <w:rFonts w:ascii="Verdana" w:hAnsi="Verdana" w:cs="Verdana"/>
          <w:sz w:val="20"/>
          <w:szCs w:val="20"/>
          <w:lang w:eastAsia="en-US"/>
        </w:rPr>
        <w:t>NIP: 526-22-60-940. REGON: 013292107</w:t>
      </w:r>
    </w:p>
    <w:p w:rsidR="004666AE" w:rsidRPr="004666AE" w:rsidRDefault="004666AE" w:rsidP="00104C24">
      <w:pPr>
        <w:spacing w:line="360" w:lineRule="auto"/>
        <w:ind w:left="142" w:right="142"/>
        <w:jc w:val="both"/>
        <w:rPr>
          <w:rFonts w:ascii="Verdana" w:hAnsi="Verdana" w:cs="Verdana"/>
          <w:sz w:val="20"/>
          <w:szCs w:val="20"/>
          <w:lang w:eastAsia="en-US"/>
        </w:rPr>
      </w:pPr>
      <w:r w:rsidRPr="004666AE">
        <w:rPr>
          <w:rFonts w:ascii="Verdana" w:hAnsi="Verdana" w:cs="Verdana"/>
          <w:sz w:val="20"/>
          <w:szCs w:val="20"/>
          <w:lang w:eastAsia="en-US"/>
        </w:rPr>
        <w:t>tel. 22 596 73 00</w:t>
      </w:r>
    </w:p>
    <w:p w:rsidR="004666AE" w:rsidRPr="004666AE" w:rsidRDefault="004666AE" w:rsidP="00104C24">
      <w:pPr>
        <w:spacing w:line="360" w:lineRule="auto"/>
        <w:ind w:left="142" w:right="142"/>
        <w:jc w:val="both"/>
        <w:rPr>
          <w:rFonts w:ascii="Verdana" w:hAnsi="Verdana" w:cs="Verdana"/>
          <w:sz w:val="20"/>
          <w:szCs w:val="20"/>
          <w:lang w:eastAsia="en-US"/>
        </w:rPr>
      </w:pPr>
      <w:r w:rsidRPr="004666AE">
        <w:rPr>
          <w:rFonts w:ascii="Verdana" w:hAnsi="Verdana" w:cs="Verdana"/>
          <w:sz w:val="20"/>
          <w:szCs w:val="20"/>
          <w:lang w:eastAsia="en-US"/>
        </w:rPr>
        <w:t xml:space="preserve">strona internetowa zamawiającego: </w:t>
      </w:r>
      <w:r w:rsidRPr="004666AE">
        <w:rPr>
          <w:rStyle w:val="Hipercze"/>
          <w:rFonts w:ascii="Verdana" w:hAnsi="Verdana"/>
          <w:sz w:val="20"/>
          <w:szCs w:val="20"/>
          <w:lang w:eastAsia="en-US"/>
        </w:rPr>
        <w:t>https://www.gov.pl/web/kmpsp-warszawa</w:t>
      </w:r>
    </w:p>
    <w:p w:rsidR="004666AE" w:rsidRPr="004666AE" w:rsidRDefault="004666AE" w:rsidP="00104C24">
      <w:pPr>
        <w:spacing w:line="360" w:lineRule="auto"/>
        <w:ind w:left="142" w:right="142"/>
        <w:jc w:val="both"/>
        <w:rPr>
          <w:rFonts w:ascii="Verdana" w:hAnsi="Verdana" w:cs="Verdana"/>
          <w:sz w:val="20"/>
          <w:szCs w:val="20"/>
          <w:lang w:val="en-US" w:eastAsia="en-US"/>
        </w:rPr>
      </w:pPr>
      <w:r w:rsidRPr="004666AE">
        <w:rPr>
          <w:rFonts w:ascii="Verdana" w:hAnsi="Verdana" w:cs="Verdana"/>
          <w:sz w:val="20"/>
          <w:szCs w:val="20"/>
          <w:lang w:val="en-US" w:eastAsia="en-US"/>
        </w:rPr>
        <w:t xml:space="preserve">e-mail:  </w:t>
      </w:r>
      <w:r w:rsidRPr="004666AE">
        <w:rPr>
          <w:rStyle w:val="Hipercze"/>
          <w:rFonts w:ascii="Verdana" w:hAnsi="Verdana"/>
          <w:sz w:val="20"/>
          <w:szCs w:val="20"/>
          <w:lang w:val="en-US" w:eastAsia="en-US"/>
        </w:rPr>
        <w:t>sekretariatkm@warszawa-straz.pl</w:t>
      </w:r>
    </w:p>
    <w:p w:rsidR="004666AE" w:rsidRPr="004666AE" w:rsidRDefault="004666AE" w:rsidP="00104C24">
      <w:pPr>
        <w:spacing w:line="360" w:lineRule="auto"/>
        <w:ind w:left="142" w:right="142"/>
        <w:jc w:val="both"/>
        <w:rPr>
          <w:rFonts w:ascii="Verdana" w:hAnsi="Verdana" w:cs="Verdana"/>
          <w:sz w:val="20"/>
          <w:szCs w:val="20"/>
          <w:lang w:eastAsia="en-US"/>
        </w:rPr>
      </w:pPr>
      <w:r w:rsidRPr="004666AE">
        <w:rPr>
          <w:rFonts w:ascii="Verdana" w:hAnsi="Verdana" w:cs="Verdana"/>
          <w:sz w:val="20"/>
          <w:szCs w:val="20"/>
          <w:lang w:eastAsia="en-US"/>
        </w:rPr>
        <w:t xml:space="preserve">adres strony internetowej prowadzonego postępowania na której będą zamieszczane </w:t>
      </w:r>
    </w:p>
    <w:p w:rsidR="004666AE" w:rsidRPr="004666AE" w:rsidRDefault="004666AE" w:rsidP="00104C24">
      <w:pPr>
        <w:spacing w:line="360" w:lineRule="auto"/>
        <w:ind w:left="142" w:right="142"/>
        <w:jc w:val="both"/>
        <w:rPr>
          <w:rFonts w:ascii="Verdana" w:hAnsi="Verdana" w:cs="Verdana"/>
          <w:sz w:val="20"/>
          <w:szCs w:val="20"/>
          <w:lang w:eastAsia="en-US"/>
        </w:rPr>
      </w:pPr>
      <w:r w:rsidRPr="004666AE">
        <w:rPr>
          <w:rFonts w:ascii="Verdana" w:hAnsi="Verdana" w:cs="Verdana"/>
          <w:sz w:val="20"/>
          <w:szCs w:val="20"/>
          <w:lang w:eastAsia="en-US"/>
        </w:rPr>
        <w:t>wszelkie dokumenty związane ze sprawą (m. in. zmiany SWZ, wyjaśnienia itp.):</w:t>
      </w:r>
    </w:p>
    <w:p w:rsidR="004666AE" w:rsidRPr="004666AE" w:rsidRDefault="00A92476" w:rsidP="00104C24">
      <w:pPr>
        <w:spacing w:line="360" w:lineRule="auto"/>
        <w:ind w:right="142" w:firstLine="284"/>
        <w:jc w:val="both"/>
        <w:rPr>
          <w:rFonts w:ascii="Verdana" w:hAnsi="Verdana"/>
          <w:sz w:val="20"/>
          <w:szCs w:val="20"/>
        </w:rPr>
      </w:pPr>
      <w:hyperlink r:id="rId8" w:history="1">
        <w:r w:rsidR="004666AE" w:rsidRPr="004666AE">
          <w:rPr>
            <w:rStyle w:val="Hipercze"/>
            <w:rFonts w:ascii="Verdana" w:hAnsi="Verdana"/>
            <w:sz w:val="20"/>
            <w:szCs w:val="20"/>
          </w:rPr>
          <w:t>https://platformazakupowa.pl/pn/straz</w:t>
        </w:r>
      </w:hyperlink>
    </w:p>
    <w:p w:rsidR="004666AE" w:rsidRPr="004666AE" w:rsidRDefault="004666AE" w:rsidP="00104C24">
      <w:pPr>
        <w:spacing w:line="360" w:lineRule="auto"/>
        <w:ind w:left="142" w:right="142"/>
        <w:jc w:val="both"/>
        <w:rPr>
          <w:rFonts w:ascii="Verdana" w:hAnsi="Verdana" w:cs="Verdana"/>
          <w:sz w:val="20"/>
          <w:szCs w:val="20"/>
          <w:lang w:eastAsia="en-US"/>
        </w:rPr>
      </w:pPr>
      <w:r w:rsidRPr="004666AE">
        <w:rPr>
          <w:rFonts w:ascii="Verdana" w:hAnsi="Verdana" w:cs="Verdana"/>
          <w:sz w:val="20"/>
          <w:szCs w:val="20"/>
          <w:lang w:eastAsia="en-US"/>
        </w:rPr>
        <w:t>•godziny urzędowania: 7:30-15:30 (od poniedziałku do piątku).</w:t>
      </w:r>
    </w:p>
    <w:p w:rsidR="004666AE" w:rsidRPr="004666AE" w:rsidRDefault="004666AE" w:rsidP="00104C24">
      <w:pPr>
        <w:rPr>
          <w:rFonts w:ascii="Verdana" w:eastAsia="Calibri" w:hAnsi="Verdana"/>
          <w:color w:val="000000"/>
          <w:sz w:val="20"/>
          <w:szCs w:val="20"/>
        </w:rPr>
      </w:pPr>
    </w:p>
    <w:p w:rsidR="004666AE" w:rsidRPr="004666AE" w:rsidRDefault="004666AE" w:rsidP="004666AE">
      <w:pPr>
        <w:spacing w:line="360" w:lineRule="auto"/>
        <w:ind w:left="142" w:right="142"/>
        <w:jc w:val="both"/>
        <w:rPr>
          <w:rFonts w:ascii="Verdana" w:hAnsi="Verdana" w:cs="Verdana"/>
          <w:sz w:val="20"/>
          <w:szCs w:val="20"/>
          <w:lang w:eastAsia="en-US"/>
        </w:rPr>
      </w:pPr>
      <w:r w:rsidRPr="004666AE">
        <w:rPr>
          <w:rFonts w:ascii="Verdana" w:hAnsi="Verdana" w:cs="Verdana"/>
          <w:b/>
          <w:sz w:val="20"/>
          <w:szCs w:val="20"/>
          <w:lang w:eastAsia="en-US"/>
        </w:rPr>
        <w:t>Przedmiotowe postępowanie prowadzone jest przy użyciu środków komunikacji elektronicznej.</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rsidTr="003B5919">
        <w:trPr>
          <w:trHeight w:val="567"/>
        </w:trPr>
        <w:tc>
          <w:tcPr>
            <w:tcW w:w="9072" w:type="dxa"/>
            <w:shd w:val="clear" w:color="auto" w:fill="D6E3BC"/>
            <w:vAlign w:val="center"/>
          </w:tcPr>
          <w:p w:rsidR="00D14835" w:rsidRPr="00BF6956" w:rsidRDefault="00D14835" w:rsidP="003B5919">
            <w:pPr>
              <w:pStyle w:val="Nagwek1"/>
              <w:numPr>
                <w:ilvl w:val="0"/>
                <w:numId w:val="4"/>
              </w:numPr>
              <w:spacing w:before="0" w:after="120" w:line="360" w:lineRule="auto"/>
              <w:ind w:left="639" w:hanging="639"/>
              <w:rPr>
                <w:rFonts w:ascii="Verdana" w:hAnsi="Verdana" w:cs="Verdana"/>
                <w:color w:val="FF0000"/>
                <w:sz w:val="20"/>
                <w:szCs w:val="20"/>
                <w:lang w:eastAsia="en-US"/>
              </w:rPr>
            </w:pPr>
            <w:bookmarkStart w:id="4" w:name="_Toc326423397"/>
            <w:r w:rsidRPr="002E1E35">
              <w:rPr>
                <w:rFonts w:ascii="Verdana" w:hAnsi="Verdana" w:cs="Verdana"/>
                <w:color w:val="auto"/>
                <w:sz w:val="20"/>
                <w:szCs w:val="20"/>
                <w:lang w:eastAsia="en-US"/>
              </w:rPr>
              <w:t>INFORMACJE OGÓLNE</w:t>
            </w:r>
            <w:bookmarkEnd w:id="4"/>
          </w:p>
        </w:tc>
      </w:tr>
    </w:tbl>
    <w:p w:rsidR="00D14835" w:rsidRPr="000076D9" w:rsidRDefault="00D14835" w:rsidP="00E12F0B">
      <w:pPr>
        <w:numPr>
          <w:ilvl w:val="0"/>
          <w:numId w:val="3"/>
        </w:numPr>
        <w:tabs>
          <w:tab w:val="clear" w:pos="1214"/>
          <w:tab w:val="num" w:pos="426"/>
        </w:tabs>
        <w:spacing w:after="80"/>
        <w:ind w:left="426" w:hanging="142"/>
        <w:jc w:val="both"/>
        <w:rPr>
          <w:rFonts w:ascii="Verdana" w:hAnsi="Verdana" w:cs="Verdana"/>
          <w:sz w:val="20"/>
          <w:lang w:eastAsia="en-US"/>
        </w:rPr>
      </w:pPr>
      <w:r w:rsidRPr="000076D9">
        <w:rPr>
          <w:rFonts w:ascii="Verdana" w:hAnsi="Verdana" w:cs="Verdana"/>
          <w:sz w:val="20"/>
          <w:lang w:eastAsia="en-US"/>
        </w:rPr>
        <w:t xml:space="preserve">Postępowanie o udzielenie zamówienia publicznego prowadzone jest w </w:t>
      </w:r>
      <w:r w:rsidR="00937F0E" w:rsidRPr="000076D9">
        <w:rPr>
          <w:rFonts w:ascii="Verdana" w:hAnsi="Verdana" w:cs="Verdana"/>
          <w:sz w:val="20"/>
          <w:lang w:eastAsia="en-US"/>
        </w:rPr>
        <w:t xml:space="preserve">trybie przetargu nieograniczonego na podstawie art. 132 ustawy z dnia 11 września 2019 r. – Prawo zamówień publicznych, zwanej dalej „ustawą </w:t>
      </w:r>
      <w:proofErr w:type="spellStart"/>
      <w:r w:rsidR="00937F0E" w:rsidRPr="000076D9">
        <w:rPr>
          <w:rFonts w:ascii="Verdana" w:hAnsi="Verdana" w:cs="Verdana"/>
          <w:sz w:val="20"/>
          <w:lang w:eastAsia="en-US"/>
        </w:rPr>
        <w:t>Pzp</w:t>
      </w:r>
      <w:proofErr w:type="spellEnd"/>
      <w:r w:rsidR="00937F0E" w:rsidRPr="000076D9">
        <w:rPr>
          <w:rFonts w:ascii="Verdana" w:hAnsi="Verdana" w:cs="Verdana"/>
          <w:sz w:val="20"/>
          <w:lang w:eastAsia="en-US"/>
        </w:rPr>
        <w:t>”.</w:t>
      </w:r>
    </w:p>
    <w:p w:rsidR="00D14835" w:rsidRPr="000076D9" w:rsidRDefault="00D14835" w:rsidP="00E12F0B">
      <w:pPr>
        <w:numPr>
          <w:ilvl w:val="0"/>
          <w:numId w:val="3"/>
        </w:numPr>
        <w:tabs>
          <w:tab w:val="clear" w:pos="1214"/>
          <w:tab w:val="num" w:pos="426"/>
        </w:tabs>
        <w:spacing w:after="80"/>
        <w:ind w:left="426" w:hanging="142"/>
        <w:jc w:val="both"/>
        <w:rPr>
          <w:rFonts w:ascii="Verdana" w:hAnsi="Verdana" w:cs="Verdana"/>
          <w:sz w:val="20"/>
          <w:lang w:eastAsia="en-US"/>
        </w:rPr>
      </w:pPr>
      <w:r w:rsidRPr="000076D9">
        <w:rPr>
          <w:rFonts w:ascii="Verdana" w:hAnsi="Verdana" w:cs="Verdana"/>
          <w:sz w:val="20"/>
          <w:lang w:eastAsia="en-US"/>
        </w:rPr>
        <w:t xml:space="preserve">Ogłoszenie o zamówieniu zostało opublikowane w </w:t>
      </w:r>
      <w:r w:rsidR="00937F0E" w:rsidRPr="000076D9">
        <w:rPr>
          <w:rFonts w:ascii="Verdana" w:hAnsi="Verdana" w:cs="Verdana"/>
          <w:sz w:val="20"/>
          <w:lang w:eastAsia="en-US"/>
        </w:rPr>
        <w:t>Dzienniku Urzędowym Unii Europejskiej</w:t>
      </w:r>
      <w:r w:rsidRPr="000076D9">
        <w:rPr>
          <w:rFonts w:ascii="Verdana" w:hAnsi="Verdana" w:cs="Verdana"/>
          <w:sz w:val="20"/>
          <w:lang w:eastAsia="en-US"/>
        </w:rPr>
        <w:t xml:space="preserve">oraz </w:t>
      </w:r>
      <w:r w:rsidR="00F66058" w:rsidRPr="000076D9">
        <w:rPr>
          <w:rFonts w:ascii="Verdana" w:hAnsi="Verdana" w:cs="Verdana"/>
          <w:sz w:val="20"/>
          <w:lang w:eastAsia="en-US"/>
        </w:rPr>
        <w:t xml:space="preserve">udostępnione na stronie internetowej prowadzonego postępowania. </w:t>
      </w:r>
    </w:p>
    <w:p w:rsidR="00D14835" w:rsidRPr="000076D9" w:rsidRDefault="00D14835" w:rsidP="00E12F0B">
      <w:pPr>
        <w:numPr>
          <w:ilvl w:val="0"/>
          <w:numId w:val="3"/>
        </w:numPr>
        <w:tabs>
          <w:tab w:val="clear" w:pos="1214"/>
          <w:tab w:val="num" w:pos="426"/>
        </w:tabs>
        <w:spacing w:after="80"/>
        <w:ind w:left="426" w:hanging="142"/>
        <w:jc w:val="both"/>
        <w:rPr>
          <w:rFonts w:ascii="Verdana" w:hAnsi="Verdana" w:cs="Verdana"/>
          <w:b/>
          <w:sz w:val="20"/>
          <w:lang w:eastAsia="en-US"/>
        </w:rPr>
      </w:pPr>
      <w:r w:rsidRPr="000076D9">
        <w:rPr>
          <w:rFonts w:ascii="Verdana" w:hAnsi="Verdana" w:cs="Verdana"/>
          <w:sz w:val="20"/>
          <w:lang w:eastAsia="en-US"/>
        </w:rPr>
        <w:t>Postępowanie prowadzone jest w języku polskim.</w:t>
      </w:r>
      <w:r w:rsidRPr="000076D9">
        <w:rPr>
          <w:rFonts w:ascii="Verdana" w:hAnsi="Verdana" w:cs="Verdana"/>
          <w:sz w:val="20"/>
        </w:rPr>
        <w:t>Dokumen</w:t>
      </w:r>
      <w:r w:rsidR="00783C14" w:rsidRPr="000076D9">
        <w:rPr>
          <w:rFonts w:ascii="Verdana" w:hAnsi="Verdana" w:cs="Verdana"/>
          <w:sz w:val="20"/>
        </w:rPr>
        <w:t>ty sporządzone w języku obcym muszą być</w:t>
      </w:r>
      <w:r w:rsidRPr="000076D9">
        <w:rPr>
          <w:rFonts w:ascii="Verdana" w:hAnsi="Verdana" w:cs="Verdana"/>
          <w:sz w:val="20"/>
        </w:rPr>
        <w:t xml:space="preserve"> składane wraz z tłumaczeniem na język polski</w:t>
      </w:r>
      <w:r w:rsidR="002725F6" w:rsidRPr="000076D9">
        <w:rPr>
          <w:rFonts w:ascii="Verdana" w:hAnsi="Verdana" w:cs="Verdana"/>
          <w:sz w:val="20"/>
        </w:rPr>
        <w:t>.</w:t>
      </w:r>
    </w:p>
    <w:p w:rsidR="00D14835" w:rsidRPr="000076D9" w:rsidRDefault="00D14835"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lang w:eastAsia="en-US"/>
        </w:rPr>
        <w:t>Zamawiający nie dopuszcza składania ofert wariantowych.</w:t>
      </w:r>
    </w:p>
    <w:p w:rsidR="00D14835" w:rsidRPr="000076D9" w:rsidRDefault="00D14835"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rPr>
        <w:t>Zamawiający nie przewiduje zawarcia umowy ramowej.</w:t>
      </w:r>
    </w:p>
    <w:p w:rsidR="00D14835" w:rsidRPr="000076D9" w:rsidRDefault="00D14835"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lang w:eastAsia="en-US"/>
        </w:rPr>
        <w:t>Rozliczeni</w:t>
      </w:r>
      <w:r w:rsidR="00F72623" w:rsidRPr="000076D9">
        <w:rPr>
          <w:rFonts w:ascii="Verdana" w:hAnsi="Verdana" w:cs="Verdana"/>
          <w:sz w:val="20"/>
          <w:lang w:eastAsia="en-US"/>
        </w:rPr>
        <w:t>e</w:t>
      </w:r>
      <w:r w:rsidR="00AF2C33" w:rsidRPr="000076D9">
        <w:rPr>
          <w:rFonts w:ascii="Verdana" w:hAnsi="Verdana" w:cs="Verdana"/>
          <w:sz w:val="20"/>
          <w:lang w:eastAsia="en-US"/>
        </w:rPr>
        <w:t xml:space="preserve"> pomiędzy Zamawiającym</w:t>
      </w:r>
      <w:r w:rsidRPr="000076D9">
        <w:rPr>
          <w:rFonts w:ascii="Verdana" w:hAnsi="Verdana" w:cs="Verdana"/>
          <w:sz w:val="20"/>
          <w:lang w:eastAsia="en-US"/>
        </w:rPr>
        <w:t xml:space="preserve"> a </w:t>
      </w:r>
      <w:r w:rsidR="007F7FF0" w:rsidRPr="000076D9">
        <w:rPr>
          <w:rFonts w:ascii="Verdana" w:hAnsi="Verdana" w:cs="Verdana"/>
          <w:sz w:val="20"/>
          <w:lang w:eastAsia="en-US"/>
        </w:rPr>
        <w:t>W</w:t>
      </w:r>
      <w:r w:rsidRPr="000076D9">
        <w:rPr>
          <w:rFonts w:ascii="Verdana" w:hAnsi="Verdana" w:cs="Verdana"/>
          <w:sz w:val="20"/>
          <w:lang w:eastAsia="en-US"/>
        </w:rPr>
        <w:t>ykonawcą będą prowadzone w PLN. Zamawiający nie przewiduje rozliczania w walutach obcych.</w:t>
      </w:r>
    </w:p>
    <w:p w:rsidR="00D14835" w:rsidRPr="000076D9" w:rsidRDefault="00D14835"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lang w:eastAsia="en-US"/>
        </w:rPr>
        <w:t>Zamawiający nie przewiduje aukcji elektronicznej.</w:t>
      </w:r>
    </w:p>
    <w:p w:rsidR="002F14C8" w:rsidRPr="008B7BAF" w:rsidRDefault="00487532" w:rsidP="002F14C8">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4C3226">
        <w:rPr>
          <w:rFonts w:ascii="Verdana" w:hAnsi="Verdana" w:cs="Verdana"/>
          <w:sz w:val="20"/>
          <w:lang w:eastAsia="en-US"/>
        </w:rPr>
        <w:t>Zamawiający</w:t>
      </w:r>
      <w:r w:rsidR="00287AF4">
        <w:rPr>
          <w:rFonts w:ascii="Verdana" w:hAnsi="Verdana" w:cs="Verdana"/>
          <w:sz w:val="20"/>
          <w:lang w:eastAsia="en-US"/>
        </w:rPr>
        <w:t xml:space="preserve"> </w:t>
      </w:r>
      <w:r w:rsidR="00942873">
        <w:rPr>
          <w:rFonts w:ascii="Verdana" w:hAnsi="Verdana" w:cs="Verdana"/>
          <w:sz w:val="20"/>
          <w:lang w:eastAsia="en-US"/>
        </w:rPr>
        <w:t>nie</w:t>
      </w:r>
      <w:r w:rsidR="00287AF4">
        <w:rPr>
          <w:rFonts w:ascii="Verdana" w:hAnsi="Verdana" w:cs="Verdana"/>
          <w:sz w:val="20"/>
          <w:lang w:eastAsia="en-US"/>
        </w:rPr>
        <w:t xml:space="preserve"> </w:t>
      </w:r>
      <w:r w:rsidRPr="004C3226">
        <w:rPr>
          <w:rFonts w:ascii="Verdana" w:hAnsi="Verdana" w:cs="Verdana"/>
          <w:sz w:val="20"/>
          <w:lang w:eastAsia="en-US"/>
        </w:rPr>
        <w:t>dopuszcza składani</w:t>
      </w:r>
      <w:r w:rsidR="00942873">
        <w:rPr>
          <w:rFonts w:ascii="Verdana" w:hAnsi="Verdana" w:cs="Verdana"/>
          <w:sz w:val="20"/>
          <w:lang w:eastAsia="en-US"/>
        </w:rPr>
        <w:t>a</w:t>
      </w:r>
      <w:r w:rsidRPr="004C3226">
        <w:rPr>
          <w:rFonts w:ascii="Verdana" w:hAnsi="Verdana" w:cs="Verdana"/>
          <w:sz w:val="20"/>
          <w:lang w:eastAsia="en-US"/>
        </w:rPr>
        <w:t xml:space="preserve"> ofert częściowych.</w:t>
      </w:r>
      <w:r w:rsidR="00974EEA" w:rsidRPr="00974EEA">
        <w:rPr>
          <w:rFonts w:ascii="Verdana" w:hAnsi="Verdana" w:cs="Verdana"/>
          <w:sz w:val="20"/>
          <w:lang w:eastAsia="en-US"/>
        </w:rPr>
        <w:t xml:space="preserve"> W niniejszym postępowaniu Zamawiający odstępuje od podziału zamówienia na części, gdyż podział groziłby nadmiernymi trudnościami technicznymi lub nadmiernymi kosztami wykonania zamówienia lub też potrzebą skoordynowania działań różnych wykonawców realizujących poszczególne części zamówienia, która mogłaby poważnie zagrozić właściwemu wykonaniu zamówienia.</w:t>
      </w:r>
    </w:p>
    <w:p w:rsidR="00974EEA" w:rsidRPr="00974EEA" w:rsidRDefault="00974EEA" w:rsidP="00974EEA">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974EEA">
        <w:rPr>
          <w:rFonts w:ascii="Verdana" w:hAnsi="Verdana" w:cs="Verdana"/>
          <w:sz w:val="20"/>
          <w:lang w:eastAsia="en-US"/>
        </w:rPr>
        <w:t>Zamawiający zaleca odbycie wizji lokalnej przed złożeniem oferty. W celu umówienia wizji lokalnej należy kontaktować się z osobami wskazanymi do kontaktów.</w:t>
      </w:r>
    </w:p>
    <w:p w:rsidR="00D739CA" w:rsidRPr="000076D9" w:rsidRDefault="00D739CA"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lang w:eastAsia="en-US"/>
        </w:rPr>
        <w:t xml:space="preserve">Zamawiający nie przewiduje zwrotu kosztów udziału w postępowaniu. </w:t>
      </w:r>
    </w:p>
    <w:p w:rsidR="00E6703B" w:rsidRPr="000B0B2F" w:rsidRDefault="00291AF4" w:rsidP="000B0B2F">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lang w:eastAsia="en-US"/>
        </w:rPr>
        <w:t>Zamawiający</w:t>
      </w:r>
      <w:r w:rsidR="006021C9" w:rsidRPr="000076D9">
        <w:rPr>
          <w:rFonts w:ascii="Verdana" w:hAnsi="Verdana" w:cs="Verdana"/>
          <w:sz w:val="20"/>
          <w:lang w:eastAsia="en-US"/>
        </w:rPr>
        <w:t xml:space="preserve"> nie wymaga </w:t>
      </w:r>
      <w:r w:rsidR="000C0001" w:rsidRPr="000076D9">
        <w:rPr>
          <w:rFonts w:ascii="Verdana" w:hAnsi="Verdana" w:cs="Verdana"/>
          <w:sz w:val="20"/>
          <w:lang w:eastAsia="en-US"/>
        </w:rPr>
        <w:t>złożenia ofert w postaci katalogów elektronicznych lub dołączenia katalogów elektronicznych do oferty, w sytuacji</w:t>
      </w:r>
      <w:r w:rsidR="00AF2C33" w:rsidRPr="000076D9">
        <w:rPr>
          <w:rFonts w:ascii="Verdana" w:hAnsi="Verdana" w:cs="Verdana"/>
          <w:sz w:val="20"/>
          <w:lang w:eastAsia="en-US"/>
        </w:rPr>
        <w:t xml:space="preserve"> określonej w art. 93 ustawy </w:t>
      </w:r>
      <w:proofErr w:type="spellStart"/>
      <w:r w:rsidR="00AF2C33" w:rsidRPr="000076D9">
        <w:rPr>
          <w:rFonts w:ascii="Verdana" w:hAnsi="Verdana" w:cs="Verdana"/>
          <w:sz w:val="20"/>
          <w:lang w:eastAsia="en-US"/>
        </w:rPr>
        <w:t>Pzp</w:t>
      </w:r>
      <w:proofErr w:type="spellEnd"/>
      <w:r w:rsidR="000C0001" w:rsidRPr="000076D9">
        <w:rPr>
          <w:rFonts w:ascii="Verdana" w:hAnsi="Verdana" w:cs="Verdana"/>
          <w:sz w:val="20"/>
          <w:lang w:eastAsia="en-US"/>
        </w:rPr>
        <w:t>.</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trPr>
          <w:trHeight w:val="567"/>
        </w:trPr>
        <w:tc>
          <w:tcPr>
            <w:tcW w:w="9072" w:type="dxa"/>
            <w:shd w:val="clear" w:color="auto" w:fill="D6E3BC"/>
            <w:vAlign w:val="center"/>
          </w:tcPr>
          <w:p w:rsidR="00D14835" w:rsidRPr="00BF6956" w:rsidRDefault="00D14835" w:rsidP="006F2403">
            <w:pPr>
              <w:pStyle w:val="Nagwek1"/>
              <w:numPr>
                <w:ilvl w:val="0"/>
                <w:numId w:val="4"/>
              </w:numPr>
              <w:spacing w:before="0" w:after="120" w:line="360" w:lineRule="auto"/>
              <w:ind w:left="639" w:hanging="567"/>
              <w:rPr>
                <w:rFonts w:ascii="Verdana" w:hAnsi="Verdana" w:cs="Verdana"/>
                <w:color w:val="FF0000"/>
                <w:sz w:val="20"/>
                <w:szCs w:val="20"/>
                <w:lang w:eastAsia="en-US"/>
              </w:rPr>
            </w:pPr>
            <w:bookmarkStart w:id="5" w:name="_Toc326423398"/>
            <w:r w:rsidRPr="00EF3A30">
              <w:rPr>
                <w:rFonts w:ascii="Verdana" w:hAnsi="Verdana" w:cs="Verdana"/>
                <w:color w:val="auto"/>
                <w:sz w:val="20"/>
                <w:szCs w:val="20"/>
                <w:lang w:eastAsia="en-US"/>
              </w:rPr>
              <w:lastRenderedPageBreak/>
              <w:t>KRÓTKI OPIS PRZEDMIOTU ZAMÓWIENIA</w:t>
            </w:r>
            <w:bookmarkEnd w:id="5"/>
          </w:p>
        </w:tc>
      </w:tr>
    </w:tbl>
    <w:p w:rsidR="000A2459" w:rsidRPr="00B33CBC" w:rsidRDefault="000A2459" w:rsidP="00E12F0B">
      <w:pPr>
        <w:suppressAutoHyphens/>
        <w:jc w:val="both"/>
        <w:rPr>
          <w:rFonts w:ascii="Verdana" w:hAnsi="Verdana"/>
          <w:kern w:val="2"/>
          <w:sz w:val="20"/>
          <w:lang w:eastAsia="ar-SA"/>
        </w:rPr>
      </w:pPr>
      <w:r w:rsidRPr="000076D9">
        <w:rPr>
          <w:rFonts w:ascii="Verdana" w:hAnsi="Verdana"/>
          <w:kern w:val="2"/>
          <w:sz w:val="20"/>
          <w:lang w:eastAsia="ar-SA"/>
        </w:rPr>
        <w:t xml:space="preserve">Opis przedmiotu zamówienia </w:t>
      </w:r>
      <w:r w:rsidRPr="00B33CBC">
        <w:rPr>
          <w:rFonts w:ascii="Verdana" w:hAnsi="Verdana"/>
          <w:kern w:val="2"/>
          <w:sz w:val="20"/>
          <w:lang w:eastAsia="ar-SA"/>
        </w:rPr>
        <w:t>stanowią zapisy określone w niniejszej Specyfikacji.</w:t>
      </w:r>
    </w:p>
    <w:p w:rsidR="00287AF4" w:rsidRPr="00D750E7" w:rsidRDefault="000A2459" w:rsidP="00104C24">
      <w:pPr>
        <w:numPr>
          <w:ilvl w:val="0"/>
          <w:numId w:val="18"/>
        </w:numPr>
        <w:tabs>
          <w:tab w:val="num" w:pos="426"/>
        </w:tabs>
        <w:suppressAutoHyphens/>
        <w:jc w:val="both"/>
        <w:rPr>
          <w:rFonts w:ascii="Verdana" w:hAnsi="Verdana"/>
          <w:kern w:val="2"/>
          <w:sz w:val="20"/>
          <w:lang w:eastAsia="ar-SA"/>
        </w:rPr>
      </w:pPr>
      <w:r w:rsidRPr="00287AF4">
        <w:rPr>
          <w:rFonts w:ascii="Verdana" w:hAnsi="Verdana"/>
          <w:kern w:val="2"/>
          <w:sz w:val="20"/>
          <w:lang w:eastAsia="ar-SA"/>
        </w:rPr>
        <w:t xml:space="preserve">Przedmiot zamówienia wg CPV: </w:t>
      </w:r>
    </w:p>
    <w:p w:rsidR="00C703E9" w:rsidRPr="00C703E9" w:rsidRDefault="00C703E9" w:rsidP="00C703E9">
      <w:pPr>
        <w:suppressAutoHyphens/>
        <w:ind w:left="720"/>
        <w:jc w:val="both"/>
        <w:rPr>
          <w:rFonts w:ascii="Verdana" w:eastAsia="Calibri" w:hAnsi="Verdana" w:cs="TTBBo00"/>
          <w:sz w:val="20"/>
          <w:szCs w:val="20"/>
        </w:rPr>
      </w:pPr>
      <w:r w:rsidRPr="00C703E9">
        <w:rPr>
          <w:rFonts w:ascii="Verdana" w:eastAsia="Calibri" w:hAnsi="Verdana" w:cs="TTBBo00"/>
          <w:sz w:val="20"/>
          <w:szCs w:val="20"/>
        </w:rPr>
        <w:t>45216121-8 Roboty budowlane w zakresie obiektów straży pożarnej</w:t>
      </w:r>
    </w:p>
    <w:p w:rsidR="00D750E7" w:rsidRDefault="00D750E7" w:rsidP="00D750E7">
      <w:pPr>
        <w:suppressAutoHyphens/>
        <w:ind w:left="720"/>
        <w:jc w:val="both"/>
        <w:rPr>
          <w:rFonts w:ascii="Verdana" w:eastAsia="Calibri" w:hAnsi="Verdana" w:cs="TTBBo00"/>
          <w:sz w:val="20"/>
          <w:szCs w:val="20"/>
        </w:rPr>
      </w:pPr>
      <w:r w:rsidRPr="001A14FE">
        <w:rPr>
          <w:rFonts w:ascii="Verdana" w:eastAsia="Calibri" w:hAnsi="Verdana" w:cs="TTBBo00"/>
          <w:sz w:val="20"/>
          <w:szCs w:val="20"/>
        </w:rPr>
        <w:t>45111200-0 Roboty w zakresie przygotowania terenu pod budowę i roboty ziemne</w:t>
      </w:r>
    </w:p>
    <w:p w:rsidR="00C703E9" w:rsidRPr="00C703E9" w:rsidRDefault="00C703E9" w:rsidP="00C703E9">
      <w:pPr>
        <w:suppressAutoHyphens/>
        <w:ind w:left="720"/>
        <w:jc w:val="both"/>
        <w:rPr>
          <w:rFonts w:ascii="Verdana" w:eastAsia="Calibri" w:hAnsi="Verdana" w:cs="TTBBo00"/>
          <w:sz w:val="20"/>
          <w:szCs w:val="20"/>
        </w:rPr>
      </w:pPr>
      <w:r w:rsidRPr="00C703E9">
        <w:rPr>
          <w:rFonts w:ascii="Verdana" w:eastAsia="Calibri" w:hAnsi="Verdana" w:cs="TTBBo00"/>
          <w:sz w:val="20"/>
          <w:szCs w:val="20"/>
        </w:rPr>
        <w:t>45113000-2 Roboty na placu budowy</w:t>
      </w:r>
    </w:p>
    <w:p w:rsidR="00D750E7" w:rsidRPr="001A14FE" w:rsidRDefault="00D750E7" w:rsidP="00D750E7">
      <w:pPr>
        <w:suppressAutoHyphens/>
        <w:ind w:left="720"/>
        <w:jc w:val="both"/>
        <w:rPr>
          <w:rFonts w:ascii="Verdana" w:eastAsia="Calibri" w:hAnsi="Verdana" w:cs="TTBBo00"/>
          <w:sz w:val="20"/>
          <w:szCs w:val="20"/>
        </w:rPr>
      </w:pPr>
      <w:r w:rsidRPr="001A14FE">
        <w:rPr>
          <w:rFonts w:ascii="Verdana" w:eastAsia="Calibri" w:hAnsi="Verdana" w:cs="TTBBo00"/>
          <w:sz w:val="20"/>
          <w:szCs w:val="20"/>
        </w:rPr>
        <w:t>45262311-4 Betonowanie konstrukcji</w:t>
      </w:r>
    </w:p>
    <w:p w:rsidR="00D750E7" w:rsidRPr="001A14FE" w:rsidRDefault="00D750E7" w:rsidP="00D750E7">
      <w:pPr>
        <w:suppressAutoHyphens/>
        <w:ind w:left="720"/>
        <w:jc w:val="both"/>
        <w:rPr>
          <w:rFonts w:ascii="Verdana" w:eastAsia="Calibri" w:hAnsi="Verdana" w:cs="TTBBo00"/>
          <w:sz w:val="20"/>
          <w:szCs w:val="20"/>
        </w:rPr>
      </w:pPr>
      <w:r w:rsidRPr="001A14FE">
        <w:rPr>
          <w:rFonts w:ascii="Verdana" w:eastAsia="Calibri" w:hAnsi="Verdana" w:cs="TTBBo00"/>
          <w:sz w:val="20"/>
          <w:szCs w:val="20"/>
        </w:rPr>
        <w:t>45320000-6 Roboty izolacyjne</w:t>
      </w:r>
    </w:p>
    <w:p w:rsidR="00D750E7" w:rsidRPr="001A14FE" w:rsidRDefault="00D750E7" w:rsidP="00D750E7">
      <w:pPr>
        <w:suppressAutoHyphens/>
        <w:ind w:left="720"/>
        <w:jc w:val="both"/>
        <w:rPr>
          <w:rFonts w:ascii="Verdana" w:eastAsia="Calibri" w:hAnsi="Verdana" w:cs="TTBBo00"/>
          <w:sz w:val="20"/>
          <w:szCs w:val="20"/>
        </w:rPr>
      </w:pPr>
      <w:r w:rsidRPr="001A14FE">
        <w:rPr>
          <w:rFonts w:ascii="Verdana" w:eastAsia="Calibri" w:hAnsi="Verdana" w:cs="TTBBo00"/>
          <w:sz w:val="20"/>
          <w:szCs w:val="20"/>
        </w:rPr>
        <w:t>45262310-7 Zbrojenie</w:t>
      </w:r>
    </w:p>
    <w:p w:rsidR="00D750E7" w:rsidRPr="001A14FE" w:rsidRDefault="00D750E7" w:rsidP="00D750E7">
      <w:pPr>
        <w:suppressAutoHyphens/>
        <w:ind w:left="720"/>
        <w:jc w:val="both"/>
        <w:rPr>
          <w:rFonts w:ascii="Verdana" w:eastAsia="Calibri" w:hAnsi="Verdana" w:cs="TTBBo00"/>
          <w:sz w:val="20"/>
          <w:szCs w:val="20"/>
        </w:rPr>
      </w:pPr>
      <w:r w:rsidRPr="001A14FE">
        <w:rPr>
          <w:rFonts w:ascii="Verdana" w:eastAsia="Calibri" w:hAnsi="Verdana" w:cs="TTBBo00"/>
          <w:sz w:val="20"/>
          <w:szCs w:val="20"/>
        </w:rPr>
        <w:t>45223100-7 Montaż konstrukcji metalowych</w:t>
      </w:r>
    </w:p>
    <w:p w:rsidR="00D750E7" w:rsidRPr="001A14FE" w:rsidRDefault="00D750E7" w:rsidP="00D750E7">
      <w:pPr>
        <w:suppressAutoHyphens/>
        <w:ind w:left="720"/>
        <w:jc w:val="both"/>
        <w:rPr>
          <w:rFonts w:ascii="Verdana" w:eastAsia="Calibri" w:hAnsi="Verdana" w:cs="TTBBo00"/>
          <w:sz w:val="20"/>
          <w:szCs w:val="20"/>
        </w:rPr>
      </w:pPr>
      <w:r w:rsidRPr="001A14FE">
        <w:rPr>
          <w:rFonts w:ascii="Verdana" w:eastAsia="Calibri" w:hAnsi="Verdana" w:cs="TTBBo00"/>
          <w:sz w:val="20"/>
          <w:szCs w:val="20"/>
        </w:rPr>
        <w:t>45261210-9 Wykonywanie pokryć dachowych</w:t>
      </w:r>
    </w:p>
    <w:p w:rsidR="00D750E7" w:rsidRPr="001A14FE" w:rsidRDefault="00D750E7" w:rsidP="00D750E7">
      <w:pPr>
        <w:suppressAutoHyphens/>
        <w:ind w:left="720"/>
        <w:jc w:val="both"/>
        <w:rPr>
          <w:rFonts w:ascii="Verdana" w:eastAsia="Calibri" w:hAnsi="Verdana" w:cs="TTBBo00"/>
          <w:sz w:val="20"/>
          <w:szCs w:val="20"/>
        </w:rPr>
      </w:pPr>
      <w:r w:rsidRPr="001A14FE">
        <w:rPr>
          <w:rFonts w:ascii="Verdana" w:eastAsia="Calibri" w:hAnsi="Verdana" w:cs="TTBBo00"/>
          <w:sz w:val="20"/>
          <w:szCs w:val="20"/>
        </w:rPr>
        <w:t>45262520-2 Roboty murowe</w:t>
      </w:r>
    </w:p>
    <w:p w:rsidR="00D750E7" w:rsidRPr="001A14FE" w:rsidRDefault="00D750E7" w:rsidP="00D750E7">
      <w:pPr>
        <w:suppressAutoHyphens/>
        <w:ind w:left="720"/>
        <w:jc w:val="both"/>
        <w:rPr>
          <w:rFonts w:ascii="Verdana" w:eastAsia="Calibri" w:hAnsi="Verdana" w:cs="TTBBo00"/>
          <w:sz w:val="20"/>
          <w:szCs w:val="20"/>
        </w:rPr>
      </w:pPr>
      <w:bookmarkStart w:id="6" w:name="_Hlk174365584"/>
      <w:r w:rsidRPr="001A14FE">
        <w:rPr>
          <w:rFonts w:ascii="Verdana" w:eastAsia="Calibri" w:hAnsi="Verdana" w:cs="TTBBo00"/>
          <w:sz w:val="20"/>
          <w:szCs w:val="20"/>
        </w:rPr>
        <w:t>44112310-4 Ścianki działowe</w:t>
      </w:r>
    </w:p>
    <w:bookmarkEnd w:id="6"/>
    <w:p w:rsidR="00057C3D" w:rsidRPr="00B33CBC" w:rsidRDefault="000A2459" w:rsidP="00287AF4">
      <w:pPr>
        <w:numPr>
          <w:ilvl w:val="0"/>
          <w:numId w:val="18"/>
        </w:numPr>
        <w:tabs>
          <w:tab w:val="num" w:pos="426"/>
        </w:tabs>
        <w:suppressAutoHyphens/>
        <w:jc w:val="both"/>
        <w:rPr>
          <w:b/>
          <w:color w:val="000000"/>
          <w:sz w:val="20"/>
          <w:szCs w:val="20"/>
        </w:rPr>
      </w:pPr>
      <w:r w:rsidRPr="00B33CBC">
        <w:rPr>
          <w:rFonts w:ascii="Verdana" w:hAnsi="Verdana"/>
          <w:kern w:val="2"/>
          <w:sz w:val="20"/>
          <w:lang w:eastAsia="ar-SA"/>
        </w:rPr>
        <w:t xml:space="preserve">Przedmiotem zamówienia jest </w:t>
      </w:r>
      <w:r w:rsidR="00974EEA" w:rsidRPr="004666AE">
        <w:rPr>
          <w:rFonts w:ascii="Verdana" w:hAnsi="Verdana" w:cs="Verdana"/>
          <w:b/>
          <w:sz w:val="20"/>
        </w:rPr>
        <w:t>Budowa nowej siedziby Jednostki Ratowniczo Gaśniczej na terenie dzielnicy Bielany</w:t>
      </w:r>
      <w:r w:rsidR="00974EEA" w:rsidRPr="00287AF4">
        <w:rPr>
          <w:rFonts w:ascii="Verdana" w:hAnsi="Verdana" w:cs="Verdana"/>
          <w:b/>
          <w:sz w:val="20"/>
        </w:rPr>
        <w:t>.</w:t>
      </w:r>
      <w:r w:rsidR="00974EEA">
        <w:rPr>
          <w:rFonts w:ascii="Verdana" w:hAnsi="Verdana" w:cs="Verdana"/>
          <w:b/>
          <w:sz w:val="20"/>
        </w:rPr>
        <w:t xml:space="preserve"> </w:t>
      </w:r>
      <w:r w:rsidR="00974EEA" w:rsidRPr="00974EEA">
        <w:rPr>
          <w:rFonts w:ascii="Verdana" w:hAnsi="Verdana"/>
          <w:kern w:val="2"/>
          <w:sz w:val="20"/>
          <w:lang w:eastAsia="ar-SA"/>
        </w:rPr>
        <w:t>Przewiduje się wykonanie pierwsz</w:t>
      </w:r>
      <w:r w:rsidR="00974EEA">
        <w:rPr>
          <w:rFonts w:ascii="Verdana" w:hAnsi="Verdana"/>
          <w:kern w:val="2"/>
          <w:sz w:val="20"/>
          <w:lang w:eastAsia="ar-SA"/>
        </w:rPr>
        <w:t>ego</w:t>
      </w:r>
      <w:r w:rsidR="00974EEA" w:rsidRPr="00974EEA">
        <w:rPr>
          <w:rFonts w:ascii="Verdana" w:hAnsi="Verdana"/>
          <w:kern w:val="2"/>
          <w:sz w:val="20"/>
          <w:lang w:eastAsia="ar-SA"/>
        </w:rPr>
        <w:t xml:space="preserve"> etap</w:t>
      </w:r>
      <w:r w:rsidR="00974EEA">
        <w:rPr>
          <w:rFonts w:ascii="Verdana" w:hAnsi="Verdana"/>
          <w:kern w:val="2"/>
          <w:sz w:val="20"/>
          <w:lang w:eastAsia="ar-SA"/>
        </w:rPr>
        <w:t>u</w:t>
      </w:r>
      <w:r w:rsidR="00974EEA" w:rsidRPr="00974EEA">
        <w:rPr>
          <w:rFonts w:ascii="Verdana" w:hAnsi="Verdana"/>
          <w:kern w:val="2"/>
          <w:sz w:val="20"/>
          <w:lang w:eastAsia="ar-SA"/>
        </w:rPr>
        <w:t xml:space="preserve"> realizacji</w:t>
      </w:r>
      <w:r w:rsidR="00974EEA">
        <w:rPr>
          <w:rFonts w:ascii="Verdana" w:hAnsi="Verdana"/>
          <w:kern w:val="2"/>
          <w:sz w:val="20"/>
          <w:lang w:eastAsia="ar-SA"/>
        </w:rPr>
        <w:t xml:space="preserve"> -</w:t>
      </w:r>
      <w:r w:rsidR="00974EEA" w:rsidRPr="00974EEA">
        <w:rPr>
          <w:rFonts w:ascii="Verdana" w:hAnsi="Verdana"/>
          <w:kern w:val="2"/>
          <w:sz w:val="20"/>
          <w:lang w:eastAsia="ar-SA"/>
        </w:rPr>
        <w:t xml:space="preserve"> stan surow</w:t>
      </w:r>
      <w:r w:rsidR="00974EEA">
        <w:rPr>
          <w:rFonts w:ascii="Verdana" w:hAnsi="Verdana"/>
          <w:kern w:val="2"/>
          <w:sz w:val="20"/>
          <w:lang w:eastAsia="ar-SA"/>
        </w:rPr>
        <w:t>y</w:t>
      </w:r>
      <w:r w:rsidR="00974EEA" w:rsidRPr="00974EEA">
        <w:rPr>
          <w:rFonts w:ascii="Verdana" w:hAnsi="Verdana"/>
          <w:kern w:val="2"/>
          <w:sz w:val="20"/>
          <w:lang w:eastAsia="ar-SA"/>
        </w:rPr>
        <w:t xml:space="preserve"> otwart</w:t>
      </w:r>
      <w:r w:rsidR="00974EEA">
        <w:rPr>
          <w:rFonts w:ascii="Verdana" w:hAnsi="Verdana"/>
          <w:kern w:val="2"/>
          <w:sz w:val="20"/>
          <w:lang w:eastAsia="ar-SA"/>
        </w:rPr>
        <w:t>y</w:t>
      </w:r>
      <w:r w:rsidR="00974EEA" w:rsidRPr="00974EEA">
        <w:rPr>
          <w:rFonts w:ascii="Verdana" w:hAnsi="Verdana"/>
          <w:kern w:val="2"/>
          <w:sz w:val="20"/>
          <w:lang w:eastAsia="ar-SA"/>
        </w:rPr>
        <w:t xml:space="preserve"> budynku wraz z pokryciami dachów.</w:t>
      </w:r>
    </w:p>
    <w:p w:rsidR="00B52A12" w:rsidRPr="00B33CBC" w:rsidRDefault="00CA67A5" w:rsidP="000F7D48">
      <w:pPr>
        <w:suppressAutoHyphens/>
        <w:ind w:left="720"/>
        <w:jc w:val="both"/>
        <w:rPr>
          <w:rFonts w:ascii="Verdana" w:hAnsi="Verdana"/>
          <w:kern w:val="2"/>
          <w:sz w:val="20"/>
          <w:lang w:eastAsia="ar-SA"/>
        </w:rPr>
      </w:pPr>
      <w:r w:rsidRPr="00B33CBC">
        <w:rPr>
          <w:rFonts w:ascii="Verdana" w:hAnsi="Verdana"/>
          <w:iCs/>
          <w:kern w:val="2"/>
          <w:sz w:val="20"/>
          <w:lang w:eastAsia="ar-SA"/>
        </w:rPr>
        <w:t xml:space="preserve">zgodnie z wymaganiami </w:t>
      </w:r>
      <w:r w:rsidRPr="00B33CBC">
        <w:rPr>
          <w:rFonts w:ascii="Verdana" w:hAnsi="Verdana"/>
          <w:b/>
          <w:iCs/>
          <w:kern w:val="2"/>
          <w:sz w:val="20"/>
          <w:lang w:eastAsia="ar-SA"/>
        </w:rPr>
        <w:t>załącznika nr 1</w:t>
      </w:r>
      <w:r w:rsidR="00E16F5C">
        <w:rPr>
          <w:rFonts w:ascii="Verdana" w:hAnsi="Verdana"/>
          <w:b/>
          <w:iCs/>
          <w:kern w:val="2"/>
          <w:sz w:val="20"/>
          <w:lang w:eastAsia="ar-SA"/>
        </w:rPr>
        <w:t xml:space="preserve"> </w:t>
      </w:r>
      <w:r w:rsidRPr="00B33CBC">
        <w:rPr>
          <w:rFonts w:ascii="Verdana" w:hAnsi="Verdana"/>
          <w:b/>
          <w:iCs/>
          <w:kern w:val="2"/>
          <w:sz w:val="20"/>
          <w:lang w:eastAsia="ar-SA"/>
        </w:rPr>
        <w:t>do SWZ</w:t>
      </w:r>
      <w:r w:rsidRPr="00B33CBC">
        <w:rPr>
          <w:rFonts w:ascii="Verdana" w:hAnsi="Verdana"/>
          <w:iCs/>
          <w:kern w:val="2"/>
          <w:sz w:val="20"/>
          <w:lang w:eastAsia="ar-SA"/>
        </w:rPr>
        <w:t xml:space="preserve"> – szczegółowy opis przedmiotu zamówienia.</w:t>
      </w:r>
    </w:p>
    <w:p w:rsidR="000A2459" w:rsidRPr="000076D9" w:rsidRDefault="000A2459" w:rsidP="005B2328">
      <w:pPr>
        <w:numPr>
          <w:ilvl w:val="0"/>
          <w:numId w:val="18"/>
        </w:numPr>
        <w:tabs>
          <w:tab w:val="num" w:pos="426"/>
        </w:tabs>
        <w:suppressAutoHyphens/>
        <w:jc w:val="both"/>
        <w:rPr>
          <w:rFonts w:ascii="Verdana" w:hAnsi="Verdana"/>
          <w:kern w:val="2"/>
          <w:sz w:val="20"/>
          <w:lang w:eastAsia="ar-SA"/>
        </w:rPr>
      </w:pPr>
      <w:r w:rsidRPr="00B33CBC">
        <w:rPr>
          <w:rFonts w:ascii="Verdana" w:hAnsi="Verdana"/>
          <w:kern w:val="2"/>
          <w:sz w:val="20"/>
          <w:lang w:eastAsia="ar-SA"/>
        </w:rPr>
        <w:t>Przedmiot zamówienia winien spełniać następujące</w:t>
      </w:r>
      <w:r w:rsidRPr="000076D9">
        <w:rPr>
          <w:rFonts w:ascii="Verdana" w:hAnsi="Verdana"/>
          <w:kern w:val="2"/>
          <w:sz w:val="20"/>
          <w:lang w:eastAsia="ar-SA"/>
        </w:rPr>
        <w:t xml:space="preserve"> wymagania:</w:t>
      </w:r>
    </w:p>
    <w:p w:rsidR="000A2459" w:rsidRPr="000076D9" w:rsidRDefault="000A2459" w:rsidP="005B2328">
      <w:pPr>
        <w:numPr>
          <w:ilvl w:val="0"/>
          <w:numId w:val="19"/>
        </w:numPr>
        <w:suppressAutoHyphens/>
        <w:jc w:val="both"/>
        <w:rPr>
          <w:rFonts w:ascii="Verdana" w:hAnsi="Verdana"/>
          <w:kern w:val="2"/>
          <w:sz w:val="20"/>
          <w:lang w:eastAsia="ar-SA"/>
        </w:rPr>
      </w:pPr>
      <w:r w:rsidRPr="000076D9">
        <w:rPr>
          <w:rFonts w:ascii="Verdana" w:hAnsi="Verdana"/>
          <w:kern w:val="2"/>
          <w:sz w:val="20"/>
          <w:lang w:eastAsia="ar-SA"/>
        </w:rPr>
        <w:t>odpowiadać wszystkim cechom określonym w specyfikacji warunków zamówienia.</w:t>
      </w:r>
    </w:p>
    <w:p w:rsidR="00510124" w:rsidRPr="000076D9" w:rsidRDefault="00510124" w:rsidP="005B2328">
      <w:pPr>
        <w:numPr>
          <w:ilvl w:val="0"/>
          <w:numId w:val="19"/>
        </w:numPr>
        <w:suppressAutoHyphens/>
        <w:jc w:val="both"/>
        <w:rPr>
          <w:rFonts w:ascii="Verdana" w:hAnsi="Verdana"/>
          <w:kern w:val="2"/>
          <w:sz w:val="20"/>
          <w:lang w:eastAsia="ar-SA"/>
        </w:rPr>
      </w:pPr>
      <w:r w:rsidRPr="000076D9">
        <w:rPr>
          <w:rFonts w:ascii="Verdana" w:hAnsi="Verdana"/>
          <w:kern w:val="2"/>
          <w:sz w:val="20"/>
          <w:lang w:eastAsia="ar-SA"/>
        </w:rPr>
        <w:t xml:space="preserve">posiadać komplet dokumentacji techniczno-eksploatacyjnej. </w:t>
      </w:r>
    </w:p>
    <w:p w:rsidR="00EA1795" w:rsidRPr="00291AF4" w:rsidRDefault="00EA1795" w:rsidP="00EA1795">
      <w:pPr>
        <w:suppressAutoHyphens/>
        <w:spacing w:line="360" w:lineRule="auto"/>
        <w:jc w:val="both"/>
        <w:rPr>
          <w:rFonts w:ascii="Verdana" w:eastAsia="Calibri" w:hAnsi="Verdana"/>
          <w:kern w:val="2"/>
          <w:lang w:eastAsia="ar-SA"/>
        </w:rPr>
      </w:pPr>
    </w:p>
    <w:p w:rsidR="00D14835" w:rsidRDefault="00D14835" w:rsidP="00561991">
      <w:pPr>
        <w:pStyle w:val="ReportLevel2"/>
        <w:spacing w:line="280" w:lineRule="atLeast"/>
        <w:rPr>
          <w:rFonts w:ascii="Verdana" w:hAnsi="Verdana" w:cs="Verdana"/>
          <w:caps w:val="0"/>
          <w:lang w:val="pl-PL"/>
        </w:rPr>
      </w:pPr>
      <w:r w:rsidRPr="00940DE8">
        <w:rPr>
          <w:rFonts w:ascii="Verdana" w:hAnsi="Verdana" w:cs="Verdana"/>
          <w:caps w:val="0"/>
          <w:lang w:val="pl-PL"/>
        </w:rPr>
        <w:t>Gwarancja</w:t>
      </w:r>
      <w:r w:rsidR="00FF4A34" w:rsidRPr="00940DE8">
        <w:rPr>
          <w:rFonts w:ascii="Verdana" w:hAnsi="Verdana" w:cs="Verdana"/>
          <w:caps w:val="0"/>
          <w:lang w:val="pl-PL"/>
        </w:rPr>
        <w:t>i</w:t>
      </w:r>
      <w:r w:rsidR="00022712" w:rsidRPr="00940DE8">
        <w:rPr>
          <w:rFonts w:ascii="Verdana" w:hAnsi="Verdana" w:cs="Verdana"/>
          <w:caps w:val="0"/>
          <w:lang w:val="pl-PL"/>
        </w:rPr>
        <w:t xml:space="preserve"> rękojmia</w:t>
      </w:r>
    </w:p>
    <w:p w:rsidR="00A746CE" w:rsidRDefault="00A746CE" w:rsidP="00E12F0B"/>
    <w:p w:rsidR="00EF3F6D" w:rsidRPr="00EF3F6D" w:rsidRDefault="00EF3F6D" w:rsidP="00EF3F6D">
      <w:pPr>
        <w:suppressAutoHyphens/>
        <w:jc w:val="both"/>
        <w:rPr>
          <w:rFonts w:ascii="Verdana" w:hAnsi="Verdana" w:cs="Verdana"/>
          <w:sz w:val="20"/>
        </w:rPr>
      </w:pPr>
      <w:r w:rsidRPr="00EF3F6D">
        <w:rPr>
          <w:rFonts w:ascii="Verdana" w:hAnsi="Verdana" w:cs="Verdana"/>
          <w:sz w:val="20"/>
        </w:rPr>
        <w:t xml:space="preserve">Wykonawca zobowiązany jest udzielić Zamawiającemu gwarancji na wykonane roboty budowlane na okres minimum 24 miesięcy, liczonych od daty podpisania przez Strony protokołu odbioru końcowego (bez uwag). Okres rękojmi za wady zostaje zrównany z okresem udzielonej gwarancji przez Wykonawcę.  Wykonawca musi wskazać okresy gwarancji i rękojmi w formularzu ofertowym- </w:t>
      </w:r>
      <w:r w:rsidRPr="00EF3F6D">
        <w:rPr>
          <w:rFonts w:ascii="Verdana" w:hAnsi="Verdana" w:cs="Verdana"/>
          <w:b/>
          <w:sz w:val="20"/>
        </w:rPr>
        <w:t>załącznik nr 3 do SWZ.</w:t>
      </w:r>
    </w:p>
    <w:p w:rsidR="002A5DBA" w:rsidRPr="002A5DBA" w:rsidRDefault="002A5DBA" w:rsidP="002A5DBA">
      <w:pPr>
        <w:pStyle w:val="Tekstpodstawowy"/>
        <w:rPr>
          <w:rFonts w:ascii="Verdana" w:hAnsi="Verdana" w:cs="Verdana"/>
          <w:b w:val="0"/>
          <w:bCs w:val="0"/>
          <w:sz w:val="20"/>
          <w:szCs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462550" w:rsidRPr="00462550">
        <w:trPr>
          <w:trHeight w:val="552"/>
        </w:trPr>
        <w:tc>
          <w:tcPr>
            <w:tcW w:w="9072" w:type="dxa"/>
            <w:shd w:val="clear" w:color="auto" w:fill="D6E3BC"/>
            <w:vAlign w:val="center"/>
          </w:tcPr>
          <w:p w:rsidR="00D14835" w:rsidRPr="00462550" w:rsidRDefault="00A12BC6" w:rsidP="003F1AAF">
            <w:pPr>
              <w:pStyle w:val="Nagwek1"/>
              <w:numPr>
                <w:ilvl w:val="0"/>
                <w:numId w:val="4"/>
              </w:numPr>
              <w:spacing w:before="0" w:after="120"/>
              <w:ind w:left="634" w:hanging="492"/>
              <w:rPr>
                <w:rFonts w:ascii="Verdana" w:hAnsi="Verdana" w:cs="Verdana"/>
                <w:color w:val="auto"/>
                <w:sz w:val="20"/>
                <w:szCs w:val="20"/>
                <w:lang w:eastAsia="en-US"/>
              </w:rPr>
            </w:pPr>
            <w:r>
              <w:rPr>
                <w:rFonts w:ascii="Verdana" w:hAnsi="Verdana" w:cs="Verdana"/>
                <w:color w:val="auto"/>
                <w:sz w:val="20"/>
                <w:szCs w:val="20"/>
                <w:lang w:eastAsia="en-US"/>
              </w:rPr>
              <w:t xml:space="preserve">WYMAGANIA DOTYCZĄCE </w:t>
            </w:r>
            <w:r w:rsidR="00D14835" w:rsidRPr="00462550">
              <w:rPr>
                <w:rFonts w:ascii="Verdana" w:hAnsi="Verdana" w:cs="Verdana"/>
                <w:color w:val="auto"/>
                <w:sz w:val="20"/>
                <w:szCs w:val="20"/>
                <w:lang w:eastAsia="en-US"/>
              </w:rPr>
              <w:t>ZATRUDNIENI</w:t>
            </w:r>
            <w:r>
              <w:rPr>
                <w:rFonts w:ascii="Verdana" w:hAnsi="Verdana" w:cs="Verdana"/>
                <w:color w:val="auto"/>
                <w:sz w:val="20"/>
                <w:szCs w:val="20"/>
                <w:lang w:eastAsia="en-US"/>
              </w:rPr>
              <w:t>A</w:t>
            </w:r>
            <w:r w:rsidR="00851572">
              <w:rPr>
                <w:rFonts w:ascii="Verdana" w:hAnsi="Verdana" w:cs="Verdana"/>
                <w:color w:val="auto"/>
                <w:sz w:val="20"/>
                <w:szCs w:val="20"/>
                <w:lang w:eastAsia="en-US"/>
              </w:rPr>
              <w:t>,</w:t>
            </w:r>
            <w:r w:rsidR="00D739CA" w:rsidRPr="00462550">
              <w:rPr>
                <w:rFonts w:ascii="Verdana" w:hAnsi="Verdana" w:cs="Verdana"/>
                <w:color w:val="auto"/>
                <w:sz w:val="20"/>
                <w:szCs w:val="20"/>
                <w:lang w:eastAsia="en-US"/>
              </w:rPr>
              <w:t xml:space="preserve">O KTÓRYM MOWA </w:t>
            </w:r>
            <w:r w:rsidR="00851572">
              <w:rPr>
                <w:rFonts w:ascii="Verdana" w:hAnsi="Verdana" w:cs="Verdana"/>
                <w:color w:val="auto"/>
                <w:sz w:val="20"/>
                <w:szCs w:val="20"/>
                <w:lang w:eastAsia="en-US"/>
              </w:rPr>
              <w:br/>
            </w:r>
            <w:r w:rsidR="00D739CA" w:rsidRPr="00462550">
              <w:rPr>
                <w:rFonts w:ascii="Verdana" w:hAnsi="Verdana" w:cs="Verdana"/>
                <w:color w:val="auto"/>
                <w:sz w:val="20"/>
                <w:szCs w:val="20"/>
                <w:lang w:eastAsia="en-US"/>
              </w:rPr>
              <w:t>W ART. 95 USTAWY PZP</w:t>
            </w:r>
          </w:p>
        </w:tc>
      </w:tr>
    </w:tbl>
    <w:p w:rsidR="00E12F0B" w:rsidRDefault="00E12F0B" w:rsidP="00E12F0B">
      <w:pPr>
        <w:suppressAutoHyphens/>
        <w:jc w:val="both"/>
        <w:rPr>
          <w:rFonts w:ascii="Verdana" w:hAnsi="Verdana" w:cs="Verdana"/>
        </w:rPr>
      </w:pPr>
    </w:p>
    <w:p w:rsidR="00EF3F6D" w:rsidRPr="00EF3F6D" w:rsidRDefault="00EF3F6D" w:rsidP="00EF3F6D">
      <w:pPr>
        <w:suppressAutoHyphens/>
        <w:spacing w:line="360" w:lineRule="auto"/>
        <w:jc w:val="both"/>
        <w:rPr>
          <w:rFonts w:ascii="Verdana" w:hAnsi="Verdana" w:cs="Verdana"/>
          <w:sz w:val="20"/>
        </w:rPr>
      </w:pPr>
      <w:r w:rsidRPr="00EF3F6D">
        <w:rPr>
          <w:rFonts w:ascii="Verdana" w:hAnsi="Verdana" w:cs="Verdana"/>
          <w:sz w:val="20"/>
        </w:rPr>
        <w:t xml:space="preserve">Zamawiający stosownie do art. 95 ust. 1 ustawy PZP wymaga zatrudnienia przez Wykonawcę lub Podwykonawcę na podstawie umowę o pracę osób wykonujących wskazane przez Zamawiającego czynności w zakresie realizacji zamówienia, jeżeli wykonanie tych czynności polega na wykonywaniu pracy w sposób określony w art. 22 § 1 ustawy z dnia 26 czerwca 1974 r. – Kodeks pracy (t. j. Dz. U. 2020 r. poz. 1320 ze zm.). Zgodnie z powyższą regulacją Zamawiający wymaga, aby osoby wykonujące następujące czynności: </w:t>
      </w:r>
    </w:p>
    <w:p w:rsidR="00EF3F6D" w:rsidRPr="00EF3F6D" w:rsidRDefault="00EF3F6D" w:rsidP="00EF3F6D">
      <w:pPr>
        <w:suppressAutoHyphens/>
        <w:spacing w:line="360" w:lineRule="auto"/>
        <w:jc w:val="both"/>
        <w:rPr>
          <w:rFonts w:ascii="Verdana" w:hAnsi="Verdana" w:cs="Verdana"/>
          <w:sz w:val="20"/>
        </w:rPr>
      </w:pPr>
      <w:r w:rsidRPr="00EF3F6D">
        <w:rPr>
          <w:rFonts w:ascii="Verdana" w:hAnsi="Verdana" w:cs="Verdana"/>
          <w:sz w:val="20"/>
        </w:rPr>
        <w:t xml:space="preserve">a) roboty związane z instalacjami elektrycznymi, </w:t>
      </w:r>
    </w:p>
    <w:p w:rsidR="00EF3F6D" w:rsidRPr="00EF3F6D" w:rsidRDefault="00EF3F6D" w:rsidP="00EF3F6D">
      <w:pPr>
        <w:suppressAutoHyphens/>
        <w:spacing w:line="360" w:lineRule="auto"/>
        <w:jc w:val="both"/>
        <w:rPr>
          <w:rFonts w:ascii="Verdana" w:hAnsi="Verdana" w:cs="Verdana"/>
          <w:sz w:val="20"/>
        </w:rPr>
      </w:pPr>
      <w:r w:rsidRPr="00EF3F6D">
        <w:rPr>
          <w:rFonts w:ascii="Verdana" w:hAnsi="Verdana" w:cs="Verdana"/>
          <w:sz w:val="20"/>
        </w:rPr>
        <w:t xml:space="preserve">b) roboty związane z instalacjami sanitarnymi, </w:t>
      </w:r>
    </w:p>
    <w:p w:rsidR="00EF3F6D" w:rsidRPr="00EF3F6D" w:rsidRDefault="00EF3F6D" w:rsidP="00EF3F6D">
      <w:pPr>
        <w:suppressAutoHyphens/>
        <w:spacing w:line="360" w:lineRule="auto"/>
        <w:jc w:val="both"/>
        <w:rPr>
          <w:rFonts w:ascii="Verdana" w:hAnsi="Verdana" w:cs="Verdana"/>
          <w:sz w:val="20"/>
        </w:rPr>
      </w:pPr>
      <w:r w:rsidRPr="00EF3F6D">
        <w:rPr>
          <w:rFonts w:ascii="Verdana" w:hAnsi="Verdana" w:cs="Verdana"/>
          <w:sz w:val="20"/>
        </w:rPr>
        <w:t>c) roboty ogólnobudowlane,</w:t>
      </w:r>
    </w:p>
    <w:p w:rsidR="00EF3F6D" w:rsidRPr="00EF3F6D" w:rsidRDefault="00EF3F6D" w:rsidP="00EF3F6D">
      <w:pPr>
        <w:suppressAutoHyphens/>
        <w:spacing w:line="360" w:lineRule="auto"/>
        <w:jc w:val="both"/>
        <w:rPr>
          <w:rFonts w:ascii="Verdana" w:hAnsi="Verdana" w:cs="Verdana"/>
          <w:sz w:val="20"/>
        </w:rPr>
      </w:pPr>
      <w:r w:rsidRPr="00EF3F6D">
        <w:rPr>
          <w:rFonts w:ascii="Verdana" w:hAnsi="Verdana" w:cs="Verdana"/>
          <w:sz w:val="20"/>
        </w:rPr>
        <w:t xml:space="preserve">były zatrudnione przez Wykonawcę lub Podwykonawców na podstawie umowy o pracę. Obowiązek zatrudnienia na umowę o pracę dotyczy osób wykonujących prace fizyczne tj. </w:t>
      </w:r>
      <w:r w:rsidRPr="00EF3F6D">
        <w:rPr>
          <w:rFonts w:ascii="Verdana" w:hAnsi="Verdana" w:cs="Verdana"/>
          <w:sz w:val="20"/>
        </w:rPr>
        <w:lastRenderedPageBreak/>
        <w:t xml:space="preserve">robotników budowlanych z wyjątkiem osób kierujących budową, wykonujących obsługę geodezyjną, dostawców materiałów budowlanych oraz inspektorów nadzoru. </w:t>
      </w:r>
    </w:p>
    <w:p w:rsidR="00EF3F6D" w:rsidRPr="00EF3F6D" w:rsidRDefault="00EF3F6D" w:rsidP="00EF3F6D">
      <w:pPr>
        <w:suppressAutoHyphens/>
        <w:spacing w:line="360" w:lineRule="auto"/>
        <w:jc w:val="both"/>
        <w:rPr>
          <w:rFonts w:ascii="Verdana" w:hAnsi="Verdana" w:cs="Verdana"/>
          <w:sz w:val="20"/>
        </w:rPr>
      </w:pPr>
      <w:r w:rsidRPr="00EF3F6D">
        <w:rPr>
          <w:rFonts w:ascii="Verdana" w:hAnsi="Verdana" w:cs="Verdana"/>
          <w:sz w:val="20"/>
        </w:rPr>
        <w:t xml:space="preserve">Sposób weryfikacji zatrudnienia tych osób i uprawnienia Zamawiającego w zakresie kontroli spełniania przez Wykonawcę wymagań związanych z zatrudnianiem tych osób oraz sankcji z tytułu niespełnienia tych wymagań zostały określone w Projekcie umowy </w:t>
      </w:r>
      <w:r w:rsidRPr="00EF3F6D">
        <w:rPr>
          <w:rFonts w:ascii="Verdana" w:hAnsi="Verdana" w:cs="Verdana"/>
          <w:b/>
          <w:sz w:val="20"/>
        </w:rPr>
        <w:t>Załącznik Nr 2 do SWZ.</w:t>
      </w:r>
    </w:p>
    <w:p w:rsidR="00E12F0B" w:rsidRPr="00462550" w:rsidRDefault="00E12F0B" w:rsidP="00E31A9F">
      <w:pPr>
        <w:suppressAutoHyphens/>
        <w:spacing w:line="360" w:lineRule="auto"/>
        <w:jc w:val="both"/>
        <w:rPr>
          <w:rFonts w:ascii="Verdana" w:hAnsi="Verdana" w:cs="Verdana"/>
          <w:lang w:eastAsia="ar-S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0076D9">
        <w:trPr>
          <w:trHeight w:val="567"/>
        </w:trPr>
        <w:tc>
          <w:tcPr>
            <w:tcW w:w="9072" w:type="dxa"/>
            <w:shd w:val="clear" w:color="auto" w:fill="D6E3BC"/>
            <w:vAlign w:val="center"/>
          </w:tcPr>
          <w:p w:rsidR="00D14835" w:rsidRPr="000076D9" w:rsidRDefault="00D14835" w:rsidP="0080221C">
            <w:pPr>
              <w:pStyle w:val="Nagwek1"/>
              <w:spacing w:before="0" w:after="120"/>
              <w:rPr>
                <w:rFonts w:ascii="Verdana" w:hAnsi="Verdana" w:cs="Verdana"/>
                <w:color w:val="auto"/>
                <w:sz w:val="20"/>
                <w:szCs w:val="20"/>
                <w:lang w:eastAsia="en-US"/>
              </w:rPr>
            </w:pPr>
            <w:r w:rsidRPr="000076D9">
              <w:rPr>
                <w:rFonts w:ascii="Verdana" w:hAnsi="Verdana" w:cs="Verdana"/>
                <w:color w:val="auto"/>
                <w:sz w:val="20"/>
                <w:szCs w:val="20"/>
                <w:lang w:eastAsia="en-US"/>
              </w:rPr>
              <w:t xml:space="preserve">V. </w:t>
            </w:r>
            <w:r w:rsidR="00333D0A" w:rsidRPr="000076D9">
              <w:rPr>
                <w:rFonts w:ascii="Verdana" w:hAnsi="Verdana" w:cs="Verdana"/>
                <w:color w:val="auto"/>
                <w:sz w:val="20"/>
                <w:szCs w:val="20"/>
                <w:lang w:eastAsia="en-US"/>
              </w:rPr>
              <w:t>WYMAGANIA DOTYCZĄCE ZATRUDNIENIA</w:t>
            </w:r>
            <w:r w:rsidR="00851572" w:rsidRPr="000076D9">
              <w:rPr>
                <w:rFonts w:ascii="Verdana" w:hAnsi="Verdana" w:cs="Verdana"/>
                <w:color w:val="auto"/>
                <w:sz w:val="20"/>
                <w:szCs w:val="20"/>
                <w:lang w:eastAsia="en-US"/>
              </w:rPr>
              <w:t>,</w:t>
            </w:r>
            <w:r w:rsidR="00077E3C" w:rsidRPr="000076D9">
              <w:rPr>
                <w:rFonts w:ascii="Verdana" w:hAnsi="Verdana" w:cs="Verdana"/>
                <w:color w:val="auto"/>
                <w:sz w:val="20"/>
                <w:szCs w:val="20"/>
                <w:lang w:eastAsia="en-US"/>
              </w:rPr>
              <w:t>O KTÓRYM MOWA W ART. 96 USTAWY PZP</w:t>
            </w:r>
          </w:p>
        </w:tc>
      </w:tr>
    </w:tbl>
    <w:p w:rsidR="00E12F0B" w:rsidRDefault="00E12F0B" w:rsidP="00E12F0B">
      <w:pPr>
        <w:rPr>
          <w:rFonts w:ascii="Verdana" w:hAnsi="Verdana" w:cs="Verdana"/>
        </w:rPr>
      </w:pPr>
    </w:p>
    <w:p w:rsidR="00D14835" w:rsidRPr="000076D9" w:rsidRDefault="00080E1B" w:rsidP="00E12F0B">
      <w:pPr>
        <w:rPr>
          <w:rFonts w:ascii="Verdana" w:hAnsi="Verdana" w:cs="Verdana"/>
          <w:sz w:val="20"/>
        </w:rPr>
      </w:pPr>
      <w:r w:rsidRPr="000076D9">
        <w:rPr>
          <w:rFonts w:ascii="Verdana" w:hAnsi="Verdana" w:cs="Verdana"/>
          <w:sz w:val="20"/>
        </w:rPr>
        <w:t>Zamawiający n</w:t>
      </w:r>
      <w:r w:rsidR="00077E3C" w:rsidRPr="000076D9">
        <w:rPr>
          <w:rFonts w:ascii="Verdana" w:hAnsi="Verdana" w:cs="Verdana"/>
          <w:sz w:val="20"/>
        </w:rPr>
        <w:t>ie wymaga szczególnych warunków.</w:t>
      </w:r>
    </w:p>
    <w:p w:rsidR="00E12F0B" w:rsidRPr="00462550" w:rsidRDefault="00E12F0B" w:rsidP="00E12F0B">
      <w:pPr>
        <w:rPr>
          <w:rFonts w:ascii="Verdana" w:hAnsi="Verdana" w:cs="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rPr>
                <w:rFonts w:ascii="Verdana" w:hAnsi="Verdana" w:cs="Verdana"/>
                <w:color w:val="auto"/>
                <w:sz w:val="20"/>
                <w:szCs w:val="20"/>
                <w:lang w:eastAsia="en-US"/>
              </w:rPr>
            </w:pPr>
            <w:bookmarkStart w:id="7" w:name="_Toc326423399"/>
            <w:r w:rsidRPr="00462550">
              <w:rPr>
                <w:rFonts w:ascii="Verdana" w:hAnsi="Verdana" w:cs="Verdana"/>
                <w:color w:val="auto"/>
                <w:sz w:val="20"/>
                <w:szCs w:val="20"/>
                <w:lang w:eastAsia="en-US"/>
              </w:rPr>
              <w:t>VI. INFORMACJA O PRZEWIDYWANYCH ZAMÓWIENIACH</w:t>
            </w:r>
            <w:bookmarkEnd w:id="7"/>
            <w:r w:rsidRPr="00462550">
              <w:rPr>
                <w:rFonts w:ascii="Verdana" w:hAnsi="Verdana" w:cs="Verdana"/>
                <w:color w:val="auto"/>
                <w:sz w:val="20"/>
                <w:szCs w:val="20"/>
                <w:lang w:eastAsia="en-US"/>
              </w:rPr>
              <w:t>, O KTÓ</w:t>
            </w:r>
            <w:r w:rsidR="00E31A9F" w:rsidRPr="00462550">
              <w:rPr>
                <w:rFonts w:ascii="Verdana" w:hAnsi="Verdana" w:cs="Verdana"/>
                <w:color w:val="auto"/>
                <w:sz w:val="20"/>
                <w:szCs w:val="20"/>
                <w:lang w:eastAsia="en-US"/>
              </w:rPr>
              <w:t xml:space="preserve">RYCH MOWA W ART. </w:t>
            </w:r>
            <w:r w:rsidR="007956AF" w:rsidRPr="00462550">
              <w:rPr>
                <w:rFonts w:ascii="Verdana" w:hAnsi="Verdana" w:cs="Verdana"/>
                <w:color w:val="auto"/>
                <w:sz w:val="20"/>
                <w:szCs w:val="20"/>
                <w:lang w:eastAsia="en-US"/>
              </w:rPr>
              <w:t>214</w:t>
            </w:r>
            <w:r w:rsidR="00E31A9F" w:rsidRPr="00462550">
              <w:rPr>
                <w:rFonts w:ascii="Verdana" w:hAnsi="Verdana" w:cs="Verdana"/>
                <w:color w:val="auto"/>
                <w:sz w:val="20"/>
                <w:szCs w:val="20"/>
                <w:lang w:eastAsia="en-US"/>
              </w:rPr>
              <w:t xml:space="preserve"> UST. 1 PKT 7</w:t>
            </w:r>
            <w:r w:rsidR="007956AF" w:rsidRPr="00462550">
              <w:rPr>
                <w:rFonts w:ascii="Verdana" w:hAnsi="Verdana" w:cs="Verdana"/>
                <w:color w:val="auto"/>
                <w:sz w:val="20"/>
                <w:szCs w:val="20"/>
                <w:lang w:eastAsia="en-US"/>
              </w:rPr>
              <w:t xml:space="preserve"> i 8</w:t>
            </w:r>
            <w:r w:rsidRPr="00462550">
              <w:rPr>
                <w:rFonts w:ascii="Verdana" w:hAnsi="Verdana" w:cs="Verdana"/>
                <w:color w:val="auto"/>
                <w:sz w:val="20"/>
                <w:szCs w:val="20"/>
                <w:lang w:eastAsia="en-US"/>
              </w:rPr>
              <w:t xml:space="preserve"> USTAWY PZP</w:t>
            </w:r>
          </w:p>
        </w:tc>
      </w:tr>
    </w:tbl>
    <w:p w:rsidR="00D14835" w:rsidRPr="00462550" w:rsidRDefault="00D14835" w:rsidP="00465F8F">
      <w:pPr>
        <w:pStyle w:val="Default"/>
        <w:jc w:val="both"/>
        <w:rPr>
          <w:rFonts w:ascii="Verdana" w:hAnsi="Verdana" w:cs="Verdana"/>
          <w:color w:val="auto"/>
          <w:sz w:val="20"/>
          <w:szCs w:val="20"/>
        </w:rPr>
      </w:pPr>
    </w:p>
    <w:p w:rsidR="00F45E2E" w:rsidRPr="000076D9" w:rsidRDefault="00E31A9F" w:rsidP="00E12F0B">
      <w:pPr>
        <w:pStyle w:val="Tekstkomentarza"/>
        <w:rPr>
          <w:rFonts w:ascii="Verdana" w:hAnsi="Verdana"/>
          <w:sz w:val="20"/>
        </w:rPr>
      </w:pPr>
      <w:r w:rsidRPr="000076D9">
        <w:rPr>
          <w:rFonts w:ascii="Verdana" w:hAnsi="Verdana" w:cs="Verdana"/>
          <w:sz w:val="20"/>
        </w:rPr>
        <w:t xml:space="preserve">Zamawiający nie przewiduje </w:t>
      </w:r>
      <w:r w:rsidR="00770848" w:rsidRPr="000076D9">
        <w:rPr>
          <w:rFonts w:ascii="Verdana" w:hAnsi="Verdana" w:cs="Verdana"/>
          <w:sz w:val="20"/>
        </w:rPr>
        <w:t>przedmiotowych zamówień.</w:t>
      </w:r>
    </w:p>
    <w:p w:rsidR="00D14835" w:rsidRPr="00BF6956" w:rsidRDefault="00D14835" w:rsidP="00465F8F">
      <w:pPr>
        <w:pStyle w:val="Default"/>
        <w:jc w:val="both"/>
        <w:rPr>
          <w:rFonts w:ascii="Verdana" w:hAnsi="Verdana" w:cs="Verdana"/>
          <w:color w:val="FF0000"/>
          <w:sz w:val="20"/>
          <w:szCs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rPr>
                <w:rFonts w:ascii="Verdana" w:hAnsi="Verdana" w:cs="Verdana"/>
                <w:color w:val="auto"/>
                <w:sz w:val="20"/>
                <w:szCs w:val="20"/>
                <w:lang w:eastAsia="en-US"/>
              </w:rPr>
            </w:pPr>
            <w:bookmarkStart w:id="8" w:name="_Toc326423400"/>
            <w:r w:rsidRPr="00462550">
              <w:rPr>
                <w:rFonts w:ascii="Verdana" w:hAnsi="Verdana" w:cs="Verdana"/>
                <w:color w:val="auto"/>
                <w:sz w:val="20"/>
                <w:szCs w:val="20"/>
                <w:lang w:eastAsia="en-US"/>
              </w:rPr>
              <w:t>VII. PODWYKONAWSTWO</w:t>
            </w:r>
            <w:bookmarkEnd w:id="8"/>
          </w:p>
        </w:tc>
      </w:tr>
    </w:tbl>
    <w:p w:rsidR="00D14835" w:rsidRPr="000076D9" w:rsidRDefault="00D14835" w:rsidP="005B2328">
      <w:pPr>
        <w:pStyle w:val="Akapitzlist"/>
        <w:numPr>
          <w:ilvl w:val="0"/>
          <w:numId w:val="11"/>
        </w:numPr>
        <w:spacing w:before="120" w:after="120"/>
        <w:ind w:left="426" w:hanging="426"/>
        <w:jc w:val="both"/>
        <w:rPr>
          <w:rFonts w:ascii="Verdana" w:hAnsi="Verdana" w:cs="Verdana"/>
          <w:sz w:val="20"/>
          <w:lang w:eastAsia="en-US"/>
        </w:rPr>
      </w:pPr>
      <w:r w:rsidRPr="000076D9">
        <w:rPr>
          <w:rFonts w:ascii="Verdana" w:hAnsi="Verdana" w:cs="Verdana"/>
          <w:sz w:val="20"/>
          <w:lang w:eastAsia="en-US"/>
        </w:rPr>
        <w:t>Wykonawca może powierzyć wykonanie części zamówienia podwykonawcy.</w:t>
      </w:r>
    </w:p>
    <w:p w:rsidR="00D14835" w:rsidRPr="000076D9" w:rsidRDefault="00D14835" w:rsidP="005B2328">
      <w:pPr>
        <w:pStyle w:val="Akapitzlist"/>
        <w:numPr>
          <w:ilvl w:val="0"/>
          <w:numId w:val="11"/>
        </w:numPr>
        <w:spacing w:before="120" w:after="120"/>
        <w:ind w:left="426" w:hanging="426"/>
        <w:jc w:val="both"/>
        <w:rPr>
          <w:rFonts w:ascii="Verdana" w:hAnsi="Verdana" w:cs="Verdana"/>
          <w:sz w:val="20"/>
          <w:lang w:eastAsia="en-US"/>
        </w:rPr>
      </w:pPr>
      <w:r w:rsidRPr="000076D9">
        <w:rPr>
          <w:rFonts w:ascii="Verdana" w:hAnsi="Verdana" w:cs="Verdana"/>
          <w:sz w:val="20"/>
          <w:lang w:eastAsia="en-US"/>
        </w:rPr>
        <w:t>Zamawiający żąda wskazania przez Wykonawcę części zamówienia, których wykonanie zamierza powierzyć podwykonawcom, i podania prz</w:t>
      </w:r>
      <w:r w:rsidR="00E75CA9" w:rsidRPr="000076D9">
        <w:rPr>
          <w:rFonts w:ascii="Verdana" w:hAnsi="Verdana" w:cs="Verdana"/>
          <w:sz w:val="20"/>
          <w:lang w:eastAsia="en-US"/>
        </w:rPr>
        <w:t xml:space="preserve">ez Wykonawcę firm podwykonawców.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rPr>
                <w:rFonts w:ascii="Verdana" w:hAnsi="Verdana" w:cs="Verdana"/>
                <w:color w:val="auto"/>
                <w:sz w:val="20"/>
                <w:szCs w:val="20"/>
                <w:lang w:eastAsia="en-US"/>
              </w:rPr>
            </w:pPr>
            <w:bookmarkStart w:id="9" w:name="_Toc326423401"/>
            <w:r w:rsidRPr="00462550">
              <w:rPr>
                <w:rFonts w:ascii="Verdana" w:hAnsi="Verdana" w:cs="Verdana"/>
                <w:color w:val="auto"/>
                <w:sz w:val="20"/>
                <w:szCs w:val="20"/>
                <w:lang w:eastAsia="en-US"/>
              </w:rPr>
              <w:t>VIII. TERMIN WYKONANIA ZAMÓWIENIA</w:t>
            </w:r>
            <w:bookmarkEnd w:id="9"/>
          </w:p>
        </w:tc>
      </w:tr>
    </w:tbl>
    <w:p w:rsidR="00F80EAA" w:rsidRDefault="00F80EAA" w:rsidP="00E12F0B">
      <w:pPr>
        <w:jc w:val="both"/>
        <w:rPr>
          <w:rFonts w:ascii="Verdana" w:hAnsi="Verdana"/>
          <w:sz w:val="20"/>
        </w:rPr>
      </w:pPr>
    </w:p>
    <w:p w:rsidR="00F45F78" w:rsidRPr="00F45F78" w:rsidRDefault="00F45F78" w:rsidP="00F45F78">
      <w:pPr>
        <w:numPr>
          <w:ilvl w:val="0"/>
          <w:numId w:val="38"/>
        </w:numPr>
        <w:rPr>
          <w:rFonts w:ascii="Verdana" w:hAnsi="Verdana"/>
          <w:sz w:val="20"/>
        </w:rPr>
      </w:pPr>
      <w:r w:rsidRPr="00F45F78">
        <w:rPr>
          <w:rFonts w:ascii="Verdana" w:hAnsi="Verdana"/>
          <w:sz w:val="20"/>
        </w:rPr>
        <w:t xml:space="preserve">Termin zakończenia I Etapu robót ustala się do dnia: </w:t>
      </w:r>
      <w:r w:rsidRPr="00F45F78">
        <w:rPr>
          <w:rFonts w:ascii="Verdana" w:hAnsi="Verdana"/>
          <w:b/>
          <w:color w:val="FF0000"/>
          <w:sz w:val="20"/>
        </w:rPr>
        <w:t>03.12.2024 r.</w:t>
      </w:r>
    </w:p>
    <w:p w:rsidR="00F45F78" w:rsidRPr="00F45F78" w:rsidRDefault="00F45F78" w:rsidP="00F45F78">
      <w:pPr>
        <w:numPr>
          <w:ilvl w:val="0"/>
          <w:numId w:val="38"/>
        </w:numPr>
        <w:rPr>
          <w:rFonts w:ascii="Verdana" w:hAnsi="Verdana"/>
          <w:sz w:val="20"/>
        </w:rPr>
      </w:pPr>
      <w:r w:rsidRPr="00F45F78">
        <w:rPr>
          <w:rFonts w:ascii="Verdana" w:hAnsi="Verdana"/>
          <w:sz w:val="20"/>
        </w:rPr>
        <w:t xml:space="preserve">Ostateczny termin zakończenia przedmiotu umowy ustala się do dnia: </w:t>
      </w:r>
      <w:r w:rsidRPr="00F45F78">
        <w:rPr>
          <w:rFonts w:ascii="Verdana" w:hAnsi="Verdana"/>
          <w:b/>
          <w:color w:val="FF0000"/>
          <w:sz w:val="20"/>
        </w:rPr>
        <w:t>03.12.2025 r.</w:t>
      </w:r>
    </w:p>
    <w:p w:rsidR="00971E8B" w:rsidRPr="00BF6956" w:rsidRDefault="00971E8B" w:rsidP="00971E8B">
      <w:pPr>
        <w:rPr>
          <w:rFonts w:ascii="Verdana" w:hAnsi="Verdana"/>
          <w:color w:val="FF000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trPr>
          <w:trHeight w:val="567"/>
        </w:trPr>
        <w:tc>
          <w:tcPr>
            <w:tcW w:w="9072" w:type="dxa"/>
            <w:shd w:val="clear" w:color="auto" w:fill="D6E3BC"/>
            <w:vAlign w:val="center"/>
          </w:tcPr>
          <w:p w:rsidR="00D14835" w:rsidRPr="00BF6956" w:rsidRDefault="00D14835" w:rsidP="00474AF4">
            <w:pPr>
              <w:pStyle w:val="Nagwek1"/>
              <w:spacing w:before="0" w:after="120" w:line="360" w:lineRule="auto"/>
              <w:rPr>
                <w:rFonts w:ascii="Verdana" w:hAnsi="Verdana" w:cs="Verdana"/>
                <w:color w:val="FF0000"/>
                <w:sz w:val="20"/>
                <w:szCs w:val="20"/>
                <w:lang w:eastAsia="en-US"/>
              </w:rPr>
            </w:pPr>
            <w:bookmarkStart w:id="10" w:name="_Toc326423402"/>
            <w:r w:rsidRPr="00EF3A30">
              <w:rPr>
                <w:rFonts w:ascii="Verdana" w:hAnsi="Verdana" w:cs="Verdana"/>
                <w:color w:val="auto"/>
                <w:sz w:val="20"/>
                <w:szCs w:val="20"/>
                <w:lang w:eastAsia="en-US"/>
              </w:rPr>
              <w:t xml:space="preserve">IX. WARUNKI UDZIAŁU W POSTĘPOWANIU </w:t>
            </w:r>
            <w:bookmarkEnd w:id="10"/>
          </w:p>
        </w:tc>
      </w:tr>
    </w:tbl>
    <w:p w:rsidR="00E538D6" w:rsidRPr="00E538D6" w:rsidRDefault="00E538D6" w:rsidP="00E538D6">
      <w:pPr>
        <w:jc w:val="both"/>
        <w:rPr>
          <w:rFonts w:ascii="Verdana" w:eastAsia="Times New Roman" w:hAnsi="Verdana" w:cs="Verdana"/>
          <w:sz w:val="20"/>
          <w:szCs w:val="20"/>
        </w:rPr>
      </w:pP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1. O udzielenie zamówienia mogą ubiegać się Wykonawcy, którzy:</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1) nie podlegają wykluczeniu;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2) spełniają warunki udziału w postępowaniu określone przez Zamawiającego w ogłoszeniu o zamówieniu i niniejszej SWZ.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2. O udzielenie zamówienia mogą ubiegać się Wykonawcy, którzy spełniają warunki dotyczące: </w:t>
      </w:r>
    </w:p>
    <w:p w:rsidR="00E538D6" w:rsidRPr="00E538D6" w:rsidRDefault="00E538D6" w:rsidP="00E538D6">
      <w:pPr>
        <w:jc w:val="both"/>
        <w:rPr>
          <w:rFonts w:ascii="Verdana" w:eastAsia="Times New Roman" w:hAnsi="Verdana" w:cs="Verdana"/>
          <w:b/>
          <w:sz w:val="20"/>
          <w:szCs w:val="20"/>
        </w:rPr>
      </w:pPr>
      <w:r w:rsidRPr="00E538D6">
        <w:rPr>
          <w:rFonts w:ascii="Verdana" w:eastAsia="Times New Roman" w:hAnsi="Verdana" w:cs="Verdana"/>
          <w:b/>
          <w:sz w:val="20"/>
          <w:szCs w:val="20"/>
        </w:rPr>
        <w:t xml:space="preserve">1) zdolności do występowania w obrocie gospodarczym: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Zamawiający nie stawia warunku w powyższym zakresie. </w:t>
      </w:r>
    </w:p>
    <w:p w:rsidR="00E538D6" w:rsidRPr="00E538D6" w:rsidRDefault="00E538D6" w:rsidP="00E538D6">
      <w:pPr>
        <w:jc w:val="both"/>
        <w:rPr>
          <w:rFonts w:ascii="Verdana" w:eastAsia="Times New Roman" w:hAnsi="Verdana" w:cs="Verdana"/>
          <w:b/>
          <w:sz w:val="20"/>
          <w:szCs w:val="20"/>
        </w:rPr>
      </w:pPr>
      <w:r w:rsidRPr="00E538D6">
        <w:rPr>
          <w:rFonts w:ascii="Verdana" w:eastAsia="Times New Roman" w:hAnsi="Verdana" w:cs="Verdana"/>
          <w:b/>
          <w:sz w:val="20"/>
          <w:szCs w:val="20"/>
        </w:rPr>
        <w:t xml:space="preserve">2) uprawnień do prowadzenia określonej działalności gospodarczej lub zawodowej, o ile wynika to z odrębnych przepisów: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Zamawiający nie stawia warunku w powyższym zakresie. </w:t>
      </w:r>
    </w:p>
    <w:p w:rsidR="00E538D6" w:rsidRPr="00E538D6" w:rsidRDefault="00E538D6" w:rsidP="00E538D6">
      <w:pPr>
        <w:jc w:val="both"/>
        <w:rPr>
          <w:rFonts w:ascii="Verdana" w:eastAsia="Times New Roman" w:hAnsi="Verdana" w:cs="Verdana"/>
          <w:b/>
          <w:sz w:val="20"/>
          <w:szCs w:val="20"/>
        </w:rPr>
      </w:pPr>
      <w:r w:rsidRPr="00E538D6">
        <w:rPr>
          <w:rFonts w:ascii="Verdana" w:eastAsia="Times New Roman" w:hAnsi="Verdana" w:cs="Verdana"/>
          <w:b/>
          <w:sz w:val="20"/>
          <w:szCs w:val="20"/>
        </w:rPr>
        <w:t xml:space="preserve">3) sytuacji ekonomicznej lub finansowej: </w:t>
      </w:r>
    </w:p>
    <w:p w:rsidR="00E538D6" w:rsidRPr="005829E8" w:rsidRDefault="00E538D6" w:rsidP="00E538D6">
      <w:pPr>
        <w:jc w:val="both"/>
        <w:rPr>
          <w:rFonts w:ascii="Verdana" w:eastAsia="Times New Roman" w:hAnsi="Verdana" w:cs="Verdana"/>
          <w:b/>
          <w:color w:val="FF0000"/>
          <w:sz w:val="20"/>
          <w:szCs w:val="20"/>
        </w:rPr>
      </w:pPr>
      <w:r w:rsidRPr="005829E8">
        <w:rPr>
          <w:rFonts w:ascii="Verdana" w:eastAsia="Times New Roman" w:hAnsi="Verdana" w:cs="Verdana"/>
          <w:b/>
          <w:color w:val="FF0000"/>
          <w:sz w:val="20"/>
          <w:szCs w:val="20"/>
        </w:rPr>
        <w:t>a) Wykonawca spełni warunek, jeżeli wykaże, że posiada środki własne lub dostęp do kredytu w wysokości minimum 3 000 000,00 zł.</w:t>
      </w:r>
    </w:p>
    <w:p w:rsidR="00E538D6" w:rsidRPr="00E538D6" w:rsidRDefault="00E538D6" w:rsidP="00E538D6">
      <w:pPr>
        <w:jc w:val="both"/>
        <w:rPr>
          <w:rFonts w:ascii="Verdana" w:eastAsia="Times New Roman" w:hAnsi="Verdana" w:cs="Verdana"/>
          <w:b/>
          <w:sz w:val="20"/>
          <w:szCs w:val="20"/>
        </w:rPr>
      </w:pPr>
      <w:r w:rsidRPr="00E538D6">
        <w:rPr>
          <w:rFonts w:ascii="Verdana" w:eastAsia="Times New Roman" w:hAnsi="Verdana" w:cs="Verdana"/>
          <w:b/>
          <w:sz w:val="20"/>
          <w:szCs w:val="20"/>
        </w:rPr>
        <w:t xml:space="preserve">4) zdolności technicznej i zawodowej: </w:t>
      </w:r>
    </w:p>
    <w:p w:rsidR="00E538D6" w:rsidRPr="005829E8" w:rsidRDefault="00E538D6" w:rsidP="00E538D6">
      <w:pPr>
        <w:jc w:val="both"/>
        <w:rPr>
          <w:rFonts w:ascii="Verdana" w:eastAsia="Times New Roman" w:hAnsi="Verdana" w:cs="Verdana"/>
          <w:b/>
          <w:color w:val="FF0000"/>
          <w:sz w:val="20"/>
          <w:szCs w:val="20"/>
        </w:rPr>
      </w:pPr>
      <w:r w:rsidRPr="00E538D6">
        <w:rPr>
          <w:rFonts w:ascii="Verdana" w:eastAsia="Times New Roman" w:hAnsi="Verdana" w:cs="Verdana"/>
          <w:sz w:val="20"/>
          <w:szCs w:val="20"/>
        </w:rPr>
        <w:lastRenderedPageBreak/>
        <w:t xml:space="preserve">a) Wykonawca spełni warunek, jeżeli wykaże, że w okresie ostatnich 5 lat przed upływem terminu składania ofert, a jeżeli okres prowadzenia działalności jest krótszy - w tym okresie, wykonał należycie co </w:t>
      </w:r>
      <w:r w:rsidRPr="005829E8">
        <w:rPr>
          <w:rFonts w:ascii="Verdana" w:eastAsia="Times New Roman" w:hAnsi="Verdana" w:cs="Verdana"/>
          <w:b/>
          <w:color w:val="FF0000"/>
          <w:sz w:val="20"/>
          <w:szCs w:val="20"/>
        </w:rPr>
        <w:t>najmniej 2 roboty budowlane o wartości min. 5 000.000,00 zł brutto każda, polegające na budowie budynku o</w:t>
      </w:r>
      <w:r w:rsidR="005829E8" w:rsidRPr="005829E8">
        <w:rPr>
          <w:rFonts w:ascii="Verdana" w:eastAsia="Times New Roman" w:hAnsi="Verdana" w:cs="Verdana"/>
          <w:b/>
          <w:color w:val="FF0000"/>
          <w:sz w:val="20"/>
          <w:szCs w:val="20"/>
        </w:rPr>
        <w:t xml:space="preserve"> konstrukcji żelbetowej</w:t>
      </w:r>
      <w:r w:rsidRPr="005829E8">
        <w:rPr>
          <w:rFonts w:ascii="Verdana" w:eastAsia="Times New Roman" w:hAnsi="Verdana" w:cs="Verdana"/>
          <w:b/>
          <w:color w:val="FF0000"/>
          <w:sz w:val="20"/>
          <w:szCs w:val="20"/>
        </w:rPr>
        <w:t xml:space="preserve">, </w:t>
      </w:r>
      <w:r w:rsidR="005829E8" w:rsidRPr="005829E8">
        <w:rPr>
          <w:rFonts w:ascii="Verdana" w:eastAsia="Times New Roman" w:hAnsi="Verdana" w:cs="Verdana"/>
          <w:b/>
          <w:color w:val="FF0000"/>
          <w:sz w:val="20"/>
          <w:szCs w:val="20"/>
        </w:rPr>
        <w:t xml:space="preserve">o </w:t>
      </w:r>
      <w:r w:rsidRPr="005829E8">
        <w:rPr>
          <w:rFonts w:ascii="Verdana" w:eastAsia="Times New Roman" w:hAnsi="Verdana" w:cs="Verdana"/>
          <w:b/>
          <w:color w:val="FF0000"/>
          <w:sz w:val="20"/>
          <w:szCs w:val="20"/>
        </w:rPr>
        <w:t xml:space="preserve">powierzchni użytkowej co najmniej 1000 m2 każdy, </w:t>
      </w:r>
      <w:r w:rsidR="005829E8" w:rsidRPr="005829E8">
        <w:rPr>
          <w:rFonts w:ascii="Verdana" w:eastAsia="Times New Roman" w:hAnsi="Verdana" w:cs="Verdana"/>
          <w:b/>
          <w:color w:val="FF0000"/>
          <w:sz w:val="20"/>
          <w:szCs w:val="20"/>
        </w:rPr>
        <w:t xml:space="preserve">gdzie odpowiadał </w:t>
      </w:r>
      <w:r w:rsidR="005829E8">
        <w:rPr>
          <w:rFonts w:ascii="Verdana" w:eastAsia="Times New Roman" w:hAnsi="Verdana" w:cs="Verdana"/>
          <w:b/>
          <w:color w:val="FF0000"/>
          <w:sz w:val="20"/>
          <w:szCs w:val="20"/>
        </w:rPr>
        <w:t>z</w:t>
      </w:r>
      <w:r w:rsidR="005829E8" w:rsidRPr="005829E8">
        <w:rPr>
          <w:rFonts w:ascii="Verdana" w:eastAsia="Times New Roman" w:hAnsi="Verdana" w:cs="Verdana"/>
          <w:b/>
          <w:color w:val="FF0000"/>
          <w:sz w:val="20"/>
          <w:szCs w:val="20"/>
        </w:rPr>
        <w:t>a branż</w:t>
      </w:r>
      <w:r w:rsidR="005829E8">
        <w:rPr>
          <w:rFonts w:ascii="Verdana" w:eastAsia="Times New Roman" w:hAnsi="Verdana" w:cs="Verdana"/>
          <w:b/>
          <w:color w:val="FF0000"/>
          <w:sz w:val="20"/>
          <w:szCs w:val="20"/>
        </w:rPr>
        <w:t>ę</w:t>
      </w:r>
      <w:r w:rsidR="005829E8" w:rsidRPr="005829E8">
        <w:rPr>
          <w:rFonts w:ascii="Verdana" w:eastAsia="Times New Roman" w:hAnsi="Verdana" w:cs="Verdana"/>
          <w:b/>
          <w:color w:val="FF0000"/>
          <w:sz w:val="20"/>
          <w:szCs w:val="20"/>
        </w:rPr>
        <w:t xml:space="preserve"> konstrukcyjno-b</w:t>
      </w:r>
      <w:r w:rsidR="005829E8">
        <w:rPr>
          <w:rFonts w:ascii="Verdana" w:eastAsia="Times New Roman" w:hAnsi="Verdana" w:cs="Verdana"/>
          <w:b/>
          <w:color w:val="FF0000"/>
          <w:sz w:val="20"/>
          <w:szCs w:val="20"/>
        </w:rPr>
        <w:t>u</w:t>
      </w:r>
      <w:r w:rsidR="005829E8" w:rsidRPr="005829E8">
        <w:rPr>
          <w:rFonts w:ascii="Verdana" w:eastAsia="Times New Roman" w:hAnsi="Verdana" w:cs="Verdana"/>
          <w:b/>
          <w:color w:val="FF0000"/>
          <w:sz w:val="20"/>
          <w:szCs w:val="20"/>
        </w:rPr>
        <w:t>dowlaną</w:t>
      </w:r>
      <w:r w:rsidRPr="005829E8">
        <w:rPr>
          <w:rFonts w:ascii="Verdana" w:eastAsia="Times New Roman" w:hAnsi="Verdana" w:cs="Verdana"/>
          <w:b/>
          <w:color w:val="FF0000"/>
          <w:sz w:val="20"/>
          <w:szCs w:val="20"/>
        </w:rPr>
        <w:t xml:space="preserve">.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b) Wykonawca spełni warunek, jeżeli wykaże, że dysponuje osobami zdolnymi do wykonania zamówienia, tj.: </w:t>
      </w:r>
    </w:p>
    <w:p w:rsidR="00E538D6" w:rsidRPr="005829E8" w:rsidRDefault="00E538D6" w:rsidP="00E538D6">
      <w:pPr>
        <w:jc w:val="both"/>
        <w:rPr>
          <w:rFonts w:ascii="Verdana" w:eastAsia="Times New Roman" w:hAnsi="Verdana" w:cs="Verdana"/>
          <w:color w:val="FF0000"/>
          <w:sz w:val="20"/>
          <w:szCs w:val="20"/>
        </w:rPr>
      </w:pPr>
      <w:r w:rsidRPr="005829E8">
        <w:rPr>
          <w:rFonts w:ascii="Verdana" w:eastAsia="Times New Roman" w:hAnsi="Verdana" w:cs="Verdana"/>
          <w:b/>
          <w:color w:val="FF0000"/>
          <w:sz w:val="20"/>
          <w:szCs w:val="20"/>
        </w:rPr>
        <w:t>- min 1 osobą - kierownikiem budowy</w:t>
      </w:r>
      <w:r w:rsidRPr="005829E8">
        <w:rPr>
          <w:rFonts w:ascii="Verdana" w:eastAsia="Times New Roman" w:hAnsi="Verdana" w:cs="Verdana"/>
          <w:color w:val="FF0000"/>
          <w:sz w:val="20"/>
          <w:szCs w:val="20"/>
        </w:rPr>
        <w:t xml:space="preserve"> - posiadającą uprawnienia budowlane</w:t>
      </w:r>
      <w:r w:rsidR="005829E8" w:rsidRPr="005829E8">
        <w:rPr>
          <w:rFonts w:ascii="Verdana" w:eastAsia="Times New Roman" w:hAnsi="Verdana" w:cs="Verdana"/>
          <w:color w:val="FF0000"/>
          <w:sz w:val="20"/>
          <w:szCs w:val="20"/>
        </w:rPr>
        <w:t xml:space="preserve">, </w:t>
      </w:r>
      <w:r w:rsidR="005829E8" w:rsidRPr="005829E8">
        <w:rPr>
          <w:rFonts w:ascii="Verdana" w:eastAsia="Times New Roman" w:hAnsi="Verdana" w:cs="Verdana"/>
          <w:b/>
          <w:color w:val="FF0000"/>
          <w:sz w:val="20"/>
          <w:szCs w:val="20"/>
        </w:rPr>
        <w:t>od co najmniej 5 lat,</w:t>
      </w:r>
      <w:r w:rsidRPr="005829E8">
        <w:rPr>
          <w:rFonts w:ascii="Verdana" w:eastAsia="Times New Roman" w:hAnsi="Verdana" w:cs="Verdana"/>
          <w:color w:val="FF0000"/>
          <w:sz w:val="20"/>
          <w:szCs w:val="20"/>
        </w:rPr>
        <w:t xml:space="preserve"> do kierowania robotami budowlanymi w specjalności konstrukcyjno-budowlanej bez ograniczeń oraz posiadającą doświadczenie zawodowe przy </w:t>
      </w:r>
      <w:r w:rsidRPr="005829E8">
        <w:rPr>
          <w:rFonts w:ascii="Verdana" w:eastAsia="Times New Roman" w:hAnsi="Verdana" w:cs="Verdana"/>
          <w:b/>
          <w:color w:val="FF0000"/>
          <w:sz w:val="20"/>
          <w:szCs w:val="20"/>
        </w:rPr>
        <w:t xml:space="preserve">co najmniej 2 budowach/ przebudowach/ rozbudowach budynków o powierzchni użytkowej min </w:t>
      </w:r>
      <w:r w:rsidR="00AB7DB4">
        <w:rPr>
          <w:rFonts w:ascii="Verdana" w:eastAsia="Times New Roman" w:hAnsi="Verdana" w:cs="Verdana"/>
          <w:b/>
          <w:color w:val="FF0000"/>
          <w:sz w:val="20"/>
          <w:szCs w:val="20"/>
        </w:rPr>
        <w:t>10</w:t>
      </w:r>
      <w:r w:rsidRPr="005829E8">
        <w:rPr>
          <w:rFonts w:ascii="Verdana" w:eastAsia="Times New Roman" w:hAnsi="Verdana" w:cs="Verdana"/>
          <w:b/>
          <w:color w:val="FF0000"/>
          <w:sz w:val="20"/>
          <w:szCs w:val="20"/>
        </w:rPr>
        <w:t>00 m2 każdy, na stanowisku kierownika budowy</w:t>
      </w:r>
      <w:r w:rsidRPr="005829E8">
        <w:rPr>
          <w:rFonts w:ascii="Verdana" w:eastAsia="Times New Roman" w:hAnsi="Verdana" w:cs="Verdana"/>
          <w:color w:val="FF0000"/>
          <w:sz w:val="20"/>
          <w:szCs w:val="20"/>
        </w:rPr>
        <w:t xml:space="preserve">; </w:t>
      </w:r>
    </w:p>
    <w:p w:rsidR="00E538D6" w:rsidRPr="00E538D6" w:rsidRDefault="00E538D6" w:rsidP="00E538D6">
      <w:pPr>
        <w:jc w:val="both"/>
        <w:rPr>
          <w:rFonts w:ascii="Verdana" w:eastAsia="Times New Roman" w:hAnsi="Verdana" w:cs="Verdana"/>
          <w:sz w:val="20"/>
          <w:szCs w:val="20"/>
        </w:rPr>
      </w:pP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3. Wykonawca może w celu potwierdzenia spełniania warunków udziału w postępowaniu, w stosownych sytuacjach polegać na zdolnościach technicznych lub zawodowych podmiotów udostępniających zasoby, niezależnie od charakteru prawnego łączących go z nimi stosunków prawnych.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5.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538D6">
        <w:rPr>
          <w:rFonts w:ascii="Verdana" w:eastAsia="Times New Roman" w:hAnsi="Verdana" w:cs="Verdana"/>
          <w:b/>
          <w:sz w:val="20"/>
          <w:szCs w:val="20"/>
        </w:rPr>
        <w:t>Załącznik Nr 6 do SWZ.</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6.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7. </w:t>
      </w:r>
      <w:r w:rsidRPr="00E538D6">
        <w:rPr>
          <w:rFonts w:ascii="Verdana" w:eastAsia="Times New Roman" w:hAnsi="Verdana" w:cs="Verdana"/>
          <w:b/>
          <w:sz w:val="20"/>
          <w:szCs w:val="20"/>
        </w:rPr>
        <w:t>UWAGA:</w:t>
      </w:r>
      <w:r w:rsidRPr="00E538D6">
        <w:rPr>
          <w:rFonts w:ascii="Verdana" w:eastAsia="Times New Roman" w:hAnsi="Verdana" w:cs="Verdana"/>
          <w:sz w:val="20"/>
          <w:szCs w:val="20"/>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8. Wykonawca, w przypadku polegania na zdolnościach lub sytuacji podmiotów udostępniających zasoby, przedstawia, wraz z oświadczeniem, o którym mowa w Rozdziale XI ust. 1 SWZ, także oświadczenie podmiotu udostępniającego zasoby, potwierdzające brak podstaw wykluczenia tego podmiotu oraz odpowiednio spełnianie warunków udziału w postępowaniu, w zakresie, w jakim Wykonawca powołuje się na jego zasoby.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9.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lub usługi wykonają poszczególni Wykonawcy. </w:t>
      </w:r>
    </w:p>
    <w:p w:rsidR="00E538D6" w:rsidRPr="00E538D6" w:rsidRDefault="00E538D6" w:rsidP="00E538D6">
      <w:pPr>
        <w:jc w:val="both"/>
        <w:rPr>
          <w:rFonts w:ascii="Verdana" w:eastAsia="Times New Roman" w:hAnsi="Verdana" w:cs="Verdana"/>
          <w:sz w:val="20"/>
          <w:szCs w:val="20"/>
        </w:rPr>
      </w:pPr>
      <w:r w:rsidRPr="00E538D6">
        <w:rPr>
          <w:rFonts w:ascii="Verdana" w:eastAsia="Times New Roman" w:hAnsi="Verdana" w:cs="Verdana"/>
          <w:sz w:val="20"/>
          <w:szCs w:val="20"/>
        </w:rPr>
        <w:t xml:space="preserve">10. Zamawiający może na każdym etapie postępowania, uznać, że Wykonawca nie posiada wymaganych zdolności, jeżeli posiadanie przez Wykonawcę sprzecznych interesów, w szczególności zaangażowanie zasobów technicznych lub zawodowych Wykonawcy w inne </w:t>
      </w:r>
      <w:r w:rsidRPr="00E538D6">
        <w:rPr>
          <w:rFonts w:ascii="Verdana" w:eastAsia="Times New Roman" w:hAnsi="Verdana" w:cs="Verdana"/>
          <w:sz w:val="20"/>
          <w:szCs w:val="20"/>
        </w:rPr>
        <w:lastRenderedPageBreak/>
        <w:t>przedsięwzięcia gospodarcze Wykonawcy może mieć negatywny wpływ na realizację zamówienia.</w:t>
      </w:r>
    </w:p>
    <w:p w:rsidR="00545DDD" w:rsidRPr="00942873" w:rsidRDefault="00545DDD" w:rsidP="00E12F0B">
      <w:pPr>
        <w:jc w:val="both"/>
        <w:rPr>
          <w:rFonts w:ascii="Verdana" w:hAnsi="Verdana" w:cs="Verdana"/>
          <w:sz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trPr>
          <w:trHeight w:val="567"/>
        </w:trPr>
        <w:tc>
          <w:tcPr>
            <w:tcW w:w="9072" w:type="dxa"/>
            <w:shd w:val="clear" w:color="auto" w:fill="D6E3BC"/>
            <w:vAlign w:val="center"/>
          </w:tcPr>
          <w:p w:rsidR="00D14835" w:rsidRPr="00BF6956" w:rsidRDefault="00D14835" w:rsidP="007A60F8">
            <w:pPr>
              <w:pStyle w:val="Nagwek1"/>
              <w:spacing w:before="0" w:after="120"/>
              <w:rPr>
                <w:rFonts w:ascii="Verdana" w:hAnsi="Verdana" w:cs="Verdana"/>
                <w:color w:val="FF0000"/>
                <w:sz w:val="20"/>
                <w:szCs w:val="20"/>
                <w:lang w:eastAsia="en-US"/>
              </w:rPr>
            </w:pPr>
            <w:r w:rsidRPr="00EF3A30">
              <w:rPr>
                <w:rFonts w:ascii="Verdana" w:hAnsi="Verdana" w:cs="Verdana"/>
                <w:color w:val="auto"/>
                <w:sz w:val="20"/>
                <w:szCs w:val="20"/>
                <w:lang w:eastAsia="en-US"/>
              </w:rPr>
              <w:t>X. PODSTAWY WYKLUCZENIA WYKONAWCY</w:t>
            </w:r>
          </w:p>
        </w:tc>
      </w:tr>
    </w:tbl>
    <w:p w:rsidR="00472BB8" w:rsidRPr="000076D9" w:rsidRDefault="00472BB8" w:rsidP="00472BB8">
      <w:pPr>
        <w:tabs>
          <w:tab w:val="left" w:pos="408"/>
        </w:tabs>
        <w:jc w:val="both"/>
        <w:rPr>
          <w:rFonts w:ascii="Verdana" w:hAnsi="Verdana" w:cs="Verdana"/>
          <w:sz w:val="20"/>
        </w:rPr>
      </w:pPr>
      <w:r w:rsidRPr="000076D9">
        <w:rPr>
          <w:rFonts w:ascii="Verdana" w:hAnsi="Verdana" w:cs="Verdana"/>
          <w:sz w:val="20"/>
        </w:rPr>
        <w:t>Zamawiający wykluczy z postępowania Wykonawcę na podstawie:</w:t>
      </w:r>
    </w:p>
    <w:p w:rsidR="00472BB8" w:rsidRPr="000076D9" w:rsidRDefault="00472BB8" w:rsidP="00472BB8">
      <w:pPr>
        <w:tabs>
          <w:tab w:val="left" w:pos="408"/>
        </w:tabs>
        <w:jc w:val="both"/>
        <w:rPr>
          <w:rFonts w:ascii="Verdana" w:hAnsi="Verdana" w:cs="Verdana"/>
          <w:sz w:val="20"/>
        </w:rPr>
      </w:pPr>
      <w:r w:rsidRPr="000076D9">
        <w:rPr>
          <w:rFonts w:ascii="Verdana" w:hAnsi="Verdana" w:cs="Verdana"/>
          <w:sz w:val="20"/>
        </w:rPr>
        <w:t xml:space="preserve">- art. 108 ust. 1 </w:t>
      </w:r>
    </w:p>
    <w:p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będącego osobą fizyczną, którego prawomocnie skazano za przestępstwo:</w:t>
      </w:r>
    </w:p>
    <w:p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udziału w zorganizowanej grupie przestępczej albo związku mającym na celu popełnienie przestępstwa lub przestępstwa skarbowego, o którym mowa w art. 258 Kodeksu karnego,</w:t>
      </w:r>
    </w:p>
    <w:p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handlu ludźmi, o którym mowa w art. 189a Kodeksu karnego,</w:t>
      </w:r>
    </w:p>
    <w:p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 xml:space="preserve">o którym mowa w art. 228-230a, art. 250a Kodeksu karnego, w art. 46-48 ustawy </w:t>
      </w:r>
      <w:r w:rsidRPr="000076D9">
        <w:rPr>
          <w:rFonts w:ascii="Verdana" w:hAnsi="Verdana" w:cs="Verdana"/>
          <w:sz w:val="20"/>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0076D9">
        <w:rPr>
          <w:rFonts w:ascii="Verdana" w:hAnsi="Verdana" w:cs="Verdana"/>
          <w:sz w:val="20"/>
        </w:rPr>
        <w:br/>
        <w:t>w art. 299 Kodeksu karnego,</w:t>
      </w:r>
    </w:p>
    <w:p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o charakterze terrorystycznym, o którym mowa w art. 115 § 20 Kodeksu karnego, lub mające na celu popełnienie tego przestępstwa,</w:t>
      </w:r>
    </w:p>
    <w:p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 xml:space="preserve">powierzenia wykonywania pracy małoletniemu cudzoziemcowi, o którym mowa </w:t>
      </w:r>
      <w:r w:rsidRPr="000076D9">
        <w:rPr>
          <w:rFonts w:ascii="Verdana" w:hAnsi="Verdana" w:cs="Verdana"/>
          <w:sz w:val="20"/>
        </w:rPr>
        <w:br/>
        <w:t>w art. 9 ust. 2 ustawy z dnia 15 czerwca 2012 r. o skutkach powierzania wykonywania pracy cudzoziemcom przebywającym wbrew przepisom na terytorium Rzeczypospolitej Polskiej (Dz. U. poz. 769 oraz z 2020 r. poz. 2023),</w:t>
      </w:r>
    </w:p>
    <w:p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 xml:space="preserve">o którym mowa w art. 9 ust. 1 i 3 lub art. 10 ustawy z dnia 15 czerwca 2012 r. </w:t>
      </w:r>
      <w:r w:rsidRPr="000076D9">
        <w:rPr>
          <w:rFonts w:ascii="Verdana" w:hAnsi="Verdana" w:cs="Verdana"/>
          <w:sz w:val="20"/>
        </w:rPr>
        <w:br/>
        <w:t>o skutkach powierzania wykonywania pracy cudzoziemcom przebywającym wbrew przepisom na terytorium Rzeczypospolitej Polskiej</w:t>
      </w:r>
    </w:p>
    <w:p w:rsidR="00472BB8" w:rsidRPr="000076D9" w:rsidRDefault="00472BB8" w:rsidP="00472BB8">
      <w:pPr>
        <w:tabs>
          <w:tab w:val="left" w:pos="408"/>
        </w:tabs>
        <w:ind w:firstLine="426"/>
        <w:jc w:val="both"/>
        <w:rPr>
          <w:rFonts w:ascii="Verdana" w:hAnsi="Verdana" w:cs="Verdana"/>
          <w:sz w:val="20"/>
        </w:rPr>
      </w:pPr>
      <w:r w:rsidRPr="000076D9">
        <w:rPr>
          <w:rFonts w:ascii="Verdana" w:hAnsi="Verdana" w:cs="Verdana"/>
          <w:sz w:val="20"/>
        </w:rPr>
        <w:t>- lub za odpowiedni czyn zabroniony określony w przepisach prawa obcego;</w:t>
      </w:r>
    </w:p>
    <w:p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wobec którego prawomocnie orzeczono zakaz ubiegania się o zamówienia publiczne;</w:t>
      </w:r>
    </w:p>
    <w:p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0076D9">
        <w:rPr>
          <w:rFonts w:ascii="Verdana" w:hAnsi="Verdana" w:cs="Verdana"/>
          <w:sz w:val="20"/>
        </w:rPr>
        <w:lastRenderedPageBreak/>
        <w:t>ustawy z dnia 16 lutego 2007 r. o ochronie konkurencji i konsumentów, złożyli odrębne oferty, oferty częściowe lub wnioski o dopuszczenie do udziału w postępowaniu, chyba że wykażą, że przygotowali te oferty lub wnioski niezależnie od siebie;</w:t>
      </w:r>
    </w:p>
    <w:p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 xml:space="preserve">jeżeli, w przypadkach, o których mowa w art. 85 ust. 1 </w:t>
      </w:r>
      <w:proofErr w:type="spellStart"/>
      <w:r w:rsidRPr="000076D9">
        <w:rPr>
          <w:rFonts w:ascii="Verdana" w:hAnsi="Verdana" w:cs="Verdana"/>
          <w:sz w:val="20"/>
        </w:rPr>
        <w:t>uPzp</w:t>
      </w:r>
      <w:proofErr w:type="spellEnd"/>
      <w:r w:rsidRPr="000076D9">
        <w:rPr>
          <w:rFonts w:ascii="Verdana" w:hAnsi="Verdana" w:cs="Verdana"/>
          <w:sz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472BB8" w:rsidRPr="000076D9" w:rsidRDefault="00472BB8" w:rsidP="00472BB8">
      <w:pPr>
        <w:tabs>
          <w:tab w:val="left" w:pos="408"/>
        </w:tabs>
        <w:jc w:val="both"/>
        <w:rPr>
          <w:rFonts w:ascii="Verdana" w:hAnsi="Verdana" w:cs="Verdana"/>
          <w:sz w:val="20"/>
        </w:rPr>
      </w:pPr>
    </w:p>
    <w:p w:rsidR="00472BB8" w:rsidRPr="000076D9" w:rsidRDefault="00472BB8" w:rsidP="00472BB8">
      <w:pPr>
        <w:tabs>
          <w:tab w:val="left" w:pos="408"/>
        </w:tabs>
        <w:jc w:val="both"/>
        <w:rPr>
          <w:rFonts w:ascii="Verdana" w:hAnsi="Verdana" w:cs="Verdana"/>
          <w:sz w:val="20"/>
        </w:rPr>
      </w:pPr>
      <w:r w:rsidRPr="000076D9">
        <w:rPr>
          <w:rFonts w:ascii="Verdana" w:hAnsi="Verdana" w:cs="Verdana"/>
          <w:sz w:val="20"/>
        </w:rPr>
        <w:t xml:space="preserve">przewiduje wykluczenie Wykonawcy na podstawie: </w:t>
      </w:r>
    </w:p>
    <w:p w:rsidR="00472BB8" w:rsidRPr="00F158F6" w:rsidRDefault="00472BB8" w:rsidP="00472BB8">
      <w:pPr>
        <w:tabs>
          <w:tab w:val="left" w:pos="408"/>
        </w:tabs>
        <w:jc w:val="both"/>
        <w:rPr>
          <w:rFonts w:ascii="Verdana" w:hAnsi="Verdana" w:cs="Verdana"/>
          <w:sz w:val="20"/>
        </w:rPr>
      </w:pPr>
      <w:r w:rsidRPr="00F158F6">
        <w:rPr>
          <w:rFonts w:ascii="Verdana" w:hAnsi="Verdana" w:cs="Verdana"/>
          <w:sz w:val="20"/>
        </w:rPr>
        <w:t xml:space="preserve">- art. 109 ust. 1 </w:t>
      </w:r>
    </w:p>
    <w:p w:rsidR="00472BB8" w:rsidRPr="000076D9" w:rsidRDefault="00472BB8" w:rsidP="00472BB8">
      <w:pPr>
        <w:tabs>
          <w:tab w:val="left" w:pos="408"/>
        </w:tabs>
        <w:jc w:val="both"/>
        <w:rPr>
          <w:rFonts w:ascii="Verdana" w:hAnsi="Verdana" w:cs="Verdana"/>
          <w:bCs/>
          <w:sz w:val="20"/>
        </w:rPr>
      </w:pPr>
      <w:r w:rsidRPr="000076D9">
        <w:rPr>
          <w:rFonts w:ascii="Verdana" w:hAnsi="Verdana" w:cs="Verdana"/>
          <w:sz w:val="20"/>
          <w:u w:val="single"/>
        </w:rPr>
        <w:t>pkt 4),</w:t>
      </w:r>
      <w:r w:rsidRPr="000076D9">
        <w:rPr>
          <w:rFonts w:ascii="Verdana" w:hAnsi="Verdana" w:cs="Verdana"/>
          <w:sz w:val="20"/>
        </w:rPr>
        <w:t xml:space="preserve"> tj. Wykonawcę </w:t>
      </w:r>
      <w:r w:rsidRPr="000076D9">
        <w:rPr>
          <w:rFonts w:ascii="Verdana" w:hAnsi="Verdana" w:cs="Verdana"/>
          <w:bCs/>
          <w:sz w:val="20"/>
        </w:rPr>
        <w:t xml:space="preserve">w stosunku do którego otwarto likwidację, ogłoszono upadłość, którego aktywami zarządza likwidator lub sąd, zawarł układ z wierzycielami, którego działalność gospodarcza jest zawieszona albo znajduje się on winnej tego rodzaju sytuacji wynikającej </w:t>
      </w:r>
      <w:r w:rsidRPr="000076D9">
        <w:rPr>
          <w:rFonts w:ascii="Verdana" w:hAnsi="Verdana" w:cs="Verdana"/>
          <w:bCs/>
          <w:sz w:val="20"/>
        </w:rPr>
        <w:br/>
        <w:t xml:space="preserve">z podobnej procedury przewidzianej w przepisach miejsca wszczęcia tej procedury; </w:t>
      </w:r>
    </w:p>
    <w:p w:rsidR="00472BB8" w:rsidRPr="000076D9" w:rsidRDefault="00472BB8" w:rsidP="00472BB8">
      <w:pPr>
        <w:tabs>
          <w:tab w:val="left" w:pos="408"/>
        </w:tabs>
        <w:jc w:val="both"/>
        <w:rPr>
          <w:rFonts w:ascii="Verdana" w:hAnsi="Verdana" w:cs="Verdana"/>
          <w:bCs/>
          <w:sz w:val="20"/>
        </w:rPr>
      </w:pPr>
    </w:p>
    <w:p w:rsidR="00472BB8" w:rsidRPr="000076D9" w:rsidRDefault="00472BB8" w:rsidP="00472BB8">
      <w:pPr>
        <w:tabs>
          <w:tab w:val="left" w:pos="408"/>
        </w:tabs>
        <w:jc w:val="both"/>
        <w:rPr>
          <w:rFonts w:ascii="Verdana" w:hAnsi="Verdana" w:cs="Verdana"/>
          <w:bCs/>
          <w:sz w:val="20"/>
        </w:rPr>
      </w:pPr>
      <w:r w:rsidRPr="000076D9">
        <w:rPr>
          <w:rFonts w:ascii="Verdana" w:hAnsi="Verdana" w:cs="Verdana"/>
          <w:bCs/>
          <w:sz w:val="20"/>
        </w:rPr>
        <w:t xml:space="preserve">oraz na podstawie: </w:t>
      </w:r>
    </w:p>
    <w:p w:rsidR="00472BB8" w:rsidRPr="000076D9" w:rsidRDefault="00472BB8" w:rsidP="00472BB8">
      <w:pPr>
        <w:tabs>
          <w:tab w:val="left" w:pos="408"/>
        </w:tabs>
        <w:jc w:val="both"/>
        <w:rPr>
          <w:rFonts w:ascii="Verdana" w:hAnsi="Verdana" w:cs="Verdana"/>
          <w:bCs/>
          <w:sz w:val="20"/>
        </w:rPr>
      </w:pPr>
      <w:r w:rsidRPr="000076D9">
        <w:rPr>
          <w:rFonts w:ascii="Verdana" w:hAnsi="Verdana" w:cs="Verdana"/>
          <w:bCs/>
          <w:sz w:val="20"/>
        </w:rPr>
        <w:t>- art. 7 ust. 1 ustawy z dnia 13 kwietnia 2022 r. o szczególnych rozwiązaniach w zakresie przeciwdziałania wspieraniu agresji na Ukrainę oraz służących ochronie bezpieczeństwa narodowego, tj</w:t>
      </w:r>
      <w:r w:rsidR="00CC358E">
        <w:rPr>
          <w:rFonts w:ascii="Verdana" w:hAnsi="Verdana" w:cs="Verdana"/>
          <w:bCs/>
          <w:sz w:val="20"/>
        </w:rPr>
        <w:t>.</w:t>
      </w:r>
      <w:r w:rsidRPr="000076D9">
        <w:rPr>
          <w:rFonts w:ascii="Verdana" w:hAnsi="Verdana" w:cs="Verdana"/>
          <w:bCs/>
          <w:sz w:val="20"/>
        </w:rPr>
        <w:t>:</w:t>
      </w:r>
    </w:p>
    <w:p w:rsidR="00472BB8" w:rsidRPr="000076D9" w:rsidRDefault="00472BB8" w:rsidP="005B2328">
      <w:pPr>
        <w:numPr>
          <w:ilvl w:val="0"/>
          <w:numId w:val="28"/>
        </w:numPr>
        <w:tabs>
          <w:tab w:val="left" w:pos="408"/>
        </w:tabs>
        <w:jc w:val="both"/>
        <w:rPr>
          <w:rFonts w:ascii="Verdana" w:hAnsi="Verdana" w:cs="Verdana"/>
          <w:bCs/>
          <w:sz w:val="20"/>
        </w:rPr>
      </w:pPr>
      <w:r w:rsidRPr="000076D9">
        <w:rPr>
          <w:rFonts w:ascii="Verdana" w:hAnsi="Verdana" w:cs="Verdana"/>
          <w:bCs/>
          <w:sz w:val="20"/>
        </w:rPr>
        <w:t xml:space="preserve">wykonawcę wymienionego w wykazach określonych w rozporządzeniu 765/2006 </w:t>
      </w:r>
      <w:r w:rsidR="009E4C3E">
        <w:rPr>
          <w:rFonts w:ascii="Verdana" w:hAnsi="Verdana" w:cs="Verdana"/>
          <w:bCs/>
          <w:sz w:val="20"/>
        </w:rPr>
        <w:br/>
      </w:r>
      <w:r w:rsidRPr="000076D9">
        <w:rPr>
          <w:rFonts w:ascii="Verdana" w:hAnsi="Verdana" w:cs="Verdana"/>
          <w:bCs/>
          <w:sz w:val="20"/>
        </w:rPr>
        <w:t>i rozporządzeniu 269/2014 albo wpisanego na listę na podstawie decyzji w sprawie wpisu na listę rozstrzygającej o zastosowaniu środka, o którym mowa w art. 1 pkt 3 ustawy;</w:t>
      </w:r>
    </w:p>
    <w:p w:rsidR="00472BB8" w:rsidRPr="000076D9" w:rsidRDefault="00472BB8" w:rsidP="005B2328">
      <w:pPr>
        <w:numPr>
          <w:ilvl w:val="0"/>
          <w:numId w:val="28"/>
        </w:numPr>
        <w:tabs>
          <w:tab w:val="left" w:pos="408"/>
        </w:tabs>
        <w:jc w:val="both"/>
        <w:rPr>
          <w:rFonts w:ascii="Verdana" w:hAnsi="Verdana" w:cs="Verdana"/>
          <w:bCs/>
          <w:sz w:val="20"/>
        </w:rPr>
      </w:pPr>
      <w:r w:rsidRPr="000076D9">
        <w:rPr>
          <w:rFonts w:ascii="Verdana" w:hAnsi="Verdana" w:cs="Verdana"/>
          <w:bCs/>
          <w:sz w:val="2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w:t>
      </w:r>
      <w:r w:rsidR="006D2943">
        <w:rPr>
          <w:rFonts w:ascii="Verdana" w:hAnsi="Verdana" w:cs="Verdana"/>
          <w:bCs/>
          <w:sz w:val="20"/>
        </w:rPr>
        <w:br/>
      </w:r>
      <w:r w:rsidRPr="000076D9">
        <w:rPr>
          <w:rFonts w:ascii="Verdana" w:hAnsi="Verdana" w:cs="Verdana"/>
          <w:bCs/>
          <w:sz w:val="20"/>
        </w:rPr>
        <w:t xml:space="preserve">na podstawie decyzji w sprawie wpisu na listę rozstrzygającej o zastosowaniu środka, </w:t>
      </w:r>
      <w:r w:rsidR="006D2943">
        <w:rPr>
          <w:rFonts w:ascii="Verdana" w:hAnsi="Verdana" w:cs="Verdana"/>
          <w:bCs/>
          <w:sz w:val="20"/>
        </w:rPr>
        <w:br/>
      </w:r>
      <w:r w:rsidRPr="000076D9">
        <w:rPr>
          <w:rFonts w:ascii="Verdana" w:hAnsi="Verdana" w:cs="Verdana"/>
          <w:bCs/>
          <w:sz w:val="20"/>
        </w:rPr>
        <w:t>o którym mowa w art. 1 pkt 3 ustawy;</w:t>
      </w:r>
    </w:p>
    <w:p w:rsidR="006D2943" w:rsidRPr="006D2943" w:rsidRDefault="00472BB8" w:rsidP="006D2943">
      <w:pPr>
        <w:numPr>
          <w:ilvl w:val="0"/>
          <w:numId w:val="28"/>
        </w:numPr>
        <w:tabs>
          <w:tab w:val="left" w:pos="408"/>
        </w:tabs>
        <w:jc w:val="both"/>
        <w:rPr>
          <w:rFonts w:ascii="Verdana" w:hAnsi="Verdana" w:cs="Verdana"/>
          <w:bCs/>
          <w:sz w:val="20"/>
        </w:rPr>
      </w:pPr>
      <w:r w:rsidRPr="000076D9">
        <w:rPr>
          <w:rFonts w:ascii="Verdana" w:hAnsi="Verdana" w:cs="Verdana"/>
          <w:bCs/>
          <w:sz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472BB8" w:rsidRPr="000076D9" w:rsidRDefault="00472BB8" w:rsidP="00472BB8">
      <w:pPr>
        <w:tabs>
          <w:tab w:val="left" w:pos="408"/>
        </w:tabs>
        <w:jc w:val="both"/>
        <w:rPr>
          <w:rFonts w:ascii="Verdana" w:hAnsi="Verdana" w:cs="Verdana"/>
          <w:bCs/>
          <w:sz w:val="20"/>
        </w:rPr>
      </w:pPr>
      <w:r w:rsidRPr="000076D9">
        <w:rPr>
          <w:rFonts w:ascii="Verdana" w:hAnsi="Verdana" w:cs="Verdana"/>
          <w:b/>
          <w:bCs/>
          <w:sz w:val="20"/>
          <w:u w:val="single"/>
        </w:rPr>
        <w:t>UWAGA</w:t>
      </w:r>
      <w:r w:rsidRPr="000076D9">
        <w:rPr>
          <w:rFonts w:ascii="Verdana" w:hAnsi="Verdana" w:cs="Verdana"/>
          <w:b/>
          <w:bCs/>
          <w:sz w:val="20"/>
        </w:rPr>
        <w:t>:</w:t>
      </w:r>
      <w:r w:rsidRPr="000076D9">
        <w:rPr>
          <w:rFonts w:ascii="Verdana" w:hAnsi="Verdana" w:cs="Verdana"/>
          <w:bCs/>
          <w:sz w:val="20"/>
        </w:rPr>
        <w:t xml:space="preserve"> przedmiotowa przesłanka wykluczenia będzie weryfikowana na podstawie oświadczenia</w:t>
      </w:r>
      <w:r w:rsidR="000441CE" w:rsidRPr="000076D9">
        <w:rPr>
          <w:rFonts w:ascii="Verdana" w:hAnsi="Verdana" w:cs="Verdana"/>
          <w:bCs/>
          <w:sz w:val="20"/>
        </w:rPr>
        <w:t xml:space="preserve"> stanowiącego załącznik </w:t>
      </w:r>
      <w:r w:rsidR="000441CE" w:rsidRPr="00333C75">
        <w:rPr>
          <w:rFonts w:ascii="Verdana" w:hAnsi="Verdana" w:cs="Verdana"/>
          <w:b/>
          <w:bCs/>
          <w:sz w:val="20"/>
        </w:rPr>
        <w:t xml:space="preserve">nr </w:t>
      </w:r>
      <w:r w:rsidR="00ED62B5" w:rsidRPr="00333C75">
        <w:rPr>
          <w:rFonts w:ascii="Verdana" w:hAnsi="Verdana" w:cs="Verdana"/>
          <w:b/>
          <w:bCs/>
          <w:sz w:val="20"/>
        </w:rPr>
        <w:t>7</w:t>
      </w:r>
      <w:r w:rsidR="000441CE" w:rsidRPr="00333C75">
        <w:rPr>
          <w:rFonts w:ascii="Verdana" w:hAnsi="Verdana" w:cs="Verdana"/>
          <w:b/>
          <w:bCs/>
          <w:sz w:val="20"/>
        </w:rPr>
        <w:t xml:space="preserve"> do SWZ</w:t>
      </w:r>
      <w:r w:rsidR="000441CE" w:rsidRPr="000076D9">
        <w:rPr>
          <w:rFonts w:ascii="Verdana" w:hAnsi="Verdana" w:cs="Verdana"/>
          <w:bCs/>
          <w:sz w:val="20"/>
        </w:rPr>
        <w:t xml:space="preserve"> (przedmiotowe oświadczenie należy złożyć wraz z ofertą),</w:t>
      </w:r>
    </w:p>
    <w:p w:rsidR="00472BB8" w:rsidRPr="000076D9" w:rsidRDefault="00472BB8" w:rsidP="00472BB8">
      <w:pPr>
        <w:tabs>
          <w:tab w:val="left" w:pos="408"/>
        </w:tabs>
        <w:jc w:val="both"/>
        <w:rPr>
          <w:rFonts w:ascii="Verdana" w:hAnsi="Verdana" w:cs="Verdana"/>
          <w:bCs/>
          <w:sz w:val="20"/>
        </w:rPr>
      </w:pPr>
      <w:r w:rsidRPr="000076D9">
        <w:rPr>
          <w:rFonts w:ascii="Verdana" w:hAnsi="Verdana" w:cs="Verdana"/>
          <w:bCs/>
          <w:sz w:val="20"/>
        </w:rPr>
        <w:t xml:space="preserve">oraz na podstawie: </w:t>
      </w:r>
    </w:p>
    <w:p w:rsidR="00472BB8" w:rsidRPr="000076D9" w:rsidRDefault="00472BB8" w:rsidP="00472BB8">
      <w:pPr>
        <w:tabs>
          <w:tab w:val="left" w:pos="408"/>
        </w:tabs>
        <w:jc w:val="both"/>
        <w:rPr>
          <w:rFonts w:ascii="Verdana" w:hAnsi="Verdana" w:cs="Verdana"/>
          <w:sz w:val="20"/>
        </w:rPr>
      </w:pPr>
      <w:r w:rsidRPr="000076D9">
        <w:rPr>
          <w:rFonts w:ascii="Verdana" w:hAnsi="Verdana" w:cs="Verdana"/>
          <w:sz w:val="20"/>
        </w:rPr>
        <w:t xml:space="preserve">- art. 5k rozporządzenia Rady (UE) nr 833/2014 z dnia 31 lipca 2014 r. dotyczącego środków ograniczających w związku z działaniami Rosji destabilizującymi sytuację na Ukrainie </w:t>
      </w:r>
      <w:r w:rsidR="009E4C3E">
        <w:rPr>
          <w:rFonts w:ascii="Verdana" w:hAnsi="Verdana" w:cs="Verdana"/>
          <w:sz w:val="20"/>
        </w:rPr>
        <w:br/>
      </w:r>
      <w:r w:rsidRPr="000076D9">
        <w:rPr>
          <w:rFonts w:ascii="Verdana" w:hAnsi="Verdana" w:cs="Verdana"/>
          <w:sz w:val="20"/>
        </w:rPr>
        <w:t>(Dz. Urz. UE nr L 229 z 31.7.2014, str. 1), tj.:</w:t>
      </w:r>
    </w:p>
    <w:p w:rsidR="00472BB8" w:rsidRPr="000076D9" w:rsidRDefault="00472BB8" w:rsidP="00472BB8">
      <w:pPr>
        <w:jc w:val="both"/>
        <w:rPr>
          <w:rFonts w:ascii="Verdana" w:hAnsi="Verdana" w:cs="Verdana"/>
          <w:sz w:val="20"/>
        </w:rPr>
      </w:pPr>
      <w:r w:rsidRPr="000076D9">
        <w:rPr>
          <w:rFonts w:ascii="Verdana" w:hAnsi="Verdana" w:cs="Verdana"/>
          <w:iCs/>
          <w:sz w:val="20"/>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w:t>
      </w:r>
      <w:r w:rsidRPr="000076D9">
        <w:rPr>
          <w:rFonts w:ascii="Verdana" w:hAnsi="Verdana" w:cs="Verdana"/>
          <w:iCs/>
          <w:sz w:val="20"/>
        </w:rPr>
        <w:lastRenderedPageBreak/>
        <w:t>dyrektywy 2014/25/UE oraz art. 13 lit. a)–d), lit. f)–h) i lit. j) dyrektywy 2009/81/WE na rzecz lub z udziałem:</w:t>
      </w:r>
    </w:p>
    <w:p w:rsidR="00472BB8" w:rsidRPr="000076D9" w:rsidRDefault="00472BB8" w:rsidP="00472BB8">
      <w:pPr>
        <w:jc w:val="both"/>
        <w:rPr>
          <w:rFonts w:ascii="Verdana" w:hAnsi="Verdana" w:cs="Verdana"/>
          <w:sz w:val="20"/>
        </w:rPr>
      </w:pPr>
      <w:r w:rsidRPr="000076D9">
        <w:rPr>
          <w:rFonts w:ascii="Verdana" w:hAnsi="Verdana" w:cs="Verdana"/>
          <w:iCs/>
          <w:sz w:val="20"/>
        </w:rPr>
        <w:t xml:space="preserve">a) obywateli rosyjskich lub osób fizycznych lub prawnych, podmiotów lub organów z siedzibą </w:t>
      </w:r>
      <w:r w:rsidR="00220D6D">
        <w:rPr>
          <w:rFonts w:ascii="Verdana" w:hAnsi="Verdana" w:cs="Verdana"/>
          <w:iCs/>
          <w:sz w:val="20"/>
        </w:rPr>
        <w:br/>
      </w:r>
      <w:r w:rsidRPr="000076D9">
        <w:rPr>
          <w:rFonts w:ascii="Verdana" w:hAnsi="Verdana" w:cs="Verdana"/>
          <w:iCs/>
          <w:sz w:val="20"/>
        </w:rPr>
        <w:t>w Rosji;</w:t>
      </w:r>
    </w:p>
    <w:p w:rsidR="00472BB8" w:rsidRPr="000076D9" w:rsidRDefault="00472BB8" w:rsidP="00472BB8">
      <w:pPr>
        <w:jc w:val="both"/>
        <w:rPr>
          <w:rFonts w:ascii="Verdana" w:hAnsi="Verdana" w:cs="Verdana"/>
          <w:sz w:val="20"/>
        </w:rPr>
      </w:pPr>
      <w:r w:rsidRPr="000076D9">
        <w:rPr>
          <w:rFonts w:ascii="Verdana" w:hAnsi="Verdana" w:cs="Verdana"/>
          <w:iCs/>
          <w:sz w:val="20"/>
        </w:rPr>
        <w:t>b) osób prawnych, podmiotów lub organów, do których prawa własności bezpośrednio lub pośrednio w ponad 50 % należą do podmiotu, o którym mowa w lit. a) niniejszego ustępu; lub</w:t>
      </w:r>
    </w:p>
    <w:p w:rsidR="00472BB8" w:rsidRPr="000076D9" w:rsidRDefault="00472BB8" w:rsidP="00472BB8">
      <w:pPr>
        <w:jc w:val="both"/>
        <w:rPr>
          <w:rFonts w:ascii="Verdana" w:hAnsi="Verdana" w:cs="Verdana"/>
          <w:sz w:val="20"/>
        </w:rPr>
      </w:pPr>
      <w:r w:rsidRPr="000076D9">
        <w:rPr>
          <w:rFonts w:ascii="Verdana" w:hAnsi="Verdana" w:cs="Verdana"/>
          <w:iCs/>
          <w:sz w:val="20"/>
        </w:rPr>
        <w:t>c) osób fizycznych lub prawnych, podmiotów lub organów działających w imieniu lub pod kierunkiem podmiotu, o którym mowa w lit. a) lub b) niniejszego ustępu,</w:t>
      </w:r>
    </w:p>
    <w:p w:rsidR="00472BB8" w:rsidRPr="000076D9" w:rsidRDefault="00472BB8" w:rsidP="00472BB8">
      <w:pPr>
        <w:jc w:val="both"/>
        <w:rPr>
          <w:rFonts w:ascii="Verdana" w:hAnsi="Verdana" w:cs="Verdana"/>
          <w:sz w:val="20"/>
        </w:rPr>
      </w:pPr>
      <w:r w:rsidRPr="000076D9">
        <w:rPr>
          <w:rFonts w:ascii="Verdana" w:hAnsi="Verdana" w:cs="Verdana"/>
          <w:iCs/>
          <w:sz w:val="20"/>
        </w:rPr>
        <w:t>w tym podwykonawców, dostawców lub podmiotów, na których zdolności polega się w rozumieniu dyrektyw w sprawie zamówień publicznych, w przypadku gdy przypada na nich ponad 10 % wartości zamówienia.</w:t>
      </w:r>
    </w:p>
    <w:p w:rsidR="00D14835" w:rsidRPr="000076D9" w:rsidRDefault="00472BB8" w:rsidP="00472BB8">
      <w:pPr>
        <w:tabs>
          <w:tab w:val="left" w:pos="408"/>
        </w:tabs>
        <w:jc w:val="both"/>
        <w:rPr>
          <w:rFonts w:ascii="Verdana" w:hAnsi="Verdana" w:cs="Verdana"/>
          <w:bCs/>
          <w:sz w:val="20"/>
        </w:rPr>
      </w:pPr>
      <w:r w:rsidRPr="000076D9">
        <w:rPr>
          <w:rFonts w:ascii="Verdana" w:hAnsi="Verdana" w:cs="Verdana"/>
          <w:b/>
          <w:bCs/>
          <w:sz w:val="20"/>
          <w:u w:val="single"/>
        </w:rPr>
        <w:t>UWAGA</w:t>
      </w:r>
      <w:r w:rsidRPr="000076D9">
        <w:rPr>
          <w:rFonts w:ascii="Verdana" w:hAnsi="Verdana" w:cs="Verdana"/>
          <w:b/>
          <w:bCs/>
          <w:sz w:val="20"/>
        </w:rPr>
        <w:t>:</w:t>
      </w:r>
      <w:r w:rsidR="000441CE" w:rsidRPr="000076D9">
        <w:rPr>
          <w:rFonts w:ascii="Verdana" w:hAnsi="Verdana" w:cs="Verdana"/>
          <w:bCs/>
          <w:sz w:val="20"/>
        </w:rPr>
        <w:t xml:space="preserve">przedmiotowa przesłanka wykluczenia będzie weryfikowana na podstawie oświadczenia stanowiącego załącznik </w:t>
      </w:r>
      <w:r w:rsidR="000441CE" w:rsidRPr="00AF7E2C">
        <w:rPr>
          <w:rFonts w:ascii="Verdana" w:hAnsi="Verdana" w:cs="Verdana"/>
          <w:b/>
          <w:bCs/>
          <w:sz w:val="20"/>
        </w:rPr>
        <w:t xml:space="preserve">nr </w:t>
      </w:r>
      <w:r w:rsidR="00AF7E2C" w:rsidRPr="00AF7E2C">
        <w:rPr>
          <w:rFonts w:ascii="Verdana" w:hAnsi="Verdana" w:cs="Verdana"/>
          <w:b/>
          <w:bCs/>
          <w:sz w:val="20"/>
        </w:rPr>
        <w:t>7</w:t>
      </w:r>
      <w:r w:rsidR="000441CE" w:rsidRPr="00AF7E2C">
        <w:rPr>
          <w:rFonts w:ascii="Verdana" w:hAnsi="Verdana" w:cs="Verdana"/>
          <w:b/>
          <w:bCs/>
          <w:sz w:val="20"/>
        </w:rPr>
        <w:t xml:space="preserve"> do SWZ</w:t>
      </w:r>
      <w:r w:rsidR="000441CE" w:rsidRPr="000076D9">
        <w:rPr>
          <w:rFonts w:ascii="Verdana" w:hAnsi="Verdana" w:cs="Verdana"/>
          <w:bCs/>
          <w:sz w:val="20"/>
        </w:rPr>
        <w:t xml:space="preserve"> (przedmiotowe oświadczenie należy złożyć wraz z ofertą).</w:t>
      </w:r>
    </w:p>
    <w:p w:rsidR="00127DD2" w:rsidRPr="000076D9" w:rsidRDefault="00127DD2" w:rsidP="00472BB8">
      <w:pPr>
        <w:tabs>
          <w:tab w:val="left" w:pos="408"/>
        </w:tabs>
        <w:jc w:val="both"/>
        <w:rPr>
          <w:rFonts w:ascii="Verdana" w:hAnsi="Verdana" w:cs="Verdana"/>
          <w:bCs/>
          <w:sz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113B2" w:rsidRPr="007113B2">
        <w:trPr>
          <w:trHeight w:val="567"/>
        </w:trPr>
        <w:tc>
          <w:tcPr>
            <w:tcW w:w="9072" w:type="dxa"/>
            <w:shd w:val="clear" w:color="auto" w:fill="D6E3BC"/>
            <w:vAlign w:val="center"/>
          </w:tcPr>
          <w:p w:rsidR="00D14835" w:rsidRPr="007113B2" w:rsidRDefault="00D14835" w:rsidP="0080221C">
            <w:pPr>
              <w:pStyle w:val="Nagwek1"/>
              <w:spacing w:before="0" w:after="120"/>
              <w:rPr>
                <w:rFonts w:ascii="Verdana" w:hAnsi="Verdana" w:cs="Verdana"/>
                <w:color w:val="auto"/>
                <w:sz w:val="20"/>
                <w:szCs w:val="20"/>
                <w:lang w:eastAsia="en-US"/>
              </w:rPr>
            </w:pPr>
            <w:r w:rsidRPr="007113B2">
              <w:rPr>
                <w:rFonts w:ascii="Verdana" w:hAnsi="Verdana" w:cs="Verdana"/>
                <w:color w:val="auto"/>
                <w:sz w:val="20"/>
                <w:szCs w:val="20"/>
                <w:lang w:eastAsia="en-US"/>
              </w:rPr>
              <w:t>XI. WYKAZ OŚWIADCZEŃ LUB DOKUMENTÓW, POTWIERDZAJĄCYCH BRAK  PODSTAW DO WYKLUCZENIA</w:t>
            </w:r>
          </w:p>
        </w:tc>
      </w:tr>
    </w:tbl>
    <w:p w:rsidR="005E4857" w:rsidRPr="004B781B" w:rsidRDefault="005E4857" w:rsidP="005B2328">
      <w:pPr>
        <w:pStyle w:val="Akapitzlist"/>
        <w:numPr>
          <w:ilvl w:val="0"/>
          <w:numId w:val="16"/>
        </w:numPr>
        <w:spacing w:before="120" w:after="120"/>
        <w:ind w:left="284" w:right="142" w:hanging="284"/>
        <w:jc w:val="both"/>
        <w:rPr>
          <w:rFonts w:ascii="Verdana" w:hAnsi="Verdana" w:cs="Verdana"/>
          <w:sz w:val="20"/>
        </w:rPr>
      </w:pPr>
      <w:r w:rsidRPr="000076D9">
        <w:rPr>
          <w:rFonts w:ascii="Verdana" w:hAnsi="Verdana" w:cs="Verdana"/>
          <w:sz w:val="20"/>
        </w:rPr>
        <w:t xml:space="preserve">W celu potwierdzenia braku podstaw wykluczenia Wykonawca przekazuje aktualne na dzień składania ofert oświadczenie -Jednolity Europejski Dokument Zamówienia, dalej zwany: „JEDZ”, </w:t>
      </w:r>
      <w:r w:rsidRPr="004B781B">
        <w:rPr>
          <w:rFonts w:ascii="Verdana" w:hAnsi="Verdana" w:cs="Verdana"/>
          <w:sz w:val="20"/>
        </w:rPr>
        <w:t xml:space="preserve">stanowiący </w:t>
      </w:r>
      <w:r w:rsidRPr="006C6F60">
        <w:rPr>
          <w:rFonts w:ascii="Verdana" w:hAnsi="Verdana" w:cs="Verdana"/>
          <w:b/>
          <w:sz w:val="20"/>
        </w:rPr>
        <w:t xml:space="preserve">załącznik nr </w:t>
      </w:r>
      <w:r w:rsidR="002B479D" w:rsidRPr="006C6F60">
        <w:rPr>
          <w:rFonts w:ascii="Verdana" w:hAnsi="Verdana" w:cs="Verdana"/>
          <w:b/>
          <w:sz w:val="20"/>
        </w:rPr>
        <w:t>4</w:t>
      </w:r>
      <w:r w:rsidRPr="006C6F60">
        <w:rPr>
          <w:rFonts w:ascii="Verdana" w:hAnsi="Verdana" w:cs="Verdana"/>
          <w:b/>
          <w:sz w:val="20"/>
        </w:rPr>
        <w:t xml:space="preserve"> do SWZ</w:t>
      </w:r>
      <w:r w:rsidRPr="00F158F6">
        <w:rPr>
          <w:rFonts w:ascii="Verdana" w:hAnsi="Verdana" w:cs="Verdana"/>
          <w:sz w:val="20"/>
        </w:rPr>
        <w:t xml:space="preserve"> (wzór) wg wytycznych wskazanych w rozdziale</w:t>
      </w:r>
      <w:r w:rsidR="000441CE" w:rsidRPr="00F158F6">
        <w:rPr>
          <w:rFonts w:ascii="Verdana" w:hAnsi="Verdana" w:cs="Verdana"/>
          <w:sz w:val="20"/>
        </w:rPr>
        <w:t xml:space="preserve"> XVI przedmiotowej specyfikacji </w:t>
      </w:r>
      <w:r w:rsidR="006D2943" w:rsidRPr="00F158F6">
        <w:rPr>
          <w:rFonts w:ascii="Verdana" w:hAnsi="Verdana" w:cs="Verdana"/>
          <w:sz w:val="20"/>
        </w:rPr>
        <w:t xml:space="preserve">oraz </w:t>
      </w:r>
      <w:r w:rsidR="00951A86" w:rsidRPr="00F158F6">
        <w:rPr>
          <w:rFonts w:ascii="Verdana" w:hAnsi="Verdana" w:cs="Verdana"/>
          <w:iCs/>
          <w:sz w:val="20"/>
        </w:rPr>
        <w:t xml:space="preserve">załącznik </w:t>
      </w:r>
      <w:r w:rsidR="00951A86" w:rsidRPr="006C6F60">
        <w:rPr>
          <w:rFonts w:ascii="Verdana" w:hAnsi="Verdana" w:cs="Verdana"/>
          <w:b/>
          <w:iCs/>
          <w:sz w:val="20"/>
        </w:rPr>
        <w:t xml:space="preserve">nr </w:t>
      </w:r>
      <w:r w:rsidR="006C6F60" w:rsidRPr="006C6F60">
        <w:rPr>
          <w:rFonts w:ascii="Verdana" w:hAnsi="Verdana" w:cs="Verdana"/>
          <w:b/>
          <w:iCs/>
          <w:sz w:val="20"/>
        </w:rPr>
        <w:t>7</w:t>
      </w:r>
      <w:r w:rsidR="00951A86" w:rsidRPr="006C6F60">
        <w:rPr>
          <w:rFonts w:ascii="Verdana" w:hAnsi="Verdana" w:cs="Verdana"/>
          <w:b/>
          <w:iCs/>
          <w:sz w:val="20"/>
        </w:rPr>
        <w:t xml:space="preserve"> do SWZ</w:t>
      </w:r>
      <w:r w:rsidR="00D06AF5" w:rsidRPr="006C6F60">
        <w:rPr>
          <w:rFonts w:ascii="Verdana" w:hAnsi="Verdana" w:cs="Verdana"/>
          <w:b/>
          <w:iCs/>
          <w:sz w:val="20"/>
        </w:rPr>
        <w:t>.</w:t>
      </w:r>
    </w:p>
    <w:p w:rsidR="005E4857" w:rsidRPr="000076D9" w:rsidRDefault="005E4857" w:rsidP="005B2328">
      <w:pPr>
        <w:pStyle w:val="Akapitzlist"/>
        <w:numPr>
          <w:ilvl w:val="0"/>
          <w:numId w:val="16"/>
        </w:numPr>
        <w:spacing w:before="120" w:after="120"/>
        <w:ind w:left="284" w:right="142" w:hanging="284"/>
        <w:jc w:val="both"/>
        <w:rPr>
          <w:rFonts w:ascii="Verdana" w:hAnsi="Verdana" w:cs="Verdana"/>
          <w:sz w:val="20"/>
        </w:rPr>
      </w:pPr>
      <w:r w:rsidRPr="000076D9">
        <w:rPr>
          <w:rFonts w:ascii="Verdana" w:hAnsi="Verdana" w:cs="Verdana"/>
          <w:sz w:val="20"/>
        </w:rPr>
        <w:t xml:space="preserve">Pozostałe niżej wymienione oświadczenia i dokumenty są składane na wezwanie Zamawiającego. Zamawiający wezwie Wykonawcę, którego oferta zostanie oceniona najwyżej w celu potwierdzenia okoliczności, o których mowa w art. </w:t>
      </w:r>
      <w:r w:rsidR="00D06AF5" w:rsidRPr="00D06AF5">
        <w:rPr>
          <w:rFonts w:ascii="Verdana" w:hAnsi="Verdana" w:cs="Verdana"/>
          <w:sz w:val="20"/>
        </w:rPr>
        <w:t xml:space="preserve">108 ust. 1 i 109 ust. 1 pkt 4 </w:t>
      </w:r>
      <w:r w:rsidRPr="000076D9">
        <w:rPr>
          <w:rFonts w:ascii="Verdana" w:hAnsi="Verdana" w:cs="Verdana"/>
          <w:sz w:val="20"/>
        </w:rPr>
        <w:t xml:space="preserve">ustawy </w:t>
      </w:r>
      <w:proofErr w:type="spellStart"/>
      <w:r w:rsidRPr="000076D9">
        <w:rPr>
          <w:rFonts w:ascii="Verdana" w:hAnsi="Verdana" w:cs="Verdana"/>
          <w:sz w:val="20"/>
        </w:rPr>
        <w:t>Pzp</w:t>
      </w:r>
      <w:proofErr w:type="spellEnd"/>
      <w:r w:rsidRPr="000076D9">
        <w:rPr>
          <w:rFonts w:ascii="Verdana" w:hAnsi="Verdana" w:cs="Verdana"/>
          <w:sz w:val="20"/>
        </w:rPr>
        <w:t xml:space="preserve"> do złożenia następujących dokumentów:</w:t>
      </w:r>
    </w:p>
    <w:p w:rsidR="005E4857" w:rsidRPr="004B781B" w:rsidRDefault="005E4857" w:rsidP="005B2328">
      <w:pPr>
        <w:numPr>
          <w:ilvl w:val="0"/>
          <w:numId w:val="22"/>
        </w:numPr>
        <w:spacing w:before="120" w:after="120"/>
        <w:ind w:right="142"/>
        <w:jc w:val="both"/>
        <w:rPr>
          <w:rFonts w:ascii="Verdana" w:hAnsi="Verdana" w:cs="Verdana"/>
          <w:sz w:val="20"/>
        </w:rPr>
      </w:pPr>
      <w:r w:rsidRPr="004B781B">
        <w:rPr>
          <w:rFonts w:ascii="Verdana" w:hAnsi="Verdana" w:cs="Verdana"/>
          <w:sz w:val="20"/>
        </w:rPr>
        <w:t xml:space="preserve">informacji z Krajowego Rejestru Karnego w zakresie art. 108 ust. 1 pkt 1 i 2 ustawy </w:t>
      </w:r>
      <w:proofErr w:type="spellStart"/>
      <w:r w:rsidRPr="004B781B">
        <w:rPr>
          <w:rFonts w:ascii="Verdana" w:hAnsi="Verdana" w:cs="Verdana"/>
          <w:sz w:val="20"/>
        </w:rPr>
        <w:t>Pzp</w:t>
      </w:r>
      <w:proofErr w:type="spellEnd"/>
      <w:r w:rsidRPr="004B781B">
        <w:rPr>
          <w:rFonts w:ascii="Verdana" w:hAnsi="Verdana" w:cs="Verdana"/>
          <w:sz w:val="20"/>
        </w:rPr>
        <w:t>, sporządzonej nie wcześniej niż 6 miesięcy przed jej złożeniem;</w:t>
      </w:r>
    </w:p>
    <w:p w:rsidR="005E4857" w:rsidRPr="004B781B" w:rsidRDefault="005E4857" w:rsidP="005B2328">
      <w:pPr>
        <w:numPr>
          <w:ilvl w:val="0"/>
          <w:numId w:val="22"/>
        </w:numPr>
        <w:spacing w:before="120" w:after="120"/>
        <w:ind w:right="142"/>
        <w:jc w:val="both"/>
        <w:rPr>
          <w:rFonts w:ascii="Verdana" w:hAnsi="Verdana" w:cs="Verdana"/>
          <w:sz w:val="20"/>
        </w:rPr>
      </w:pPr>
      <w:r w:rsidRPr="004B781B">
        <w:rPr>
          <w:rFonts w:ascii="Verdana" w:hAnsi="Verdana" w:cs="Verdana"/>
          <w:sz w:val="20"/>
        </w:rPr>
        <w:t xml:space="preserve">informacji z Krajowego Rejestru Karnego w zakresie art. 108 ust. 1 pkt 4 ustawy </w:t>
      </w:r>
      <w:proofErr w:type="spellStart"/>
      <w:r w:rsidRPr="004B781B">
        <w:rPr>
          <w:rFonts w:ascii="Verdana" w:hAnsi="Verdana" w:cs="Verdana"/>
          <w:sz w:val="20"/>
        </w:rPr>
        <w:t>Pzp</w:t>
      </w:r>
      <w:proofErr w:type="spellEnd"/>
      <w:r w:rsidRPr="004B781B">
        <w:rPr>
          <w:rFonts w:ascii="Verdana" w:hAnsi="Verdana" w:cs="Verdana"/>
          <w:sz w:val="20"/>
        </w:rPr>
        <w:t>,   sporządzonej nie wcześniej niż 6 miesięcy przed jej złożeniem;</w:t>
      </w:r>
    </w:p>
    <w:p w:rsidR="005E4857" w:rsidRPr="00A72456" w:rsidRDefault="005E4857" w:rsidP="005B2328">
      <w:pPr>
        <w:numPr>
          <w:ilvl w:val="0"/>
          <w:numId w:val="22"/>
        </w:numPr>
        <w:spacing w:before="120" w:after="120"/>
        <w:ind w:right="142"/>
        <w:jc w:val="both"/>
        <w:rPr>
          <w:rFonts w:ascii="Verdana" w:hAnsi="Verdana" w:cs="Verdana"/>
          <w:sz w:val="20"/>
        </w:rPr>
      </w:pPr>
      <w:r w:rsidRPr="00A72456">
        <w:rPr>
          <w:rFonts w:ascii="Verdana" w:hAnsi="Verdana" w:cs="Verdana"/>
          <w:sz w:val="20"/>
        </w:rPr>
        <w:t xml:space="preserve">odpisu lub informacji z Krajowego Rejestru Sądowego lub z Centralnej Ewidencji </w:t>
      </w:r>
      <w:r w:rsidRPr="00A72456">
        <w:rPr>
          <w:rFonts w:ascii="Verdana" w:hAnsi="Verdana" w:cs="Verdana"/>
          <w:sz w:val="20"/>
        </w:rPr>
        <w:br/>
        <w:t xml:space="preserve">i Informacji o Działalności Gospodarczej, w zakresie art. 109 ust. 1 pkt 4 ustawy </w:t>
      </w:r>
      <w:proofErr w:type="spellStart"/>
      <w:r w:rsidRPr="00A72456">
        <w:rPr>
          <w:rFonts w:ascii="Verdana" w:hAnsi="Verdana" w:cs="Verdana"/>
          <w:sz w:val="20"/>
        </w:rPr>
        <w:t>Pzp</w:t>
      </w:r>
      <w:proofErr w:type="spellEnd"/>
      <w:r w:rsidRPr="00A72456">
        <w:rPr>
          <w:rFonts w:ascii="Verdana" w:hAnsi="Verdana" w:cs="Verdana"/>
          <w:sz w:val="20"/>
        </w:rPr>
        <w:t>, sporządzonych nie wcześniej niż 3 miesiące przed jej złożeniem, jeżeli odrębne przepisy wymagają wpisu do rejestru lub ewidencji;</w:t>
      </w:r>
    </w:p>
    <w:p w:rsidR="005E4857" w:rsidRDefault="005E4857" w:rsidP="005B2328">
      <w:pPr>
        <w:numPr>
          <w:ilvl w:val="0"/>
          <w:numId w:val="22"/>
        </w:numPr>
        <w:spacing w:before="120" w:after="120"/>
        <w:ind w:right="142"/>
        <w:jc w:val="both"/>
        <w:rPr>
          <w:rFonts w:ascii="Verdana" w:hAnsi="Verdana" w:cs="Verdana"/>
          <w:sz w:val="20"/>
        </w:rPr>
      </w:pPr>
      <w:r w:rsidRPr="001427A9">
        <w:rPr>
          <w:rFonts w:ascii="Verdana" w:hAnsi="Verdana" w:cs="Verdana"/>
          <w:sz w:val="20"/>
        </w:rPr>
        <w:t xml:space="preserve">oświadczenia wykonawcy, w zakresie art. 108 ust. 1 pkt 5 ustawy </w:t>
      </w:r>
      <w:proofErr w:type="spellStart"/>
      <w:r w:rsidRPr="001427A9">
        <w:rPr>
          <w:rFonts w:ascii="Verdana" w:hAnsi="Verdana" w:cs="Verdana"/>
          <w:sz w:val="20"/>
        </w:rPr>
        <w:t>Pzp</w:t>
      </w:r>
      <w:proofErr w:type="spellEnd"/>
      <w:r w:rsidRPr="001427A9">
        <w:rPr>
          <w:rFonts w:ascii="Verdana" w:hAnsi="Verdana" w:cs="Verdana"/>
          <w:sz w:val="20"/>
        </w:rPr>
        <w:t xml:space="preserve">, o braku przynależności do tej samej grupy kapitałowej w rozumieniu ustawy z dnia 16 lutego 2007 r. o ochronie konkurencji i konsumentów (Dz. U. z 2020 r. poz. 1076 i 1086), </w:t>
      </w:r>
      <w:r w:rsidRPr="001427A9">
        <w:rPr>
          <w:rFonts w:ascii="Verdana" w:hAnsi="Verdana" w:cs="Verdana"/>
          <w:sz w:val="20"/>
        </w:rPr>
        <w:br/>
        <w:t>z innym wykonawcą, który złożył odrębną ofertę,</w:t>
      </w:r>
      <w:r w:rsidR="00104C24">
        <w:rPr>
          <w:rFonts w:ascii="Verdana" w:hAnsi="Verdana" w:cs="Verdana"/>
          <w:sz w:val="20"/>
        </w:rPr>
        <w:t xml:space="preserve"> </w:t>
      </w:r>
      <w:r w:rsidRPr="001427A9">
        <w:rPr>
          <w:rFonts w:ascii="Verdana" w:hAnsi="Verdana" w:cs="Verdana"/>
          <w:sz w:val="20"/>
        </w:rPr>
        <w:t xml:space="preserve">albo oświadczenia o przynależności </w:t>
      </w:r>
      <w:r w:rsidR="001427A9" w:rsidRPr="001427A9">
        <w:rPr>
          <w:rFonts w:ascii="Verdana" w:hAnsi="Verdana" w:cs="Verdana"/>
          <w:sz w:val="20"/>
        </w:rPr>
        <w:br/>
      </w:r>
      <w:r w:rsidRPr="001427A9">
        <w:rPr>
          <w:rFonts w:ascii="Verdana" w:hAnsi="Verdana" w:cs="Verdana"/>
          <w:sz w:val="20"/>
        </w:rPr>
        <w:t>do tej samej grupy kapitałowej wraz z dokumentami lub informacjami potwierdzającymi przygotowanie ofertyniezależnie od innego wykonawcy należącego do tej samej grupy kapitałowej;</w:t>
      </w:r>
    </w:p>
    <w:p w:rsidR="00D70BB6" w:rsidRPr="001427A9" w:rsidRDefault="00D70BB6" w:rsidP="005B2328">
      <w:pPr>
        <w:numPr>
          <w:ilvl w:val="0"/>
          <w:numId w:val="22"/>
        </w:numPr>
        <w:spacing w:before="120" w:after="120"/>
        <w:ind w:right="142"/>
        <w:jc w:val="both"/>
        <w:rPr>
          <w:rFonts w:ascii="Verdana" w:hAnsi="Verdana" w:cs="Verdana"/>
          <w:sz w:val="20"/>
        </w:rPr>
      </w:pPr>
      <w:r w:rsidRPr="00D70BB6">
        <w:rPr>
          <w:rFonts w:ascii="Verdana" w:hAnsi="Verdana" w:cs="Verdana"/>
          <w:sz w:val="20"/>
        </w:rPr>
        <w:t>informacja banku lub spółdzielczej kasy oszczędnościowo-kredytowej potwierdzająca wysokość posiadanych środków finansowych lub zdolność kredytową wykonawcy, w okresie nie wcześniejszym niż 3 miesiące przed jej złożeniem.</w:t>
      </w:r>
    </w:p>
    <w:p w:rsidR="00131163" w:rsidRPr="00AA3E60" w:rsidRDefault="00131163" w:rsidP="00131163">
      <w:pPr>
        <w:numPr>
          <w:ilvl w:val="0"/>
          <w:numId w:val="22"/>
        </w:numPr>
        <w:spacing w:before="120" w:after="120"/>
        <w:ind w:right="142"/>
        <w:jc w:val="both"/>
        <w:rPr>
          <w:rFonts w:ascii="Verdana" w:eastAsia="Times New Roman" w:hAnsi="Verdana" w:cs="Verdana"/>
          <w:sz w:val="20"/>
          <w:szCs w:val="20"/>
        </w:rPr>
      </w:pPr>
      <w:r w:rsidRPr="00131163">
        <w:rPr>
          <w:rFonts w:ascii="Verdana" w:eastAsia="Times New Roman" w:hAnsi="Verdana" w:cs="Verdana"/>
          <w:sz w:val="20"/>
          <w:szCs w:val="20"/>
        </w:rPr>
        <w:t xml:space="preserve">wykaz </w:t>
      </w:r>
      <w:r w:rsidR="00D70BB6" w:rsidRPr="00E538D6">
        <w:rPr>
          <w:rFonts w:ascii="Verdana" w:eastAsia="Times New Roman" w:hAnsi="Verdana" w:cs="Verdana"/>
          <w:b/>
          <w:sz w:val="20"/>
          <w:szCs w:val="20"/>
        </w:rPr>
        <w:t>zdolności technicznej i zawodowej</w:t>
      </w:r>
      <w:r w:rsidRPr="00131163">
        <w:rPr>
          <w:rFonts w:ascii="Verdana" w:eastAsia="Times New Roman" w:hAnsi="Verdana" w:cs="Verdana"/>
          <w:sz w:val="20"/>
          <w:szCs w:val="20"/>
        </w:rPr>
        <w:t xml:space="preserve"> wg wymagań </w:t>
      </w:r>
      <w:r w:rsidRPr="00131163">
        <w:rPr>
          <w:rFonts w:ascii="Verdana" w:eastAsia="Times New Roman" w:hAnsi="Verdana" w:cs="Verdana"/>
          <w:b/>
          <w:sz w:val="20"/>
          <w:szCs w:val="20"/>
        </w:rPr>
        <w:t xml:space="preserve">załącznika nr </w:t>
      </w:r>
      <w:r w:rsidR="0064564A">
        <w:rPr>
          <w:rFonts w:ascii="Verdana" w:eastAsia="Times New Roman" w:hAnsi="Verdana" w:cs="Verdana"/>
          <w:b/>
          <w:sz w:val="20"/>
          <w:szCs w:val="20"/>
        </w:rPr>
        <w:t>5</w:t>
      </w:r>
      <w:r w:rsidRPr="00131163">
        <w:rPr>
          <w:rFonts w:ascii="Verdana" w:eastAsia="Times New Roman" w:hAnsi="Verdana" w:cs="Verdana"/>
          <w:b/>
          <w:sz w:val="20"/>
          <w:szCs w:val="20"/>
        </w:rPr>
        <w:t xml:space="preserve"> do SWZ</w:t>
      </w:r>
      <w:r w:rsidRPr="00131163">
        <w:rPr>
          <w:rFonts w:ascii="Verdana" w:eastAsia="Times New Roman" w:hAnsi="Verdana" w:cs="Verdana"/>
          <w:sz w:val="20"/>
          <w:szCs w:val="20"/>
        </w:rPr>
        <w:t xml:space="preserve"> wraz z dokumentami potwierdzającymi należyte wykonanie przedmiotu umowy.</w:t>
      </w:r>
    </w:p>
    <w:p w:rsidR="005E4857" w:rsidRPr="000076D9" w:rsidRDefault="005E4857" w:rsidP="005B2328">
      <w:pPr>
        <w:numPr>
          <w:ilvl w:val="0"/>
          <w:numId w:val="16"/>
        </w:numPr>
        <w:spacing w:before="120" w:after="120"/>
        <w:ind w:left="426" w:right="142"/>
        <w:jc w:val="both"/>
        <w:rPr>
          <w:rFonts w:ascii="Verdana" w:hAnsi="Verdana" w:cs="Verdana"/>
          <w:sz w:val="20"/>
        </w:rPr>
      </w:pPr>
      <w:r w:rsidRPr="000076D9">
        <w:rPr>
          <w:rFonts w:ascii="Verdana" w:hAnsi="Verdana" w:cs="Verdana"/>
          <w:sz w:val="20"/>
        </w:rPr>
        <w:t>Jeżeli wykonawca ma siedzibę lub miejsce zamieszkania poza granicami Rzeczypospolitej Polskiej, zamiast:</w:t>
      </w:r>
    </w:p>
    <w:p w:rsidR="005E4857" w:rsidRPr="000076D9" w:rsidRDefault="005E4857" w:rsidP="005B2328">
      <w:pPr>
        <w:numPr>
          <w:ilvl w:val="0"/>
          <w:numId w:val="23"/>
        </w:numPr>
        <w:spacing w:before="120" w:after="120"/>
        <w:ind w:right="142"/>
        <w:jc w:val="both"/>
        <w:rPr>
          <w:rFonts w:ascii="Verdana" w:hAnsi="Verdana" w:cs="Verdana"/>
          <w:sz w:val="20"/>
        </w:rPr>
      </w:pPr>
      <w:r w:rsidRPr="000076D9">
        <w:rPr>
          <w:rFonts w:ascii="Verdana" w:hAnsi="Verdana" w:cs="Verdana"/>
          <w:sz w:val="20"/>
        </w:rPr>
        <w:lastRenderedPageBreak/>
        <w:t>informacji z Krajowego Rejestru Karnego, o której mowa w ust. 2 pkt 1 i 2 składa informację z odpowiedniego rejestru, takiego jak rejestr sądowy, albo, w przypadku braku takiego rejestru, inny równoważny dokument wydany przez właściwy organ sądowy lub administracyjny kraju, w którym wykonawca ma siedzibę lub miejsce zamieszkania</w:t>
      </w:r>
      <w:r w:rsidR="00FD5712">
        <w:rPr>
          <w:rFonts w:ascii="Verdana" w:hAnsi="Verdana" w:cs="Verdana"/>
          <w:sz w:val="20"/>
        </w:rPr>
        <w:t xml:space="preserve"> lub miejsce zamieszkania ma osoba, której dotyczy informacja albo dokument</w:t>
      </w:r>
      <w:r w:rsidRPr="000076D9">
        <w:rPr>
          <w:rFonts w:ascii="Verdana" w:hAnsi="Verdana" w:cs="Verdana"/>
          <w:sz w:val="20"/>
        </w:rPr>
        <w:t xml:space="preserve">, w zakresie, o którym mowa w ust. 2 pkt 1 i 2;  </w:t>
      </w:r>
    </w:p>
    <w:p w:rsidR="005E4857" w:rsidRPr="000076D9" w:rsidRDefault="005E4857" w:rsidP="005B2328">
      <w:pPr>
        <w:numPr>
          <w:ilvl w:val="0"/>
          <w:numId w:val="23"/>
        </w:numPr>
        <w:spacing w:before="120" w:after="120"/>
        <w:ind w:right="142"/>
        <w:jc w:val="both"/>
        <w:rPr>
          <w:rFonts w:ascii="Verdana" w:hAnsi="Verdana" w:cs="Verdana"/>
          <w:sz w:val="20"/>
        </w:rPr>
      </w:pPr>
      <w:r w:rsidRPr="000076D9">
        <w:rPr>
          <w:rFonts w:ascii="Verdana" w:hAnsi="Verdana" w:cs="Verdana"/>
          <w:sz w:val="20"/>
        </w:rPr>
        <w:t xml:space="preserve">odpisu albo informacji z Krajowego Rejestru Sądowego lub z Centralnej Ewidencji </w:t>
      </w:r>
      <w:r w:rsidRPr="000076D9">
        <w:rPr>
          <w:rFonts w:ascii="Verdana" w:hAnsi="Verdana" w:cs="Verdana"/>
          <w:sz w:val="20"/>
        </w:rPr>
        <w:br/>
        <w:t>i Informacji o Działalności Gospodarczej, o których</w:t>
      </w:r>
      <w:r w:rsidR="00BC72DC" w:rsidRPr="000076D9">
        <w:rPr>
          <w:rFonts w:ascii="Verdana" w:hAnsi="Verdana" w:cs="Verdana"/>
          <w:sz w:val="20"/>
        </w:rPr>
        <w:t xml:space="preserve"> mowa w ust. 2 pkt 3</w:t>
      </w:r>
      <w:r w:rsidRPr="000076D9">
        <w:rPr>
          <w:rFonts w:ascii="Verdana" w:hAnsi="Verdana" w:cs="Verdana"/>
          <w:sz w:val="20"/>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w:t>
      </w:r>
    </w:p>
    <w:p w:rsidR="005E4857" w:rsidRPr="000076D9" w:rsidRDefault="005E4857" w:rsidP="005B2328">
      <w:pPr>
        <w:numPr>
          <w:ilvl w:val="0"/>
          <w:numId w:val="23"/>
        </w:numPr>
        <w:spacing w:before="120" w:after="120"/>
        <w:ind w:right="142"/>
        <w:jc w:val="both"/>
        <w:rPr>
          <w:rFonts w:ascii="Verdana" w:hAnsi="Verdana" w:cs="Verdana"/>
          <w:sz w:val="20"/>
        </w:rPr>
      </w:pPr>
      <w:r w:rsidRPr="000076D9">
        <w:rPr>
          <w:rFonts w:ascii="Verdana" w:hAnsi="Verdana" w:cs="Verdana"/>
          <w:sz w:val="20"/>
        </w:rPr>
        <w:t>Dokument, o którym mowa w ust. 3 pkt 1, powinien być wystawiony nie wcześniej niż 6 miesięcy przed jego złożeniem. Dokumenty, o których mowa w ust. 3 pkt 2, powinny być wystawione nie wcześniej niż 3 miesiące przed ich złożeniem.</w:t>
      </w:r>
    </w:p>
    <w:p w:rsidR="005E4857" w:rsidRDefault="005E4857" w:rsidP="005B2328">
      <w:pPr>
        <w:numPr>
          <w:ilvl w:val="0"/>
          <w:numId w:val="16"/>
        </w:numPr>
        <w:spacing w:before="120" w:after="120"/>
        <w:ind w:left="426" w:right="142" w:hanging="284"/>
        <w:jc w:val="both"/>
        <w:rPr>
          <w:rFonts w:ascii="Verdana" w:hAnsi="Verdana" w:cs="Verdana"/>
          <w:sz w:val="20"/>
        </w:rPr>
      </w:pPr>
      <w:r w:rsidRPr="000076D9">
        <w:rPr>
          <w:rFonts w:ascii="Verdana" w:hAnsi="Verdana" w:cs="Verdana"/>
          <w:sz w:val="20"/>
        </w:rPr>
        <w:t>Jeżeli w kraju, w którym wykonawca ma siedzibę lub miejsce zamieszkania</w:t>
      </w:r>
      <w:r w:rsidR="002351E6">
        <w:rPr>
          <w:rFonts w:ascii="Verdana" w:hAnsi="Verdana" w:cs="Verdana"/>
          <w:sz w:val="20"/>
        </w:rPr>
        <w:t xml:space="preserve"> lub miejsce zamieszkania ma osoba, której dokument dotyczy</w:t>
      </w:r>
      <w:r w:rsidRPr="000076D9">
        <w:rPr>
          <w:rFonts w:ascii="Verdana" w:hAnsi="Verdana" w:cs="Verdana"/>
          <w:sz w:val="20"/>
        </w:rPr>
        <w:t xml:space="preserve">, nie wydaje się dokumentów, o których mowa w ust. 3, lub gdy dokumenty te nie odnoszą się do wszystkich przypadków, o których mowa w art. 108 ust. 1 pkt 1, 2 i 4 ustawy </w:t>
      </w:r>
      <w:proofErr w:type="spellStart"/>
      <w:r w:rsidRPr="000076D9">
        <w:rPr>
          <w:rFonts w:ascii="Verdana" w:hAnsi="Verdana" w:cs="Verdana"/>
          <w:sz w:val="20"/>
        </w:rPr>
        <w:t>Pzp</w:t>
      </w:r>
      <w:proofErr w:type="spellEnd"/>
      <w:r w:rsidRPr="000076D9">
        <w:rPr>
          <w:rFonts w:ascii="Verdana" w:hAnsi="Verdana" w:cs="Verdana"/>
          <w:sz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2351E6">
        <w:rPr>
          <w:rFonts w:ascii="Verdana" w:hAnsi="Verdana" w:cs="Verdana"/>
          <w:sz w:val="20"/>
        </w:rPr>
        <w:t xml:space="preserve">lub miejsce zamieszkania ma osoba, której dokument miał dotyczyć, </w:t>
      </w:r>
      <w:r w:rsidRPr="000076D9">
        <w:rPr>
          <w:rFonts w:ascii="Verdana" w:hAnsi="Verdana" w:cs="Verdana"/>
          <w:sz w:val="20"/>
        </w:rPr>
        <w:t>nie ma przepisów o oświadczeniu pod przysięgą, złożone przed organem sądowym lub administracyjnym, notariuszem, organem samorządu zawodowego lub gospodarczego, właściwym ze względu na siedzibę lub miejsce zamieszkania wykonawcy</w:t>
      </w:r>
      <w:r w:rsidR="002351E6">
        <w:rPr>
          <w:rFonts w:ascii="Verdana" w:hAnsi="Verdana" w:cs="Verdana"/>
          <w:sz w:val="20"/>
        </w:rPr>
        <w:t xml:space="preserve"> lub miejsce zamieszkania osoby, której dokument miał dotyczyć</w:t>
      </w:r>
      <w:r w:rsidRPr="000076D9">
        <w:rPr>
          <w:rFonts w:ascii="Verdana" w:hAnsi="Verdana" w:cs="Verdana"/>
          <w:sz w:val="20"/>
        </w:rPr>
        <w:t xml:space="preserve">. Terminy wydania dokumentów zgodnie z zapisami ust. 3 pkt 3.  </w:t>
      </w:r>
    </w:p>
    <w:p w:rsidR="00131163" w:rsidRPr="001427A9" w:rsidRDefault="00131163" w:rsidP="00131163">
      <w:pPr>
        <w:pStyle w:val="Akapitzlist"/>
        <w:numPr>
          <w:ilvl w:val="0"/>
          <w:numId w:val="16"/>
        </w:numPr>
        <w:ind w:left="426" w:right="107" w:hanging="284"/>
        <w:jc w:val="both"/>
        <w:rPr>
          <w:rFonts w:ascii="Verdana" w:hAnsi="Verdana" w:cs="Verdana"/>
          <w:sz w:val="20"/>
        </w:rPr>
      </w:pPr>
      <w:r w:rsidRPr="00131163">
        <w:rPr>
          <w:rFonts w:ascii="Verdana" w:hAnsi="Verdana" w:cs="Verdana"/>
          <w:sz w:val="20"/>
        </w:rPr>
        <w:t xml:space="preserve">Zamawiający żąda od Wykonawcy, który polega na zdolnościach technicznych lub zawodowych lub sytuacji </w:t>
      </w:r>
      <w:r w:rsidR="002351E6" w:rsidRPr="00131163">
        <w:rPr>
          <w:rFonts w:ascii="Verdana" w:hAnsi="Verdana" w:cs="Verdana"/>
          <w:sz w:val="20"/>
        </w:rPr>
        <w:t xml:space="preserve">finansowej lub </w:t>
      </w:r>
      <w:r w:rsidRPr="00131163">
        <w:rPr>
          <w:rFonts w:ascii="Verdana" w:hAnsi="Verdana" w:cs="Verdana"/>
          <w:sz w:val="20"/>
        </w:rPr>
        <w:t xml:space="preserve">ekonomicznej podmiotów </w:t>
      </w:r>
      <w:r w:rsidR="002351E6">
        <w:rPr>
          <w:rFonts w:ascii="Verdana" w:hAnsi="Verdana" w:cs="Verdana"/>
          <w:sz w:val="20"/>
        </w:rPr>
        <w:t xml:space="preserve">udostępniających zasoby </w:t>
      </w:r>
      <w:r w:rsidRPr="00131163">
        <w:rPr>
          <w:rFonts w:ascii="Verdana" w:hAnsi="Verdana" w:cs="Verdana"/>
          <w:sz w:val="20"/>
        </w:rPr>
        <w:t xml:space="preserve">na zasadach określonych w art. 118 ustawy </w:t>
      </w:r>
      <w:proofErr w:type="spellStart"/>
      <w:r w:rsidRPr="00131163">
        <w:rPr>
          <w:rFonts w:ascii="Verdana" w:hAnsi="Verdana" w:cs="Verdana"/>
          <w:sz w:val="20"/>
        </w:rPr>
        <w:t>Pzp</w:t>
      </w:r>
      <w:proofErr w:type="spellEnd"/>
      <w:r w:rsidRPr="00131163">
        <w:rPr>
          <w:rFonts w:ascii="Verdana" w:hAnsi="Verdana" w:cs="Verdana"/>
          <w:sz w:val="20"/>
        </w:rPr>
        <w:t xml:space="preserve">, przedstawienia na wezwanie w odniesieniu do tych podmiotów dokumentów wymienionych w ust. </w:t>
      </w:r>
      <w:r w:rsidRPr="001427A9">
        <w:rPr>
          <w:rFonts w:ascii="Verdana" w:hAnsi="Verdana" w:cs="Verdana"/>
          <w:sz w:val="20"/>
        </w:rPr>
        <w:t>2 pkt 1</w:t>
      </w:r>
      <w:r w:rsidR="002351E6" w:rsidRPr="001427A9">
        <w:rPr>
          <w:rFonts w:ascii="Verdana" w:hAnsi="Verdana" w:cs="Verdana"/>
          <w:sz w:val="20"/>
        </w:rPr>
        <w:t>-3 i 5</w:t>
      </w:r>
      <w:r w:rsidRPr="001427A9">
        <w:rPr>
          <w:rFonts w:ascii="Verdana" w:hAnsi="Verdana" w:cs="Verdana"/>
          <w:sz w:val="20"/>
        </w:rPr>
        <w:t>.</w:t>
      </w:r>
    </w:p>
    <w:p w:rsidR="005E4857" w:rsidRPr="000076D9" w:rsidRDefault="005E4857" w:rsidP="00131163">
      <w:pPr>
        <w:tabs>
          <w:tab w:val="left" w:pos="426"/>
        </w:tabs>
        <w:spacing w:before="120" w:after="120"/>
        <w:ind w:right="142"/>
        <w:jc w:val="both"/>
        <w:rPr>
          <w:rFonts w:ascii="Verdana" w:hAnsi="Verdana" w:cs="Verdana"/>
          <w:sz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113B2" w:rsidRPr="007113B2">
        <w:trPr>
          <w:trHeight w:val="567"/>
        </w:trPr>
        <w:tc>
          <w:tcPr>
            <w:tcW w:w="9072" w:type="dxa"/>
            <w:shd w:val="clear" w:color="auto" w:fill="D6E3BC"/>
            <w:vAlign w:val="center"/>
          </w:tcPr>
          <w:p w:rsidR="00D14835" w:rsidRPr="007113B2" w:rsidRDefault="00D14835" w:rsidP="0080221C">
            <w:pPr>
              <w:pStyle w:val="Nagwek1"/>
              <w:spacing w:before="0" w:after="120" w:line="360" w:lineRule="auto"/>
              <w:rPr>
                <w:rFonts w:ascii="Verdana" w:hAnsi="Verdana" w:cs="Verdana"/>
                <w:color w:val="auto"/>
                <w:sz w:val="20"/>
                <w:szCs w:val="20"/>
                <w:lang w:eastAsia="en-US"/>
              </w:rPr>
            </w:pPr>
            <w:bookmarkStart w:id="11" w:name="_Toc326423403"/>
            <w:r w:rsidRPr="007113B2">
              <w:rPr>
                <w:rFonts w:ascii="Verdana" w:hAnsi="Verdana" w:cs="Verdana"/>
                <w:color w:val="auto"/>
                <w:sz w:val="20"/>
                <w:szCs w:val="20"/>
                <w:lang w:eastAsia="en-US"/>
              </w:rPr>
              <w:t>XII. WYKAZ OŚWIADCZEŃ LUB DOKUMENTÓW, POTWIERDZAJĄCYCH SPEŁNIANIE WARUNKÓW UDZIAŁU W POSTĘPOWANIU</w:t>
            </w:r>
            <w:bookmarkEnd w:id="11"/>
          </w:p>
        </w:tc>
      </w:tr>
    </w:tbl>
    <w:p w:rsidR="00AB0C22" w:rsidRPr="00AB0C22" w:rsidRDefault="00AB0C22" w:rsidP="005B2328">
      <w:pPr>
        <w:widowControl w:val="0"/>
        <w:numPr>
          <w:ilvl w:val="0"/>
          <w:numId w:val="9"/>
        </w:numPr>
        <w:tabs>
          <w:tab w:val="left" w:pos="426"/>
        </w:tabs>
        <w:spacing w:before="121"/>
        <w:ind w:left="284" w:right="150" w:hanging="284"/>
        <w:jc w:val="both"/>
        <w:rPr>
          <w:rFonts w:ascii="Verdana" w:hAnsi="Verdana" w:cs="Verdana"/>
          <w:sz w:val="20"/>
        </w:rPr>
      </w:pPr>
      <w:r w:rsidRPr="00AB0C22">
        <w:rPr>
          <w:rFonts w:ascii="Verdana" w:hAnsi="Verdana" w:cs="Verdana"/>
          <w:sz w:val="20"/>
        </w:rPr>
        <w:t xml:space="preserve">W celu potwierdzenia spełniania warunków udziału w postępowaniu Wykonawca wraz </w:t>
      </w:r>
      <w:r w:rsidRPr="00AB0C22">
        <w:rPr>
          <w:rFonts w:ascii="Verdana" w:hAnsi="Verdana" w:cs="Verdana"/>
          <w:sz w:val="20"/>
        </w:rPr>
        <w:br/>
        <w:t xml:space="preserve">z </w:t>
      </w:r>
      <w:r w:rsidRPr="00775087">
        <w:rPr>
          <w:rFonts w:ascii="Verdana" w:hAnsi="Verdana" w:cs="Verdana"/>
          <w:sz w:val="20"/>
        </w:rPr>
        <w:t xml:space="preserve">ofertą złoży oświadczenie wstępne w formie JEDZ, oświadczenie stanowiące </w:t>
      </w:r>
      <w:r w:rsidRPr="00BD101E">
        <w:rPr>
          <w:rFonts w:ascii="Verdana" w:hAnsi="Verdana" w:cs="Verdana"/>
          <w:b/>
          <w:sz w:val="20"/>
        </w:rPr>
        <w:t xml:space="preserve">załącznik nr </w:t>
      </w:r>
      <w:r w:rsidR="001762EE" w:rsidRPr="00BD101E">
        <w:rPr>
          <w:rFonts w:ascii="Verdana" w:hAnsi="Verdana" w:cs="Verdana"/>
          <w:b/>
          <w:sz w:val="20"/>
        </w:rPr>
        <w:t>4</w:t>
      </w:r>
      <w:r w:rsidRPr="00775087">
        <w:rPr>
          <w:rFonts w:ascii="Verdana" w:hAnsi="Verdana" w:cs="Verdana"/>
          <w:sz w:val="20"/>
        </w:rPr>
        <w:t xml:space="preserve"> do SWZ </w:t>
      </w:r>
      <w:r w:rsidR="001762EE" w:rsidRPr="00775087">
        <w:rPr>
          <w:rFonts w:ascii="Verdana" w:hAnsi="Verdana" w:cs="Verdana"/>
          <w:sz w:val="20"/>
        </w:rPr>
        <w:t xml:space="preserve">oraz </w:t>
      </w:r>
      <w:r w:rsidR="001762EE" w:rsidRPr="00BD101E">
        <w:rPr>
          <w:rFonts w:ascii="Verdana" w:hAnsi="Verdana" w:cs="Verdana"/>
          <w:b/>
          <w:sz w:val="20"/>
        </w:rPr>
        <w:t xml:space="preserve">załącznik nr </w:t>
      </w:r>
      <w:r w:rsidR="00BD101E" w:rsidRPr="00BD101E">
        <w:rPr>
          <w:rFonts w:ascii="Verdana" w:hAnsi="Verdana" w:cs="Verdana"/>
          <w:b/>
          <w:sz w:val="20"/>
        </w:rPr>
        <w:t>7</w:t>
      </w:r>
      <w:r w:rsidR="001762EE" w:rsidRPr="00BD101E">
        <w:rPr>
          <w:rFonts w:ascii="Verdana" w:hAnsi="Verdana" w:cs="Verdana"/>
          <w:b/>
          <w:sz w:val="20"/>
        </w:rPr>
        <w:t xml:space="preserve"> do SWZ</w:t>
      </w:r>
      <w:r w:rsidR="00775087" w:rsidRPr="00775087">
        <w:rPr>
          <w:rFonts w:ascii="Verdana" w:hAnsi="Verdana" w:cs="Verdana"/>
          <w:sz w:val="20"/>
        </w:rPr>
        <w:t>, o których mowa w części XI SWZ.</w:t>
      </w:r>
    </w:p>
    <w:p w:rsidR="004B15E8" w:rsidRPr="000076D9" w:rsidRDefault="004B15E8" w:rsidP="005B2328">
      <w:pPr>
        <w:widowControl w:val="0"/>
        <w:numPr>
          <w:ilvl w:val="0"/>
          <w:numId w:val="9"/>
        </w:numPr>
        <w:tabs>
          <w:tab w:val="left" w:pos="426"/>
        </w:tabs>
        <w:spacing w:before="121"/>
        <w:ind w:left="284" w:right="150" w:hanging="284"/>
        <w:jc w:val="both"/>
        <w:rPr>
          <w:rFonts w:ascii="Verdana" w:hAnsi="Verdana" w:cs="Verdana"/>
          <w:sz w:val="20"/>
        </w:rPr>
      </w:pPr>
      <w:r w:rsidRPr="000076D9">
        <w:rPr>
          <w:rFonts w:ascii="Verdana" w:hAnsi="Verdana" w:cs="Verdana"/>
          <w:sz w:val="20"/>
        </w:rPr>
        <w:t xml:space="preserve">Zamawiający wezwie Wykonawcę, którego oferta zostanie oceniona najwyżej w celu potwierdzenia spełniania warunków udziału w postępowaniu do złożenia dokumentów </w:t>
      </w:r>
      <w:r w:rsidRPr="000076D9">
        <w:rPr>
          <w:rFonts w:ascii="Verdana" w:hAnsi="Verdana" w:cs="Verdana"/>
          <w:sz w:val="20"/>
        </w:rPr>
        <w:br/>
        <w:t xml:space="preserve">i oświadczeń na potwierdzenie braku </w:t>
      </w:r>
      <w:r w:rsidR="004D6740" w:rsidRPr="000076D9">
        <w:rPr>
          <w:rFonts w:ascii="Verdana" w:hAnsi="Verdana" w:cs="Verdana"/>
          <w:sz w:val="20"/>
        </w:rPr>
        <w:t>podstaw wykluczenia i spełniania</w:t>
      </w:r>
      <w:r w:rsidRPr="000076D9">
        <w:rPr>
          <w:rFonts w:ascii="Verdana" w:hAnsi="Verdana" w:cs="Verdana"/>
          <w:sz w:val="20"/>
        </w:rPr>
        <w:t xml:space="preserve"> warunków udziału </w:t>
      </w:r>
      <w:r w:rsidRPr="000076D9">
        <w:rPr>
          <w:rFonts w:ascii="Verdana" w:hAnsi="Verdana" w:cs="Verdana"/>
          <w:sz w:val="20"/>
        </w:rPr>
        <w:br/>
        <w:t xml:space="preserve">w postępowaniu w wyznaczonym terminie, nie krótszym niż 10 dni. </w:t>
      </w:r>
    </w:p>
    <w:p w:rsidR="004B15E8" w:rsidRPr="00775087" w:rsidRDefault="004B15E8" w:rsidP="00775087">
      <w:pPr>
        <w:widowControl w:val="0"/>
        <w:numPr>
          <w:ilvl w:val="0"/>
          <w:numId w:val="9"/>
        </w:numPr>
        <w:tabs>
          <w:tab w:val="left" w:pos="426"/>
        </w:tabs>
        <w:spacing w:before="121"/>
        <w:ind w:left="284" w:right="150" w:hanging="284"/>
        <w:jc w:val="both"/>
        <w:rPr>
          <w:rFonts w:ascii="Verdana" w:hAnsi="Verdana" w:cs="Verdana"/>
          <w:sz w:val="20"/>
        </w:rPr>
      </w:pPr>
      <w:r w:rsidRPr="000076D9">
        <w:rPr>
          <w:rFonts w:ascii="Verdana" w:hAnsi="Verdana" w:cs="Verdana"/>
          <w:sz w:val="20"/>
        </w:rPr>
        <w:t xml:space="preserve">Dokumenty i oświadczenia na potwierdzenie braku </w:t>
      </w:r>
      <w:r w:rsidR="006F4D78" w:rsidRPr="000076D9">
        <w:rPr>
          <w:rFonts w:ascii="Verdana" w:hAnsi="Verdana" w:cs="Verdana"/>
          <w:sz w:val="20"/>
        </w:rPr>
        <w:t>podstaw wykluczenia i spełniania</w:t>
      </w:r>
      <w:r w:rsidRPr="000076D9">
        <w:rPr>
          <w:rFonts w:ascii="Verdana" w:hAnsi="Verdana" w:cs="Verdana"/>
          <w:sz w:val="20"/>
        </w:rPr>
        <w:t xml:space="preserve"> </w:t>
      </w:r>
      <w:r w:rsidRPr="000076D9">
        <w:rPr>
          <w:rFonts w:ascii="Verdana" w:hAnsi="Verdana" w:cs="Verdana"/>
          <w:sz w:val="20"/>
        </w:rPr>
        <w:lastRenderedPageBreak/>
        <w:t>warunków udziału w postępowaniu składane są w formie przewidzianej w rozporządzeniu Ministra Rozwoju, Pracy i Technologii z dnia 23 grudnia 2020 r. w sprawie rodzajów</w:t>
      </w:r>
      <w:r w:rsidR="006F4D78" w:rsidRPr="000076D9">
        <w:rPr>
          <w:rFonts w:ascii="Verdana" w:hAnsi="Verdana" w:cs="Verdana"/>
          <w:sz w:val="20"/>
        </w:rPr>
        <w:t xml:space="preserve"> dokumentów, jakich może żądać Zamawiający od W</w:t>
      </w:r>
      <w:r w:rsidRPr="000076D9">
        <w:rPr>
          <w:rFonts w:ascii="Verdana" w:hAnsi="Verdana" w:cs="Verdana"/>
          <w:sz w:val="20"/>
        </w:rPr>
        <w:t>ykonawcy w postępowaniu o udzielenie zamówienia</w:t>
      </w:r>
      <w:r w:rsidR="00287D39">
        <w:rPr>
          <w:rFonts w:ascii="Verdana" w:hAnsi="Verdana" w:cs="Verdana"/>
          <w:sz w:val="20"/>
        </w:rPr>
        <w:t>, rozporządzeniu Ministra Rozwoju</w:t>
      </w:r>
      <w:r w:rsidR="00C34218">
        <w:rPr>
          <w:rFonts w:ascii="Verdana" w:hAnsi="Verdana" w:cs="Verdana"/>
          <w:sz w:val="20"/>
        </w:rPr>
        <w:t xml:space="preserve"> i Technologii z dnia 3 sierpnia 2023 r. zmieniające rozporządzenie w sprawie podmiotowych środków dowodowych oraz innych dokumentów lub oświadczeń, jakich może żądać zamawiający od wykonawcy</w:t>
      </w:r>
      <w:r w:rsidR="00775087">
        <w:rPr>
          <w:rFonts w:ascii="Verdana" w:hAnsi="Verdana" w:cs="Verdana"/>
          <w:sz w:val="20"/>
        </w:rPr>
        <w:t xml:space="preserve">oraz </w:t>
      </w:r>
      <w:r w:rsidR="00C34218">
        <w:rPr>
          <w:rFonts w:ascii="Verdana" w:hAnsi="Verdana" w:cs="Verdana"/>
          <w:sz w:val="20"/>
        </w:rPr>
        <w:br/>
      </w:r>
      <w:r w:rsidR="00775087">
        <w:rPr>
          <w:rFonts w:ascii="Verdana" w:hAnsi="Verdana" w:cs="Verdana"/>
          <w:sz w:val="20"/>
        </w:rPr>
        <w:t xml:space="preserve">w rozporządzeniu Prezesa Rady Ministrów z dnia 30 grudnia 2020 r. </w:t>
      </w:r>
      <w:r w:rsidR="00775087" w:rsidRPr="00775087">
        <w:rPr>
          <w:rFonts w:ascii="Verdana" w:hAnsi="Verdana" w:cs="Verdana"/>
          <w:sz w:val="20"/>
        </w:rPr>
        <w:t>w sprawie sposobu sporządzenia i przekazywania informacji oraz wymagań technicznych dla dokumentów elektronicznych oraz środków komunikacji elektronicznej w postępowaniu o udzielenie zamówienia publicznego lub konkursie.</w:t>
      </w:r>
    </w:p>
    <w:p w:rsidR="004B15E8" w:rsidRPr="000076D9" w:rsidRDefault="004B15E8" w:rsidP="005B2328">
      <w:pPr>
        <w:widowControl w:val="0"/>
        <w:numPr>
          <w:ilvl w:val="0"/>
          <w:numId w:val="9"/>
        </w:numPr>
        <w:tabs>
          <w:tab w:val="left" w:pos="284"/>
        </w:tabs>
        <w:spacing w:before="121"/>
        <w:ind w:right="150" w:hanging="720"/>
        <w:jc w:val="both"/>
        <w:rPr>
          <w:rFonts w:ascii="Verdana" w:hAnsi="Verdana" w:cs="Verdana"/>
          <w:sz w:val="20"/>
        </w:rPr>
      </w:pPr>
      <w:r w:rsidRPr="000076D9">
        <w:rPr>
          <w:rFonts w:ascii="Verdana" w:hAnsi="Verdana" w:cs="Verdana"/>
          <w:sz w:val="20"/>
        </w:rPr>
        <w:t>Zamawiający nie wzywa do złożenia podmiotowych środków dowodowych, jeżeli:</w:t>
      </w:r>
    </w:p>
    <w:p w:rsidR="004B15E8" w:rsidRPr="000076D9" w:rsidRDefault="004B15E8" w:rsidP="005B2328">
      <w:pPr>
        <w:widowControl w:val="0"/>
        <w:numPr>
          <w:ilvl w:val="0"/>
          <w:numId w:val="24"/>
        </w:numPr>
        <w:tabs>
          <w:tab w:val="left" w:pos="755"/>
        </w:tabs>
        <w:spacing w:before="121"/>
        <w:ind w:right="150"/>
        <w:jc w:val="both"/>
        <w:rPr>
          <w:rFonts w:ascii="Verdana" w:hAnsi="Verdana" w:cs="Verdana"/>
          <w:sz w:val="20"/>
        </w:rPr>
      </w:pPr>
      <w:r w:rsidRPr="000076D9">
        <w:rPr>
          <w:rFonts w:ascii="Verdana" w:hAnsi="Verdana" w:cs="Verdana"/>
          <w:sz w:val="20"/>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000660CD" w:rsidRPr="000076D9">
        <w:rPr>
          <w:rFonts w:ascii="Verdana" w:hAnsi="Verdana" w:cs="Verdana"/>
          <w:sz w:val="20"/>
        </w:rPr>
        <w:t>W</w:t>
      </w:r>
      <w:r w:rsidRPr="000076D9">
        <w:rPr>
          <w:rFonts w:ascii="Verdana" w:hAnsi="Verdana" w:cs="Verdana"/>
          <w:sz w:val="20"/>
        </w:rPr>
        <w:t xml:space="preserve">ykonawca wskazał </w:t>
      </w:r>
      <w:r w:rsidRPr="000076D9">
        <w:rPr>
          <w:rFonts w:ascii="Verdana" w:hAnsi="Verdana" w:cs="Verdana"/>
          <w:sz w:val="20"/>
        </w:rPr>
        <w:br/>
        <w:t>w jednolitym dokumencie dane umożliwiające dostęp do tych środków;</w:t>
      </w:r>
    </w:p>
    <w:p w:rsidR="004B15E8" w:rsidRPr="000076D9" w:rsidRDefault="004B15E8" w:rsidP="005B2328">
      <w:pPr>
        <w:widowControl w:val="0"/>
        <w:numPr>
          <w:ilvl w:val="0"/>
          <w:numId w:val="24"/>
        </w:numPr>
        <w:tabs>
          <w:tab w:val="left" w:pos="755"/>
        </w:tabs>
        <w:spacing w:before="121"/>
        <w:ind w:right="150"/>
        <w:jc w:val="both"/>
        <w:rPr>
          <w:rFonts w:ascii="Verdana" w:hAnsi="Verdana" w:cs="Verdana"/>
          <w:sz w:val="20"/>
        </w:rPr>
      </w:pPr>
      <w:r w:rsidRPr="000076D9">
        <w:rPr>
          <w:rFonts w:ascii="Verdana" w:hAnsi="Verdana" w:cs="Verdana"/>
          <w:sz w:val="20"/>
        </w:rPr>
        <w:t xml:space="preserve">podmiotowym środkiem dowodowym jest oświadczenie, którego treść odpowiada zakresowi oświadczenia, o którym mowa w art. 125 ust. 1 ustawy </w:t>
      </w:r>
      <w:proofErr w:type="spellStart"/>
      <w:r w:rsidRPr="000076D9">
        <w:rPr>
          <w:rFonts w:ascii="Verdana" w:hAnsi="Verdana" w:cs="Verdana"/>
          <w:sz w:val="20"/>
        </w:rPr>
        <w:t>Pzp</w:t>
      </w:r>
      <w:proofErr w:type="spellEnd"/>
      <w:r w:rsidRPr="000076D9">
        <w:rPr>
          <w:rFonts w:ascii="Verdana" w:hAnsi="Verdana" w:cs="Verdana"/>
          <w:sz w:val="20"/>
        </w:rPr>
        <w:t>.</w:t>
      </w:r>
    </w:p>
    <w:p w:rsidR="004B15E8" w:rsidRDefault="004B15E8" w:rsidP="005B2328">
      <w:pPr>
        <w:widowControl w:val="0"/>
        <w:numPr>
          <w:ilvl w:val="0"/>
          <w:numId w:val="9"/>
        </w:numPr>
        <w:spacing w:before="121"/>
        <w:ind w:left="284" w:right="150" w:hanging="284"/>
        <w:jc w:val="both"/>
        <w:rPr>
          <w:rFonts w:ascii="Verdana" w:hAnsi="Verdana" w:cs="Verdana"/>
          <w:sz w:val="20"/>
        </w:rPr>
      </w:pPr>
      <w:r w:rsidRPr="000076D9">
        <w:rPr>
          <w:rFonts w:ascii="Verdana" w:hAnsi="Verdana" w:cs="Verdana"/>
          <w:sz w:val="20"/>
        </w:rPr>
        <w:t>Wykonawca nie jest zobowiązany do złożenia podmiotowych środków dowodowych, któ</w:t>
      </w:r>
      <w:r w:rsidR="000660CD" w:rsidRPr="000076D9">
        <w:rPr>
          <w:rFonts w:ascii="Verdana" w:hAnsi="Verdana" w:cs="Verdana"/>
          <w:sz w:val="20"/>
        </w:rPr>
        <w:t>re Zamawiający posiada, jeżeli W</w:t>
      </w:r>
      <w:r w:rsidRPr="000076D9">
        <w:rPr>
          <w:rFonts w:ascii="Verdana" w:hAnsi="Verdana" w:cs="Verdana"/>
          <w:sz w:val="20"/>
        </w:rPr>
        <w:t xml:space="preserve">ykonawca wskaże te środki oraz potwierdzi ich prawidłowość </w:t>
      </w:r>
      <w:r w:rsidRPr="000076D9">
        <w:rPr>
          <w:rFonts w:ascii="Verdana" w:hAnsi="Verdana" w:cs="Verdana"/>
          <w:sz w:val="20"/>
        </w:rPr>
        <w:br/>
        <w:t xml:space="preserve">i aktualność. </w:t>
      </w:r>
    </w:p>
    <w:p w:rsidR="00220040" w:rsidRPr="00666C24" w:rsidRDefault="00131163" w:rsidP="00666C24">
      <w:pPr>
        <w:pStyle w:val="Akapitzlist"/>
        <w:numPr>
          <w:ilvl w:val="0"/>
          <w:numId w:val="9"/>
        </w:numPr>
        <w:ind w:left="284" w:right="248" w:hanging="284"/>
        <w:jc w:val="both"/>
        <w:rPr>
          <w:rFonts w:ascii="Verdana" w:hAnsi="Verdana" w:cs="Verdana"/>
          <w:sz w:val="20"/>
        </w:rPr>
      </w:pPr>
      <w:r w:rsidRPr="00131163">
        <w:rPr>
          <w:rFonts w:ascii="Verdana" w:hAnsi="Verdana" w:cs="Verdana"/>
          <w:sz w:val="20"/>
        </w:rPr>
        <w:t>Wykonawca</w:t>
      </w:r>
      <w:r w:rsidR="00D31BE7">
        <w:rPr>
          <w:rFonts w:ascii="Verdana" w:hAnsi="Verdana" w:cs="Verdana"/>
          <w:sz w:val="20"/>
        </w:rPr>
        <w:t xml:space="preserve">, który polega na zdolnościach lub sytuacji podmiotów udostępniających zasoby, składa wraz z ofertą zobowiązanie podmiotu udostępniającego zasoby do oddania mu </w:t>
      </w:r>
      <w:r w:rsidR="00D31BE7" w:rsidRPr="00666C24">
        <w:rPr>
          <w:rFonts w:ascii="Verdana" w:hAnsi="Verdana" w:cs="Verdana"/>
          <w:sz w:val="20"/>
        </w:rPr>
        <w:t xml:space="preserve">do dyspozycji niezbędnych zasobów na potrzeby realizacji danego zamówienia lub inny podmiotowy środek dowodowy potwierdzający, że Wykonawca realizując zamówienie, będzie dysponował niezbędnymi zasobami tych podmiotów – wzór stanowi </w:t>
      </w:r>
      <w:r w:rsidR="00D31BE7" w:rsidRPr="00AD7049">
        <w:rPr>
          <w:rFonts w:ascii="Verdana" w:hAnsi="Verdana" w:cs="Verdana"/>
          <w:b/>
          <w:sz w:val="20"/>
        </w:rPr>
        <w:t xml:space="preserve">załącznik nr </w:t>
      </w:r>
      <w:r w:rsidR="0019081F">
        <w:rPr>
          <w:rFonts w:ascii="Verdana" w:hAnsi="Verdana" w:cs="Verdana"/>
          <w:b/>
          <w:sz w:val="20"/>
        </w:rPr>
        <w:t>6</w:t>
      </w:r>
      <w:r w:rsidR="00666C24">
        <w:rPr>
          <w:rFonts w:ascii="Verdana" w:hAnsi="Verdana" w:cs="Verdana"/>
          <w:sz w:val="20"/>
        </w:rPr>
        <w:br/>
      </w:r>
      <w:r w:rsidR="00D31BE7" w:rsidRPr="00AD7049">
        <w:rPr>
          <w:rFonts w:ascii="Verdana" w:hAnsi="Verdana" w:cs="Verdana"/>
          <w:b/>
          <w:sz w:val="20"/>
        </w:rPr>
        <w:t>do SWZ</w:t>
      </w:r>
      <w:r w:rsidR="00C42169">
        <w:rPr>
          <w:rFonts w:ascii="Verdana" w:hAnsi="Verdana" w:cs="Verdana"/>
          <w:sz w:val="20"/>
        </w:rPr>
        <w:t xml:space="preserve"> oraz</w:t>
      </w:r>
      <w:r w:rsidR="00666C24" w:rsidRPr="00666C24">
        <w:rPr>
          <w:rFonts w:ascii="Verdana" w:hAnsi="Verdana" w:cs="Verdana"/>
          <w:sz w:val="20"/>
        </w:rPr>
        <w:t xml:space="preserve"> oświadczenie stanowiące </w:t>
      </w:r>
      <w:r w:rsidR="00666C24" w:rsidRPr="00AD7049">
        <w:rPr>
          <w:rFonts w:ascii="Verdana" w:hAnsi="Verdana" w:cs="Verdana"/>
          <w:b/>
          <w:sz w:val="20"/>
        </w:rPr>
        <w:t xml:space="preserve">załącznik nr </w:t>
      </w:r>
      <w:r w:rsidR="002F6CF2">
        <w:rPr>
          <w:rFonts w:ascii="Verdana" w:hAnsi="Verdana" w:cs="Verdana"/>
          <w:b/>
          <w:sz w:val="20"/>
        </w:rPr>
        <w:t>8</w:t>
      </w:r>
      <w:r w:rsidR="00666C24" w:rsidRPr="00AD7049">
        <w:rPr>
          <w:rFonts w:ascii="Verdana" w:hAnsi="Verdana" w:cs="Verdana"/>
          <w:b/>
          <w:sz w:val="20"/>
        </w:rPr>
        <w:t xml:space="preserve"> do SWZ</w:t>
      </w:r>
      <w:r w:rsidR="00C42169">
        <w:rPr>
          <w:rFonts w:ascii="Verdana" w:hAnsi="Verdana" w:cs="Verdana"/>
          <w:sz w:val="20"/>
        </w:rPr>
        <w:t>.</w:t>
      </w:r>
    </w:p>
    <w:p w:rsidR="00131163" w:rsidRPr="00131163" w:rsidRDefault="00131163" w:rsidP="00542538">
      <w:pPr>
        <w:pStyle w:val="Akapitzlist"/>
        <w:ind w:left="284" w:right="248"/>
        <w:jc w:val="both"/>
        <w:rPr>
          <w:rFonts w:ascii="Verdana" w:hAnsi="Verdana" w:cs="Verdana"/>
          <w:sz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line="360" w:lineRule="auto"/>
              <w:rPr>
                <w:rFonts w:ascii="Verdana" w:hAnsi="Verdana" w:cs="Verdana"/>
                <w:color w:val="auto"/>
                <w:sz w:val="20"/>
                <w:szCs w:val="20"/>
                <w:lang w:eastAsia="en-US"/>
              </w:rPr>
            </w:pPr>
            <w:r w:rsidRPr="00462550">
              <w:rPr>
                <w:rFonts w:ascii="Verdana" w:hAnsi="Verdana" w:cs="Verdana"/>
                <w:color w:val="auto"/>
                <w:sz w:val="20"/>
                <w:szCs w:val="20"/>
                <w:lang w:eastAsia="en-US"/>
              </w:rPr>
              <w:t>XIII. PODMIOTY WYSTĘPUJĄCE WSPÓLNIE</w:t>
            </w:r>
          </w:p>
        </w:tc>
      </w:tr>
    </w:tbl>
    <w:p w:rsidR="004B15E8" w:rsidRDefault="004B15E8" w:rsidP="005B2328">
      <w:pPr>
        <w:numPr>
          <w:ilvl w:val="3"/>
          <w:numId w:val="10"/>
        </w:numPr>
        <w:jc w:val="both"/>
        <w:rPr>
          <w:rFonts w:ascii="Verdana" w:hAnsi="Verdana" w:cs="Verdana"/>
          <w:bCs/>
          <w:sz w:val="20"/>
        </w:rPr>
      </w:pPr>
      <w:r w:rsidRPr="000076D9">
        <w:rPr>
          <w:rFonts w:ascii="Verdana" w:hAnsi="Verdana" w:cs="Verdana"/>
          <w:bCs/>
          <w:sz w:val="20"/>
        </w:rPr>
        <w:t xml:space="preserve">Wykonawcy mogą ubiegać się o zamówienie wspólnie. </w:t>
      </w:r>
    </w:p>
    <w:p w:rsidR="00E05A53" w:rsidRPr="00263C7F" w:rsidRDefault="00E05A53" w:rsidP="00794D24">
      <w:pPr>
        <w:numPr>
          <w:ilvl w:val="3"/>
          <w:numId w:val="10"/>
        </w:numPr>
        <w:jc w:val="both"/>
        <w:rPr>
          <w:rFonts w:ascii="Verdana" w:eastAsia="Times New Roman" w:hAnsi="Verdana" w:cs="Verdana"/>
          <w:bCs/>
        </w:rPr>
      </w:pPr>
      <w:r w:rsidRPr="00794D24">
        <w:rPr>
          <w:rFonts w:ascii="Verdana" w:hAnsi="Verdana" w:cs="Verdana"/>
          <w:bCs/>
          <w:sz w:val="20"/>
          <w:szCs w:val="20"/>
        </w:rPr>
        <w:t xml:space="preserve">W przypadku wspólnego ubiegania się o zamówienie Wykonawców oświadczenie </w:t>
      </w:r>
      <w:r w:rsidR="00E80FEA">
        <w:rPr>
          <w:rFonts w:ascii="Verdana" w:hAnsi="Verdana" w:cs="Verdana"/>
          <w:bCs/>
          <w:sz w:val="20"/>
          <w:szCs w:val="20"/>
        </w:rPr>
        <w:br/>
      </w:r>
      <w:r w:rsidRPr="00794D24">
        <w:rPr>
          <w:rFonts w:ascii="Verdana" w:hAnsi="Verdana" w:cs="Verdana"/>
          <w:bCs/>
          <w:sz w:val="20"/>
          <w:szCs w:val="20"/>
        </w:rPr>
        <w:t xml:space="preserve">na formularzu JEDZ, oświadczenie stanowiące </w:t>
      </w:r>
      <w:r w:rsidRPr="00855E0D">
        <w:rPr>
          <w:rFonts w:ascii="Verdana" w:hAnsi="Verdana" w:cs="Verdana"/>
          <w:b/>
          <w:bCs/>
          <w:sz w:val="20"/>
          <w:szCs w:val="20"/>
        </w:rPr>
        <w:t xml:space="preserve">załącznik nr </w:t>
      </w:r>
      <w:r w:rsidR="00855E0D" w:rsidRPr="00855E0D">
        <w:rPr>
          <w:rFonts w:ascii="Verdana" w:hAnsi="Verdana" w:cs="Verdana"/>
          <w:b/>
          <w:bCs/>
          <w:sz w:val="20"/>
          <w:szCs w:val="20"/>
        </w:rPr>
        <w:t>4</w:t>
      </w:r>
      <w:r w:rsidRPr="00855E0D">
        <w:rPr>
          <w:rFonts w:ascii="Verdana" w:hAnsi="Verdana" w:cs="Verdana"/>
          <w:b/>
          <w:bCs/>
          <w:sz w:val="20"/>
          <w:szCs w:val="20"/>
        </w:rPr>
        <w:t xml:space="preserve"> do SWZ</w:t>
      </w:r>
      <w:r w:rsidR="00EA45BA" w:rsidRPr="00EA45BA">
        <w:rPr>
          <w:rFonts w:ascii="Verdana" w:hAnsi="Verdana" w:cs="Verdana"/>
          <w:bCs/>
          <w:sz w:val="20"/>
          <w:szCs w:val="20"/>
        </w:rPr>
        <w:t>,</w:t>
      </w:r>
      <w:r w:rsidRPr="00794D24">
        <w:rPr>
          <w:rFonts w:ascii="Verdana" w:hAnsi="Verdana" w:cs="Verdana"/>
          <w:bCs/>
          <w:sz w:val="20"/>
          <w:szCs w:val="20"/>
        </w:rPr>
        <w:t xml:space="preserve">o których mowa </w:t>
      </w:r>
      <w:r w:rsidR="00E80FEA">
        <w:rPr>
          <w:rFonts w:ascii="Verdana" w:hAnsi="Verdana" w:cs="Verdana"/>
          <w:bCs/>
          <w:sz w:val="20"/>
          <w:szCs w:val="20"/>
        </w:rPr>
        <w:br/>
      </w:r>
      <w:r w:rsidRPr="00794D24">
        <w:rPr>
          <w:rFonts w:ascii="Verdana" w:hAnsi="Verdana" w:cs="Verdana"/>
          <w:bCs/>
          <w:sz w:val="20"/>
          <w:szCs w:val="20"/>
        </w:rPr>
        <w:t>w rozdziale XI pkt 1 SWZ, s</w:t>
      </w:r>
      <w:r w:rsidRPr="00263C7F">
        <w:rPr>
          <w:rFonts w:ascii="Verdana" w:hAnsi="Verdana" w:cs="Verdana"/>
          <w:bCs/>
          <w:sz w:val="20"/>
          <w:szCs w:val="20"/>
        </w:rPr>
        <w:t xml:space="preserve">kłada każdy z Wykonawców wspólnie ubiegających się </w:t>
      </w:r>
      <w:r w:rsidR="00E80FEA">
        <w:rPr>
          <w:rFonts w:ascii="Verdana" w:hAnsi="Verdana" w:cs="Verdana"/>
          <w:bCs/>
          <w:sz w:val="20"/>
          <w:szCs w:val="20"/>
        </w:rPr>
        <w:br/>
      </w:r>
      <w:r w:rsidRPr="00263C7F">
        <w:rPr>
          <w:rFonts w:ascii="Verdana" w:hAnsi="Verdana" w:cs="Verdana"/>
          <w:bCs/>
          <w:sz w:val="20"/>
          <w:szCs w:val="20"/>
        </w:rPr>
        <w:t>o zamówienie.</w:t>
      </w:r>
    </w:p>
    <w:p w:rsidR="004B15E8" w:rsidRPr="000076D9" w:rsidRDefault="00672736" w:rsidP="00794D24">
      <w:pPr>
        <w:numPr>
          <w:ilvl w:val="3"/>
          <w:numId w:val="10"/>
        </w:numPr>
        <w:jc w:val="both"/>
        <w:rPr>
          <w:rFonts w:ascii="Verdana" w:hAnsi="Verdana" w:cs="Verdana"/>
          <w:sz w:val="20"/>
        </w:rPr>
      </w:pPr>
      <w:r w:rsidRPr="000076D9">
        <w:rPr>
          <w:rFonts w:ascii="Verdana" w:hAnsi="Verdana" w:cs="Verdana"/>
          <w:sz w:val="20"/>
        </w:rPr>
        <w:t xml:space="preserve">Oświadczenia te </w:t>
      </w:r>
      <w:r w:rsidR="004B15E8" w:rsidRPr="000076D9">
        <w:rPr>
          <w:rFonts w:ascii="Verdana" w:hAnsi="Verdana" w:cs="Verdana"/>
          <w:sz w:val="20"/>
        </w:rPr>
        <w:t>ma</w:t>
      </w:r>
      <w:r w:rsidRPr="000076D9">
        <w:rPr>
          <w:rFonts w:ascii="Verdana" w:hAnsi="Verdana" w:cs="Verdana"/>
          <w:sz w:val="20"/>
        </w:rPr>
        <w:t>ją</w:t>
      </w:r>
      <w:r w:rsidR="004B15E8" w:rsidRPr="000076D9">
        <w:rPr>
          <w:rFonts w:ascii="Verdana" w:hAnsi="Verdana" w:cs="Verdana"/>
          <w:sz w:val="20"/>
        </w:rPr>
        <w:t xml:space="preserve"> potwierdzać brak podstaw wykluczenia </w:t>
      </w:r>
      <w:r w:rsidR="004B15E8" w:rsidRPr="000076D9">
        <w:rPr>
          <w:rFonts w:ascii="Verdana" w:hAnsi="Verdana" w:cs="Verdana"/>
          <w:bCs/>
          <w:sz w:val="20"/>
        </w:rPr>
        <w:t xml:space="preserve">w zakresie, w którym każdy </w:t>
      </w:r>
      <w:r w:rsidR="00E80FEA">
        <w:rPr>
          <w:rFonts w:ascii="Verdana" w:hAnsi="Verdana" w:cs="Verdana"/>
          <w:bCs/>
          <w:sz w:val="20"/>
        </w:rPr>
        <w:br/>
      </w:r>
      <w:r w:rsidR="004B15E8" w:rsidRPr="000076D9">
        <w:rPr>
          <w:rFonts w:ascii="Verdana" w:hAnsi="Verdana" w:cs="Verdana"/>
          <w:bCs/>
          <w:sz w:val="20"/>
        </w:rPr>
        <w:t>z tych Wykonawców powyższe wykazuje.</w:t>
      </w:r>
    </w:p>
    <w:p w:rsidR="004B15E8" w:rsidRPr="000076D9" w:rsidRDefault="004B15E8" w:rsidP="005B2328">
      <w:pPr>
        <w:numPr>
          <w:ilvl w:val="3"/>
          <w:numId w:val="10"/>
        </w:numPr>
        <w:jc w:val="both"/>
        <w:rPr>
          <w:rFonts w:ascii="Verdana" w:hAnsi="Verdana" w:cs="Verdana"/>
          <w:sz w:val="20"/>
        </w:rPr>
      </w:pPr>
      <w:r w:rsidRPr="000076D9">
        <w:rPr>
          <w:rFonts w:ascii="Verdana" w:hAnsi="Verdana" w:cs="Verdana"/>
          <w:bCs/>
          <w:sz w:val="20"/>
        </w:rPr>
        <w:t xml:space="preserve">Każdy podmiot składa odrębny formularz </w:t>
      </w:r>
      <w:r w:rsidR="00672736" w:rsidRPr="000076D9">
        <w:rPr>
          <w:rFonts w:ascii="Verdana" w:hAnsi="Verdana" w:cs="Verdana"/>
          <w:bCs/>
          <w:sz w:val="20"/>
        </w:rPr>
        <w:t>oraz oświadczenie podpisane</w:t>
      </w:r>
      <w:r w:rsidRPr="000076D9">
        <w:rPr>
          <w:rFonts w:ascii="Verdana" w:hAnsi="Verdana" w:cs="Verdana"/>
          <w:bCs/>
          <w:sz w:val="20"/>
        </w:rPr>
        <w:t xml:space="preserve"> kwalifikowanym podpisem elektronicznym</w:t>
      </w:r>
      <w:r w:rsidRPr="000076D9">
        <w:rPr>
          <w:rFonts w:ascii="Verdana" w:hAnsi="Verdana" w:cs="Verdana"/>
          <w:sz w:val="20"/>
        </w:rPr>
        <w:t>.</w:t>
      </w:r>
    </w:p>
    <w:p w:rsidR="004B15E8" w:rsidRDefault="004B15E8" w:rsidP="005B2328">
      <w:pPr>
        <w:numPr>
          <w:ilvl w:val="3"/>
          <w:numId w:val="10"/>
        </w:numPr>
        <w:jc w:val="both"/>
        <w:rPr>
          <w:rFonts w:ascii="Verdana" w:hAnsi="Verdana" w:cs="Verdana"/>
          <w:sz w:val="20"/>
        </w:rPr>
      </w:pPr>
      <w:r w:rsidRPr="000076D9">
        <w:rPr>
          <w:rFonts w:ascii="Verdana" w:hAnsi="Verdana" w:cs="Verdana"/>
          <w:sz w:val="20"/>
        </w:rPr>
        <w:t>Każdy JEDZ</w:t>
      </w:r>
      <w:r w:rsidR="00630B19" w:rsidRPr="000076D9">
        <w:rPr>
          <w:rFonts w:ascii="Verdana" w:hAnsi="Verdana" w:cs="Verdana"/>
          <w:sz w:val="20"/>
        </w:rPr>
        <w:t xml:space="preserve"> oraz oświadczenia</w:t>
      </w:r>
      <w:r w:rsidRPr="000076D9">
        <w:rPr>
          <w:rFonts w:ascii="Verdana" w:hAnsi="Verdana" w:cs="Verdana"/>
          <w:sz w:val="20"/>
        </w:rPr>
        <w:t xml:space="preserve"> należy złożyć w postaci osobnego pliku.</w:t>
      </w:r>
    </w:p>
    <w:p w:rsidR="00E80FEA" w:rsidRDefault="00E80FEA" w:rsidP="005B2328">
      <w:pPr>
        <w:numPr>
          <w:ilvl w:val="3"/>
          <w:numId w:val="10"/>
        </w:numPr>
        <w:jc w:val="both"/>
        <w:rPr>
          <w:rFonts w:ascii="Verdana" w:hAnsi="Verdana" w:cs="Verdana"/>
          <w:sz w:val="20"/>
        </w:rPr>
      </w:pPr>
      <w:r>
        <w:rPr>
          <w:rFonts w:ascii="Verdana" w:hAnsi="Verdana" w:cs="Verdana"/>
          <w:sz w:val="20"/>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dołączając dokument pełnomocnictwa do oferty. </w:t>
      </w:r>
    </w:p>
    <w:p w:rsidR="00E80FEA" w:rsidRPr="00E80FEA" w:rsidRDefault="00E80FEA" w:rsidP="00E80FEA">
      <w:pPr>
        <w:ind w:left="360"/>
        <w:jc w:val="both"/>
        <w:rPr>
          <w:rFonts w:ascii="Verdana" w:hAnsi="Verdana" w:cs="Verdana"/>
          <w:sz w:val="20"/>
          <w:u w:val="single"/>
        </w:rPr>
      </w:pPr>
      <w:r w:rsidRPr="00E80FEA">
        <w:rPr>
          <w:rFonts w:ascii="Verdana" w:hAnsi="Verdana" w:cs="Verdana"/>
          <w:sz w:val="20"/>
          <w:u w:val="single"/>
        </w:rPr>
        <w:t xml:space="preserve">Wymagana forma: </w:t>
      </w:r>
    </w:p>
    <w:p w:rsidR="00E80FEA" w:rsidRDefault="00E80FEA" w:rsidP="00E80FEA">
      <w:pPr>
        <w:ind w:left="360"/>
        <w:jc w:val="both"/>
        <w:rPr>
          <w:rFonts w:ascii="Verdana" w:hAnsi="Verdana" w:cs="Verdana"/>
          <w:sz w:val="20"/>
        </w:rPr>
      </w:pPr>
      <w:r>
        <w:rPr>
          <w:rFonts w:ascii="Verdana" w:hAnsi="Verdana" w:cs="Verdana"/>
          <w:sz w:val="20"/>
        </w:rPr>
        <w:t xml:space="preserve">- oryginał w postaci elektronicznej podpisany kwalifikowanym podpisem elektronicznym przez osobę upoważnioną do reprezentowania wykonawcy/wykonawców wspólnie </w:t>
      </w:r>
      <w:r>
        <w:rPr>
          <w:rFonts w:ascii="Verdana" w:hAnsi="Verdana" w:cs="Verdana"/>
          <w:sz w:val="20"/>
        </w:rPr>
        <w:lastRenderedPageBreak/>
        <w:t>ubiegających się o udzielenie zamówienia zgodnie z formą reprezentacji, określoną w dokumencie rejestrowym właściwym dla formy organizacyjnej, lub</w:t>
      </w:r>
    </w:p>
    <w:p w:rsidR="00E80FEA" w:rsidRPr="000076D9" w:rsidRDefault="00E80FEA" w:rsidP="00E80FEA">
      <w:pPr>
        <w:ind w:left="360"/>
        <w:jc w:val="both"/>
        <w:rPr>
          <w:rFonts w:ascii="Verdana" w:hAnsi="Verdana" w:cs="Verdana"/>
          <w:sz w:val="20"/>
        </w:rPr>
      </w:pPr>
      <w:r>
        <w:rPr>
          <w:rFonts w:ascii="Verdana" w:hAnsi="Verdana" w:cs="Verdana"/>
          <w:sz w:val="20"/>
        </w:rPr>
        <w:t xml:space="preserve">- elektroniczna kopia dokumentu poświadczona za zgodność z oryginałem przez notariusza, tj. podpisana kwalifikowanym podpisem elektronicznym osoby posiadającej uprawnienia notariusza. </w:t>
      </w:r>
    </w:p>
    <w:tbl>
      <w:tblPr>
        <w:tblW w:w="9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462550" w:rsidRPr="00462550">
        <w:trPr>
          <w:trHeight w:val="567"/>
        </w:trPr>
        <w:tc>
          <w:tcPr>
            <w:tcW w:w="9668" w:type="dxa"/>
            <w:shd w:val="clear" w:color="auto" w:fill="D6E3BC"/>
            <w:vAlign w:val="center"/>
          </w:tcPr>
          <w:p w:rsidR="00D14835" w:rsidRPr="00462550" w:rsidRDefault="00D14835" w:rsidP="0080221C">
            <w:pPr>
              <w:pStyle w:val="Nagwek1"/>
              <w:spacing w:before="0" w:after="120" w:line="360" w:lineRule="auto"/>
              <w:rPr>
                <w:rFonts w:ascii="Verdana" w:hAnsi="Verdana" w:cs="Verdana"/>
                <w:color w:val="auto"/>
                <w:sz w:val="20"/>
                <w:szCs w:val="20"/>
              </w:rPr>
            </w:pPr>
            <w:bookmarkStart w:id="12" w:name="_Toc326423404"/>
            <w:r w:rsidRPr="00462550">
              <w:rPr>
                <w:rFonts w:ascii="Verdana" w:hAnsi="Verdana" w:cs="Verdana"/>
                <w:color w:val="auto"/>
                <w:sz w:val="20"/>
                <w:szCs w:val="20"/>
                <w:lang w:eastAsia="en-US"/>
              </w:rPr>
              <w:t xml:space="preserve">XIV. </w:t>
            </w:r>
            <w:bookmarkEnd w:id="12"/>
            <w:r w:rsidR="00A632A6" w:rsidRPr="00462550">
              <w:rPr>
                <w:rFonts w:ascii="Verdana" w:hAnsi="Verdana" w:cs="Verdana"/>
                <w:color w:val="auto"/>
                <w:sz w:val="20"/>
                <w:szCs w:val="20"/>
                <w:lang w:eastAsia="en-US"/>
              </w:rPr>
              <w:t xml:space="preserve">INFORMACJE O SPOSOBIE POROZUMIEWNIA SIĘ ZAMAWIAJĄCEGO Z WYKONAWCAMI ORAZ PRZEKAZYWANIA OŚWIADCZEŃ LUB DOKUMENTÓW </w:t>
            </w:r>
          </w:p>
        </w:tc>
      </w:tr>
    </w:tbl>
    <w:p w:rsidR="006C2179" w:rsidRPr="00295F03" w:rsidRDefault="00A632A6" w:rsidP="006C2179">
      <w:pPr>
        <w:numPr>
          <w:ilvl w:val="0"/>
          <w:numId w:val="32"/>
        </w:numPr>
        <w:tabs>
          <w:tab w:val="left" w:pos="8789"/>
        </w:tabs>
        <w:jc w:val="both"/>
        <w:rPr>
          <w:rFonts w:ascii="Verdana" w:hAnsi="Verdana" w:cs="Verdana"/>
          <w:sz w:val="20"/>
          <w:lang w:eastAsia="en-US"/>
        </w:rPr>
      </w:pPr>
      <w:r w:rsidRPr="000076D9">
        <w:rPr>
          <w:rFonts w:ascii="Verdana" w:hAnsi="Verdana" w:cs="Verdana"/>
          <w:sz w:val="20"/>
          <w:lang w:eastAsia="en-US"/>
        </w:rPr>
        <w:t>Osob</w:t>
      </w:r>
      <w:r w:rsidR="005168EA" w:rsidRPr="000076D9">
        <w:rPr>
          <w:rFonts w:ascii="Verdana" w:hAnsi="Verdana" w:cs="Verdana"/>
          <w:sz w:val="20"/>
          <w:lang w:eastAsia="en-US"/>
        </w:rPr>
        <w:t xml:space="preserve">ami </w:t>
      </w:r>
      <w:r w:rsidRPr="000076D9">
        <w:rPr>
          <w:rFonts w:ascii="Verdana" w:hAnsi="Verdana" w:cs="Verdana"/>
          <w:sz w:val="20"/>
          <w:lang w:eastAsia="en-US"/>
        </w:rPr>
        <w:t>uprawnion</w:t>
      </w:r>
      <w:r w:rsidR="005168EA" w:rsidRPr="000076D9">
        <w:rPr>
          <w:rFonts w:ascii="Verdana" w:hAnsi="Verdana" w:cs="Verdana"/>
          <w:sz w:val="20"/>
          <w:lang w:eastAsia="en-US"/>
        </w:rPr>
        <w:t>ymi</w:t>
      </w:r>
      <w:r w:rsidRPr="000076D9">
        <w:rPr>
          <w:rFonts w:ascii="Verdana" w:hAnsi="Verdana" w:cs="Verdana"/>
          <w:sz w:val="20"/>
          <w:lang w:eastAsia="en-US"/>
        </w:rPr>
        <w:t xml:space="preserve"> do kontaktu z Wykonawcami </w:t>
      </w:r>
      <w:r w:rsidR="005168EA" w:rsidRPr="000076D9">
        <w:rPr>
          <w:rFonts w:ascii="Verdana" w:hAnsi="Verdana" w:cs="Verdana"/>
          <w:sz w:val="20"/>
          <w:lang w:eastAsia="en-US"/>
        </w:rPr>
        <w:t>są</w:t>
      </w:r>
      <w:r w:rsidRPr="000076D9">
        <w:rPr>
          <w:rFonts w:ascii="Verdana" w:hAnsi="Verdana" w:cs="Verdana"/>
          <w:sz w:val="20"/>
          <w:lang w:eastAsia="en-US"/>
        </w:rPr>
        <w:t>:</w:t>
      </w:r>
    </w:p>
    <w:p w:rsidR="006C2179" w:rsidRPr="00F86BBD" w:rsidRDefault="002F6CF2" w:rsidP="00261670">
      <w:pPr>
        <w:tabs>
          <w:tab w:val="num" w:pos="709"/>
        </w:tabs>
        <w:spacing w:after="120"/>
        <w:ind w:left="720"/>
        <w:jc w:val="both"/>
        <w:rPr>
          <w:rStyle w:val="Hipercze"/>
          <w:rFonts w:ascii="Verdana" w:hAnsi="Verdana" w:cs="Verdana"/>
          <w:color w:val="auto"/>
          <w:sz w:val="20"/>
          <w:u w:val="none"/>
          <w:lang w:eastAsia="en-US"/>
        </w:rPr>
      </w:pPr>
      <w:r>
        <w:rPr>
          <w:rFonts w:ascii="Verdana" w:hAnsi="Verdana" w:cs="Verdana"/>
          <w:sz w:val="20"/>
          <w:lang w:eastAsia="en-US"/>
        </w:rPr>
        <w:t>1</w:t>
      </w:r>
      <w:r w:rsidR="006C2179" w:rsidRPr="00F86BBD">
        <w:rPr>
          <w:rFonts w:ascii="Verdana" w:hAnsi="Verdana" w:cs="Verdana"/>
          <w:sz w:val="20"/>
          <w:lang w:eastAsia="en-US"/>
        </w:rPr>
        <w:t>) Paweł Bechcicki</w:t>
      </w:r>
      <w:r w:rsidR="005F7EF5">
        <w:rPr>
          <w:rFonts w:ascii="Verdana" w:hAnsi="Verdana" w:cs="Verdana"/>
          <w:sz w:val="20"/>
          <w:lang w:eastAsia="en-US"/>
        </w:rPr>
        <w:t xml:space="preserve"> </w:t>
      </w:r>
      <w:r w:rsidR="00EB54C1">
        <w:rPr>
          <w:rFonts w:ascii="Verdana" w:hAnsi="Verdana" w:cs="Verdana"/>
          <w:sz w:val="20"/>
          <w:lang w:eastAsia="en-US"/>
        </w:rPr>
        <w:t>tel. 22 596-73-8</w:t>
      </w:r>
      <w:r w:rsidR="002A14EE">
        <w:rPr>
          <w:rFonts w:ascii="Verdana" w:hAnsi="Verdana" w:cs="Verdana"/>
          <w:sz w:val="20"/>
          <w:lang w:eastAsia="en-US"/>
        </w:rPr>
        <w:t>4</w:t>
      </w:r>
      <w:r w:rsidR="006C2179" w:rsidRPr="00F86BBD">
        <w:rPr>
          <w:rFonts w:ascii="Verdana" w:hAnsi="Verdana" w:cs="Verdana"/>
          <w:sz w:val="20"/>
          <w:lang w:eastAsia="en-US"/>
        </w:rPr>
        <w:t>– sprawy proceduralne.</w:t>
      </w:r>
    </w:p>
    <w:p w:rsidR="00261670" w:rsidRPr="000076D9" w:rsidRDefault="00261670" w:rsidP="005B2328">
      <w:pPr>
        <w:pStyle w:val="Akapitzlist"/>
        <w:numPr>
          <w:ilvl w:val="0"/>
          <w:numId w:val="32"/>
        </w:numPr>
        <w:spacing w:line="360" w:lineRule="auto"/>
        <w:ind w:right="142"/>
        <w:jc w:val="both"/>
        <w:rPr>
          <w:rFonts w:ascii="Verdana" w:hAnsi="Verdana" w:cs="Times New Roman"/>
          <w:sz w:val="20"/>
        </w:rPr>
      </w:pPr>
      <w:r w:rsidRPr="000076D9">
        <w:rPr>
          <w:rFonts w:ascii="Verdana" w:eastAsia="Calibri" w:hAnsi="Verdana" w:cs="Calibri"/>
          <w:sz w:val="20"/>
        </w:rPr>
        <w:t xml:space="preserve">Postępowanie prowadzone jest w języku polskim za pośrednictwem </w:t>
      </w:r>
      <w:hyperlink r:id="rId9" w:history="1">
        <w:r w:rsidRPr="007F78BF">
          <w:rPr>
            <w:rStyle w:val="Hipercze"/>
            <w:rFonts w:ascii="Verdana" w:eastAsia="Calibri" w:hAnsi="Verdana" w:cs="Calibri"/>
            <w:b/>
            <w:color w:val="1155CC"/>
            <w:sz w:val="20"/>
          </w:rPr>
          <w:t>platformazakupowa.pl</w:t>
        </w:r>
      </w:hyperlink>
      <w:r w:rsidRPr="000076D9">
        <w:rPr>
          <w:rFonts w:ascii="Verdana" w:eastAsia="Calibri" w:hAnsi="Verdana" w:cs="Calibri"/>
          <w:sz w:val="20"/>
        </w:rPr>
        <w:t xml:space="preserve"> pod adresem: </w:t>
      </w:r>
      <w:hyperlink r:id="rId10" w:history="1">
        <w:r w:rsidRPr="007F78BF">
          <w:rPr>
            <w:rStyle w:val="Hipercze"/>
            <w:rFonts w:ascii="Verdana" w:eastAsia="Calibri" w:hAnsi="Verdana" w:cs="Calibri"/>
            <w:b/>
            <w:color w:val="1155CC"/>
            <w:sz w:val="20"/>
          </w:rPr>
          <w:t>https://platformazakupowa.pl/pn/straz</w:t>
        </w:r>
      </w:hyperlink>
    </w:p>
    <w:p w:rsidR="00261670" w:rsidRPr="000076D9" w:rsidRDefault="00261670" w:rsidP="005B2328">
      <w:pPr>
        <w:numPr>
          <w:ilvl w:val="0"/>
          <w:numId w:val="32"/>
        </w:numPr>
        <w:spacing w:line="319" w:lineRule="auto"/>
        <w:jc w:val="both"/>
        <w:rPr>
          <w:rFonts w:ascii="Verdana" w:eastAsia="Calibri" w:hAnsi="Verdana" w:cs="Calibri"/>
          <w:sz w:val="20"/>
        </w:rPr>
      </w:pPr>
      <w:r w:rsidRPr="000076D9">
        <w:rPr>
          <w:rFonts w:ascii="Verdana" w:eastAsia="Calibri" w:hAnsi="Verdana" w:cs="Calibri"/>
          <w:sz w:val="20"/>
        </w:rPr>
        <w:t>W celu skrócenia czasu udzielenia odpowiedzi na pytania komunikacja między zamawiającym a wykonawcami w zakresie:</w:t>
      </w:r>
    </w:p>
    <w:p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przesyłania Zamawiającemu pytań do treści SWZ;</w:t>
      </w:r>
    </w:p>
    <w:p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przesyłania odpowiedzi na wezwanie Zamawiającego do złożenia podmiotowych środków dowodowych;</w:t>
      </w:r>
    </w:p>
    <w:p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-przesyłania odpowiedzi na wezwanie Zamawiającego do złożenia/poprawienia/uzupełnienia oświadczenia, o którym mowa w art. 125 ust. 1, podmiotowych środków dowodowych, innych dokumentów lub oświadczeń składanych w postępowaniu;</w:t>
      </w:r>
    </w:p>
    <w:p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xml:space="preserve">- przesyłania odpowiedzi na wezwanie Zamawiającego do złożenia wyjaśnień dotyczących treści oświadczenia, o którym mowa w art. 125 ust. 1 lub złożonych podmiotowych środków dowodowych lub innych dokumentów lub oświadczeń składanych </w:t>
      </w:r>
      <w:r w:rsidR="00D8220B">
        <w:rPr>
          <w:rFonts w:ascii="Verdana" w:eastAsia="Calibri" w:hAnsi="Verdana" w:cs="Calibri"/>
          <w:sz w:val="20"/>
          <w:highlight w:val="white"/>
        </w:rPr>
        <w:br/>
      </w:r>
      <w:r w:rsidRPr="000076D9">
        <w:rPr>
          <w:rFonts w:ascii="Verdana" w:eastAsia="Calibri" w:hAnsi="Verdana" w:cs="Calibri"/>
          <w:sz w:val="20"/>
          <w:highlight w:val="white"/>
        </w:rPr>
        <w:t>w postępowaniu;</w:t>
      </w:r>
    </w:p>
    <w:p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przesyłania odpowiedzi na wezwanie Zamawiającego do złożenia wyjaśnień dot. treści przedmiotowych środków dowodowych;</w:t>
      </w:r>
    </w:p>
    <w:p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przesłania odpowiedzi na inne wezwania Zamawiającego wynikające z ustawy - Prawo zamówień publicznych;</w:t>
      </w:r>
    </w:p>
    <w:p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przesyłania wniosków, informacji, oświadczeń Wykonawcy;</w:t>
      </w:r>
    </w:p>
    <w:p w:rsidR="00261670" w:rsidRPr="000076D9" w:rsidRDefault="00261670" w:rsidP="00261670">
      <w:pPr>
        <w:spacing w:line="319" w:lineRule="auto"/>
        <w:ind w:left="720"/>
        <w:jc w:val="both"/>
        <w:rPr>
          <w:rFonts w:ascii="Verdana" w:eastAsia="Calibri" w:hAnsi="Verdana" w:cs="Calibri"/>
          <w:sz w:val="20"/>
        </w:rPr>
      </w:pPr>
      <w:r w:rsidRPr="000076D9">
        <w:rPr>
          <w:rFonts w:ascii="Verdana" w:eastAsia="Calibri" w:hAnsi="Verdana" w:cs="Calibri"/>
          <w:sz w:val="20"/>
          <w:highlight w:val="white"/>
        </w:rPr>
        <w:t>- przesyłania odwołania/inne</w:t>
      </w:r>
    </w:p>
    <w:p w:rsidR="00261670" w:rsidRPr="000076D9" w:rsidRDefault="00261670" w:rsidP="00261670">
      <w:pPr>
        <w:spacing w:line="319" w:lineRule="auto"/>
        <w:ind w:left="720"/>
        <w:jc w:val="both"/>
        <w:rPr>
          <w:rFonts w:ascii="Verdana" w:eastAsia="Calibri" w:hAnsi="Verdana" w:cs="Calibri"/>
          <w:sz w:val="20"/>
        </w:rPr>
      </w:pPr>
      <w:r w:rsidRPr="000076D9">
        <w:rPr>
          <w:rFonts w:ascii="Verdana" w:eastAsia="Calibri" w:hAnsi="Verdana" w:cs="Calibri"/>
          <w:sz w:val="20"/>
        </w:rPr>
        <w:t xml:space="preserve">odbywa się za pośrednictwem </w:t>
      </w:r>
      <w:hyperlink r:id="rId11" w:history="1">
        <w:r w:rsidRPr="007F78BF">
          <w:rPr>
            <w:rStyle w:val="Hipercze"/>
            <w:rFonts w:ascii="Verdana" w:eastAsia="Calibri" w:hAnsi="Verdana" w:cs="Calibri"/>
            <w:b/>
            <w:color w:val="1155CC"/>
            <w:sz w:val="20"/>
          </w:rPr>
          <w:t>platformazakupowa.pl</w:t>
        </w:r>
      </w:hyperlink>
      <w:r w:rsidRPr="000076D9">
        <w:rPr>
          <w:rFonts w:ascii="Verdana" w:eastAsia="Calibri" w:hAnsi="Verdana" w:cs="Calibri"/>
          <w:sz w:val="20"/>
        </w:rPr>
        <w:t xml:space="preserve"> i formularza „Wyślij wiadomość do zamawiającego”. </w:t>
      </w:r>
    </w:p>
    <w:p w:rsidR="00261670" w:rsidRPr="000076D9" w:rsidRDefault="00261670" w:rsidP="00261670">
      <w:pPr>
        <w:spacing w:line="319" w:lineRule="auto"/>
        <w:ind w:left="720"/>
        <w:jc w:val="both"/>
        <w:rPr>
          <w:rFonts w:ascii="Verdana" w:eastAsia="Calibri" w:hAnsi="Verdana" w:cs="Calibri"/>
          <w:sz w:val="20"/>
        </w:rPr>
      </w:pPr>
      <w:r w:rsidRPr="000076D9">
        <w:rPr>
          <w:rFonts w:ascii="Verdana" w:eastAsia="Calibri" w:hAnsi="Verdana" w:cs="Calibri"/>
          <w:sz w:val="20"/>
        </w:rPr>
        <w:t xml:space="preserve">Za datę przekazania (wpływu) oświadczeń, wniosków, zawiadomień oraz informacji przyjmuje się datę ich przesłania za pośrednictwem </w:t>
      </w:r>
      <w:hyperlink r:id="rId12" w:history="1">
        <w:r w:rsidRPr="007F78BF">
          <w:rPr>
            <w:rStyle w:val="Hipercze"/>
            <w:rFonts w:ascii="Verdana" w:eastAsia="Calibri" w:hAnsi="Verdana" w:cs="Calibri"/>
            <w:b/>
            <w:color w:val="1155CC"/>
            <w:sz w:val="20"/>
          </w:rPr>
          <w:t>platformazakupowa.pl</w:t>
        </w:r>
      </w:hyperlink>
      <w:r w:rsidRPr="000076D9">
        <w:rPr>
          <w:rFonts w:ascii="Verdana" w:eastAsia="Calibri" w:hAnsi="Verdana" w:cs="Calibri"/>
          <w:sz w:val="20"/>
        </w:rPr>
        <w:t xml:space="preserve"> poprzez kliknięcie przycisku  „Wyślij wiadomość do zamawiającego” po których pojawi się komunikat, że wiadomość została wysłana do zamawiającego.</w:t>
      </w:r>
    </w:p>
    <w:p w:rsidR="00261670" w:rsidRPr="000076D9" w:rsidRDefault="00261670" w:rsidP="00261670">
      <w:pPr>
        <w:spacing w:line="319" w:lineRule="auto"/>
        <w:jc w:val="both"/>
        <w:rPr>
          <w:rFonts w:ascii="Verdana" w:eastAsia="Calibri" w:hAnsi="Verdana" w:cs="Calibri"/>
          <w:sz w:val="20"/>
        </w:rPr>
      </w:pPr>
      <w:r w:rsidRPr="000076D9">
        <w:rPr>
          <w:rFonts w:ascii="Verdana" w:eastAsia="Calibri" w:hAnsi="Verdana" w:cs="Calibri"/>
          <w:sz w:val="20"/>
        </w:rPr>
        <w:t xml:space="preserve">4. Zamawiający będzie przekazywał wykonawcom informacje za pośrednictwem </w:t>
      </w:r>
      <w:hyperlink r:id="rId13" w:history="1">
        <w:r w:rsidRPr="007F78BF">
          <w:rPr>
            <w:rStyle w:val="Hipercze"/>
            <w:rFonts w:ascii="Verdana" w:eastAsia="Calibri" w:hAnsi="Verdana" w:cs="Calibri"/>
            <w:b/>
            <w:color w:val="1155CC"/>
            <w:sz w:val="20"/>
          </w:rPr>
          <w:t>platformazakupowa.pl</w:t>
        </w:r>
      </w:hyperlink>
      <w:r w:rsidRPr="007F78BF">
        <w:rPr>
          <w:rStyle w:val="Hipercze"/>
          <w:b/>
          <w:color w:val="1155CC"/>
        </w:rPr>
        <w:t>.</w:t>
      </w:r>
      <w:r w:rsidRPr="000076D9">
        <w:rPr>
          <w:rFonts w:ascii="Verdana" w:eastAsia="Calibri" w:hAnsi="Verdana" w:cs="Calibri"/>
          <w:sz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7F78BF">
          <w:rPr>
            <w:rStyle w:val="Hipercze"/>
            <w:rFonts w:ascii="Verdana" w:eastAsia="Calibri" w:hAnsi="Verdana" w:cs="Calibri"/>
            <w:b/>
            <w:color w:val="1155CC"/>
            <w:sz w:val="20"/>
          </w:rPr>
          <w:t>platformazakupowa.pl</w:t>
        </w:r>
      </w:hyperlink>
      <w:r w:rsidR="00D8220B">
        <w:rPr>
          <w:rFonts w:ascii="Verdana" w:eastAsia="Calibri" w:hAnsi="Verdana" w:cs="Calibri"/>
          <w:sz w:val="20"/>
        </w:rPr>
        <w:br/>
      </w:r>
      <w:r w:rsidRPr="000076D9">
        <w:rPr>
          <w:rFonts w:ascii="Verdana" w:eastAsia="Calibri" w:hAnsi="Verdana" w:cs="Calibri"/>
          <w:sz w:val="20"/>
        </w:rPr>
        <w:t>do konkretnego wykonawcy.</w:t>
      </w:r>
    </w:p>
    <w:p w:rsidR="00261670" w:rsidRPr="000076D9" w:rsidRDefault="00261670" w:rsidP="00261670">
      <w:pPr>
        <w:spacing w:line="319" w:lineRule="auto"/>
        <w:jc w:val="both"/>
        <w:rPr>
          <w:rFonts w:ascii="Verdana" w:eastAsia="Calibri" w:hAnsi="Verdana" w:cs="Calibri"/>
          <w:sz w:val="20"/>
        </w:rPr>
      </w:pPr>
      <w:r w:rsidRPr="000076D9">
        <w:rPr>
          <w:rFonts w:ascii="Verdana" w:eastAsia="Calibri" w:hAnsi="Verdana" w:cs="Calibri"/>
          <w:sz w:val="20"/>
        </w:rPr>
        <w:lastRenderedPageBreak/>
        <w:t xml:space="preserve">5. Wykonawca jako podmiot profesjonalny ma obowiązek sprawdzania komunikatów </w:t>
      </w:r>
      <w:r w:rsidR="003E193C" w:rsidRPr="000076D9">
        <w:rPr>
          <w:rFonts w:ascii="Verdana" w:eastAsia="Calibri" w:hAnsi="Verdana" w:cs="Calibri"/>
          <w:sz w:val="20"/>
        </w:rPr>
        <w:br/>
      </w:r>
      <w:r w:rsidRPr="000076D9">
        <w:rPr>
          <w:rFonts w:ascii="Verdana" w:eastAsia="Calibri" w:hAnsi="Verdana" w:cs="Calibri"/>
          <w:sz w:val="20"/>
        </w:rPr>
        <w:t>i wiadomości bezpośrednio na platformazakupowa.pl przesłanych przez zamawiającego, gdyż system powiadomień może ulec awarii lub powiadomienie może trafić do folderu SPAM.</w:t>
      </w:r>
    </w:p>
    <w:p w:rsidR="00261670" w:rsidRPr="000076D9" w:rsidRDefault="00505FBE" w:rsidP="00505FBE">
      <w:pPr>
        <w:spacing w:line="319" w:lineRule="auto"/>
        <w:jc w:val="both"/>
        <w:rPr>
          <w:rFonts w:ascii="Verdana" w:eastAsia="Calibri" w:hAnsi="Verdana" w:cs="Calibri"/>
          <w:sz w:val="20"/>
        </w:rPr>
      </w:pPr>
      <w:r w:rsidRPr="000076D9">
        <w:rPr>
          <w:rFonts w:ascii="Verdana" w:eastAsia="Calibri" w:hAnsi="Verdana" w:cs="Calibri"/>
          <w:sz w:val="20"/>
        </w:rPr>
        <w:t xml:space="preserve">6. </w:t>
      </w:r>
      <w:r w:rsidR="00261670" w:rsidRPr="000076D9">
        <w:rPr>
          <w:rFonts w:ascii="Verdana" w:eastAsia="Calibri" w:hAnsi="Verdana" w:cs="Calibri"/>
          <w:sz w:val="20"/>
        </w:rPr>
        <w:t xml:space="preserve">Zamawiający, zgodnie z Rozporządzeniem </w:t>
      </w:r>
      <w:r w:rsidR="00261670" w:rsidRPr="000076D9">
        <w:rPr>
          <w:rFonts w:ascii="Verdana" w:eastAsia="Roboto" w:hAnsi="Verdana" w:cs="Roboto"/>
          <w:color w:val="202124"/>
          <w:sz w:val="20"/>
          <w:shd w:val="clear" w:color="auto" w:fill="F8F9FA"/>
        </w:rPr>
        <w:t xml:space="preserve">Prezesa Rady Ministrów z dnia 30 grudnia 2020r. </w:t>
      </w:r>
      <w:r w:rsidR="00D8220B">
        <w:rPr>
          <w:rFonts w:ascii="Verdana" w:eastAsia="Roboto" w:hAnsi="Verdana" w:cs="Roboto"/>
          <w:color w:val="202124"/>
          <w:sz w:val="20"/>
          <w:shd w:val="clear" w:color="auto" w:fill="F8F9FA"/>
        </w:rPr>
        <w:br/>
      </w:r>
      <w:r w:rsidR="00261670" w:rsidRPr="000076D9">
        <w:rPr>
          <w:rFonts w:ascii="Verdana" w:eastAsia="Roboto" w:hAnsi="Verdana" w:cs="Roboto"/>
          <w:color w:val="202124"/>
          <w:sz w:val="20"/>
          <w:shd w:val="clear" w:color="auto" w:fill="F8F9FA"/>
        </w:rPr>
        <w:t xml:space="preserve">w sprawie sposobu sporządzania i przekazywania informacji oraz wymagań technicznych dla dokumentów elektronicznych oraz środków komunikacji elektronicznej w postępowaniu </w:t>
      </w:r>
      <w:r w:rsidR="00D8220B">
        <w:rPr>
          <w:rFonts w:ascii="Verdana" w:eastAsia="Roboto" w:hAnsi="Verdana" w:cs="Roboto"/>
          <w:color w:val="202124"/>
          <w:sz w:val="20"/>
          <w:shd w:val="clear" w:color="auto" w:fill="F8F9FA"/>
        </w:rPr>
        <w:br/>
      </w:r>
      <w:r w:rsidR="00261670" w:rsidRPr="000076D9">
        <w:rPr>
          <w:rFonts w:ascii="Verdana" w:eastAsia="Roboto" w:hAnsi="Verdana" w:cs="Roboto"/>
          <w:color w:val="202124"/>
          <w:sz w:val="20"/>
          <w:shd w:val="clear" w:color="auto" w:fill="F8F9FA"/>
        </w:rPr>
        <w:t>o udzielenie zamówienia publicznego lub konkursie (Dz. U. z 2020r. poz. 2452)</w:t>
      </w:r>
      <w:r w:rsidR="00261670" w:rsidRPr="000076D9">
        <w:rPr>
          <w:rFonts w:ascii="Verdana" w:eastAsia="Calibri" w:hAnsi="Verdana" w:cs="Calibri"/>
          <w:sz w:val="20"/>
        </w:rPr>
        <w:t xml:space="preserve">, określa niezbędne wymagania sprzętowo - aplikacyjne umożliwiające pracę na </w:t>
      </w:r>
      <w:hyperlink r:id="rId15" w:history="1">
        <w:r w:rsidR="00261670" w:rsidRPr="007F78BF">
          <w:rPr>
            <w:rStyle w:val="Hipercze"/>
            <w:rFonts w:ascii="Verdana" w:eastAsia="Calibri" w:hAnsi="Verdana" w:cs="Calibri"/>
            <w:b/>
            <w:color w:val="1155CC"/>
            <w:sz w:val="20"/>
          </w:rPr>
          <w:t>platformazakupowa.pl</w:t>
        </w:r>
      </w:hyperlink>
      <w:r w:rsidR="00261670" w:rsidRPr="007F78BF">
        <w:rPr>
          <w:rStyle w:val="Hipercze"/>
          <w:b/>
          <w:color w:val="1155CC"/>
        </w:rPr>
        <w:t>,</w:t>
      </w:r>
      <w:r w:rsidR="00261670" w:rsidRPr="000076D9">
        <w:rPr>
          <w:rFonts w:ascii="Verdana" w:eastAsia="Calibri" w:hAnsi="Verdana" w:cs="Calibri"/>
          <w:sz w:val="20"/>
        </w:rPr>
        <w:t xml:space="preserve"> tj.:</w:t>
      </w:r>
    </w:p>
    <w:p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 xml:space="preserve">stały dostęp do sieci Internet o gwarantowanej przepustowości nie mniejszej niż 512 </w:t>
      </w:r>
      <w:proofErr w:type="spellStart"/>
      <w:r w:rsidRPr="000076D9">
        <w:rPr>
          <w:rFonts w:ascii="Verdana" w:eastAsia="Calibri" w:hAnsi="Verdana" w:cs="Calibri"/>
          <w:sz w:val="20"/>
        </w:rPr>
        <w:t>kb</w:t>
      </w:r>
      <w:proofErr w:type="spellEnd"/>
      <w:r w:rsidRPr="000076D9">
        <w:rPr>
          <w:rFonts w:ascii="Verdana" w:eastAsia="Calibri" w:hAnsi="Verdana" w:cs="Calibri"/>
          <w:sz w:val="20"/>
        </w:rPr>
        <w:t>/s,</w:t>
      </w:r>
    </w:p>
    <w:p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komputer klasy PC lub MAC o następującej konfiguracji: pamięć min. 2 GB Ram, procesor Intel IV 2 GHZ lub jego nowsza wersja, jeden z systemów operacyjnych - MS Windows 7, Mac Os x 10 4, Linux, lub ich nowsze wersje,</w:t>
      </w:r>
    </w:p>
    <w:p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zainstalowana dowolna, inna przeglądarka internetowa niż Internet Explorer,</w:t>
      </w:r>
    </w:p>
    <w:p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włączona obsługa JavaScript,</w:t>
      </w:r>
    </w:p>
    <w:p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 xml:space="preserve">zainstalowany program Adobe </w:t>
      </w:r>
      <w:proofErr w:type="spellStart"/>
      <w:r w:rsidRPr="000076D9">
        <w:rPr>
          <w:rFonts w:ascii="Verdana" w:eastAsia="Calibri" w:hAnsi="Verdana" w:cs="Calibri"/>
          <w:sz w:val="20"/>
        </w:rPr>
        <w:t>Acrobat</w:t>
      </w:r>
      <w:proofErr w:type="spellEnd"/>
      <w:r w:rsidRPr="000076D9">
        <w:rPr>
          <w:rFonts w:ascii="Verdana" w:eastAsia="Calibri" w:hAnsi="Verdana" w:cs="Calibri"/>
          <w:sz w:val="20"/>
        </w:rPr>
        <w:t xml:space="preserve"> Reader lub inny obsługujący format plików .pdf,</w:t>
      </w:r>
    </w:p>
    <w:p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Szyfrowanie na platformazakupowa.pl odbywa się za pomocą protokołu TLS 1.3.</w:t>
      </w:r>
    </w:p>
    <w:p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Oznaczenie czasu odbioru danych przez platformę zakupową stanowi datę oraz dokładny czas (</w:t>
      </w:r>
      <w:proofErr w:type="spellStart"/>
      <w:r w:rsidRPr="000076D9">
        <w:rPr>
          <w:rFonts w:ascii="Verdana" w:eastAsia="Calibri" w:hAnsi="Verdana" w:cs="Calibri"/>
          <w:sz w:val="20"/>
        </w:rPr>
        <w:t>hh:mm:ss</w:t>
      </w:r>
      <w:proofErr w:type="spellEnd"/>
      <w:r w:rsidRPr="000076D9">
        <w:rPr>
          <w:rFonts w:ascii="Verdana" w:eastAsia="Calibri" w:hAnsi="Verdana" w:cs="Calibri"/>
          <w:sz w:val="20"/>
        </w:rPr>
        <w:t xml:space="preserve">) generowany wg. czasu lokalnego serwera synchronizowanego </w:t>
      </w:r>
      <w:r w:rsidR="00D8220B">
        <w:rPr>
          <w:rFonts w:ascii="Verdana" w:eastAsia="Calibri" w:hAnsi="Verdana" w:cs="Calibri"/>
          <w:sz w:val="20"/>
        </w:rPr>
        <w:br/>
      </w:r>
      <w:r w:rsidRPr="000076D9">
        <w:rPr>
          <w:rFonts w:ascii="Verdana" w:eastAsia="Calibri" w:hAnsi="Verdana" w:cs="Calibri"/>
          <w:sz w:val="20"/>
        </w:rPr>
        <w:t>z zegarem Głównego Urzędu Miar.</w:t>
      </w:r>
    </w:p>
    <w:p w:rsidR="00261670" w:rsidRPr="000076D9" w:rsidRDefault="00505FBE" w:rsidP="00505FBE">
      <w:pPr>
        <w:spacing w:line="319" w:lineRule="auto"/>
        <w:jc w:val="both"/>
        <w:rPr>
          <w:rFonts w:ascii="Verdana" w:eastAsia="Calibri" w:hAnsi="Verdana" w:cs="Calibri"/>
          <w:sz w:val="20"/>
        </w:rPr>
      </w:pPr>
      <w:r w:rsidRPr="000076D9">
        <w:rPr>
          <w:rFonts w:ascii="Verdana" w:eastAsia="Calibri" w:hAnsi="Verdana" w:cs="Calibri"/>
          <w:sz w:val="20"/>
        </w:rPr>
        <w:t xml:space="preserve">7. </w:t>
      </w:r>
      <w:r w:rsidR="00261670" w:rsidRPr="000076D9">
        <w:rPr>
          <w:rFonts w:ascii="Verdana" w:eastAsia="Calibri" w:hAnsi="Verdana" w:cs="Calibri"/>
          <w:sz w:val="20"/>
        </w:rPr>
        <w:t>Wykonawca, przystępując do niniejszego postępowania o udzielenie zamówienia publicznego:</w:t>
      </w:r>
    </w:p>
    <w:p w:rsidR="00261670" w:rsidRPr="000076D9" w:rsidRDefault="00261670" w:rsidP="005B2328">
      <w:pPr>
        <w:numPr>
          <w:ilvl w:val="1"/>
          <w:numId w:val="31"/>
        </w:numPr>
        <w:spacing w:line="319" w:lineRule="auto"/>
        <w:ind w:left="709" w:hanging="284"/>
        <w:jc w:val="both"/>
        <w:rPr>
          <w:rFonts w:ascii="Verdana" w:eastAsia="Calibri" w:hAnsi="Verdana" w:cs="Calibri"/>
          <w:sz w:val="20"/>
        </w:rPr>
      </w:pPr>
      <w:r w:rsidRPr="000076D9">
        <w:rPr>
          <w:rFonts w:ascii="Verdana" w:eastAsia="Calibri" w:hAnsi="Verdana" w:cs="Calibri"/>
          <w:sz w:val="20"/>
        </w:rPr>
        <w:t xml:space="preserve">akceptuje warunki korzystania z </w:t>
      </w:r>
      <w:hyperlink r:id="rId16" w:history="1">
        <w:r w:rsidRPr="007F78BF">
          <w:rPr>
            <w:rStyle w:val="Hipercze"/>
            <w:rFonts w:ascii="Verdana" w:eastAsia="Calibri" w:hAnsi="Verdana" w:cs="Calibri"/>
            <w:b/>
            <w:color w:val="1155CC"/>
            <w:sz w:val="20"/>
          </w:rPr>
          <w:t>platformazakupowa.pl</w:t>
        </w:r>
      </w:hyperlink>
      <w:r w:rsidRPr="000076D9">
        <w:rPr>
          <w:rFonts w:ascii="Verdana" w:eastAsia="Calibri" w:hAnsi="Verdana" w:cs="Calibri"/>
          <w:sz w:val="20"/>
        </w:rPr>
        <w:t xml:space="preserve"> określone w Regulaminie zamieszczonym na stronie internetowej </w:t>
      </w:r>
      <w:hyperlink r:id="rId17" w:history="1">
        <w:r w:rsidRPr="000076D9">
          <w:rPr>
            <w:rStyle w:val="Hipercze"/>
            <w:rFonts w:ascii="Verdana" w:eastAsia="Calibri" w:hAnsi="Verdana" w:cs="Calibri"/>
            <w:color w:val="auto"/>
            <w:sz w:val="20"/>
          </w:rPr>
          <w:t>pod linkiem</w:t>
        </w:r>
      </w:hyperlink>
      <w:r w:rsidRPr="000076D9">
        <w:rPr>
          <w:rFonts w:ascii="Verdana" w:eastAsia="Calibri" w:hAnsi="Verdana" w:cs="Calibri"/>
          <w:sz w:val="20"/>
        </w:rPr>
        <w:t xml:space="preserve">  w zakładce „Regulamin" oraz uznaje go za wiążący,</w:t>
      </w:r>
    </w:p>
    <w:p w:rsidR="00261670" w:rsidRPr="000076D9" w:rsidRDefault="00261670" w:rsidP="005B2328">
      <w:pPr>
        <w:numPr>
          <w:ilvl w:val="1"/>
          <w:numId w:val="31"/>
        </w:numPr>
        <w:spacing w:line="319" w:lineRule="auto"/>
        <w:ind w:left="709" w:hanging="284"/>
        <w:jc w:val="both"/>
        <w:rPr>
          <w:rFonts w:ascii="Verdana" w:eastAsia="Calibri" w:hAnsi="Verdana" w:cs="Calibri"/>
          <w:sz w:val="20"/>
        </w:rPr>
      </w:pPr>
      <w:r w:rsidRPr="000076D9">
        <w:rPr>
          <w:rFonts w:ascii="Verdana" w:eastAsia="Calibri" w:hAnsi="Verdana" w:cs="Calibri"/>
          <w:sz w:val="20"/>
        </w:rPr>
        <w:t xml:space="preserve">zapoznał i stosuje się do Instrukcji składania ofert/wniosków dostępnej </w:t>
      </w:r>
      <w:hyperlink r:id="rId18" w:history="1">
        <w:r w:rsidRPr="000076D9">
          <w:rPr>
            <w:rStyle w:val="Hipercze"/>
            <w:rFonts w:ascii="Verdana" w:eastAsia="Calibri" w:hAnsi="Verdana" w:cs="Calibri"/>
            <w:color w:val="1155CC"/>
            <w:sz w:val="20"/>
          </w:rPr>
          <w:t>pod linkiem</w:t>
        </w:r>
      </w:hyperlink>
      <w:r w:rsidRPr="000076D9">
        <w:rPr>
          <w:rFonts w:ascii="Verdana" w:eastAsia="Calibri" w:hAnsi="Verdana" w:cs="Calibri"/>
          <w:sz w:val="20"/>
        </w:rPr>
        <w:t xml:space="preserve">. </w:t>
      </w:r>
    </w:p>
    <w:p w:rsidR="00261670" w:rsidRPr="000076D9" w:rsidRDefault="00505FBE" w:rsidP="00505FBE">
      <w:pPr>
        <w:spacing w:line="319" w:lineRule="auto"/>
        <w:jc w:val="both"/>
        <w:rPr>
          <w:rFonts w:ascii="Verdana" w:eastAsia="Calibri" w:hAnsi="Verdana" w:cs="Calibri"/>
          <w:sz w:val="20"/>
        </w:rPr>
      </w:pPr>
      <w:r w:rsidRPr="000076D9">
        <w:rPr>
          <w:rFonts w:ascii="Verdana" w:eastAsia="Calibri" w:hAnsi="Verdana" w:cs="Calibri"/>
          <w:b/>
          <w:sz w:val="20"/>
        </w:rPr>
        <w:t xml:space="preserve">8. </w:t>
      </w:r>
      <w:r w:rsidR="00261670" w:rsidRPr="000076D9">
        <w:rPr>
          <w:rFonts w:ascii="Verdana" w:eastAsia="Calibri" w:hAnsi="Verdana" w:cs="Calibri"/>
          <w:b/>
          <w:sz w:val="20"/>
        </w:rPr>
        <w:t xml:space="preserve">Zamawiający nie ponosi odpowiedzialności za złożenie oferty w sposób niezgodny </w:t>
      </w:r>
      <w:r w:rsidR="00D8220B">
        <w:rPr>
          <w:rFonts w:ascii="Verdana" w:eastAsia="Calibri" w:hAnsi="Verdana" w:cs="Calibri"/>
          <w:b/>
          <w:sz w:val="20"/>
        </w:rPr>
        <w:br/>
      </w:r>
      <w:r w:rsidR="00261670" w:rsidRPr="000076D9">
        <w:rPr>
          <w:rFonts w:ascii="Verdana" w:eastAsia="Calibri" w:hAnsi="Verdana" w:cs="Calibri"/>
          <w:b/>
          <w:sz w:val="20"/>
        </w:rPr>
        <w:t xml:space="preserve">z Instrukcją korzystania z </w:t>
      </w:r>
      <w:hyperlink r:id="rId19" w:history="1">
        <w:r w:rsidR="00261670" w:rsidRPr="000076D9">
          <w:rPr>
            <w:rStyle w:val="Hipercze"/>
            <w:rFonts w:ascii="Verdana" w:eastAsia="Calibri" w:hAnsi="Verdana" w:cs="Calibri"/>
            <w:b/>
            <w:color w:val="1155CC"/>
            <w:sz w:val="20"/>
          </w:rPr>
          <w:t>platformazakupowa.pl</w:t>
        </w:r>
      </w:hyperlink>
      <w:r w:rsidR="00261670" w:rsidRPr="000076D9">
        <w:rPr>
          <w:rFonts w:ascii="Verdana" w:eastAsia="Calibri" w:hAnsi="Verdana" w:cs="Calibri"/>
          <w:sz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261670" w:rsidRPr="000076D9" w:rsidRDefault="00505FBE" w:rsidP="00505FBE">
      <w:pPr>
        <w:spacing w:line="319" w:lineRule="auto"/>
        <w:jc w:val="both"/>
        <w:rPr>
          <w:rFonts w:ascii="Verdana" w:eastAsia="Calibri" w:hAnsi="Verdana" w:cs="Calibri"/>
          <w:sz w:val="20"/>
        </w:rPr>
      </w:pPr>
      <w:r w:rsidRPr="000076D9">
        <w:rPr>
          <w:rFonts w:ascii="Verdana" w:eastAsia="Calibri" w:hAnsi="Verdana" w:cs="Calibri"/>
          <w:sz w:val="20"/>
        </w:rPr>
        <w:t xml:space="preserve">9. </w:t>
      </w:r>
      <w:r w:rsidR="00261670" w:rsidRPr="000076D9">
        <w:rPr>
          <w:rFonts w:ascii="Verdana" w:eastAsia="Calibri" w:hAnsi="Verdana" w:cs="Calibri"/>
          <w:sz w:val="20"/>
        </w:rPr>
        <w:t xml:space="preserve">Zamawiający informuje, że instrukcje korzystania z </w:t>
      </w:r>
      <w:hyperlink r:id="rId20" w:history="1">
        <w:r w:rsidR="00261670" w:rsidRPr="00621366">
          <w:rPr>
            <w:rStyle w:val="Hipercze"/>
            <w:rFonts w:ascii="Verdana" w:eastAsia="Calibri" w:hAnsi="Verdana" w:cs="Calibri"/>
            <w:b/>
            <w:color w:val="1155CC"/>
            <w:sz w:val="20"/>
          </w:rPr>
          <w:t>platformazakupowa.pl</w:t>
        </w:r>
      </w:hyperlink>
      <w:r w:rsidR="00261670" w:rsidRPr="000076D9">
        <w:rPr>
          <w:rFonts w:ascii="Verdana" w:eastAsia="Calibri" w:hAnsi="Verdana" w:cs="Calibri"/>
          <w:sz w:val="20"/>
        </w:rPr>
        <w:t xml:space="preserve"> dotyczące </w:t>
      </w:r>
      <w:r w:rsidR="00D8220B">
        <w:rPr>
          <w:rFonts w:ascii="Verdana" w:eastAsia="Calibri" w:hAnsi="Verdana" w:cs="Calibri"/>
          <w:sz w:val="20"/>
        </w:rPr>
        <w:br/>
      </w:r>
      <w:r w:rsidR="00261670" w:rsidRPr="000076D9">
        <w:rPr>
          <w:rFonts w:ascii="Verdana" w:eastAsia="Calibri" w:hAnsi="Verdana" w:cs="Calibri"/>
          <w:sz w:val="20"/>
        </w:rPr>
        <w:t xml:space="preserve">w szczególności logowania, składania wniosków o wyjaśnienie treści SWZ, składania ofert oraz innych czynności podejmowanych w niniejszym postępowaniu przy użyciu </w:t>
      </w:r>
      <w:hyperlink r:id="rId21" w:history="1">
        <w:r w:rsidR="00261670" w:rsidRPr="00621366">
          <w:rPr>
            <w:rStyle w:val="Hipercze"/>
            <w:rFonts w:ascii="Verdana" w:eastAsia="Calibri" w:hAnsi="Verdana" w:cs="Calibri"/>
            <w:b/>
            <w:color w:val="1155CC"/>
            <w:sz w:val="20"/>
          </w:rPr>
          <w:t>platformazakupowa.pl</w:t>
        </w:r>
      </w:hyperlink>
      <w:r w:rsidR="00261670" w:rsidRPr="000076D9">
        <w:rPr>
          <w:rFonts w:ascii="Verdana" w:eastAsia="Calibri" w:hAnsi="Verdana" w:cs="Calibri"/>
          <w:sz w:val="20"/>
        </w:rPr>
        <w:t xml:space="preserve"> znajdują się w zakładce „Instrukcje dla Wykonawców" na stronie internetowej pod adresem:</w:t>
      </w:r>
      <w:hyperlink r:id="rId22" w:history="1">
        <w:r w:rsidR="00261670" w:rsidRPr="00621366">
          <w:rPr>
            <w:rStyle w:val="Hipercze"/>
            <w:rFonts w:ascii="Verdana" w:eastAsia="Calibri" w:hAnsi="Verdana" w:cs="Calibri"/>
            <w:b/>
            <w:color w:val="1155CC"/>
            <w:sz w:val="20"/>
          </w:rPr>
          <w:t>https://platformazakupowa.pl/strona/45-instrukcje</w:t>
        </w:r>
      </w:hyperlink>
    </w:p>
    <w:p w:rsidR="00261670" w:rsidRPr="000076D9" w:rsidRDefault="00261670" w:rsidP="00261670">
      <w:pPr>
        <w:pStyle w:val="Nagwek1"/>
        <w:spacing w:line="319" w:lineRule="auto"/>
        <w:jc w:val="both"/>
        <w:rPr>
          <w:rFonts w:ascii="Verdana" w:eastAsia="Calibri" w:hAnsi="Verdana" w:cs="Calibri"/>
          <w:color w:val="auto"/>
          <w:sz w:val="20"/>
          <w:szCs w:val="22"/>
        </w:rPr>
      </w:pPr>
      <w:bookmarkStart w:id="13" w:name="_wp2umuqo1p7z"/>
      <w:bookmarkEnd w:id="13"/>
      <w:r w:rsidRPr="000076D9">
        <w:rPr>
          <w:rFonts w:ascii="Verdana" w:eastAsia="Calibri" w:hAnsi="Verdana" w:cs="Calibri"/>
          <w:color w:val="auto"/>
          <w:sz w:val="20"/>
          <w:szCs w:val="22"/>
        </w:rPr>
        <w:t>Zalecenia</w:t>
      </w:r>
    </w:p>
    <w:p w:rsidR="00261670" w:rsidRPr="000076D9" w:rsidRDefault="00261670" w:rsidP="00261670">
      <w:pPr>
        <w:spacing w:line="319" w:lineRule="auto"/>
        <w:jc w:val="both"/>
        <w:rPr>
          <w:rFonts w:ascii="Verdana" w:eastAsia="Calibri" w:hAnsi="Verdana" w:cs="Calibri"/>
          <w:sz w:val="20"/>
        </w:rPr>
      </w:pPr>
      <w:r w:rsidRPr="000076D9">
        <w:rPr>
          <w:rFonts w:ascii="Verdana" w:eastAsia="Calibri" w:hAnsi="Verdana" w:cs="Calibri"/>
          <w:b/>
          <w:sz w:val="20"/>
        </w:rPr>
        <w:t xml:space="preserve">Formaty plików wykorzystywanych przez wykonawców powinny być zgodne </w:t>
      </w:r>
      <w:r w:rsidR="00D8220B">
        <w:rPr>
          <w:rFonts w:ascii="Verdana" w:eastAsia="Calibri" w:hAnsi="Verdana" w:cs="Calibri"/>
          <w:b/>
          <w:sz w:val="20"/>
        </w:rPr>
        <w:br/>
      </w:r>
      <w:r w:rsidRPr="000076D9">
        <w:rPr>
          <w:rFonts w:ascii="Verdana" w:eastAsia="Calibri" w:hAnsi="Verdana" w:cs="Calibri"/>
          <w:b/>
          <w:sz w:val="20"/>
        </w:rPr>
        <w:t>z</w:t>
      </w:r>
      <w:r w:rsidRPr="000076D9">
        <w:rPr>
          <w:rFonts w:ascii="Verdana" w:eastAsia="Calibri" w:hAnsi="Verdana" w:cs="Calibri"/>
          <w:sz w:val="20"/>
        </w:rPr>
        <w:t xml:space="preserve"> “OBWIESZCZENIEM PREZESA RADY MINISTRÓW z dnia 9 listopada 2017 r. w sprawie </w:t>
      </w:r>
      <w:r w:rsidRPr="000076D9">
        <w:rPr>
          <w:rFonts w:ascii="Verdana" w:eastAsia="Calibri" w:hAnsi="Verdana" w:cs="Calibri"/>
          <w:sz w:val="20"/>
        </w:rPr>
        <w:lastRenderedPageBreak/>
        <w:t>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Zamawiający rekomenduje wykorzystanie formatów: .pdf .</w:t>
      </w:r>
      <w:proofErr w:type="spellStart"/>
      <w:r w:rsidRPr="000076D9">
        <w:rPr>
          <w:rFonts w:ascii="Verdana" w:eastAsia="Calibri" w:hAnsi="Verdana" w:cs="Calibri"/>
          <w:sz w:val="20"/>
        </w:rPr>
        <w:t>doc</w:t>
      </w:r>
      <w:proofErr w:type="spellEnd"/>
      <w:r w:rsidRPr="000076D9">
        <w:rPr>
          <w:rFonts w:ascii="Verdana" w:eastAsia="Calibri" w:hAnsi="Verdana" w:cs="Calibri"/>
          <w:sz w:val="20"/>
        </w:rPr>
        <w:t xml:space="preserve"> .xls .jpg (.</w:t>
      </w:r>
      <w:proofErr w:type="spellStart"/>
      <w:r w:rsidRPr="000076D9">
        <w:rPr>
          <w:rFonts w:ascii="Verdana" w:eastAsia="Calibri" w:hAnsi="Verdana" w:cs="Calibri"/>
          <w:sz w:val="20"/>
        </w:rPr>
        <w:t>jpeg</w:t>
      </w:r>
      <w:proofErr w:type="spellEnd"/>
      <w:r w:rsidRPr="000076D9">
        <w:rPr>
          <w:rFonts w:ascii="Verdana" w:eastAsia="Calibri" w:hAnsi="Verdana" w:cs="Calibri"/>
          <w:sz w:val="20"/>
        </w:rPr>
        <w:t xml:space="preserve">) </w:t>
      </w:r>
      <w:r w:rsidR="00D8220B">
        <w:rPr>
          <w:rFonts w:ascii="Verdana" w:eastAsia="Calibri" w:hAnsi="Verdana" w:cs="Calibri"/>
          <w:sz w:val="20"/>
        </w:rPr>
        <w:br/>
      </w:r>
      <w:r w:rsidRPr="000076D9">
        <w:rPr>
          <w:rFonts w:ascii="Verdana" w:eastAsia="Calibri" w:hAnsi="Verdana" w:cs="Calibri"/>
          <w:b/>
          <w:sz w:val="20"/>
        </w:rPr>
        <w:t>ze szczególnym wskazaniem na .pdf</w:t>
      </w:r>
    </w:p>
    <w:p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W celu ewentualnej kompresji danych Zamawiający rekomenduje wykorzystanie jednego z formatów:</w:t>
      </w:r>
    </w:p>
    <w:p w:rsidR="00505FBE" w:rsidRPr="000076D9" w:rsidRDefault="00505FBE" w:rsidP="005B2328">
      <w:pPr>
        <w:numPr>
          <w:ilvl w:val="1"/>
          <w:numId w:val="33"/>
        </w:numPr>
        <w:spacing w:line="319" w:lineRule="auto"/>
        <w:jc w:val="both"/>
        <w:rPr>
          <w:rFonts w:ascii="Verdana" w:eastAsia="Calibri" w:hAnsi="Verdana" w:cs="Calibri"/>
          <w:sz w:val="20"/>
        </w:rPr>
      </w:pPr>
      <w:r w:rsidRPr="000076D9">
        <w:rPr>
          <w:rFonts w:ascii="Verdana" w:eastAsia="Calibri" w:hAnsi="Verdana" w:cs="Calibri"/>
          <w:sz w:val="20"/>
        </w:rPr>
        <w:t xml:space="preserve">.zip </w:t>
      </w:r>
    </w:p>
    <w:p w:rsidR="00505FBE" w:rsidRPr="000076D9" w:rsidRDefault="00505FBE" w:rsidP="005B2328">
      <w:pPr>
        <w:numPr>
          <w:ilvl w:val="1"/>
          <w:numId w:val="33"/>
        </w:numPr>
        <w:spacing w:line="319" w:lineRule="auto"/>
        <w:jc w:val="both"/>
        <w:rPr>
          <w:rFonts w:ascii="Verdana" w:eastAsia="Calibri" w:hAnsi="Verdana" w:cs="Calibri"/>
          <w:sz w:val="20"/>
        </w:rPr>
      </w:pPr>
      <w:r w:rsidRPr="000076D9">
        <w:rPr>
          <w:rFonts w:ascii="Verdana" w:eastAsia="Calibri" w:hAnsi="Verdana" w:cs="Calibri"/>
          <w:sz w:val="20"/>
        </w:rPr>
        <w:t>.7Z</w:t>
      </w:r>
    </w:p>
    <w:p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Wśród formatów powszechnych a nie występujących w rozporządzeniu występują: .</w:t>
      </w:r>
      <w:proofErr w:type="spellStart"/>
      <w:r w:rsidRPr="000076D9">
        <w:rPr>
          <w:rFonts w:ascii="Verdana" w:eastAsia="Calibri" w:hAnsi="Verdana" w:cs="Calibri"/>
          <w:sz w:val="20"/>
        </w:rPr>
        <w:t>rar</w:t>
      </w:r>
      <w:proofErr w:type="spellEnd"/>
      <w:r w:rsidRPr="000076D9">
        <w:rPr>
          <w:rFonts w:ascii="Verdana" w:eastAsia="Calibri" w:hAnsi="Verdana" w:cs="Calibri"/>
          <w:sz w:val="20"/>
        </w:rPr>
        <w:t xml:space="preserve"> .gif .</w:t>
      </w:r>
      <w:proofErr w:type="spellStart"/>
      <w:r w:rsidRPr="000076D9">
        <w:rPr>
          <w:rFonts w:ascii="Verdana" w:eastAsia="Calibri" w:hAnsi="Verdana" w:cs="Calibri"/>
          <w:sz w:val="20"/>
        </w:rPr>
        <w:t>bmp</w:t>
      </w:r>
      <w:proofErr w:type="spellEnd"/>
      <w:r w:rsidRPr="000076D9">
        <w:rPr>
          <w:rFonts w:ascii="Verdana" w:eastAsia="Calibri" w:hAnsi="Verdana" w:cs="Calibri"/>
          <w:sz w:val="20"/>
        </w:rPr>
        <w:t xml:space="preserve"> .</w:t>
      </w:r>
      <w:proofErr w:type="spellStart"/>
      <w:r w:rsidRPr="000076D9">
        <w:rPr>
          <w:rFonts w:ascii="Verdana" w:eastAsia="Calibri" w:hAnsi="Verdana" w:cs="Calibri"/>
          <w:sz w:val="20"/>
        </w:rPr>
        <w:t>numbers</w:t>
      </w:r>
      <w:proofErr w:type="spellEnd"/>
      <w:r w:rsidRPr="000076D9">
        <w:rPr>
          <w:rFonts w:ascii="Verdana" w:eastAsia="Calibri" w:hAnsi="Verdana" w:cs="Calibri"/>
          <w:sz w:val="20"/>
        </w:rPr>
        <w:t xml:space="preserve"> .</w:t>
      </w:r>
      <w:proofErr w:type="spellStart"/>
      <w:r w:rsidRPr="000076D9">
        <w:rPr>
          <w:rFonts w:ascii="Verdana" w:eastAsia="Calibri" w:hAnsi="Verdana" w:cs="Calibri"/>
          <w:sz w:val="20"/>
        </w:rPr>
        <w:t>pages</w:t>
      </w:r>
      <w:proofErr w:type="spellEnd"/>
      <w:r w:rsidRPr="000076D9">
        <w:rPr>
          <w:rFonts w:ascii="Verdana" w:eastAsia="Calibri" w:hAnsi="Verdana" w:cs="Calibri"/>
          <w:sz w:val="20"/>
        </w:rPr>
        <w:t xml:space="preserve">. </w:t>
      </w:r>
      <w:r w:rsidRPr="000076D9">
        <w:rPr>
          <w:rFonts w:ascii="Verdana" w:eastAsia="Calibri" w:hAnsi="Verdana" w:cs="Calibri"/>
          <w:b/>
          <w:sz w:val="20"/>
        </w:rPr>
        <w:t xml:space="preserve">Dokumenty złożone w takich plikach zostaną uznane </w:t>
      </w:r>
      <w:r w:rsidR="00D8220B">
        <w:rPr>
          <w:rFonts w:ascii="Verdana" w:eastAsia="Calibri" w:hAnsi="Verdana" w:cs="Calibri"/>
          <w:b/>
          <w:sz w:val="20"/>
        </w:rPr>
        <w:br/>
      </w:r>
      <w:r w:rsidRPr="000076D9">
        <w:rPr>
          <w:rFonts w:ascii="Verdana" w:eastAsia="Calibri" w:hAnsi="Verdana" w:cs="Calibri"/>
          <w:b/>
          <w:sz w:val="20"/>
        </w:rPr>
        <w:t>za złożone nieskutecznie.</w:t>
      </w:r>
    </w:p>
    <w:p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076D9">
        <w:rPr>
          <w:rFonts w:ascii="Verdana" w:eastAsia="Calibri" w:hAnsi="Verdana" w:cs="Calibri"/>
          <w:sz w:val="20"/>
        </w:rPr>
        <w:t>PAdES</w:t>
      </w:r>
      <w:proofErr w:type="spellEnd"/>
      <w:r w:rsidRPr="000076D9">
        <w:rPr>
          <w:rFonts w:ascii="Verdana" w:eastAsia="Calibri" w:hAnsi="Verdana" w:cs="Calibri"/>
          <w:sz w:val="20"/>
        </w:rPr>
        <w:t xml:space="preserve">. </w:t>
      </w:r>
    </w:p>
    <w:p w:rsidR="00505FBE" w:rsidRPr="00465C94" w:rsidRDefault="00505FBE" w:rsidP="005B2328">
      <w:pPr>
        <w:numPr>
          <w:ilvl w:val="0"/>
          <w:numId w:val="33"/>
        </w:numPr>
        <w:spacing w:line="319" w:lineRule="auto"/>
        <w:jc w:val="both"/>
        <w:rPr>
          <w:rFonts w:ascii="Verdana" w:eastAsia="Calibri" w:hAnsi="Verdana" w:cs="Calibri"/>
          <w:sz w:val="20"/>
        </w:rPr>
      </w:pPr>
      <w:r w:rsidRPr="00465C94">
        <w:rPr>
          <w:rFonts w:ascii="Verdana" w:eastAsia="Calibri" w:hAnsi="Verdana" w:cs="Calibri"/>
          <w:sz w:val="20"/>
        </w:rPr>
        <w:t xml:space="preserve">Pliki w innych formatach niż PDF zaleca się opatrzyć zewnętrznym podpisem </w:t>
      </w:r>
      <w:proofErr w:type="spellStart"/>
      <w:r w:rsidRPr="00465C94">
        <w:rPr>
          <w:rFonts w:ascii="Verdana" w:eastAsia="Calibri" w:hAnsi="Verdana" w:cs="Calibri"/>
          <w:sz w:val="20"/>
        </w:rPr>
        <w:t>XAdES</w:t>
      </w:r>
      <w:proofErr w:type="spellEnd"/>
      <w:r w:rsidRPr="00465C94">
        <w:rPr>
          <w:rFonts w:ascii="Verdana" w:eastAsia="Calibri" w:hAnsi="Verdana" w:cs="Calibri"/>
          <w:sz w:val="20"/>
        </w:rPr>
        <w:t>. Wykonawca powinien pamiętać, aby plik z podpisem przekazywać łącznie z dokumentem podpisywanym.</w:t>
      </w:r>
    </w:p>
    <w:p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Zamawiający zaleca, aby Wykonawca z odpowiednim wyprzedzeniem przetestował możliwość prawidłowego wykorzystania wybranej metody podpisania plików oferty.</w:t>
      </w:r>
    </w:p>
    <w:p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 xml:space="preserve">Zaleca się, aby komunikacja z wykonawcami odbywała się tylko na Platformie </w:t>
      </w:r>
      <w:r w:rsidR="00D8220B">
        <w:rPr>
          <w:rFonts w:ascii="Verdana" w:eastAsia="Calibri" w:hAnsi="Verdana" w:cs="Calibri"/>
          <w:sz w:val="20"/>
        </w:rPr>
        <w:br/>
      </w:r>
      <w:r w:rsidRPr="000076D9">
        <w:rPr>
          <w:rFonts w:ascii="Verdana" w:eastAsia="Calibri" w:hAnsi="Verdana" w:cs="Calibri"/>
          <w:sz w:val="20"/>
        </w:rPr>
        <w:t>za pośrednictwem formularza “Wyślij wiadomość do zamawiającego”, nie za pośrednictwem adresu email.</w:t>
      </w:r>
    </w:p>
    <w:p w:rsidR="00505FBE" w:rsidRPr="000076D9" w:rsidRDefault="00505FBE" w:rsidP="005B2328">
      <w:pPr>
        <w:numPr>
          <w:ilvl w:val="0"/>
          <w:numId w:val="33"/>
        </w:numPr>
        <w:spacing w:line="319" w:lineRule="auto"/>
        <w:ind w:left="851" w:hanging="491"/>
        <w:jc w:val="both"/>
        <w:rPr>
          <w:rFonts w:ascii="Verdana" w:eastAsia="Calibri" w:hAnsi="Verdana" w:cs="Calibri"/>
          <w:sz w:val="20"/>
        </w:rPr>
      </w:pPr>
      <w:r w:rsidRPr="000076D9">
        <w:rPr>
          <w:rFonts w:ascii="Verdana" w:eastAsia="Calibri" w:hAnsi="Verdana" w:cs="Calibri"/>
          <w:sz w:val="20"/>
        </w:rPr>
        <w:t xml:space="preserve">Ofertę należy przygotować z należytą starannością dla podmiotu ubiegającego się </w:t>
      </w:r>
      <w:r w:rsidR="00D8220B">
        <w:rPr>
          <w:rFonts w:ascii="Verdana" w:eastAsia="Calibri" w:hAnsi="Verdana" w:cs="Calibri"/>
          <w:sz w:val="20"/>
        </w:rPr>
        <w:br/>
      </w:r>
      <w:r w:rsidRPr="000076D9">
        <w:rPr>
          <w:rFonts w:ascii="Verdana" w:eastAsia="Calibri" w:hAnsi="Verdana" w:cs="Calibri"/>
          <w:sz w:val="20"/>
        </w:rPr>
        <w:t xml:space="preserve">o udzielenie zamówienia publicznego i zachowaniem odpowiedniego odstępu czasu </w:t>
      </w:r>
      <w:r w:rsidR="00D8220B">
        <w:rPr>
          <w:rFonts w:ascii="Verdana" w:eastAsia="Calibri" w:hAnsi="Verdana" w:cs="Calibri"/>
          <w:sz w:val="20"/>
        </w:rPr>
        <w:br/>
      </w:r>
      <w:r w:rsidRPr="000076D9">
        <w:rPr>
          <w:rFonts w:ascii="Verdana" w:eastAsia="Calibri" w:hAnsi="Verdana" w:cs="Calibri"/>
          <w:sz w:val="20"/>
        </w:rPr>
        <w:t>do zakończenia przyjmowania ofert/wniosków. Sugerujemy złożenie oferty na 24 godziny przed terminem składania ofert/wniosków.</w:t>
      </w:r>
    </w:p>
    <w:p w:rsidR="00505FBE" w:rsidRPr="000076D9" w:rsidRDefault="00505FBE" w:rsidP="005B2328">
      <w:pPr>
        <w:numPr>
          <w:ilvl w:val="0"/>
          <w:numId w:val="33"/>
        </w:numPr>
        <w:spacing w:line="319" w:lineRule="auto"/>
        <w:ind w:left="851" w:hanging="491"/>
        <w:jc w:val="both"/>
        <w:rPr>
          <w:rFonts w:ascii="Verdana" w:eastAsia="Calibri" w:hAnsi="Verdana" w:cs="Calibri"/>
          <w:sz w:val="20"/>
        </w:rPr>
      </w:pPr>
      <w:r w:rsidRPr="000076D9">
        <w:rPr>
          <w:rFonts w:ascii="Verdana" w:eastAsia="Calibri" w:hAnsi="Verdana" w:cs="Calibri"/>
          <w:sz w:val="20"/>
        </w:rPr>
        <w:t xml:space="preserve">Podczas podpisywania plików zaleca się stosowanie algorytmu skrótu SHA2 zamiast SHA1.  </w:t>
      </w:r>
    </w:p>
    <w:p w:rsidR="00505FBE" w:rsidRPr="000076D9" w:rsidRDefault="00505FBE" w:rsidP="005B2328">
      <w:pPr>
        <w:numPr>
          <w:ilvl w:val="0"/>
          <w:numId w:val="33"/>
        </w:numPr>
        <w:spacing w:line="319" w:lineRule="auto"/>
        <w:ind w:left="851" w:hanging="491"/>
        <w:jc w:val="both"/>
        <w:rPr>
          <w:rFonts w:ascii="Verdana" w:eastAsia="Calibri" w:hAnsi="Verdana" w:cs="Calibri"/>
          <w:sz w:val="20"/>
        </w:rPr>
      </w:pPr>
      <w:r w:rsidRPr="000076D9">
        <w:rPr>
          <w:rFonts w:ascii="Verdana" w:eastAsia="Calibri" w:hAnsi="Verdana" w:cs="Calibri"/>
          <w:sz w:val="20"/>
        </w:rPr>
        <w:t xml:space="preserve">Jeśli wykonawca pakuje dokumenty np. w plik ZIP zalecamy wcześniejsze podpisanie każdego ze skompresowanych plików. </w:t>
      </w:r>
    </w:p>
    <w:p w:rsidR="00505FBE" w:rsidRPr="000076D9" w:rsidRDefault="00505FBE" w:rsidP="005B2328">
      <w:pPr>
        <w:numPr>
          <w:ilvl w:val="0"/>
          <w:numId w:val="33"/>
        </w:numPr>
        <w:spacing w:line="319" w:lineRule="auto"/>
        <w:ind w:left="851" w:hanging="491"/>
        <w:jc w:val="both"/>
        <w:rPr>
          <w:rFonts w:ascii="Verdana" w:eastAsia="Calibri" w:hAnsi="Verdana" w:cs="Calibri"/>
          <w:sz w:val="20"/>
        </w:rPr>
      </w:pPr>
      <w:r w:rsidRPr="000076D9">
        <w:rPr>
          <w:rFonts w:ascii="Verdana" w:eastAsia="Calibri" w:hAnsi="Verdana" w:cs="Calibri"/>
          <w:sz w:val="20"/>
        </w:rPr>
        <w:t>Zamawiający rekomenduje wykorzystanie podpisu z kwalifikowanym znacznikiem czasu.</w:t>
      </w:r>
    </w:p>
    <w:p w:rsidR="00505FBE" w:rsidRPr="000076D9" w:rsidRDefault="00505FBE" w:rsidP="005B2328">
      <w:pPr>
        <w:numPr>
          <w:ilvl w:val="0"/>
          <w:numId w:val="33"/>
        </w:numPr>
        <w:spacing w:line="319" w:lineRule="auto"/>
        <w:ind w:left="851" w:hanging="491"/>
        <w:jc w:val="both"/>
        <w:rPr>
          <w:rFonts w:ascii="Verdana" w:eastAsia="Calibri" w:hAnsi="Verdana" w:cs="Calibri"/>
          <w:sz w:val="20"/>
        </w:rPr>
      </w:pPr>
      <w:r w:rsidRPr="000076D9">
        <w:rPr>
          <w:rFonts w:ascii="Verdana" w:eastAsia="Calibri" w:hAnsi="Verdana" w:cs="Calibri"/>
          <w:sz w:val="20"/>
        </w:rPr>
        <w:t xml:space="preserve">Zamawiający zaleca aby </w:t>
      </w:r>
      <w:r w:rsidRPr="001B4F26">
        <w:rPr>
          <w:rFonts w:ascii="Verdana" w:eastAsia="Calibri" w:hAnsi="Verdana" w:cs="Calibri"/>
          <w:sz w:val="20"/>
        </w:rPr>
        <w:t>nie</w:t>
      </w:r>
      <w:r w:rsidRPr="000076D9">
        <w:rPr>
          <w:rFonts w:ascii="Verdana" w:eastAsia="Calibri" w:hAnsi="Verdana" w:cs="Calibri"/>
          <w:sz w:val="20"/>
        </w:rPr>
        <w:t xml:space="preserve"> wprowadzać jakichkolwiek zmian w plikach po podpisaniu ich podpisem kwalifikowanym. Może to skutkować naruszeniem integralności plików </w:t>
      </w:r>
      <w:r w:rsidR="00D8220B">
        <w:rPr>
          <w:rFonts w:ascii="Verdana" w:eastAsia="Calibri" w:hAnsi="Verdana" w:cs="Calibri"/>
          <w:sz w:val="20"/>
        </w:rPr>
        <w:br/>
      </w:r>
      <w:r w:rsidRPr="000076D9">
        <w:rPr>
          <w:rFonts w:ascii="Verdana" w:eastAsia="Calibri" w:hAnsi="Verdana" w:cs="Calibri"/>
          <w:sz w:val="20"/>
        </w:rPr>
        <w:t>co równoważne będzie z koniecznością odrzucenia oferty w postępowaniu.</w:t>
      </w:r>
    </w:p>
    <w:p w:rsidR="001124AF" w:rsidRPr="003E193C" w:rsidRDefault="001124AF" w:rsidP="003E193C">
      <w:pPr>
        <w:tabs>
          <w:tab w:val="left" w:pos="8789"/>
        </w:tabs>
        <w:spacing w:line="360" w:lineRule="auto"/>
        <w:jc w:val="both"/>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line="360" w:lineRule="auto"/>
              <w:rPr>
                <w:rFonts w:ascii="Verdana" w:hAnsi="Verdana" w:cs="Verdana"/>
                <w:color w:val="auto"/>
                <w:sz w:val="20"/>
                <w:szCs w:val="20"/>
                <w:lang w:eastAsia="en-US"/>
              </w:rPr>
            </w:pPr>
            <w:bookmarkStart w:id="14" w:name="_Toc326423406"/>
            <w:r w:rsidRPr="00462550">
              <w:rPr>
                <w:rFonts w:ascii="Verdana" w:hAnsi="Verdana" w:cs="Verdana"/>
                <w:color w:val="auto"/>
                <w:sz w:val="20"/>
                <w:szCs w:val="20"/>
                <w:lang w:eastAsia="en-US"/>
              </w:rPr>
              <w:t>XV. TERMIN ZWIĄZANIA OFERTĄ</w:t>
            </w:r>
            <w:bookmarkEnd w:id="14"/>
          </w:p>
        </w:tc>
      </w:tr>
    </w:tbl>
    <w:p w:rsidR="00E62D57" w:rsidRPr="00287AF4" w:rsidRDefault="00E62D57" w:rsidP="00E12F0B">
      <w:pPr>
        <w:numPr>
          <w:ilvl w:val="0"/>
          <w:numId w:val="5"/>
        </w:numPr>
        <w:tabs>
          <w:tab w:val="clear" w:pos="1214"/>
          <w:tab w:val="num" w:pos="426"/>
          <w:tab w:val="left" w:pos="8789"/>
        </w:tabs>
        <w:ind w:left="426" w:hanging="142"/>
        <w:jc w:val="both"/>
        <w:rPr>
          <w:rFonts w:ascii="Verdana" w:hAnsi="Verdana" w:cs="Verdana"/>
          <w:color w:val="FF0000"/>
          <w:sz w:val="20"/>
          <w:lang w:eastAsia="en-US"/>
        </w:rPr>
      </w:pPr>
      <w:r w:rsidRPr="00F306FB">
        <w:rPr>
          <w:rFonts w:ascii="Verdana" w:hAnsi="Verdana" w:cs="Verdana"/>
          <w:sz w:val="20"/>
          <w:lang w:eastAsia="en-US"/>
        </w:rPr>
        <w:t xml:space="preserve">Wykonawca jest związany ofertą </w:t>
      </w:r>
      <w:r w:rsidR="004B103E" w:rsidRPr="0056284E">
        <w:rPr>
          <w:rFonts w:ascii="Verdana" w:hAnsi="Verdana" w:cs="Verdana"/>
          <w:sz w:val="20"/>
          <w:lang w:eastAsia="en-US"/>
        </w:rPr>
        <w:t xml:space="preserve">przez </w:t>
      </w:r>
      <w:r w:rsidR="00287AF4" w:rsidRPr="00E313A9">
        <w:rPr>
          <w:rFonts w:ascii="Verdana" w:hAnsi="Verdana" w:cs="Verdana"/>
          <w:b/>
          <w:color w:val="FF0000"/>
          <w:sz w:val="20"/>
          <w:lang w:eastAsia="en-US"/>
        </w:rPr>
        <w:t>60</w:t>
      </w:r>
      <w:r w:rsidR="0056284E" w:rsidRPr="00E313A9">
        <w:rPr>
          <w:rFonts w:ascii="Verdana" w:hAnsi="Verdana" w:cs="Verdana"/>
          <w:b/>
          <w:color w:val="FF0000"/>
          <w:sz w:val="20"/>
          <w:lang w:eastAsia="en-US"/>
        </w:rPr>
        <w:t xml:space="preserve"> </w:t>
      </w:r>
      <w:r w:rsidR="004B103E" w:rsidRPr="00E313A9">
        <w:rPr>
          <w:rFonts w:ascii="Verdana" w:hAnsi="Verdana" w:cs="Verdana"/>
          <w:b/>
          <w:color w:val="FF0000"/>
          <w:sz w:val="20"/>
          <w:lang w:eastAsia="en-US"/>
        </w:rPr>
        <w:t>dni</w:t>
      </w:r>
      <w:r w:rsidR="00CF2149" w:rsidRPr="00E313A9">
        <w:rPr>
          <w:rFonts w:ascii="Verdana" w:hAnsi="Verdana" w:cs="Verdana"/>
          <w:b/>
          <w:color w:val="FF0000"/>
          <w:sz w:val="20"/>
          <w:lang w:eastAsia="en-US"/>
        </w:rPr>
        <w:t>,</w:t>
      </w:r>
      <w:r w:rsidR="004B103E" w:rsidRPr="00E313A9">
        <w:rPr>
          <w:rFonts w:ascii="Verdana" w:hAnsi="Verdana" w:cs="Verdana"/>
          <w:b/>
          <w:color w:val="FF0000"/>
          <w:sz w:val="20"/>
          <w:lang w:eastAsia="en-US"/>
        </w:rPr>
        <w:t xml:space="preserve"> tj. </w:t>
      </w:r>
      <w:r w:rsidR="006C5F75" w:rsidRPr="00E313A9">
        <w:rPr>
          <w:rFonts w:ascii="Verdana" w:hAnsi="Verdana" w:cs="Verdana"/>
          <w:b/>
          <w:color w:val="FF0000"/>
          <w:sz w:val="20"/>
          <w:lang w:eastAsia="en-US"/>
        </w:rPr>
        <w:t xml:space="preserve">do dnia </w:t>
      </w:r>
      <w:r w:rsidR="00073D38">
        <w:rPr>
          <w:rFonts w:ascii="Verdana" w:hAnsi="Verdana" w:cs="Verdana"/>
          <w:b/>
          <w:color w:val="FF0000"/>
          <w:sz w:val="20"/>
          <w:lang w:eastAsia="en-US"/>
        </w:rPr>
        <w:t>17</w:t>
      </w:r>
      <w:r w:rsidR="009E4C3E" w:rsidRPr="00E313A9">
        <w:rPr>
          <w:rFonts w:ascii="Verdana" w:hAnsi="Verdana" w:cs="Verdana"/>
          <w:b/>
          <w:color w:val="FF0000"/>
          <w:sz w:val="20"/>
          <w:lang w:eastAsia="en-US"/>
        </w:rPr>
        <w:t>.</w:t>
      </w:r>
      <w:r w:rsidR="00073D38">
        <w:rPr>
          <w:rFonts w:ascii="Verdana" w:hAnsi="Verdana" w:cs="Verdana"/>
          <w:b/>
          <w:color w:val="FF0000"/>
          <w:sz w:val="20"/>
          <w:lang w:eastAsia="en-US"/>
        </w:rPr>
        <w:t>11</w:t>
      </w:r>
      <w:r w:rsidR="009E4C3E" w:rsidRPr="00E313A9">
        <w:rPr>
          <w:rFonts w:ascii="Verdana" w:hAnsi="Verdana" w:cs="Verdana"/>
          <w:b/>
          <w:color w:val="FF0000"/>
          <w:sz w:val="20"/>
          <w:lang w:eastAsia="en-US"/>
        </w:rPr>
        <w:t>.</w:t>
      </w:r>
      <w:r w:rsidR="004D6FE2" w:rsidRPr="00E313A9">
        <w:rPr>
          <w:rFonts w:ascii="Verdana" w:hAnsi="Verdana" w:cs="Verdana"/>
          <w:b/>
          <w:color w:val="FF0000"/>
          <w:sz w:val="20"/>
          <w:lang w:eastAsia="en-US"/>
        </w:rPr>
        <w:t>202</w:t>
      </w:r>
      <w:r w:rsidR="00337A38" w:rsidRPr="00E313A9">
        <w:rPr>
          <w:rFonts w:ascii="Verdana" w:hAnsi="Verdana" w:cs="Verdana"/>
          <w:b/>
          <w:color w:val="FF0000"/>
          <w:sz w:val="20"/>
          <w:lang w:eastAsia="en-US"/>
        </w:rPr>
        <w:t>4</w:t>
      </w:r>
      <w:r w:rsidR="00F81EF8" w:rsidRPr="00E313A9">
        <w:rPr>
          <w:rFonts w:ascii="Verdana" w:hAnsi="Verdana" w:cs="Verdana"/>
          <w:b/>
          <w:color w:val="FF0000"/>
          <w:sz w:val="20"/>
          <w:lang w:eastAsia="en-US"/>
        </w:rPr>
        <w:t>r.</w:t>
      </w:r>
    </w:p>
    <w:p w:rsidR="006C5F75" w:rsidRPr="0056284E" w:rsidRDefault="006C5F75" w:rsidP="00E12F0B">
      <w:pPr>
        <w:numPr>
          <w:ilvl w:val="0"/>
          <w:numId w:val="5"/>
        </w:numPr>
        <w:tabs>
          <w:tab w:val="clear" w:pos="1214"/>
          <w:tab w:val="num" w:pos="426"/>
          <w:tab w:val="left" w:pos="8789"/>
        </w:tabs>
        <w:ind w:left="426" w:hanging="142"/>
        <w:jc w:val="both"/>
        <w:rPr>
          <w:rFonts w:ascii="Verdana" w:hAnsi="Verdana" w:cs="Verdana"/>
          <w:sz w:val="20"/>
          <w:lang w:eastAsia="en-US"/>
        </w:rPr>
      </w:pPr>
      <w:r w:rsidRPr="0056284E">
        <w:rPr>
          <w:rFonts w:ascii="Verdana" w:hAnsi="Verdana" w:cs="Verdana"/>
          <w:sz w:val="20"/>
          <w:lang w:eastAsia="en-US"/>
        </w:rPr>
        <w:t xml:space="preserve">Pierwszym dniem terminu związania ofertą jest dzień, w którym upływa termin składania ofert. </w:t>
      </w:r>
    </w:p>
    <w:p w:rsidR="0034429B" w:rsidRPr="00D8220B" w:rsidRDefault="0034429B" w:rsidP="00E12F0B">
      <w:pPr>
        <w:numPr>
          <w:ilvl w:val="0"/>
          <w:numId w:val="5"/>
        </w:numPr>
        <w:tabs>
          <w:tab w:val="clear" w:pos="1214"/>
          <w:tab w:val="num" w:pos="426"/>
          <w:tab w:val="left" w:pos="8789"/>
        </w:tabs>
        <w:ind w:left="426" w:hanging="142"/>
        <w:jc w:val="both"/>
        <w:rPr>
          <w:rFonts w:ascii="Verdana" w:hAnsi="Verdana" w:cs="Verdana"/>
          <w:sz w:val="20"/>
          <w:lang w:eastAsia="en-US"/>
        </w:rPr>
      </w:pPr>
      <w:r w:rsidRPr="0056284E">
        <w:rPr>
          <w:rFonts w:ascii="Verdana" w:hAnsi="Verdana" w:cs="Verdana"/>
          <w:sz w:val="20"/>
          <w:lang w:eastAsia="en-US"/>
        </w:rPr>
        <w:lastRenderedPageBreak/>
        <w:t>W przypadku gdy wybór najkorzystniejszej oferty nie nastąpi przed upływem terminu związania ofertą, o którym mowa w ust. 1, Zamawiający przed upływem terminu związania ofertą, zwraca się jednokrotnie do wykonawców o wyrażenie</w:t>
      </w:r>
      <w:r w:rsidRPr="00D8220B">
        <w:rPr>
          <w:rFonts w:ascii="Verdana" w:hAnsi="Verdana" w:cs="Verdana"/>
          <w:sz w:val="20"/>
          <w:lang w:eastAsia="en-US"/>
        </w:rPr>
        <w:t xml:space="preserve"> zgody na przedłużenie tego terminu o wskazywany przez niego okres, nie dłuższy niż 60 dni. </w:t>
      </w:r>
    </w:p>
    <w:p w:rsidR="0034429B" w:rsidRPr="00D8220B" w:rsidRDefault="0034429B" w:rsidP="00E12F0B">
      <w:pPr>
        <w:numPr>
          <w:ilvl w:val="0"/>
          <w:numId w:val="5"/>
        </w:numPr>
        <w:tabs>
          <w:tab w:val="clear" w:pos="1214"/>
          <w:tab w:val="num" w:pos="426"/>
          <w:tab w:val="left" w:pos="8789"/>
        </w:tabs>
        <w:ind w:left="426" w:hanging="142"/>
        <w:jc w:val="both"/>
        <w:rPr>
          <w:rFonts w:ascii="Verdana" w:hAnsi="Verdana" w:cs="Verdana"/>
          <w:sz w:val="20"/>
          <w:lang w:eastAsia="en-US"/>
        </w:rPr>
      </w:pPr>
      <w:r w:rsidRPr="00D8220B">
        <w:rPr>
          <w:rFonts w:ascii="Verdana" w:hAnsi="Verdana" w:cs="Verdana"/>
          <w:sz w:val="20"/>
          <w:lang w:eastAsia="en-US"/>
        </w:rPr>
        <w:t xml:space="preserve">Przedłużenie terminu związania ofertą, o którym mowa w ust. 3, wymaga złożenia przez wykonawcę pisemnego oświadczenia o wyrażeniu zgody na przedłużenie terminu związania ofertą. </w:t>
      </w:r>
    </w:p>
    <w:p w:rsidR="00465C94" w:rsidRPr="00695E24" w:rsidRDefault="0034429B" w:rsidP="00695E24">
      <w:pPr>
        <w:numPr>
          <w:ilvl w:val="0"/>
          <w:numId w:val="5"/>
        </w:numPr>
        <w:tabs>
          <w:tab w:val="clear" w:pos="1214"/>
          <w:tab w:val="num" w:pos="426"/>
          <w:tab w:val="left" w:pos="8789"/>
        </w:tabs>
        <w:ind w:left="426" w:hanging="142"/>
        <w:jc w:val="both"/>
        <w:rPr>
          <w:rFonts w:ascii="Verdana" w:hAnsi="Verdana" w:cs="Verdana"/>
          <w:sz w:val="20"/>
          <w:lang w:eastAsia="en-US"/>
        </w:rPr>
      </w:pPr>
      <w:r w:rsidRPr="00D8220B">
        <w:rPr>
          <w:rFonts w:ascii="Verdana" w:hAnsi="Verdana" w:cs="Verdana"/>
          <w:sz w:val="20"/>
          <w:lang w:eastAsia="en-US"/>
        </w:rPr>
        <w:t>W przypadku gdy Zamawiający żąda wniesienia wadium, przedłużenie terminu związania ofertą, o którym mowa w ust. 1, następuje wraz z przedłużeniem okresu ważności wadium albo, jeżeli nie jest to możliwe, z wniesieniem nowego wadium na przedłużony okres związania ofertą.</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B32B19">
            <w:pPr>
              <w:rPr>
                <w:rFonts w:ascii="Verdana" w:hAnsi="Verdana" w:cs="Verdana"/>
                <w:b/>
                <w:lang w:eastAsia="en-US"/>
              </w:rPr>
            </w:pPr>
            <w:bookmarkStart w:id="15" w:name="_Toc326423407"/>
            <w:r w:rsidRPr="00462550">
              <w:rPr>
                <w:rFonts w:ascii="Verdana" w:hAnsi="Verdana" w:cs="Verdana"/>
                <w:b/>
                <w:lang w:eastAsia="en-US"/>
              </w:rPr>
              <w:t>XVI. OPIS SPOSOBU PRZYGOTOWANIA OFERTY</w:t>
            </w:r>
            <w:bookmarkEnd w:id="15"/>
            <w:r w:rsidR="00B32B19" w:rsidRPr="00462550">
              <w:rPr>
                <w:rFonts w:ascii="Verdana" w:hAnsi="Verdana" w:cs="Verdana"/>
                <w:b/>
                <w:lang w:eastAsia="en-US"/>
              </w:rPr>
              <w:t xml:space="preserve"> ORAZ DOKUMENTÓW WYMAGANYCH PRZEZ ZAMAWIAJĄCEGO W SWZ </w:t>
            </w:r>
          </w:p>
        </w:tc>
      </w:tr>
    </w:tbl>
    <w:p w:rsidR="00DD1281" w:rsidRPr="000076D9" w:rsidRDefault="00DD1281" w:rsidP="005B2328">
      <w:pPr>
        <w:numPr>
          <w:ilvl w:val="0"/>
          <w:numId w:val="30"/>
        </w:numPr>
        <w:jc w:val="both"/>
        <w:rPr>
          <w:rFonts w:ascii="Verdana" w:hAnsi="Verdana"/>
          <w:sz w:val="20"/>
          <w:szCs w:val="20"/>
        </w:rPr>
      </w:pPr>
      <w:r w:rsidRPr="000076D9">
        <w:rPr>
          <w:rFonts w:ascii="Verdana" w:hAnsi="Verdana" w:cs="Calibri"/>
          <w:sz w:val="20"/>
          <w:szCs w:val="20"/>
        </w:rPr>
        <w:t xml:space="preserve">Oferta, wniosek oraz przedmiotowe środki dowodowe (jeżeli były wymagane) składane elektronicznie muszą zostać podpisane </w:t>
      </w:r>
      <w:r w:rsidRPr="000076D9">
        <w:rPr>
          <w:rFonts w:ascii="Verdana" w:hAnsi="Verdana" w:cs="Calibri"/>
          <w:b/>
          <w:sz w:val="20"/>
          <w:szCs w:val="20"/>
        </w:rPr>
        <w:t>elektronicznym kwalifikowanym podpisem</w:t>
      </w:r>
      <w:r w:rsidRPr="000076D9">
        <w:rPr>
          <w:rFonts w:ascii="Verdana" w:hAnsi="Verdana" w:cs="Calibri"/>
          <w:sz w:val="20"/>
          <w:szCs w:val="20"/>
        </w:rPr>
        <w:t xml:space="preserve">. </w:t>
      </w:r>
      <w:r w:rsidR="00CE2D2C">
        <w:rPr>
          <w:rFonts w:ascii="Verdana" w:hAnsi="Verdana" w:cs="Calibri"/>
          <w:sz w:val="20"/>
          <w:szCs w:val="20"/>
        </w:rPr>
        <w:br/>
      </w:r>
      <w:r w:rsidRPr="000076D9">
        <w:rPr>
          <w:rFonts w:ascii="Verdana" w:hAnsi="Verdana" w:cs="Calibri"/>
          <w:sz w:val="20"/>
          <w:szCs w:val="20"/>
        </w:rPr>
        <w:t xml:space="preserve">W procesie składania oferty, wniosku w tym przedmiotowych środków dowodowych </w:t>
      </w:r>
      <w:r w:rsidR="00CE2D2C">
        <w:rPr>
          <w:rFonts w:ascii="Verdana" w:hAnsi="Verdana" w:cs="Calibri"/>
          <w:sz w:val="20"/>
          <w:szCs w:val="20"/>
        </w:rPr>
        <w:br/>
      </w:r>
      <w:r w:rsidRPr="000076D9">
        <w:rPr>
          <w:rFonts w:ascii="Verdana" w:hAnsi="Verdana" w:cs="Calibri"/>
          <w:sz w:val="20"/>
          <w:szCs w:val="20"/>
        </w:rPr>
        <w:t xml:space="preserve">na platformie, </w:t>
      </w:r>
      <w:r w:rsidRPr="000076D9">
        <w:rPr>
          <w:rFonts w:ascii="Verdana" w:hAnsi="Verdana" w:cs="Calibri"/>
          <w:b/>
          <w:sz w:val="20"/>
          <w:szCs w:val="20"/>
        </w:rPr>
        <w:t>kwalifikowany podpis elektroniczny</w:t>
      </w:r>
      <w:r w:rsidRPr="000076D9">
        <w:rPr>
          <w:rFonts w:ascii="Verdana" w:hAnsi="Verdana" w:cs="Calibri"/>
          <w:sz w:val="20"/>
          <w:szCs w:val="20"/>
        </w:rPr>
        <w:t xml:space="preserve"> Wykonawca składa bezpośrednio na dokumencie, który następnie przesyła do systemu.</w:t>
      </w:r>
    </w:p>
    <w:p w:rsidR="00DD1281" w:rsidRPr="000076D9" w:rsidRDefault="00DD1281" w:rsidP="005B2328">
      <w:pPr>
        <w:numPr>
          <w:ilvl w:val="0"/>
          <w:numId w:val="30"/>
        </w:numPr>
        <w:spacing w:line="319" w:lineRule="auto"/>
        <w:jc w:val="both"/>
        <w:rPr>
          <w:rFonts w:ascii="Verdana" w:eastAsia="Calibri" w:hAnsi="Verdana" w:cs="Calibri"/>
          <w:sz w:val="20"/>
          <w:szCs w:val="20"/>
        </w:rPr>
      </w:pPr>
      <w:r w:rsidRPr="000076D9">
        <w:rPr>
          <w:rFonts w:ascii="Verdana" w:hAnsi="Verdana" w:cs="Calibri"/>
          <w:sz w:val="20"/>
          <w:szCs w:val="20"/>
        </w:rPr>
        <w:t xml:space="preserve">Poświadczenia za zgodność z oryginałem dokonuje odpowiednio wykonawca, wykonawcy wspólnie ubiegający się o udzielenie zamówienia publicznego albo podwykonawca, w zakresie dokumentów, które każdego z nich dotyczą. Poprzez oryginał należy rozumieć dokument podpisany kwalifikowanym podpisem przez osobę/osoby upoważnioną/upoważnione. Poświadczenie za zgodność z oryginałem następuje w formie elektronicznej podpisane kwalifikowanym podpisem elektronicznym przez osobę/osoby upoważnioną/upoważnione. </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Oferta powinna być:</w:t>
      </w:r>
    </w:p>
    <w:p w:rsidR="00DD1281" w:rsidRPr="000076D9" w:rsidRDefault="00DD1281" w:rsidP="005B2328">
      <w:pPr>
        <w:numPr>
          <w:ilvl w:val="1"/>
          <w:numId w:val="30"/>
        </w:numPr>
        <w:spacing w:line="319" w:lineRule="auto"/>
        <w:jc w:val="both"/>
        <w:rPr>
          <w:rFonts w:ascii="Verdana" w:hAnsi="Verdana" w:cs="Calibri"/>
          <w:sz w:val="20"/>
          <w:szCs w:val="20"/>
        </w:rPr>
      </w:pPr>
      <w:r w:rsidRPr="000076D9">
        <w:rPr>
          <w:rFonts w:ascii="Verdana" w:hAnsi="Verdana" w:cs="Calibri"/>
          <w:sz w:val="20"/>
          <w:szCs w:val="20"/>
        </w:rPr>
        <w:t>sporządzona na podstawie załączników niniejszej SWZ w języku polskim,</w:t>
      </w:r>
    </w:p>
    <w:p w:rsidR="00DD1281" w:rsidRPr="000076D9" w:rsidRDefault="00DD1281" w:rsidP="005B2328">
      <w:pPr>
        <w:numPr>
          <w:ilvl w:val="1"/>
          <w:numId w:val="30"/>
        </w:numPr>
        <w:spacing w:line="319" w:lineRule="auto"/>
        <w:jc w:val="both"/>
        <w:rPr>
          <w:rFonts w:ascii="Verdana" w:hAnsi="Verdana" w:cs="Calibri"/>
          <w:sz w:val="20"/>
          <w:szCs w:val="20"/>
        </w:rPr>
      </w:pPr>
      <w:r w:rsidRPr="000076D9">
        <w:rPr>
          <w:rFonts w:ascii="Verdana" w:hAnsi="Verdana" w:cs="Calibri"/>
          <w:sz w:val="20"/>
          <w:szCs w:val="20"/>
        </w:rPr>
        <w:t xml:space="preserve">złożona przy użyciu środków komunikacji elektronicznej tzn. za pośrednictwem </w:t>
      </w:r>
      <w:hyperlink r:id="rId23" w:history="1">
        <w:r w:rsidRPr="00B57D2D">
          <w:rPr>
            <w:rStyle w:val="Hipercze"/>
            <w:rFonts w:eastAsia="Calibri"/>
            <w:b/>
            <w:color w:val="1155CC"/>
          </w:rPr>
          <w:t>platformazakupowa.pl</w:t>
        </w:r>
      </w:hyperlink>
      <w:r w:rsidRPr="00B57D2D">
        <w:rPr>
          <w:rStyle w:val="Hipercze"/>
          <w:rFonts w:eastAsia="Calibri"/>
          <w:b/>
          <w:color w:val="1155CC"/>
        </w:rPr>
        <w:t>,</w:t>
      </w:r>
    </w:p>
    <w:p w:rsidR="00DD1281" w:rsidRPr="00D8220B" w:rsidRDefault="00DD1281" w:rsidP="005B2328">
      <w:pPr>
        <w:numPr>
          <w:ilvl w:val="1"/>
          <w:numId w:val="30"/>
        </w:numPr>
        <w:spacing w:line="319" w:lineRule="auto"/>
        <w:jc w:val="both"/>
        <w:rPr>
          <w:rFonts w:ascii="Verdana" w:hAnsi="Verdana" w:cs="Calibri"/>
          <w:sz w:val="20"/>
          <w:szCs w:val="20"/>
        </w:rPr>
      </w:pPr>
      <w:r w:rsidRPr="000076D9">
        <w:rPr>
          <w:rFonts w:ascii="Verdana" w:hAnsi="Verdana" w:cs="Calibri"/>
          <w:sz w:val="20"/>
          <w:szCs w:val="20"/>
        </w:rPr>
        <w:t>podpisana kwalifikowanym podpisem elektronicznym przez osobę/osoby upoważnioną/upoważnione</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076D9">
        <w:rPr>
          <w:rFonts w:ascii="Verdana" w:hAnsi="Verdana" w:cs="Calibri"/>
          <w:sz w:val="20"/>
          <w:szCs w:val="20"/>
        </w:rPr>
        <w:t>eIDAS</w:t>
      </w:r>
      <w:proofErr w:type="spellEnd"/>
      <w:r w:rsidRPr="000076D9">
        <w:rPr>
          <w:rFonts w:ascii="Verdana" w:hAnsi="Verdana" w:cs="Calibri"/>
          <w:sz w:val="20"/>
          <w:szCs w:val="20"/>
        </w:rPr>
        <w:t>) (UE) nr 910/2014 - od 1 lipca 2016 roku”.</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 xml:space="preserve">W przypadku wykorzystania formatu podpisu </w:t>
      </w:r>
      <w:proofErr w:type="spellStart"/>
      <w:r w:rsidRPr="000076D9">
        <w:rPr>
          <w:rFonts w:ascii="Verdana" w:hAnsi="Verdana" w:cs="Calibri"/>
          <w:sz w:val="20"/>
          <w:szCs w:val="20"/>
        </w:rPr>
        <w:t>XAdES</w:t>
      </w:r>
      <w:proofErr w:type="spellEnd"/>
      <w:r w:rsidRPr="000076D9">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0076D9">
        <w:rPr>
          <w:rFonts w:ascii="Verdana" w:hAnsi="Verdana" w:cs="Calibri"/>
          <w:sz w:val="20"/>
          <w:szCs w:val="20"/>
        </w:rPr>
        <w:t>XAdES</w:t>
      </w:r>
      <w:proofErr w:type="spellEnd"/>
      <w:r w:rsidRPr="000076D9">
        <w:rPr>
          <w:rFonts w:ascii="Verdana" w:hAnsi="Verdana" w:cs="Calibri"/>
          <w:sz w:val="20"/>
          <w:szCs w:val="20"/>
        </w:rPr>
        <w:t>.</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 xml:space="preserve">Zgodnie z art. 18 ust. 3 ustawy </w:t>
      </w:r>
      <w:proofErr w:type="spellStart"/>
      <w:r w:rsidRPr="000076D9">
        <w:rPr>
          <w:rFonts w:ascii="Verdana" w:hAnsi="Verdana" w:cs="Calibri"/>
          <w:sz w:val="20"/>
          <w:szCs w:val="20"/>
        </w:rPr>
        <w:t>Pzp</w:t>
      </w:r>
      <w:proofErr w:type="spellEnd"/>
      <w:r w:rsidRPr="000076D9">
        <w:rPr>
          <w:rFonts w:ascii="Verdana" w:hAnsi="Verdana" w:cs="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lastRenderedPageBreak/>
        <w:t xml:space="preserve">Wykonawca, za pośrednictwem </w:t>
      </w:r>
      <w:hyperlink r:id="rId24" w:history="1">
        <w:r w:rsidRPr="00B57D2D">
          <w:rPr>
            <w:rStyle w:val="Hipercze"/>
            <w:rFonts w:eastAsia="Calibri"/>
            <w:b/>
            <w:color w:val="1155CC"/>
          </w:rPr>
          <w:t>platformazakupowa.pl</w:t>
        </w:r>
      </w:hyperlink>
      <w:r w:rsidRPr="000076D9">
        <w:rPr>
          <w:rFonts w:ascii="Verdana" w:hAnsi="Verdana" w:cs="Calibri"/>
          <w:sz w:val="20"/>
          <w:szCs w:val="20"/>
        </w:rPr>
        <w:t xml:space="preserve"> może przed upływem terminu składania ofert wycofać ofertę. Sposób dokonywania wycofania oferty zamieszczono </w:t>
      </w:r>
      <w:r w:rsidR="00CE2D2C">
        <w:rPr>
          <w:rFonts w:ascii="Verdana" w:hAnsi="Verdana" w:cs="Calibri"/>
          <w:sz w:val="20"/>
          <w:szCs w:val="20"/>
        </w:rPr>
        <w:br/>
      </w:r>
      <w:r w:rsidRPr="000076D9">
        <w:rPr>
          <w:rFonts w:ascii="Verdana" w:hAnsi="Verdana" w:cs="Calibri"/>
          <w:sz w:val="20"/>
          <w:szCs w:val="20"/>
        </w:rPr>
        <w:t xml:space="preserve">w instrukcji zamieszczonej na stronie internetowej pod adresem: </w:t>
      </w:r>
      <w:hyperlink r:id="rId25" w:history="1">
        <w:r w:rsidRPr="00B57D2D">
          <w:rPr>
            <w:rStyle w:val="Hipercze"/>
            <w:rFonts w:ascii="Verdana" w:eastAsia="Calibri" w:hAnsi="Verdana" w:cs="Calibri"/>
            <w:b/>
            <w:color w:val="1155CC"/>
            <w:sz w:val="20"/>
          </w:rPr>
          <w:t>https://platformazakupowa.pl/strona/45-instrukcje</w:t>
        </w:r>
      </w:hyperlink>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Każdy z wykonawców może złożyć tylko jedną ofertę. Złożenie większej liczby ofert lub oferty zawierającej propozycje wariantowe podlegać będą odrzuceniu.</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Ceny oferty muszą zawierać wszystkie koszty, jakie musi ponieść wykonawca, aby zrealizować zamówienie z najwyższą starannością oraz ewentualne rabaty.</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Zgodnie z definicją dokumentu elektronicznego z art.3 ust</w:t>
      </w:r>
      <w:r w:rsidR="00CE2D2C">
        <w:rPr>
          <w:rFonts w:ascii="Verdana" w:hAnsi="Verdana" w:cs="Calibri"/>
          <w:sz w:val="20"/>
          <w:szCs w:val="20"/>
        </w:rPr>
        <w:t>.</w:t>
      </w:r>
      <w:r w:rsidRPr="000076D9">
        <w:rPr>
          <w:rFonts w:ascii="Verdana" w:hAnsi="Verdana" w:cs="Calibri"/>
          <w:sz w:val="20"/>
          <w:szCs w:val="20"/>
        </w:rPr>
        <w:t xml:space="preserve"> 2 Ustawy o informatyzacji działalności podmiotów realizujących zadania publiczne, opatrzenie pliku zawierającego skompresowane dane kwalifikowanym podpisem elektronicznym jest jednoznaczne </w:t>
      </w:r>
      <w:r w:rsidR="00CE2D2C">
        <w:rPr>
          <w:rFonts w:ascii="Verdana" w:hAnsi="Verdana" w:cs="Calibri"/>
          <w:sz w:val="20"/>
          <w:szCs w:val="20"/>
        </w:rPr>
        <w:br/>
      </w:r>
      <w:r w:rsidRPr="000076D9">
        <w:rPr>
          <w:rFonts w:ascii="Verdana" w:hAnsi="Verdana" w:cs="Calibri"/>
          <w:sz w:val="20"/>
          <w:szCs w:val="20"/>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Maksymalny rozmiar jednego pliku przesyłanego za pośrednictwem dedykowanych formularzy do: złożenia, zmiany, wycofania oferty wynosi 150 MB natomiast przy komunikacji wielkość pliku to maksymalnie 500 MB.</w:t>
      </w:r>
    </w:p>
    <w:p w:rsidR="007B2495" w:rsidRPr="00462550" w:rsidRDefault="007B2495" w:rsidP="007B2495">
      <w:pPr>
        <w:spacing w:line="360" w:lineRule="auto"/>
        <w:ind w:left="567" w:hanging="283"/>
        <w:jc w:val="both"/>
        <w:rPr>
          <w:rFonts w:ascii="Verdana" w:hAnsi="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rPr>
                <w:rFonts w:ascii="Verdana" w:hAnsi="Verdana" w:cs="Verdana"/>
                <w:color w:val="auto"/>
                <w:sz w:val="20"/>
                <w:szCs w:val="20"/>
                <w:lang w:eastAsia="en-US"/>
              </w:rPr>
            </w:pPr>
            <w:r w:rsidRPr="00462550">
              <w:rPr>
                <w:rFonts w:ascii="Verdana" w:hAnsi="Verdana" w:cs="Verdana"/>
                <w:color w:val="auto"/>
                <w:sz w:val="20"/>
                <w:szCs w:val="20"/>
                <w:lang w:eastAsia="en-US"/>
              </w:rPr>
              <w:t>XVII. SPOSÓB OCENY OFERT</w:t>
            </w:r>
          </w:p>
        </w:tc>
      </w:tr>
    </w:tbl>
    <w:p w:rsidR="006A441D" w:rsidRPr="000D5D8D" w:rsidRDefault="006A441D" w:rsidP="00E12F0B">
      <w:pPr>
        <w:tabs>
          <w:tab w:val="left" w:pos="360"/>
        </w:tabs>
        <w:spacing w:after="120"/>
        <w:jc w:val="both"/>
        <w:rPr>
          <w:rFonts w:ascii="Verdana" w:hAnsi="Verdana" w:cs="Verdana"/>
          <w:sz w:val="20"/>
        </w:rPr>
      </w:pPr>
      <w:r w:rsidRPr="000D5D8D">
        <w:rPr>
          <w:rFonts w:ascii="Verdana" w:hAnsi="Verdana" w:cs="Verdana"/>
          <w:sz w:val="20"/>
        </w:rPr>
        <w:t xml:space="preserve">1. </w:t>
      </w:r>
      <w:r w:rsidR="004B15E8" w:rsidRPr="000D5D8D">
        <w:rPr>
          <w:rFonts w:ascii="Verdana" w:hAnsi="Verdana" w:cs="Verdana"/>
          <w:sz w:val="20"/>
        </w:rPr>
        <w:t xml:space="preserve">Zamawiający przewiduje zastosowanie odwróconej kolejności oceny ofert, o której mowa </w:t>
      </w:r>
      <w:r w:rsidR="004B15E8" w:rsidRPr="000D5D8D">
        <w:rPr>
          <w:rFonts w:ascii="Verdana" w:hAnsi="Verdana" w:cs="Verdana"/>
          <w:sz w:val="20"/>
        </w:rPr>
        <w:br/>
        <w:t xml:space="preserve">w art. 139 ustawy </w:t>
      </w:r>
      <w:proofErr w:type="spellStart"/>
      <w:r w:rsidR="004B15E8" w:rsidRPr="000D5D8D">
        <w:rPr>
          <w:rFonts w:ascii="Verdana" w:hAnsi="Verdana" w:cs="Verdana"/>
          <w:sz w:val="20"/>
        </w:rPr>
        <w:t>Pzp</w:t>
      </w:r>
      <w:proofErr w:type="spellEnd"/>
      <w:r w:rsidR="004B15E8" w:rsidRPr="000D5D8D">
        <w:rPr>
          <w:rFonts w:ascii="Verdana" w:hAnsi="Verdana" w:cs="Verdana"/>
          <w:sz w:val="20"/>
        </w:rPr>
        <w:t>.</w:t>
      </w:r>
    </w:p>
    <w:p w:rsidR="006A441D" w:rsidRPr="00DB3273" w:rsidRDefault="006A441D" w:rsidP="00CE2D2C">
      <w:pPr>
        <w:spacing w:after="120" w:line="360" w:lineRule="auto"/>
        <w:jc w:val="both"/>
        <w:rPr>
          <w:rFonts w:ascii="Verdana" w:hAnsi="Verdana" w:cs="Verdana"/>
          <w:sz w:val="20"/>
        </w:rPr>
      </w:pPr>
      <w:r w:rsidRPr="00DD1281">
        <w:rPr>
          <w:rFonts w:ascii="Verdana" w:hAnsi="Verdana" w:cs="Verdana"/>
          <w:sz w:val="20"/>
        </w:rPr>
        <w:t xml:space="preserve">2. Ocena ofert zostanie dokonana zgodnie z kryteriami </w:t>
      </w:r>
      <w:r w:rsidRPr="00DB3273">
        <w:rPr>
          <w:rFonts w:ascii="Verdana" w:hAnsi="Verdana" w:cs="Verdana"/>
          <w:sz w:val="20"/>
        </w:rPr>
        <w:t>oceny ofert określonymi w rozdziale XXI SWZ.</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DB3273">
        <w:trPr>
          <w:trHeight w:val="567"/>
        </w:trPr>
        <w:tc>
          <w:tcPr>
            <w:tcW w:w="9072" w:type="dxa"/>
            <w:shd w:val="clear" w:color="auto" w:fill="D6E3BC"/>
            <w:vAlign w:val="center"/>
          </w:tcPr>
          <w:p w:rsidR="00D14835" w:rsidRPr="00DB3273" w:rsidRDefault="00D14835" w:rsidP="0080221C">
            <w:pPr>
              <w:pStyle w:val="Nagwek1"/>
              <w:spacing w:before="0" w:after="120"/>
              <w:rPr>
                <w:rFonts w:ascii="Verdana" w:hAnsi="Verdana" w:cs="Verdana"/>
                <w:color w:val="auto"/>
                <w:sz w:val="20"/>
                <w:szCs w:val="20"/>
                <w:lang w:eastAsia="en-US"/>
              </w:rPr>
            </w:pPr>
            <w:bookmarkStart w:id="16" w:name="_Toc326423408"/>
            <w:r w:rsidRPr="00DB3273">
              <w:rPr>
                <w:rFonts w:ascii="Verdana" w:hAnsi="Verdana" w:cs="Verdana"/>
                <w:color w:val="auto"/>
                <w:sz w:val="20"/>
                <w:szCs w:val="20"/>
                <w:lang w:eastAsia="en-US"/>
              </w:rPr>
              <w:t>XVIII. MIEJSCE ORAZ TERMIN SKŁADANIA I OTWARCIA OFERTY</w:t>
            </w:r>
            <w:bookmarkEnd w:id="16"/>
          </w:p>
        </w:tc>
      </w:tr>
    </w:tbl>
    <w:p w:rsidR="00447F3D" w:rsidRPr="00DB3273" w:rsidRDefault="00447F3D" w:rsidP="005B2328">
      <w:pPr>
        <w:numPr>
          <w:ilvl w:val="0"/>
          <w:numId w:val="29"/>
        </w:numPr>
        <w:spacing w:line="319" w:lineRule="auto"/>
        <w:jc w:val="both"/>
        <w:rPr>
          <w:rFonts w:ascii="Verdana" w:eastAsia="Calibri" w:hAnsi="Verdana" w:cs="Microsoft Himalaya"/>
          <w:color w:val="FF0000"/>
          <w:sz w:val="20"/>
        </w:rPr>
      </w:pPr>
      <w:r w:rsidRPr="00DB3273">
        <w:rPr>
          <w:rFonts w:ascii="Verdana" w:hAnsi="Verdana" w:cs="Microsoft Himalaya"/>
          <w:sz w:val="20"/>
        </w:rPr>
        <w:t>Ofert</w:t>
      </w:r>
      <w:r w:rsidRPr="00DB3273">
        <w:rPr>
          <w:rFonts w:ascii="Verdana" w:hAnsi="Verdana" w:cs="Cambria"/>
          <w:sz w:val="20"/>
        </w:rPr>
        <w:t>ę</w:t>
      </w:r>
      <w:r w:rsidRPr="00DB3273">
        <w:rPr>
          <w:rFonts w:ascii="Verdana" w:hAnsi="Verdana" w:cs="Microsoft Himalaya"/>
          <w:sz w:val="20"/>
        </w:rPr>
        <w:t xml:space="preserve"> wraz z wymaganymi dokumentami nale</w:t>
      </w:r>
      <w:r w:rsidRPr="00DB3273">
        <w:rPr>
          <w:rFonts w:ascii="Verdana" w:hAnsi="Verdana" w:cs="Cambria"/>
          <w:sz w:val="20"/>
        </w:rPr>
        <w:t>ż</w:t>
      </w:r>
      <w:r w:rsidRPr="00DB3273">
        <w:rPr>
          <w:rFonts w:ascii="Verdana" w:hAnsi="Verdana" w:cs="Microsoft Himalaya"/>
          <w:sz w:val="20"/>
        </w:rPr>
        <w:t>y umie</w:t>
      </w:r>
      <w:r w:rsidRPr="00DB3273">
        <w:rPr>
          <w:rFonts w:ascii="Verdana" w:hAnsi="Verdana" w:cs="Cambria"/>
          <w:sz w:val="20"/>
        </w:rPr>
        <w:t>ś</w:t>
      </w:r>
      <w:r w:rsidRPr="00DB3273">
        <w:rPr>
          <w:rFonts w:ascii="Verdana" w:hAnsi="Verdana" w:cs="Microsoft Himalaya"/>
          <w:sz w:val="20"/>
        </w:rPr>
        <w:t>ci</w:t>
      </w:r>
      <w:r w:rsidRPr="00DB3273">
        <w:rPr>
          <w:rFonts w:ascii="Verdana" w:hAnsi="Verdana" w:cs="Cambria"/>
          <w:sz w:val="20"/>
        </w:rPr>
        <w:t>ć</w:t>
      </w:r>
      <w:r w:rsidRPr="00DB3273">
        <w:rPr>
          <w:rFonts w:ascii="Verdana" w:hAnsi="Verdana" w:cs="Microsoft Himalaya"/>
          <w:sz w:val="20"/>
        </w:rPr>
        <w:t xml:space="preserve"> na </w:t>
      </w:r>
      <w:hyperlink r:id="rId26" w:history="1">
        <w:r w:rsidRPr="00DB3273">
          <w:rPr>
            <w:rStyle w:val="Hipercze"/>
            <w:rFonts w:eastAsia="Calibri" w:cs="Calibri"/>
            <w:b/>
            <w:color w:val="1155CC"/>
          </w:rPr>
          <w:t>platformazakupowa.pl</w:t>
        </w:r>
      </w:hyperlink>
      <w:r w:rsidRPr="00DB3273">
        <w:rPr>
          <w:rFonts w:ascii="Verdana" w:hAnsi="Verdana" w:cs="Microsoft Himalaya"/>
          <w:sz w:val="20"/>
        </w:rPr>
        <w:t xml:space="preserve"> pod adresem: </w:t>
      </w:r>
      <w:hyperlink r:id="rId27" w:history="1">
        <w:r w:rsidRPr="00DB3273">
          <w:rPr>
            <w:rStyle w:val="Hipercze"/>
            <w:rFonts w:ascii="Verdana" w:eastAsia="Calibri" w:hAnsi="Verdana" w:cs="Calibri"/>
            <w:b/>
            <w:color w:val="1155CC"/>
            <w:sz w:val="20"/>
          </w:rPr>
          <w:t>https://platformazakupowa.pl/pn/straz</w:t>
        </w:r>
      </w:hyperlink>
      <w:r w:rsidRPr="00DB3273">
        <w:rPr>
          <w:rFonts w:ascii="Verdana" w:hAnsi="Verdana" w:cs="Microsoft Himalaya"/>
          <w:sz w:val="20"/>
        </w:rPr>
        <w:t>w my</w:t>
      </w:r>
      <w:r w:rsidRPr="00DB3273">
        <w:rPr>
          <w:rFonts w:ascii="Verdana" w:hAnsi="Verdana" w:cs="Cambria"/>
          <w:sz w:val="20"/>
        </w:rPr>
        <w:t>ś</w:t>
      </w:r>
      <w:r w:rsidRPr="00DB3273">
        <w:rPr>
          <w:rFonts w:ascii="Verdana" w:hAnsi="Verdana" w:cs="Microsoft Himalaya"/>
          <w:sz w:val="20"/>
        </w:rPr>
        <w:t>l Ustawy na stronie internetowej prowadzonego post</w:t>
      </w:r>
      <w:r w:rsidRPr="00DB3273">
        <w:rPr>
          <w:rFonts w:ascii="Verdana" w:hAnsi="Verdana" w:cs="Cambria"/>
          <w:sz w:val="20"/>
        </w:rPr>
        <w:t>ę</w:t>
      </w:r>
      <w:r w:rsidRPr="00DB3273">
        <w:rPr>
          <w:rFonts w:ascii="Verdana" w:hAnsi="Verdana" w:cs="Microsoft Himalaya"/>
          <w:sz w:val="20"/>
        </w:rPr>
        <w:t xml:space="preserve">powania </w:t>
      </w:r>
      <w:r w:rsidRPr="00E313A9">
        <w:rPr>
          <w:rFonts w:ascii="Verdana" w:hAnsi="Verdana" w:cs="Microsoft Himalaya"/>
          <w:b/>
          <w:color w:val="FF0000"/>
          <w:sz w:val="20"/>
        </w:rPr>
        <w:t xml:space="preserve">do dnia </w:t>
      </w:r>
      <w:r w:rsidR="002F6CF2">
        <w:rPr>
          <w:rFonts w:ascii="Verdana" w:hAnsi="Verdana" w:cs="Microsoft Himalaya"/>
          <w:b/>
          <w:color w:val="FF0000"/>
          <w:sz w:val="20"/>
        </w:rPr>
        <w:t>1</w:t>
      </w:r>
      <w:r w:rsidR="00674CD4" w:rsidRPr="00E313A9">
        <w:rPr>
          <w:rFonts w:ascii="Verdana" w:hAnsi="Verdana" w:cs="Microsoft Himalaya"/>
          <w:b/>
          <w:color w:val="FF0000"/>
          <w:sz w:val="20"/>
        </w:rPr>
        <w:t>9</w:t>
      </w:r>
      <w:r w:rsidR="009E4C3E" w:rsidRPr="00E313A9">
        <w:rPr>
          <w:rFonts w:ascii="Verdana" w:hAnsi="Verdana" w:cs="Microsoft Himalaya"/>
          <w:b/>
          <w:color w:val="FF0000"/>
          <w:sz w:val="20"/>
        </w:rPr>
        <w:t>.</w:t>
      </w:r>
      <w:r w:rsidR="004D6FE2" w:rsidRPr="00E313A9">
        <w:rPr>
          <w:rFonts w:ascii="Verdana" w:hAnsi="Verdana" w:cs="Microsoft Himalaya"/>
          <w:b/>
          <w:color w:val="FF0000"/>
          <w:sz w:val="20"/>
        </w:rPr>
        <w:t>0</w:t>
      </w:r>
      <w:r w:rsidR="002F6CF2">
        <w:rPr>
          <w:rFonts w:ascii="Verdana" w:hAnsi="Verdana" w:cs="Microsoft Himalaya"/>
          <w:b/>
          <w:color w:val="FF0000"/>
          <w:sz w:val="20"/>
        </w:rPr>
        <w:t>9</w:t>
      </w:r>
      <w:r w:rsidR="004D6FE2" w:rsidRPr="00E313A9">
        <w:rPr>
          <w:rFonts w:ascii="Verdana" w:hAnsi="Verdana" w:cs="Microsoft Himalaya"/>
          <w:b/>
          <w:color w:val="FF0000"/>
          <w:sz w:val="20"/>
        </w:rPr>
        <w:t>.202</w:t>
      </w:r>
      <w:r w:rsidR="00A95648" w:rsidRPr="00E313A9">
        <w:rPr>
          <w:rFonts w:ascii="Verdana" w:hAnsi="Verdana" w:cs="Microsoft Himalaya"/>
          <w:b/>
          <w:color w:val="FF0000"/>
          <w:sz w:val="20"/>
        </w:rPr>
        <w:t>4</w:t>
      </w:r>
      <w:r w:rsidRPr="00E313A9">
        <w:rPr>
          <w:rFonts w:ascii="Verdana" w:eastAsia="Calibri" w:hAnsi="Verdana" w:cs="Microsoft Himalaya"/>
          <w:b/>
          <w:color w:val="FF0000"/>
          <w:sz w:val="20"/>
        </w:rPr>
        <w:t xml:space="preserve">r. do godz. </w:t>
      </w:r>
      <w:r w:rsidR="00EF5BFE" w:rsidRPr="00E313A9">
        <w:rPr>
          <w:rFonts w:ascii="Verdana" w:eastAsia="Calibri" w:hAnsi="Verdana" w:cs="Microsoft Himalaya"/>
          <w:b/>
          <w:color w:val="FF0000"/>
          <w:sz w:val="20"/>
        </w:rPr>
        <w:t>10:00</w:t>
      </w:r>
      <w:r w:rsidR="004D6FE2" w:rsidRPr="00E313A9">
        <w:rPr>
          <w:rFonts w:ascii="Verdana" w:eastAsia="Calibri" w:hAnsi="Verdana" w:cs="Microsoft Himalaya"/>
          <w:b/>
          <w:color w:val="FF0000"/>
          <w:sz w:val="20"/>
        </w:rPr>
        <w:t>.</w:t>
      </w:r>
    </w:p>
    <w:p w:rsidR="00447F3D" w:rsidRPr="00DB3273" w:rsidRDefault="00447F3D" w:rsidP="005B2328">
      <w:pPr>
        <w:numPr>
          <w:ilvl w:val="0"/>
          <w:numId w:val="29"/>
        </w:numPr>
        <w:spacing w:line="319" w:lineRule="auto"/>
        <w:jc w:val="both"/>
        <w:rPr>
          <w:rFonts w:ascii="Verdana" w:hAnsi="Verdana" w:cs="Microsoft Himalaya"/>
          <w:sz w:val="20"/>
        </w:rPr>
      </w:pPr>
      <w:r w:rsidRPr="00DB3273">
        <w:rPr>
          <w:rFonts w:ascii="Verdana" w:hAnsi="Verdana" w:cs="Microsoft Himalaya"/>
          <w:sz w:val="20"/>
        </w:rPr>
        <w:t>Do oferty nale</w:t>
      </w:r>
      <w:r w:rsidRPr="00DB3273">
        <w:rPr>
          <w:rFonts w:ascii="Verdana" w:hAnsi="Verdana" w:cs="Cambria"/>
          <w:sz w:val="20"/>
        </w:rPr>
        <w:t>ż</w:t>
      </w:r>
      <w:r w:rsidRPr="00DB3273">
        <w:rPr>
          <w:rFonts w:ascii="Verdana" w:hAnsi="Verdana" w:cs="Microsoft Himalaya"/>
          <w:sz w:val="20"/>
        </w:rPr>
        <w:t>y do</w:t>
      </w:r>
      <w:r w:rsidRPr="00DB3273">
        <w:rPr>
          <w:rFonts w:ascii="Verdana" w:hAnsi="Verdana" w:cs="Cambria"/>
          <w:sz w:val="20"/>
        </w:rPr>
        <w:t>łą</w:t>
      </w:r>
      <w:r w:rsidRPr="00DB3273">
        <w:rPr>
          <w:rFonts w:ascii="Verdana" w:hAnsi="Verdana" w:cs="Microsoft Himalaya"/>
          <w:sz w:val="20"/>
        </w:rPr>
        <w:t>czy</w:t>
      </w:r>
      <w:r w:rsidRPr="00DB3273">
        <w:rPr>
          <w:rFonts w:ascii="Verdana" w:hAnsi="Verdana" w:cs="Cambria"/>
          <w:sz w:val="20"/>
        </w:rPr>
        <w:t>ć</w:t>
      </w:r>
      <w:r w:rsidRPr="00DB3273">
        <w:rPr>
          <w:rFonts w:ascii="Verdana" w:hAnsi="Verdana" w:cs="Microsoft Himalaya"/>
          <w:sz w:val="20"/>
        </w:rPr>
        <w:t xml:space="preserve"> wszystkie wymagane w SWZ dokumenty.</w:t>
      </w:r>
    </w:p>
    <w:p w:rsidR="00447F3D" w:rsidRPr="00DB3273" w:rsidRDefault="00447F3D" w:rsidP="005B2328">
      <w:pPr>
        <w:numPr>
          <w:ilvl w:val="0"/>
          <w:numId w:val="29"/>
        </w:numPr>
        <w:spacing w:line="319" w:lineRule="auto"/>
        <w:jc w:val="both"/>
        <w:rPr>
          <w:rFonts w:ascii="Verdana" w:hAnsi="Verdana" w:cs="Microsoft Himalaya"/>
          <w:sz w:val="20"/>
        </w:rPr>
      </w:pPr>
      <w:r w:rsidRPr="00DB3273">
        <w:rPr>
          <w:rFonts w:ascii="Verdana" w:hAnsi="Verdana" w:cs="Microsoft Himalaya"/>
          <w:sz w:val="20"/>
        </w:rPr>
        <w:t>Po wype</w:t>
      </w:r>
      <w:r w:rsidRPr="00DB3273">
        <w:rPr>
          <w:rFonts w:ascii="Verdana" w:hAnsi="Verdana" w:cs="Cambria"/>
          <w:sz w:val="20"/>
        </w:rPr>
        <w:t>ł</w:t>
      </w:r>
      <w:r w:rsidRPr="00DB3273">
        <w:rPr>
          <w:rFonts w:ascii="Verdana" w:hAnsi="Verdana" w:cs="Microsoft Himalaya"/>
          <w:sz w:val="20"/>
        </w:rPr>
        <w:t>nieniu Formularza sk</w:t>
      </w:r>
      <w:r w:rsidRPr="00DB3273">
        <w:rPr>
          <w:rFonts w:ascii="Verdana" w:hAnsi="Verdana" w:cs="Cambria"/>
          <w:sz w:val="20"/>
        </w:rPr>
        <w:t>ł</w:t>
      </w:r>
      <w:r w:rsidRPr="00DB3273">
        <w:rPr>
          <w:rFonts w:ascii="Verdana" w:hAnsi="Verdana" w:cs="Microsoft Himalaya"/>
          <w:sz w:val="20"/>
        </w:rPr>
        <w:t>adania oferty lub wniosku i do</w:t>
      </w:r>
      <w:r w:rsidRPr="00DB3273">
        <w:rPr>
          <w:rFonts w:ascii="Verdana" w:hAnsi="Verdana" w:cs="Cambria"/>
          <w:sz w:val="20"/>
        </w:rPr>
        <w:t>łą</w:t>
      </w:r>
      <w:r w:rsidRPr="00DB3273">
        <w:rPr>
          <w:rFonts w:ascii="Verdana" w:hAnsi="Verdana" w:cs="Microsoft Himalaya"/>
          <w:sz w:val="20"/>
        </w:rPr>
        <w:t>czenia wszystkich wymaganych za</w:t>
      </w:r>
      <w:r w:rsidRPr="00DB3273">
        <w:rPr>
          <w:rFonts w:ascii="Verdana" w:hAnsi="Verdana" w:cs="Cambria"/>
          <w:sz w:val="20"/>
        </w:rPr>
        <w:t>łą</w:t>
      </w:r>
      <w:r w:rsidRPr="00DB3273">
        <w:rPr>
          <w:rFonts w:ascii="Verdana" w:hAnsi="Verdana" w:cs="Microsoft Himalaya"/>
          <w:sz w:val="20"/>
        </w:rPr>
        <w:t>czników nale</w:t>
      </w:r>
      <w:r w:rsidRPr="00DB3273">
        <w:rPr>
          <w:rFonts w:ascii="Verdana" w:hAnsi="Verdana" w:cs="Cambria"/>
          <w:sz w:val="20"/>
        </w:rPr>
        <w:t>ż</w:t>
      </w:r>
      <w:r w:rsidRPr="00DB3273">
        <w:rPr>
          <w:rFonts w:ascii="Verdana" w:hAnsi="Verdana" w:cs="Microsoft Himalaya"/>
          <w:sz w:val="20"/>
        </w:rPr>
        <w:t>y klikn</w:t>
      </w:r>
      <w:r w:rsidRPr="00DB3273">
        <w:rPr>
          <w:rFonts w:ascii="Verdana" w:hAnsi="Verdana" w:cs="Cambria"/>
          <w:sz w:val="20"/>
        </w:rPr>
        <w:t>ąć</w:t>
      </w:r>
      <w:r w:rsidRPr="00DB3273">
        <w:rPr>
          <w:rFonts w:ascii="Verdana" w:hAnsi="Verdana" w:cs="Microsoft Himalaya"/>
          <w:sz w:val="20"/>
        </w:rPr>
        <w:t xml:space="preserve"> przycisk „Przejd</w:t>
      </w:r>
      <w:r w:rsidRPr="00DB3273">
        <w:rPr>
          <w:rFonts w:ascii="Verdana" w:hAnsi="Verdana" w:cs="Cambria"/>
          <w:sz w:val="20"/>
        </w:rPr>
        <w:t>ź</w:t>
      </w:r>
      <w:r w:rsidRPr="00DB3273">
        <w:rPr>
          <w:rFonts w:ascii="Verdana" w:hAnsi="Verdana" w:cs="Microsoft Himalaya"/>
          <w:sz w:val="20"/>
        </w:rPr>
        <w:t xml:space="preserve"> do podsumowania”.</w:t>
      </w:r>
    </w:p>
    <w:p w:rsidR="00447F3D" w:rsidRPr="000076D9" w:rsidRDefault="00447F3D" w:rsidP="005B2328">
      <w:pPr>
        <w:numPr>
          <w:ilvl w:val="0"/>
          <w:numId w:val="29"/>
        </w:numPr>
        <w:spacing w:line="319" w:lineRule="auto"/>
        <w:jc w:val="both"/>
        <w:rPr>
          <w:rFonts w:ascii="Verdana" w:hAnsi="Verdana" w:cs="Microsoft Himalaya"/>
          <w:sz w:val="20"/>
        </w:rPr>
      </w:pPr>
      <w:r w:rsidRPr="00DB3273">
        <w:rPr>
          <w:rFonts w:ascii="Verdana" w:hAnsi="Verdana" w:cs="Microsoft Himalaya"/>
          <w:sz w:val="20"/>
        </w:rPr>
        <w:t>Oferta lub wniosek sk</w:t>
      </w:r>
      <w:r w:rsidRPr="00DB3273">
        <w:rPr>
          <w:rFonts w:ascii="Verdana" w:hAnsi="Verdana" w:cs="Cambria"/>
          <w:sz w:val="20"/>
        </w:rPr>
        <w:t>ł</w:t>
      </w:r>
      <w:r w:rsidRPr="00DB3273">
        <w:rPr>
          <w:rFonts w:ascii="Verdana" w:hAnsi="Verdana" w:cs="Microsoft Himalaya"/>
          <w:sz w:val="20"/>
        </w:rPr>
        <w:t>adana elektronicznie musi zosta</w:t>
      </w:r>
      <w:r w:rsidRPr="00DB3273">
        <w:rPr>
          <w:rFonts w:ascii="Verdana" w:hAnsi="Verdana" w:cs="Cambria"/>
          <w:sz w:val="20"/>
        </w:rPr>
        <w:t>ć</w:t>
      </w:r>
      <w:r w:rsidRPr="00DB3273">
        <w:rPr>
          <w:rFonts w:ascii="Verdana" w:hAnsi="Verdana" w:cs="Microsoft Himalaya"/>
          <w:sz w:val="20"/>
        </w:rPr>
        <w:t xml:space="preserve"> podpisana elektronicznym podpisem kwalifikowanym. W procesie sk</w:t>
      </w:r>
      <w:r w:rsidRPr="00DB3273">
        <w:rPr>
          <w:rFonts w:ascii="Verdana" w:hAnsi="Verdana" w:cs="Cambria"/>
          <w:sz w:val="20"/>
        </w:rPr>
        <w:t>ł</w:t>
      </w:r>
      <w:r w:rsidRPr="00DB3273">
        <w:rPr>
          <w:rFonts w:ascii="Verdana" w:hAnsi="Verdana" w:cs="Microsoft Himalaya"/>
          <w:sz w:val="20"/>
        </w:rPr>
        <w:t>adania oferty za po</w:t>
      </w:r>
      <w:r w:rsidRPr="00DB3273">
        <w:rPr>
          <w:rFonts w:ascii="Verdana" w:hAnsi="Verdana" w:cs="Cambria"/>
          <w:sz w:val="20"/>
        </w:rPr>
        <w:t>ś</w:t>
      </w:r>
      <w:r w:rsidRPr="00DB3273">
        <w:rPr>
          <w:rFonts w:ascii="Verdana" w:hAnsi="Verdana" w:cs="Microsoft Himalaya"/>
          <w:sz w:val="20"/>
        </w:rPr>
        <w:t xml:space="preserve">rednictwem </w:t>
      </w:r>
      <w:hyperlink r:id="rId28" w:history="1">
        <w:r w:rsidRPr="00DB3273">
          <w:rPr>
            <w:rStyle w:val="Hipercze"/>
            <w:rFonts w:eastAsia="Calibri" w:cs="Calibri"/>
            <w:b/>
            <w:color w:val="1155CC"/>
          </w:rPr>
          <w:t>platformazakupowa.pl</w:t>
        </w:r>
      </w:hyperlink>
      <w:r w:rsidRPr="00DB3273">
        <w:rPr>
          <w:rStyle w:val="Hipercze"/>
          <w:rFonts w:eastAsia="Calibri" w:cs="Calibri"/>
          <w:b/>
          <w:color w:val="1155CC"/>
        </w:rPr>
        <w:t>,</w:t>
      </w:r>
      <w:r w:rsidRPr="00DB3273">
        <w:rPr>
          <w:rFonts w:ascii="Verdana" w:hAnsi="Verdana" w:cs="Microsoft Himalaya"/>
          <w:sz w:val="20"/>
        </w:rPr>
        <w:t xml:space="preserve"> wykonawca powinien z</w:t>
      </w:r>
      <w:r w:rsidRPr="00DB3273">
        <w:rPr>
          <w:rFonts w:ascii="Verdana" w:hAnsi="Verdana" w:cs="Cambria"/>
          <w:sz w:val="20"/>
        </w:rPr>
        <w:t>ł</w:t>
      </w:r>
      <w:r w:rsidRPr="00DB3273">
        <w:rPr>
          <w:rFonts w:ascii="Verdana" w:hAnsi="Verdana" w:cs="Microsoft Himalaya"/>
          <w:sz w:val="20"/>
        </w:rPr>
        <w:t>o</w:t>
      </w:r>
      <w:r w:rsidRPr="00DB3273">
        <w:rPr>
          <w:rFonts w:ascii="Verdana" w:hAnsi="Verdana" w:cs="Cambria"/>
          <w:sz w:val="20"/>
        </w:rPr>
        <w:t>ż</w:t>
      </w:r>
      <w:r w:rsidRPr="00DB3273">
        <w:rPr>
          <w:rFonts w:ascii="Verdana" w:hAnsi="Verdana" w:cs="Microsoft Himalaya"/>
          <w:sz w:val="20"/>
        </w:rPr>
        <w:t>y</w:t>
      </w:r>
      <w:r w:rsidRPr="00DB3273">
        <w:rPr>
          <w:rFonts w:ascii="Verdana" w:hAnsi="Verdana" w:cs="Cambria"/>
          <w:sz w:val="20"/>
        </w:rPr>
        <w:t>ć</w:t>
      </w:r>
      <w:r w:rsidRPr="00DB3273">
        <w:rPr>
          <w:rFonts w:ascii="Verdana" w:hAnsi="Verdana" w:cs="Microsoft Himalaya"/>
          <w:sz w:val="20"/>
        </w:rPr>
        <w:t xml:space="preserve"> podpis bezpo</w:t>
      </w:r>
      <w:r w:rsidRPr="00DB3273">
        <w:rPr>
          <w:rFonts w:ascii="Verdana" w:hAnsi="Verdana" w:cs="Cambria"/>
          <w:sz w:val="20"/>
        </w:rPr>
        <w:t>ś</w:t>
      </w:r>
      <w:r w:rsidRPr="00DB3273">
        <w:rPr>
          <w:rFonts w:ascii="Verdana" w:hAnsi="Verdana" w:cs="Microsoft Himalaya"/>
          <w:sz w:val="20"/>
        </w:rPr>
        <w:t>rednio na dokumentach przes</w:t>
      </w:r>
      <w:r w:rsidRPr="00DB3273">
        <w:rPr>
          <w:rFonts w:ascii="Verdana" w:hAnsi="Verdana" w:cs="Cambria"/>
          <w:sz w:val="20"/>
        </w:rPr>
        <w:t>ł</w:t>
      </w:r>
      <w:r w:rsidRPr="00DB3273">
        <w:rPr>
          <w:rFonts w:ascii="Verdana" w:hAnsi="Verdana" w:cs="Microsoft Himalaya"/>
          <w:sz w:val="20"/>
        </w:rPr>
        <w:t>anych za po</w:t>
      </w:r>
      <w:r w:rsidRPr="00DB3273">
        <w:rPr>
          <w:rFonts w:ascii="Verdana" w:hAnsi="Verdana" w:cs="Cambria"/>
          <w:sz w:val="20"/>
        </w:rPr>
        <w:t>ś</w:t>
      </w:r>
      <w:r w:rsidRPr="00DB3273">
        <w:rPr>
          <w:rFonts w:ascii="Verdana" w:hAnsi="Verdana" w:cs="Microsoft Himalaya"/>
          <w:sz w:val="20"/>
        </w:rPr>
        <w:t xml:space="preserve">rednictwem </w:t>
      </w:r>
      <w:hyperlink r:id="rId29" w:history="1">
        <w:r w:rsidRPr="00DB3273">
          <w:rPr>
            <w:rStyle w:val="Hipercze"/>
            <w:rFonts w:eastAsia="Calibri" w:cs="Calibri"/>
            <w:b/>
            <w:color w:val="1155CC"/>
          </w:rPr>
          <w:t>platformazakupowa.pl</w:t>
        </w:r>
      </w:hyperlink>
      <w:r w:rsidRPr="00DB3273">
        <w:rPr>
          <w:rStyle w:val="Hipercze"/>
          <w:rFonts w:eastAsia="Calibri" w:cs="Calibri"/>
          <w:b/>
          <w:color w:val="1155CC"/>
        </w:rPr>
        <w:t>.</w:t>
      </w:r>
      <w:r w:rsidRPr="00DB3273">
        <w:rPr>
          <w:rFonts w:ascii="Verdana" w:hAnsi="Verdana" w:cs="Microsoft Himalaya"/>
          <w:sz w:val="20"/>
        </w:rPr>
        <w:t xml:space="preserve"> Zalecamy stosowanie podpisu na ka</w:t>
      </w:r>
      <w:r w:rsidRPr="00DB3273">
        <w:rPr>
          <w:rFonts w:ascii="Verdana" w:hAnsi="Verdana" w:cs="Cambria"/>
          <w:sz w:val="20"/>
        </w:rPr>
        <w:t>ż</w:t>
      </w:r>
      <w:r w:rsidRPr="00DB3273">
        <w:rPr>
          <w:rFonts w:ascii="Verdana" w:hAnsi="Verdana" w:cs="Microsoft Himalaya"/>
          <w:sz w:val="20"/>
        </w:rPr>
        <w:t>dym za</w:t>
      </w:r>
      <w:r w:rsidRPr="00DB3273">
        <w:rPr>
          <w:rFonts w:ascii="Verdana" w:hAnsi="Verdana" w:cs="Cambria"/>
          <w:sz w:val="20"/>
        </w:rPr>
        <w:t>łą</w:t>
      </w:r>
      <w:r w:rsidRPr="00DB3273">
        <w:rPr>
          <w:rFonts w:ascii="Verdana" w:hAnsi="Verdana" w:cs="Microsoft Himalaya"/>
          <w:sz w:val="20"/>
        </w:rPr>
        <w:t>czonym pliku osobno, w szczególno</w:t>
      </w:r>
      <w:r w:rsidRPr="00DB3273">
        <w:rPr>
          <w:rFonts w:ascii="Verdana" w:hAnsi="Verdana" w:cs="Cambria"/>
          <w:sz w:val="20"/>
        </w:rPr>
        <w:t>ś</w:t>
      </w:r>
      <w:r w:rsidRPr="00DB3273">
        <w:rPr>
          <w:rFonts w:ascii="Verdana" w:hAnsi="Verdana" w:cs="Microsoft Himalaya"/>
          <w:sz w:val="20"/>
        </w:rPr>
        <w:t>ci wskazanych</w:t>
      </w:r>
      <w:r w:rsidRPr="000076D9">
        <w:rPr>
          <w:rFonts w:ascii="Verdana" w:hAnsi="Verdana" w:cs="Microsoft Himalaya"/>
          <w:sz w:val="20"/>
        </w:rPr>
        <w:t xml:space="preserve"> w </w:t>
      </w:r>
      <w:r w:rsidRPr="000076D9">
        <w:rPr>
          <w:rFonts w:ascii="Verdana" w:hAnsi="Verdana" w:cs="Microsoft Himalaya"/>
          <w:sz w:val="20"/>
        </w:rPr>
        <w:lastRenderedPageBreak/>
        <w:t xml:space="preserve">art. 63 ust 1 oraz ust.2  </w:t>
      </w:r>
      <w:proofErr w:type="spellStart"/>
      <w:r w:rsidRPr="000076D9">
        <w:rPr>
          <w:rFonts w:ascii="Verdana" w:hAnsi="Verdana" w:cs="Microsoft Himalaya"/>
          <w:sz w:val="20"/>
        </w:rPr>
        <w:t>Pzp</w:t>
      </w:r>
      <w:proofErr w:type="spellEnd"/>
      <w:r w:rsidRPr="000076D9">
        <w:rPr>
          <w:rFonts w:ascii="Verdana" w:hAnsi="Verdana" w:cs="Microsoft Himalaya"/>
          <w:sz w:val="20"/>
        </w:rPr>
        <w:t>, gdzie zaznaczono, i</w:t>
      </w:r>
      <w:r w:rsidRPr="000076D9">
        <w:rPr>
          <w:rFonts w:ascii="Verdana" w:hAnsi="Verdana" w:cs="Cambria"/>
          <w:sz w:val="20"/>
        </w:rPr>
        <w:t>ż</w:t>
      </w:r>
      <w:r w:rsidRPr="000076D9">
        <w:rPr>
          <w:rFonts w:ascii="Verdana" w:hAnsi="Verdana" w:cs="Microsoft Himalaya"/>
          <w:sz w:val="20"/>
        </w:rPr>
        <w:t xml:space="preserve"> oferty, oraz o</w:t>
      </w:r>
      <w:r w:rsidRPr="000076D9">
        <w:rPr>
          <w:rFonts w:ascii="Verdana" w:hAnsi="Verdana" w:cs="Cambria"/>
          <w:sz w:val="20"/>
        </w:rPr>
        <w:t>ś</w:t>
      </w:r>
      <w:r w:rsidRPr="000076D9">
        <w:rPr>
          <w:rFonts w:ascii="Verdana" w:hAnsi="Verdana" w:cs="Microsoft Himalaya"/>
          <w:sz w:val="20"/>
        </w:rPr>
        <w:t>wiadczenie, o którym mowa w art. 125 ust.1 sporz</w:t>
      </w:r>
      <w:r w:rsidRPr="000076D9">
        <w:rPr>
          <w:rFonts w:ascii="Verdana" w:hAnsi="Verdana" w:cs="Cambria"/>
          <w:sz w:val="20"/>
        </w:rPr>
        <w:t>ą</w:t>
      </w:r>
      <w:r w:rsidRPr="000076D9">
        <w:rPr>
          <w:rFonts w:ascii="Verdana" w:hAnsi="Verdana" w:cs="Microsoft Himalaya"/>
          <w:sz w:val="20"/>
        </w:rPr>
        <w:t>dza si</w:t>
      </w:r>
      <w:r w:rsidRPr="000076D9">
        <w:rPr>
          <w:rFonts w:ascii="Verdana" w:hAnsi="Verdana" w:cs="Cambria"/>
          <w:sz w:val="20"/>
        </w:rPr>
        <w:t>ę</w:t>
      </w:r>
      <w:r w:rsidRPr="000076D9">
        <w:rPr>
          <w:rFonts w:ascii="Verdana" w:hAnsi="Verdana" w:cs="Microsoft Himalaya"/>
          <w:sz w:val="20"/>
        </w:rPr>
        <w:t>, pod rygorem niewa</w:t>
      </w:r>
      <w:r w:rsidRPr="000076D9">
        <w:rPr>
          <w:rFonts w:ascii="Verdana" w:hAnsi="Verdana" w:cs="Cambria"/>
          <w:sz w:val="20"/>
        </w:rPr>
        <w:t>ż</w:t>
      </w:r>
      <w:r w:rsidRPr="000076D9">
        <w:rPr>
          <w:rFonts w:ascii="Verdana" w:hAnsi="Verdana" w:cs="Microsoft Himalaya"/>
          <w:sz w:val="20"/>
        </w:rPr>
        <w:t>no</w:t>
      </w:r>
      <w:r w:rsidRPr="000076D9">
        <w:rPr>
          <w:rFonts w:ascii="Verdana" w:hAnsi="Verdana" w:cs="Cambria"/>
          <w:sz w:val="20"/>
        </w:rPr>
        <w:t>ś</w:t>
      </w:r>
      <w:r w:rsidRPr="000076D9">
        <w:rPr>
          <w:rFonts w:ascii="Verdana" w:hAnsi="Verdana" w:cs="Microsoft Himalaya"/>
          <w:sz w:val="20"/>
        </w:rPr>
        <w:t xml:space="preserve">ci, </w:t>
      </w:r>
    </w:p>
    <w:p w:rsidR="00447F3D" w:rsidRPr="000076D9" w:rsidRDefault="00447F3D" w:rsidP="005B2328">
      <w:pPr>
        <w:numPr>
          <w:ilvl w:val="0"/>
          <w:numId w:val="29"/>
        </w:numPr>
        <w:spacing w:line="319" w:lineRule="auto"/>
        <w:jc w:val="both"/>
        <w:rPr>
          <w:rFonts w:ascii="Verdana" w:hAnsi="Verdana" w:cs="Microsoft Himalaya"/>
          <w:sz w:val="20"/>
        </w:rPr>
      </w:pPr>
      <w:r w:rsidRPr="000076D9">
        <w:rPr>
          <w:rFonts w:ascii="Verdana" w:hAnsi="Verdana" w:cs="Microsoft Himalaya"/>
          <w:sz w:val="20"/>
        </w:rPr>
        <w:t>formie elektronicznej i opatruje si</w:t>
      </w:r>
      <w:r w:rsidRPr="000076D9">
        <w:rPr>
          <w:rFonts w:ascii="Verdana" w:hAnsi="Verdana" w:cs="Cambria"/>
          <w:sz w:val="20"/>
        </w:rPr>
        <w:t>ę</w:t>
      </w:r>
      <w:r w:rsidRPr="000076D9">
        <w:rPr>
          <w:rFonts w:ascii="Verdana" w:hAnsi="Verdana" w:cs="Microsoft Himalaya"/>
          <w:sz w:val="20"/>
        </w:rPr>
        <w:t xml:space="preserve"> kwalifikowanym podpisem elektronicznym</w:t>
      </w:r>
      <w:r w:rsidR="002B479D">
        <w:rPr>
          <w:rFonts w:ascii="Verdana" w:hAnsi="Verdana" w:cs="Microsoft Himalaya"/>
          <w:sz w:val="20"/>
        </w:rPr>
        <w:t>.</w:t>
      </w:r>
    </w:p>
    <w:p w:rsidR="00447F3D" w:rsidRPr="000076D9" w:rsidRDefault="00447F3D" w:rsidP="005B2328">
      <w:pPr>
        <w:numPr>
          <w:ilvl w:val="0"/>
          <w:numId w:val="29"/>
        </w:numPr>
        <w:spacing w:line="319" w:lineRule="auto"/>
        <w:jc w:val="both"/>
        <w:rPr>
          <w:rFonts w:ascii="Verdana" w:hAnsi="Verdana" w:cs="Microsoft Himalaya"/>
          <w:sz w:val="20"/>
        </w:rPr>
      </w:pPr>
      <w:r w:rsidRPr="000076D9">
        <w:rPr>
          <w:rFonts w:ascii="Verdana" w:hAnsi="Verdana" w:cs="Microsoft Himalaya"/>
          <w:sz w:val="20"/>
        </w:rPr>
        <w:t>Za dat</w:t>
      </w:r>
      <w:r w:rsidRPr="000076D9">
        <w:rPr>
          <w:rFonts w:ascii="Verdana" w:hAnsi="Verdana" w:cs="Cambria"/>
          <w:sz w:val="20"/>
        </w:rPr>
        <w:t>ę</w:t>
      </w:r>
      <w:r w:rsidRPr="000076D9">
        <w:rPr>
          <w:rFonts w:ascii="Verdana" w:hAnsi="Verdana" w:cs="Microsoft Himalaya"/>
          <w:sz w:val="20"/>
        </w:rPr>
        <w:t xml:space="preserve"> z</w:t>
      </w:r>
      <w:r w:rsidRPr="000076D9">
        <w:rPr>
          <w:rFonts w:ascii="Verdana" w:hAnsi="Verdana" w:cs="Cambria"/>
          <w:sz w:val="20"/>
        </w:rPr>
        <w:t>ł</w:t>
      </w:r>
      <w:r w:rsidRPr="000076D9">
        <w:rPr>
          <w:rFonts w:ascii="Verdana" w:hAnsi="Verdana" w:cs="Microsoft Himalaya"/>
          <w:sz w:val="20"/>
        </w:rPr>
        <w:t>o</w:t>
      </w:r>
      <w:r w:rsidRPr="000076D9">
        <w:rPr>
          <w:rFonts w:ascii="Verdana" w:hAnsi="Verdana" w:cs="Cambria"/>
          <w:sz w:val="20"/>
        </w:rPr>
        <w:t>ż</w:t>
      </w:r>
      <w:r w:rsidRPr="000076D9">
        <w:rPr>
          <w:rFonts w:ascii="Verdana" w:hAnsi="Verdana" w:cs="Microsoft Himalaya"/>
          <w:sz w:val="20"/>
        </w:rPr>
        <w:t>enia oferty przyjmuje si</w:t>
      </w:r>
      <w:r w:rsidRPr="000076D9">
        <w:rPr>
          <w:rFonts w:ascii="Verdana" w:hAnsi="Verdana" w:cs="Cambria"/>
          <w:sz w:val="20"/>
        </w:rPr>
        <w:t>ę</w:t>
      </w:r>
      <w:r w:rsidRPr="000076D9">
        <w:rPr>
          <w:rFonts w:ascii="Verdana" w:hAnsi="Verdana" w:cs="Microsoft Himalaya"/>
          <w:sz w:val="20"/>
        </w:rPr>
        <w:t xml:space="preserve"> dat</w:t>
      </w:r>
      <w:r w:rsidRPr="000076D9">
        <w:rPr>
          <w:rFonts w:ascii="Verdana" w:hAnsi="Verdana" w:cs="Cambria"/>
          <w:sz w:val="20"/>
        </w:rPr>
        <w:t>ę</w:t>
      </w:r>
      <w:r w:rsidRPr="000076D9">
        <w:rPr>
          <w:rFonts w:ascii="Verdana" w:hAnsi="Verdana" w:cs="Microsoft Himalaya"/>
          <w:sz w:val="20"/>
        </w:rPr>
        <w:t xml:space="preserve"> jej przekazania w systemie (platformie) </w:t>
      </w:r>
      <w:r w:rsidR="00CE2D2C">
        <w:rPr>
          <w:rFonts w:ascii="Verdana" w:hAnsi="Verdana" w:cs="Microsoft Himalaya"/>
          <w:sz w:val="20"/>
        </w:rPr>
        <w:br/>
      </w:r>
      <w:r w:rsidRPr="000076D9">
        <w:rPr>
          <w:rFonts w:ascii="Verdana" w:hAnsi="Verdana" w:cs="Microsoft Himalaya"/>
          <w:sz w:val="20"/>
        </w:rPr>
        <w:t>w drugim kroku sk</w:t>
      </w:r>
      <w:r w:rsidRPr="000076D9">
        <w:rPr>
          <w:rFonts w:ascii="Verdana" w:hAnsi="Verdana" w:cs="Cambria"/>
          <w:sz w:val="20"/>
        </w:rPr>
        <w:t>ł</w:t>
      </w:r>
      <w:r w:rsidRPr="000076D9">
        <w:rPr>
          <w:rFonts w:ascii="Verdana" w:hAnsi="Verdana" w:cs="Microsoft Himalaya"/>
          <w:sz w:val="20"/>
        </w:rPr>
        <w:t>adania oferty poprzez klikni</w:t>
      </w:r>
      <w:r w:rsidRPr="000076D9">
        <w:rPr>
          <w:rFonts w:ascii="Verdana" w:hAnsi="Verdana" w:cs="Cambria"/>
          <w:sz w:val="20"/>
        </w:rPr>
        <w:t>ę</w:t>
      </w:r>
      <w:r w:rsidRPr="000076D9">
        <w:rPr>
          <w:rFonts w:ascii="Verdana" w:hAnsi="Verdana" w:cs="Microsoft Himalaya"/>
          <w:sz w:val="20"/>
        </w:rPr>
        <w:t>cie przycisku “Z</w:t>
      </w:r>
      <w:r w:rsidRPr="000076D9">
        <w:rPr>
          <w:rFonts w:ascii="Verdana" w:hAnsi="Verdana" w:cs="Cambria"/>
          <w:sz w:val="20"/>
        </w:rPr>
        <w:t>ł</w:t>
      </w:r>
      <w:r w:rsidRPr="000076D9">
        <w:rPr>
          <w:rFonts w:ascii="Verdana" w:hAnsi="Verdana" w:cs="Microsoft Himalaya"/>
          <w:sz w:val="20"/>
        </w:rPr>
        <w:t>ó</w:t>
      </w:r>
      <w:r w:rsidRPr="000076D9">
        <w:rPr>
          <w:rFonts w:ascii="Verdana" w:hAnsi="Verdana" w:cs="Cambria"/>
          <w:sz w:val="20"/>
        </w:rPr>
        <w:t>ż</w:t>
      </w:r>
      <w:r w:rsidRPr="000076D9">
        <w:rPr>
          <w:rFonts w:ascii="Verdana" w:hAnsi="Verdana" w:cs="Microsoft Himalaya"/>
          <w:sz w:val="20"/>
        </w:rPr>
        <w:t xml:space="preserve"> ofert</w:t>
      </w:r>
      <w:r w:rsidRPr="000076D9">
        <w:rPr>
          <w:rFonts w:ascii="Verdana" w:hAnsi="Verdana" w:cs="Cambria"/>
          <w:sz w:val="20"/>
        </w:rPr>
        <w:t>ę</w:t>
      </w:r>
      <w:r w:rsidRPr="000076D9">
        <w:rPr>
          <w:rFonts w:ascii="Verdana" w:hAnsi="Verdana" w:cs="Microsoft Himalaya"/>
          <w:sz w:val="20"/>
        </w:rPr>
        <w:t>” i wy</w:t>
      </w:r>
      <w:r w:rsidRPr="000076D9">
        <w:rPr>
          <w:rFonts w:ascii="Verdana" w:hAnsi="Verdana" w:cs="Cambria"/>
          <w:sz w:val="20"/>
        </w:rPr>
        <w:t>ś</w:t>
      </w:r>
      <w:r w:rsidRPr="000076D9">
        <w:rPr>
          <w:rFonts w:ascii="Verdana" w:hAnsi="Verdana" w:cs="Microsoft Himalaya"/>
          <w:sz w:val="20"/>
        </w:rPr>
        <w:t>wietlenie si</w:t>
      </w:r>
      <w:r w:rsidRPr="000076D9">
        <w:rPr>
          <w:rFonts w:ascii="Verdana" w:hAnsi="Verdana" w:cs="Cambria"/>
          <w:sz w:val="20"/>
        </w:rPr>
        <w:t>ę</w:t>
      </w:r>
      <w:r w:rsidRPr="000076D9">
        <w:rPr>
          <w:rFonts w:ascii="Verdana" w:hAnsi="Verdana" w:cs="Microsoft Himalaya"/>
          <w:sz w:val="20"/>
        </w:rPr>
        <w:t xml:space="preserve"> komunikatu, </w:t>
      </w:r>
      <w:r w:rsidRPr="000076D9">
        <w:rPr>
          <w:rFonts w:ascii="Verdana" w:hAnsi="Verdana" w:cs="Cambria"/>
          <w:sz w:val="20"/>
        </w:rPr>
        <w:t>ż</w:t>
      </w:r>
      <w:r w:rsidRPr="000076D9">
        <w:rPr>
          <w:rFonts w:ascii="Verdana" w:hAnsi="Verdana" w:cs="Microsoft Himalaya"/>
          <w:sz w:val="20"/>
        </w:rPr>
        <w:t>e oferta zosta</w:t>
      </w:r>
      <w:r w:rsidRPr="000076D9">
        <w:rPr>
          <w:rFonts w:ascii="Verdana" w:hAnsi="Verdana" w:cs="Cambria"/>
          <w:sz w:val="20"/>
        </w:rPr>
        <w:t>ł</w:t>
      </w:r>
      <w:r w:rsidRPr="000076D9">
        <w:rPr>
          <w:rFonts w:ascii="Verdana" w:hAnsi="Verdana" w:cs="Microsoft Himalaya"/>
          <w:sz w:val="20"/>
        </w:rPr>
        <w:t>a zaszyfrowana i z</w:t>
      </w:r>
      <w:r w:rsidRPr="000076D9">
        <w:rPr>
          <w:rFonts w:ascii="Verdana" w:hAnsi="Verdana" w:cs="Cambria"/>
          <w:sz w:val="20"/>
        </w:rPr>
        <w:t>ł</w:t>
      </w:r>
      <w:r w:rsidRPr="000076D9">
        <w:rPr>
          <w:rFonts w:ascii="Verdana" w:hAnsi="Verdana" w:cs="Microsoft Himalaya"/>
          <w:sz w:val="20"/>
        </w:rPr>
        <w:t>o</w:t>
      </w:r>
      <w:r w:rsidRPr="000076D9">
        <w:rPr>
          <w:rFonts w:ascii="Verdana" w:hAnsi="Verdana" w:cs="Cambria"/>
          <w:sz w:val="20"/>
        </w:rPr>
        <w:t>ż</w:t>
      </w:r>
      <w:r w:rsidRPr="000076D9">
        <w:rPr>
          <w:rFonts w:ascii="Verdana" w:hAnsi="Verdana" w:cs="Microsoft Himalaya"/>
          <w:sz w:val="20"/>
        </w:rPr>
        <w:t>ona.</w:t>
      </w:r>
    </w:p>
    <w:p w:rsidR="00CE2D2C" w:rsidRDefault="00447F3D" w:rsidP="005B2328">
      <w:pPr>
        <w:numPr>
          <w:ilvl w:val="0"/>
          <w:numId w:val="29"/>
        </w:numPr>
        <w:spacing w:line="319" w:lineRule="auto"/>
        <w:jc w:val="both"/>
        <w:rPr>
          <w:rFonts w:ascii="Verdana" w:hAnsi="Verdana" w:cs="Microsoft Himalaya"/>
          <w:sz w:val="20"/>
        </w:rPr>
      </w:pPr>
      <w:r w:rsidRPr="000076D9">
        <w:rPr>
          <w:rFonts w:ascii="Verdana" w:hAnsi="Verdana" w:cs="Microsoft Himalaya"/>
          <w:sz w:val="20"/>
        </w:rPr>
        <w:t>Szczegó</w:t>
      </w:r>
      <w:r w:rsidRPr="000076D9">
        <w:rPr>
          <w:rFonts w:ascii="Verdana" w:hAnsi="Verdana" w:cs="Cambria"/>
          <w:sz w:val="20"/>
        </w:rPr>
        <w:t>ł</w:t>
      </w:r>
      <w:r w:rsidRPr="000076D9">
        <w:rPr>
          <w:rFonts w:ascii="Verdana" w:hAnsi="Verdana" w:cs="Microsoft Himalaya"/>
          <w:sz w:val="20"/>
        </w:rPr>
        <w:t>owa instrukcja dla Wykonawców dotycz</w:t>
      </w:r>
      <w:r w:rsidRPr="000076D9">
        <w:rPr>
          <w:rFonts w:ascii="Verdana" w:hAnsi="Verdana" w:cs="Cambria"/>
          <w:sz w:val="20"/>
        </w:rPr>
        <w:t>ą</w:t>
      </w:r>
      <w:r w:rsidRPr="000076D9">
        <w:rPr>
          <w:rFonts w:ascii="Verdana" w:hAnsi="Verdana" w:cs="Microsoft Himalaya"/>
          <w:sz w:val="20"/>
        </w:rPr>
        <w:t>ca z</w:t>
      </w:r>
      <w:r w:rsidRPr="000076D9">
        <w:rPr>
          <w:rFonts w:ascii="Verdana" w:hAnsi="Verdana" w:cs="Cambria"/>
          <w:sz w:val="20"/>
        </w:rPr>
        <w:t>ł</w:t>
      </w:r>
      <w:r w:rsidRPr="000076D9">
        <w:rPr>
          <w:rFonts w:ascii="Verdana" w:hAnsi="Verdana" w:cs="Microsoft Himalaya"/>
          <w:sz w:val="20"/>
        </w:rPr>
        <w:t>o</w:t>
      </w:r>
      <w:r w:rsidRPr="000076D9">
        <w:rPr>
          <w:rFonts w:ascii="Verdana" w:hAnsi="Verdana" w:cs="Cambria"/>
          <w:sz w:val="20"/>
        </w:rPr>
        <w:t>ż</w:t>
      </w:r>
      <w:r w:rsidRPr="000076D9">
        <w:rPr>
          <w:rFonts w:ascii="Verdana" w:hAnsi="Verdana" w:cs="Microsoft Himalaya"/>
          <w:sz w:val="20"/>
        </w:rPr>
        <w:t>enia, zmiany i wycofania oferty znajduje si</w:t>
      </w:r>
      <w:r w:rsidRPr="000076D9">
        <w:rPr>
          <w:rFonts w:ascii="Verdana" w:hAnsi="Verdana" w:cs="Cambria"/>
          <w:sz w:val="20"/>
        </w:rPr>
        <w:t>ę</w:t>
      </w:r>
      <w:r w:rsidRPr="000076D9">
        <w:rPr>
          <w:rFonts w:ascii="Verdana" w:hAnsi="Verdana" w:cs="Microsoft Himalaya"/>
          <w:sz w:val="20"/>
        </w:rPr>
        <w:t xml:space="preserve"> na stronie internetowej pod adresem:</w:t>
      </w:r>
    </w:p>
    <w:p w:rsidR="00447F3D" w:rsidRPr="00985BE8" w:rsidRDefault="00A92476" w:rsidP="00CE2D2C">
      <w:pPr>
        <w:spacing w:line="319" w:lineRule="auto"/>
        <w:ind w:left="720"/>
        <w:jc w:val="both"/>
        <w:rPr>
          <w:rStyle w:val="Hipercze"/>
          <w:rFonts w:eastAsia="Calibri" w:cs="Calibri"/>
          <w:b/>
          <w:color w:val="1155CC"/>
        </w:rPr>
      </w:pPr>
      <w:hyperlink r:id="rId30" w:history="1">
        <w:r w:rsidR="00CE2D2C" w:rsidRPr="00985BE8">
          <w:rPr>
            <w:rStyle w:val="Hipercze"/>
            <w:rFonts w:ascii="Verdana" w:eastAsia="Calibri" w:hAnsi="Verdana" w:cs="Calibri"/>
            <w:b/>
            <w:color w:val="1155CC"/>
            <w:sz w:val="20"/>
          </w:rPr>
          <w:t>https://platformazakupowa.pl/strona/45-instrukcje</w:t>
        </w:r>
      </w:hyperlink>
    </w:p>
    <w:p w:rsidR="00447F3D" w:rsidRPr="000076D9" w:rsidRDefault="00447F3D" w:rsidP="00447F3D">
      <w:pPr>
        <w:keepNext/>
        <w:keepLines/>
        <w:spacing w:before="400" w:after="120"/>
        <w:jc w:val="both"/>
        <w:outlineLvl w:val="0"/>
        <w:rPr>
          <w:rFonts w:ascii="Verdana" w:hAnsi="Verdana" w:cs="Microsoft Himalaya"/>
          <w:b/>
          <w:sz w:val="20"/>
        </w:rPr>
      </w:pPr>
      <w:bookmarkStart w:id="17" w:name="_1fob9te"/>
      <w:bookmarkEnd w:id="17"/>
      <w:r w:rsidRPr="000076D9">
        <w:rPr>
          <w:rFonts w:ascii="Verdana" w:hAnsi="Verdana" w:cs="Microsoft Himalaya"/>
          <w:b/>
          <w:sz w:val="20"/>
        </w:rPr>
        <w:t>Otwarcie ofert</w:t>
      </w:r>
    </w:p>
    <w:p w:rsidR="00447F3D" w:rsidRPr="00DB3273" w:rsidRDefault="00447F3D" w:rsidP="00447F3D">
      <w:pPr>
        <w:shd w:val="clear" w:color="auto" w:fill="FFFFFF"/>
        <w:jc w:val="both"/>
        <w:rPr>
          <w:rFonts w:ascii="Verdana" w:hAnsi="Verdana" w:cs="Microsoft Himalaya"/>
          <w:sz w:val="20"/>
        </w:rPr>
      </w:pPr>
      <w:r w:rsidRPr="00DB3273">
        <w:rPr>
          <w:rFonts w:ascii="Verdana" w:eastAsia="Calibri" w:hAnsi="Verdana" w:cs="Microsoft Himalaya"/>
          <w:sz w:val="20"/>
        </w:rPr>
        <w:t xml:space="preserve">1. </w:t>
      </w:r>
      <w:r w:rsidRPr="00DB3273">
        <w:rPr>
          <w:rFonts w:ascii="Verdana" w:hAnsi="Verdana" w:cs="Microsoft Himalaya"/>
          <w:sz w:val="20"/>
        </w:rPr>
        <w:t>Otwarcie ofert nast</w:t>
      </w:r>
      <w:r w:rsidRPr="00DB3273">
        <w:rPr>
          <w:rFonts w:ascii="Verdana" w:hAnsi="Verdana" w:cs="Cambria"/>
          <w:sz w:val="20"/>
        </w:rPr>
        <w:t>ę</w:t>
      </w:r>
      <w:r w:rsidRPr="00DB3273">
        <w:rPr>
          <w:rFonts w:ascii="Verdana" w:hAnsi="Verdana" w:cs="Microsoft Himalaya"/>
          <w:sz w:val="20"/>
        </w:rPr>
        <w:t>puje niezw</w:t>
      </w:r>
      <w:r w:rsidRPr="00DB3273">
        <w:rPr>
          <w:rFonts w:ascii="Verdana" w:hAnsi="Verdana" w:cs="Cambria"/>
          <w:sz w:val="20"/>
        </w:rPr>
        <w:t>ł</w:t>
      </w:r>
      <w:r w:rsidRPr="00DB3273">
        <w:rPr>
          <w:rFonts w:ascii="Verdana" w:hAnsi="Verdana" w:cs="Microsoft Himalaya"/>
          <w:sz w:val="20"/>
        </w:rPr>
        <w:t>ocznie po up</w:t>
      </w:r>
      <w:r w:rsidRPr="00DB3273">
        <w:rPr>
          <w:rFonts w:ascii="Verdana" w:hAnsi="Verdana" w:cs="Cambria"/>
          <w:sz w:val="20"/>
        </w:rPr>
        <w:t>ł</w:t>
      </w:r>
      <w:r w:rsidRPr="00DB3273">
        <w:rPr>
          <w:rFonts w:ascii="Verdana" w:hAnsi="Verdana" w:cs="Microsoft Himalaya"/>
          <w:sz w:val="20"/>
        </w:rPr>
        <w:t>ywie terminu sk</w:t>
      </w:r>
      <w:r w:rsidRPr="00DB3273">
        <w:rPr>
          <w:rFonts w:ascii="Verdana" w:hAnsi="Verdana" w:cs="Cambria"/>
          <w:sz w:val="20"/>
        </w:rPr>
        <w:t>ł</w:t>
      </w:r>
      <w:r w:rsidRPr="00DB3273">
        <w:rPr>
          <w:rFonts w:ascii="Verdana" w:hAnsi="Verdana" w:cs="Microsoft Himalaya"/>
          <w:sz w:val="20"/>
        </w:rPr>
        <w:t>adania ofert, nie pó</w:t>
      </w:r>
      <w:r w:rsidRPr="00DB3273">
        <w:rPr>
          <w:rFonts w:ascii="Verdana" w:hAnsi="Verdana" w:cs="Cambria"/>
          <w:sz w:val="20"/>
        </w:rPr>
        <w:t>ź</w:t>
      </w:r>
      <w:r w:rsidRPr="00DB3273">
        <w:rPr>
          <w:rFonts w:ascii="Verdana" w:hAnsi="Verdana" w:cs="Microsoft Himalaya"/>
          <w:sz w:val="20"/>
        </w:rPr>
        <w:t>niej ni</w:t>
      </w:r>
      <w:r w:rsidRPr="00DB3273">
        <w:rPr>
          <w:rFonts w:ascii="Verdana" w:hAnsi="Verdana" w:cs="Cambria"/>
          <w:sz w:val="20"/>
        </w:rPr>
        <w:t>ż</w:t>
      </w:r>
      <w:r w:rsidRPr="00DB3273">
        <w:rPr>
          <w:rFonts w:ascii="Verdana" w:hAnsi="Verdana" w:cs="Microsoft Himalaya"/>
          <w:sz w:val="20"/>
        </w:rPr>
        <w:t>nast</w:t>
      </w:r>
      <w:r w:rsidRPr="00DB3273">
        <w:rPr>
          <w:rFonts w:ascii="Verdana" w:hAnsi="Verdana" w:cs="Cambria"/>
          <w:sz w:val="20"/>
        </w:rPr>
        <w:t>ę</w:t>
      </w:r>
      <w:r w:rsidRPr="00DB3273">
        <w:rPr>
          <w:rFonts w:ascii="Verdana" w:hAnsi="Verdana" w:cs="Microsoft Himalaya"/>
          <w:sz w:val="20"/>
        </w:rPr>
        <w:t>pnego dnia po dniu, w którym up</w:t>
      </w:r>
      <w:r w:rsidRPr="00DB3273">
        <w:rPr>
          <w:rFonts w:ascii="Verdana" w:hAnsi="Verdana" w:cs="Cambria"/>
          <w:sz w:val="20"/>
        </w:rPr>
        <w:t>ł</w:t>
      </w:r>
      <w:r w:rsidRPr="00DB3273">
        <w:rPr>
          <w:rFonts w:ascii="Verdana" w:hAnsi="Verdana" w:cs="Microsoft Himalaya"/>
          <w:sz w:val="20"/>
        </w:rPr>
        <w:t>yn</w:t>
      </w:r>
      <w:r w:rsidRPr="00DB3273">
        <w:rPr>
          <w:rFonts w:ascii="Verdana" w:hAnsi="Verdana" w:cs="Cambria"/>
          <w:sz w:val="20"/>
        </w:rPr>
        <w:t>ął</w:t>
      </w:r>
      <w:r w:rsidRPr="00DB3273">
        <w:rPr>
          <w:rFonts w:ascii="Verdana" w:hAnsi="Verdana" w:cs="Microsoft Himalaya"/>
          <w:sz w:val="20"/>
        </w:rPr>
        <w:t xml:space="preserve"> termin sk</w:t>
      </w:r>
      <w:r w:rsidRPr="00DB3273">
        <w:rPr>
          <w:rFonts w:ascii="Verdana" w:hAnsi="Verdana" w:cs="Cambria"/>
          <w:sz w:val="20"/>
        </w:rPr>
        <w:t>ł</w:t>
      </w:r>
      <w:r w:rsidRPr="00DB3273">
        <w:rPr>
          <w:rFonts w:ascii="Verdana" w:hAnsi="Verdana" w:cs="Microsoft Himalaya"/>
          <w:sz w:val="20"/>
        </w:rPr>
        <w:t>adania ofert</w:t>
      </w:r>
      <w:r w:rsidRPr="00DB3273">
        <w:rPr>
          <w:rFonts w:ascii="Verdana" w:eastAsia="Calibri" w:hAnsi="Verdana" w:cs="Microsoft Himalaya"/>
          <w:sz w:val="20"/>
        </w:rPr>
        <w:t>,</w:t>
      </w:r>
      <w:r w:rsidRPr="00E313A9">
        <w:rPr>
          <w:rFonts w:ascii="Verdana" w:hAnsi="Verdana" w:cs="Microsoft Himalaya"/>
          <w:b/>
          <w:color w:val="FF0000"/>
          <w:sz w:val="20"/>
        </w:rPr>
        <w:t>tj.</w:t>
      </w:r>
      <w:r w:rsidR="002F6CF2">
        <w:rPr>
          <w:rFonts w:ascii="Verdana" w:hAnsi="Verdana" w:cs="Microsoft Himalaya"/>
          <w:b/>
          <w:color w:val="FF0000"/>
          <w:sz w:val="20"/>
        </w:rPr>
        <w:t>1</w:t>
      </w:r>
      <w:r w:rsidR="00674CD4" w:rsidRPr="00E313A9">
        <w:rPr>
          <w:rFonts w:ascii="Verdana" w:hAnsi="Verdana" w:cs="Microsoft Himalaya"/>
          <w:b/>
          <w:color w:val="FF0000"/>
          <w:sz w:val="20"/>
        </w:rPr>
        <w:t>9</w:t>
      </w:r>
      <w:r w:rsidR="009E4C3E" w:rsidRPr="00E313A9">
        <w:rPr>
          <w:rFonts w:ascii="Verdana" w:hAnsi="Verdana" w:cs="Microsoft Himalaya"/>
          <w:b/>
          <w:color w:val="FF0000"/>
          <w:sz w:val="20"/>
        </w:rPr>
        <w:t>.</w:t>
      </w:r>
      <w:r w:rsidR="004D6FE2" w:rsidRPr="00E313A9">
        <w:rPr>
          <w:rFonts w:ascii="Verdana" w:hAnsi="Verdana" w:cs="Microsoft Himalaya"/>
          <w:b/>
          <w:color w:val="FF0000"/>
          <w:sz w:val="20"/>
        </w:rPr>
        <w:t>0</w:t>
      </w:r>
      <w:r w:rsidR="002F6CF2">
        <w:rPr>
          <w:rFonts w:ascii="Verdana" w:hAnsi="Verdana" w:cs="Microsoft Himalaya"/>
          <w:b/>
          <w:color w:val="FF0000"/>
          <w:sz w:val="20"/>
        </w:rPr>
        <w:t>9</w:t>
      </w:r>
      <w:r w:rsidR="004D6FE2" w:rsidRPr="00E313A9">
        <w:rPr>
          <w:rFonts w:ascii="Verdana" w:hAnsi="Verdana" w:cs="Microsoft Himalaya"/>
          <w:b/>
          <w:color w:val="FF0000"/>
          <w:sz w:val="20"/>
        </w:rPr>
        <w:t>.202</w:t>
      </w:r>
      <w:r w:rsidR="00A95648" w:rsidRPr="00E313A9">
        <w:rPr>
          <w:rFonts w:ascii="Verdana" w:hAnsi="Verdana" w:cs="Microsoft Himalaya"/>
          <w:b/>
          <w:color w:val="FF0000"/>
          <w:sz w:val="20"/>
        </w:rPr>
        <w:t>4</w:t>
      </w:r>
      <w:r w:rsidR="00C63B9F" w:rsidRPr="00E313A9">
        <w:rPr>
          <w:rFonts w:ascii="Verdana" w:hAnsi="Verdana" w:cs="Microsoft Himalaya"/>
          <w:b/>
          <w:color w:val="FF0000"/>
          <w:sz w:val="20"/>
        </w:rPr>
        <w:t xml:space="preserve"> </w:t>
      </w:r>
      <w:r w:rsidRPr="00E313A9">
        <w:rPr>
          <w:rFonts w:ascii="Verdana" w:eastAsia="Calibri" w:hAnsi="Verdana" w:cs="Microsoft Himalaya"/>
          <w:b/>
          <w:color w:val="FF0000"/>
          <w:sz w:val="20"/>
        </w:rPr>
        <w:t xml:space="preserve">roku </w:t>
      </w:r>
      <w:r w:rsidR="004D6FE2" w:rsidRPr="00E313A9">
        <w:rPr>
          <w:rFonts w:ascii="Verdana" w:eastAsia="Calibri" w:hAnsi="Verdana" w:cs="Microsoft Himalaya"/>
          <w:b/>
          <w:color w:val="FF0000"/>
          <w:sz w:val="20"/>
        </w:rPr>
        <w:br/>
      </w:r>
      <w:r w:rsidRPr="00E313A9">
        <w:rPr>
          <w:rFonts w:ascii="Verdana" w:eastAsia="Calibri" w:hAnsi="Verdana" w:cs="Microsoft Himalaya"/>
          <w:b/>
          <w:color w:val="FF0000"/>
          <w:sz w:val="20"/>
        </w:rPr>
        <w:t>godz</w:t>
      </w:r>
      <w:r w:rsidR="00EF5BFE" w:rsidRPr="00E313A9">
        <w:rPr>
          <w:rFonts w:ascii="Verdana" w:eastAsia="Calibri" w:hAnsi="Verdana" w:cs="Microsoft Himalaya"/>
          <w:b/>
          <w:color w:val="FF0000"/>
          <w:sz w:val="20"/>
        </w:rPr>
        <w:t>. 10:3</w:t>
      </w:r>
      <w:r w:rsidR="004D6FE2" w:rsidRPr="00E313A9">
        <w:rPr>
          <w:rFonts w:ascii="Verdana" w:eastAsia="Calibri" w:hAnsi="Verdana" w:cs="Microsoft Himalaya"/>
          <w:b/>
          <w:color w:val="FF0000"/>
          <w:sz w:val="20"/>
        </w:rPr>
        <w:t>0.</w:t>
      </w:r>
    </w:p>
    <w:p w:rsidR="00447F3D" w:rsidRPr="00DB3273" w:rsidRDefault="00447F3D" w:rsidP="00447F3D">
      <w:pPr>
        <w:shd w:val="clear" w:color="auto" w:fill="FFFFFF"/>
        <w:jc w:val="both"/>
        <w:rPr>
          <w:rFonts w:ascii="Verdana" w:hAnsi="Verdana" w:cs="Microsoft Himalaya"/>
          <w:sz w:val="20"/>
        </w:rPr>
      </w:pPr>
      <w:r w:rsidRPr="00DB3273">
        <w:rPr>
          <w:rFonts w:ascii="Verdana" w:hAnsi="Verdana" w:cs="Microsoft Himalaya"/>
          <w:sz w:val="20"/>
        </w:rPr>
        <w:t>2.  Je</w:t>
      </w:r>
      <w:r w:rsidRPr="00DB3273">
        <w:rPr>
          <w:rFonts w:ascii="Verdana" w:hAnsi="Verdana" w:cs="Cambria"/>
          <w:sz w:val="20"/>
        </w:rPr>
        <w:t>ż</w:t>
      </w:r>
      <w:r w:rsidRPr="00DB3273">
        <w:rPr>
          <w:rFonts w:ascii="Verdana" w:hAnsi="Verdana" w:cs="Microsoft Himalaya"/>
          <w:sz w:val="20"/>
        </w:rPr>
        <w:t>eli otwarcie ofert nast</w:t>
      </w:r>
      <w:r w:rsidRPr="00DB3273">
        <w:rPr>
          <w:rFonts w:ascii="Verdana" w:hAnsi="Verdana" w:cs="Cambria"/>
          <w:sz w:val="20"/>
        </w:rPr>
        <w:t>ę</w:t>
      </w:r>
      <w:r w:rsidRPr="00DB3273">
        <w:rPr>
          <w:rFonts w:ascii="Verdana" w:hAnsi="Verdana" w:cs="Microsoft Himalaya"/>
          <w:sz w:val="20"/>
        </w:rPr>
        <w:t>puje przy u</w:t>
      </w:r>
      <w:r w:rsidRPr="00DB3273">
        <w:rPr>
          <w:rFonts w:ascii="Verdana" w:hAnsi="Verdana" w:cs="Cambria"/>
          <w:sz w:val="20"/>
        </w:rPr>
        <w:t>ż</w:t>
      </w:r>
      <w:r w:rsidRPr="00DB3273">
        <w:rPr>
          <w:rFonts w:ascii="Verdana" w:hAnsi="Verdana" w:cs="Microsoft Himalaya"/>
          <w:sz w:val="20"/>
        </w:rPr>
        <w:t>yciu systemu teleinformatycznego, w przypadku awarii tego systemu, która powoduje brak mo</w:t>
      </w:r>
      <w:r w:rsidRPr="00DB3273">
        <w:rPr>
          <w:rFonts w:ascii="Verdana" w:hAnsi="Verdana" w:cs="Cambria"/>
          <w:sz w:val="20"/>
        </w:rPr>
        <w:t>ż</w:t>
      </w:r>
      <w:r w:rsidRPr="00DB3273">
        <w:rPr>
          <w:rFonts w:ascii="Verdana" w:hAnsi="Verdana" w:cs="Microsoft Himalaya"/>
          <w:sz w:val="20"/>
        </w:rPr>
        <w:t>liwo</w:t>
      </w:r>
      <w:r w:rsidRPr="00DB3273">
        <w:rPr>
          <w:rFonts w:ascii="Verdana" w:hAnsi="Verdana" w:cs="Cambria"/>
          <w:sz w:val="20"/>
        </w:rPr>
        <w:t>ś</w:t>
      </w:r>
      <w:r w:rsidRPr="00DB3273">
        <w:rPr>
          <w:rFonts w:ascii="Verdana" w:hAnsi="Verdana" w:cs="Microsoft Himalaya"/>
          <w:sz w:val="20"/>
        </w:rPr>
        <w:t>ci otwarcia ofert w terminie okre</w:t>
      </w:r>
      <w:r w:rsidRPr="00DB3273">
        <w:rPr>
          <w:rFonts w:ascii="Verdana" w:hAnsi="Verdana" w:cs="Cambria"/>
          <w:sz w:val="20"/>
        </w:rPr>
        <w:t>ś</w:t>
      </w:r>
      <w:r w:rsidRPr="00DB3273">
        <w:rPr>
          <w:rFonts w:ascii="Verdana" w:hAnsi="Verdana" w:cs="Microsoft Himalaya"/>
          <w:sz w:val="20"/>
        </w:rPr>
        <w:t>lonym przez zamawiaj</w:t>
      </w:r>
      <w:r w:rsidRPr="00DB3273">
        <w:rPr>
          <w:rFonts w:ascii="Verdana" w:hAnsi="Verdana" w:cs="Cambria"/>
          <w:sz w:val="20"/>
        </w:rPr>
        <w:t>ą</w:t>
      </w:r>
      <w:r w:rsidRPr="00DB3273">
        <w:rPr>
          <w:rFonts w:ascii="Verdana" w:hAnsi="Verdana" w:cs="Microsoft Himalaya"/>
          <w:sz w:val="20"/>
        </w:rPr>
        <w:t>cego, otwarcie ofert nast</w:t>
      </w:r>
      <w:r w:rsidRPr="00DB3273">
        <w:rPr>
          <w:rFonts w:ascii="Verdana" w:hAnsi="Verdana" w:cs="Cambria"/>
          <w:sz w:val="20"/>
        </w:rPr>
        <w:t>ę</w:t>
      </w:r>
      <w:r w:rsidRPr="00DB3273">
        <w:rPr>
          <w:rFonts w:ascii="Verdana" w:hAnsi="Verdana" w:cs="Microsoft Himalaya"/>
          <w:sz w:val="20"/>
        </w:rPr>
        <w:t>puje niezw</w:t>
      </w:r>
      <w:r w:rsidRPr="00DB3273">
        <w:rPr>
          <w:rFonts w:ascii="Verdana" w:hAnsi="Verdana" w:cs="Cambria"/>
          <w:sz w:val="20"/>
        </w:rPr>
        <w:t>ł</w:t>
      </w:r>
      <w:r w:rsidRPr="00DB3273">
        <w:rPr>
          <w:rFonts w:ascii="Verdana" w:hAnsi="Verdana" w:cs="Microsoft Himalaya"/>
          <w:sz w:val="20"/>
        </w:rPr>
        <w:t>ocznie po usuni</w:t>
      </w:r>
      <w:r w:rsidRPr="00DB3273">
        <w:rPr>
          <w:rFonts w:ascii="Verdana" w:hAnsi="Verdana" w:cs="Cambria"/>
          <w:sz w:val="20"/>
        </w:rPr>
        <w:t>ę</w:t>
      </w:r>
      <w:r w:rsidRPr="00DB3273">
        <w:rPr>
          <w:rFonts w:ascii="Verdana" w:hAnsi="Verdana" w:cs="Microsoft Himalaya"/>
          <w:sz w:val="20"/>
        </w:rPr>
        <w:t>ciu awarii.</w:t>
      </w:r>
    </w:p>
    <w:p w:rsidR="00447F3D" w:rsidRPr="000076D9" w:rsidRDefault="00447F3D" w:rsidP="00447F3D">
      <w:pPr>
        <w:shd w:val="clear" w:color="auto" w:fill="FFFFFF"/>
        <w:jc w:val="both"/>
        <w:rPr>
          <w:rFonts w:ascii="Verdana" w:hAnsi="Verdana" w:cs="Microsoft Himalaya"/>
          <w:sz w:val="20"/>
        </w:rPr>
      </w:pPr>
      <w:r w:rsidRPr="00DB3273">
        <w:rPr>
          <w:rFonts w:ascii="Verdana" w:hAnsi="Verdana" w:cs="Microsoft Himalaya"/>
          <w:sz w:val="20"/>
        </w:rPr>
        <w:t>3.  Zamawiaj</w:t>
      </w:r>
      <w:r w:rsidRPr="00DB3273">
        <w:rPr>
          <w:rFonts w:ascii="Verdana" w:hAnsi="Verdana" w:cs="Cambria"/>
          <w:sz w:val="20"/>
        </w:rPr>
        <w:t>ą</w:t>
      </w:r>
      <w:r w:rsidRPr="00DB3273">
        <w:rPr>
          <w:rFonts w:ascii="Verdana" w:hAnsi="Verdana" w:cs="Microsoft Himalaya"/>
          <w:sz w:val="20"/>
        </w:rPr>
        <w:t>cy poinformuje o zmianie terminu otwarcia ofert na stronie internetowej prowadzonego post</w:t>
      </w:r>
      <w:r w:rsidRPr="00DB3273">
        <w:rPr>
          <w:rFonts w:ascii="Verdana" w:hAnsi="Verdana" w:cs="Cambria"/>
          <w:sz w:val="20"/>
        </w:rPr>
        <w:t>ę</w:t>
      </w:r>
      <w:r w:rsidRPr="00DB3273">
        <w:rPr>
          <w:rFonts w:ascii="Verdana" w:hAnsi="Verdana" w:cs="Microsoft Himalaya"/>
          <w:sz w:val="20"/>
        </w:rPr>
        <w:t>powania.</w:t>
      </w:r>
    </w:p>
    <w:p w:rsidR="00447F3D" w:rsidRPr="000076D9" w:rsidRDefault="00447F3D" w:rsidP="00447F3D">
      <w:pPr>
        <w:shd w:val="clear" w:color="auto" w:fill="FFFFFF"/>
        <w:jc w:val="both"/>
        <w:rPr>
          <w:rFonts w:ascii="Verdana" w:hAnsi="Verdana" w:cs="Microsoft Himalaya"/>
          <w:sz w:val="20"/>
        </w:rPr>
      </w:pPr>
      <w:r w:rsidRPr="000076D9">
        <w:rPr>
          <w:rFonts w:ascii="Verdana" w:hAnsi="Verdana" w:cs="Microsoft Himalaya"/>
          <w:sz w:val="20"/>
        </w:rPr>
        <w:t>4.  Zamawiaj</w:t>
      </w:r>
      <w:r w:rsidRPr="000076D9">
        <w:rPr>
          <w:rFonts w:ascii="Verdana" w:hAnsi="Verdana" w:cs="Cambria"/>
          <w:sz w:val="20"/>
        </w:rPr>
        <w:t>ą</w:t>
      </w:r>
      <w:r w:rsidRPr="000076D9">
        <w:rPr>
          <w:rFonts w:ascii="Verdana" w:hAnsi="Verdana" w:cs="Microsoft Himalaya"/>
          <w:sz w:val="20"/>
        </w:rPr>
        <w:t>cy, najpó</w:t>
      </w:r>
      <w:r w:rsidRPr="000076D9">
        <w:rPr>
          <w:rFonts w:ascii="Verdana" w:hAnsi="Verdana" w:cs="Cambria"/>
          <w:sz w:val="20"/>
        </w:rPr>
        <w:t>ź</w:t>
      </w:r>
      <w:r w:rsidRPr="000076D9">
        <w:rPr>
          <w:rFonts w:ascii="Verdana" w:hAnsi="Verdana" w:cs="Microsoft Himalaya"/>
          <w:sz w:val="20"/>
        </w:rPr>
        <w:t>niej przed otwarciem ofert, udost</w:t>
      </w:r>
      <w:r w:rsidRPr="000076D9">
        <w:rPr>
          <w:rFonts w:ascii="Verdana" w:hAnsi="Verdana" w:cs="Cambria"/>
          <w:sz w:val="20"/>
        </w:rPr>
        <w:t>ę</w:t>
      </w:r>
      <w:r w:rsidRPr="000076D9">
        <w:rPr>
          <w:rFonts w:ascii="Verdana" w:hAnsi="Verdana" w:cs="Microsoft Himalaya"/>
          <w:sz w:val="20"/>
        </w:rPr>
        <w:t>pnia na stronie internetowej prowadzonego post</w:t>
      </w:r>
      <w:r w:rsidRPr="000076D9">
        <w:rPr>
          <w:rFonts w:ascii="Verdana" w:hAnsi="Verdana" w:cs="Cambria"/>
          <w:sz w:val="20"/>
        </w:rPr>
        <w:t>ę</w:t>
      </w:r>
      <w:r w:rsidRPr="000076D9">
        <w:rPr>
          <w:rFonts w:ascii="Verdana" w:hAnsi="Verdana" w:cs="Microsoft Himalaya"/>
          <w:sz w:val="20"/>
        </w:rPr>
        <w:t>powania informacj</w:t>
      </w:r>
      <w:r w:rsidRPr="000076D9">
        <w:rPr>
          <w:rFonts w:ascii="Verdana" w:hAnsi="Verdana" w:cs="Cambria"/>
          <w:sz w:val="20"/>
        </w:rPr>
        <w:t>ę</w:t>
      </w:r>
      <w:r w:rsidRPr="000076D9">
        <w:rPr>
          <w:rFonts w:ascii="Verdana" w:hAnsi="Verdana" w:cs="Microsoft Himalaya"/>
          <w:sz w:val="20"/>
        </w:rPr>
        <w:t xml:space="preserve"> o kwocie, jak</w:t>
      </w:r>
      <w:r w:rsidRPr="000076D9">
        <w:rPr>
          <w:rFonts w:ascii="Verdana" w:hAnsi="Verdana" w:cs="Cambria"/>
          <w:sz w:val="20"/>
        </w:rPr>
        <w:t>ą</w:t>
      </w:r>
      <w:r w:rsidRPr="000076D9">
        <w:rPr>
          <w:rFonts w:ascii="Verdana" w:hAnsi="Verdana" w:cs="Microsoft Himalaya"/>
          <w:sz w:val="20"/>
        </w:rPr>
        <w:t xml:space="preserve"> zamierza przeznaczy</w:t>
      </w:r>
      <w:r w:rsidRPr="000076D9">
        <w:rPr>
          <w:rFonts w:ascii="Verdana" w:hAnsi="Verdana" w:cs="Cambria"/>
          <w:sz w:val="20"/>
        </w:rPr>
        <w:t>ć</w:t>
      </w:r>
      <w:r w:rsidRPr="000076D9">
        <w:rPr>
          <w:rFonts w:ascii="Verdana" w:hAnsi="Verdana" w:cs="Microsoft Himalaya"/>
          <w:sz w:val="20"/>
        </w:rPr>
        <w:t xml:space="preserve"> na sfinansowanie zamówienia.</w:t>
      </w:r>
    </w:p>
    <w:p w:rsidR="00447F3D" w:rsidRPr="000076D9" w:rsidRDefault="00447F3D" w:rsidP="00447F3D">
      <w:pPr>
        <w:shd w:val="clear" w:color="auto" w:fill="FFFFFF"/>
        <w:jc w:val="both"/>
        <w:rPr>
          <w:rFonts w:ascii="Verdana" w:hAnsi="Verdana" w:cs="Microsoft Himalaya"/>
          <w:sz w:val="20"/>
        </w:rPr>
      </w:pPr>
      <w:r w:rsidRPr="000076D9">
        <w:rPr>
          <w:rFonts w:ascii="Verdana" w:hAnsi="Verdana" w:cs="Microsoft Himalaya"/>
          <w:sz w:val="20"/>
        </w:rPr>
        <w:t>5.  Zamawiaj</w:t>
      </w:r>
      <w:r w:rsidRPr="000076D9">
        <w:rPr>
          <w:rFonts w:ascii="Verdana" w:hAnsi="Verdana" w:cs="Cambria"/>
          <w:sz w:val="20"/>
        </w:rPr>
        <w:t>ą</w:t>
      </w:r>
      <w:r w:rsidRPr="000076D9">
        <w:rPr>
          <w:rFonts w:ascii="Verdana" w:hAnsi="Verdana" w:cs="Microsoft Himalaya"/>
          <w:sz w:val="20"/>
        </w:rPr>
        <w:t>cy, niezw</w:t>
      </w:r>
      <w:r w:rsidRPr="000076D9">
        <w:rPr>
          <w:rFonts w:ascii="Verdana" w:hAnsi="Verdana" w:cs="Cambria"/>
          <w:sz w:val="20"/>
        </w:rPr>
        <w:t>ł</w:t>
      </w:r>
      <w:r w:rsidRPr="000076D9">
        <w:rPr>
          <w:rFonts w:ascii="Verdana" w:hAnsi="Verdana" w:cs="Microsoft Himalaya"/>
          <w:sz w:val="20"/>
        </w:rPr>
        <w:t>ocznie po otwarciu ofert, udost</w:t>
      </w:r>
      <w:r w:rsidRPr="000076D9">
        <w:rPr>
          <w:rFonts w:ascii="Verdana" w:hAnsi="Verdana" w:cs="Cambria"/>
          <w:sz w:val="20"/>
        </w:rPr>
        <w:t>ę</w:t>
      </w:r>
      <w:r w:rsidRPr="000076D9">
        <w:rPr>
          <w:rFonts w:ascii="Verdana" w:hAnsi="Verdana" w:cs="Microsoft Himalaya"/>
          <w:sz w:val="20"/>
        </w:rPr>
        <w:t>pnia na stronie internetowej prowadzonego post</w:t>
      </w:r>
      <w:r w:rsidRPr="000076D9">
        <w:rPr>
          <w:rFonts w:ascii="Verdana" w:hAnsi="Verdana" w:cs="Cambria"/>
          <w:sz w:val="20"/>
        </w:rPr>
        <w:t>ę</w:t>
      </w:r>
      <w:r w:rsidRPr="000076D9">
        <w:rPr>
          <w:rFonts w:ascii="Verdana" w:hAnsi="Verdana" w:cs="Microsoft Himalaya"/>
          <w:sz w:val="20"/>
        </w:rPr>
        <w:t>powania informacje o:</w:t>
      </w:r>
    </w:p>
    <w:p w:rsidR="00447F3D" w:rsidRPr="000076D9" w:rsidRDefault="00447F3D" w:rsidP="00447F3D">
      <w:pPr>
        <w:shd w:val="clear" w:color="auto" w:fill="FFFFFF"/>
        <w:ind w:firstLine="720"/>
        <w:jc w:val="both"/>
        <w:rPr>
          <w:rFonts w:ascii="Verdana" w:hAnsi="Verdana" w:cs="Microsoft Himalaya"/>
          <w:sz w:val="20"/>
        </w:rPr>
      </w:pPr>
      <w:r w:rsidRPr="000076D9">
        <w:rPr>
          <w:rFonts w:ascii="Verdana" w:hAnsi="Verdana" w:cs="Microsoft Himalaya"/>
          <w:sz w:val="20"/>
        </w:rPr>
        <w:t>1) nazwach albo imionach i nazwiskach oraz siedzibach lub miejscach prowadzonej dzia</w:t>
      </w:r>
      <w:r w:rsidRPr="000076D9">
        <w:rPr>
          <w:rFonts w:ascii="Verdana" w:hAnsi="Verdana" w:cs="Cambria"/>
          <w:sz w:val="20"/>
        </w:rPr>
        <w:t>ł</w:t>
      </w:r>
      <w:r w:rsidRPr="000076D9">
        <w:rPr>
          <w:rFonts w:ascii="Verdana" w:hAnsi="Verdana" w:cs="Microsoft Himalaya"/>
          <w:sz w:val="20"/>
        </w:rPr>
        <w:t>alno</w:t>
      </w:r>
      <w:r w:rsidRPr="000076D9">
        <w:rPr>
          <w:rFonts w:ascii="Verdana" w:hAnsi="Verdana" w:cs="Cambria"/>
          <w:sz w:val="20"/>
        </w:rPr>
        <w:t>ś</w:t>
      </w:r>
      <w:r w:rsidRPr="000076D9">
        <w:rPr>
          <w:rFonts w:ascii="Verdana" w:hAnsi="Verdana" w:cs="Microsoft Himalaya"/>
          <w:sz w:val="20"/>
        </w:rPr>
        <w:t>ci gospodarczej albo miejscach zamieszkania wykonawców, których oferty zosta</w:t>
      </w:r>
      <w:r w:rsidRPr="000076D9">
        <w:rPr>
          <w:rFonts w:ascii="Verdana" w:hAnsi="Verdana" w:cs="Cambria"/>
          <w:sz w:val="20"/>
        </w:rPr>
        <w:t>ł</w:t>
      </w:r>
      <w:r w:rsidRPr="000076D9">
        <w:rPr>
          <w:rFonts w:ascii="Verdana" w:hAnsi="Verdana" w:cs="Microsoft Himalaya"/>
          <w:sz w:val="20"/>
        </w:rPr>
        <w:t>y otwarte;</w:t>
      </w:r>
    </w:p>
    <w:p w:rsidR="00447F3D" w:rsidRPr="000076D9" w:rsidRDefault="00447F3D" w:rsidP="00447F3D">
      <w:pPr>
        <w:shd w:val="clear" w:color="auto" w:fill="FFFFFF"/>
        <w:ind w:firstLine="720"/>
        <w:jc w:val="both"/>
        <w:rPr>
          <w:rFonts w:ascii="Verdana" w:hAnsi="Verdana" w:cs="Microsoft Himalaya"/>
          <w:sz w:val="20"/>
        </w:rPr>
      </w:pPr>
      <w:r w:rsidRPr="000076D9">
        <w:rPr>
          <w:rFonts w:ascii="Verdana" w:hAnsi="Verdana" w:cs="Microsoft Himalaya"/>
          <w:sz w:val="20"/>
        </w:rPr>
        <w:t>2) cenach lub kosztach zawartych w ofertach.</w:t>
      </w:r>
    </w:p>
    <w:p w:rsidR="00447F3D" w:rsidRPr="000076D9" w:rsidRDefault="00447F3D" w:rsidP="00447F3D">
      <w:pPr>
        <w:shd w:val="clear" w:color="auto" w:fill="FFFFFF"/>
        <w:jc w:val="both"/>
        <w:rPr>
          <w:rFonts w:ascii="Verdana" w:hAnsi="Verdana" w:cs="Microsoft Himalaya"/>
          <w:sz w:val="20"/>
        </w:rPr>
      </w:pPr>
      <w:r w:rsidRPr="000076D9">
        <w:rPr>
          <w:rFonts w:ascii="Verdana" w:hAnsi="Verdana" w:cs="Microsoft Himalaya"/>
          <w:sz w:val="20"/>
        </w:rPr>
        <w:t>Informacja zostanie opublikowana na stronie post</w:t>
      </w:r>
      <w:r w:rsidRPr="000076D9">
        <w:rPr>
          <w:rFonts w:ascii="Verdana" w:hAnsi="Verdana" w:cs="Cambria"/>
          <w:sz w:val="20"/>
        </w:rPr>
        <w:t>ę</w:t>
      </w:r>
      <w:r w:rsidRPr="000076D9">
        <w:rPr>
          <w:rFonts w:ascii="Verdana" w:hAnsi="Verdana" w:cs="Microsoft Himalaya"/>
          <w:sz w:val="20"/>
        </w:rPr>
        <w:t>powania na</w:t>
      </w:r>
      <w:r w:rsidR="00C63B9F">
        <w:rPr>
          <w:rFonts w:ascii="Verdana" w:hAnsi="Verdana" w:cs="Microsoft Himalaya"/>
          <w:sz w:val="20"/>
        </w:rPr>
        <w:t xml:space="preserve"> </w:t>
      </w:r>
      <w:hyperlink r:id="rId31" w:history="1">
        <w:r w:rsidRPr="00985BE8">
          <w:rPr>
            <w:rStyle w:val="Hipercze"/>
            <w:rFonts w:eastAsia="Calibri" w:cs="Calibri"/>
            <w:b/>
            <w:color w:val="1155CC"/>
          </w:rPr>
          <w:t>platformazakupowa.pl</w:t>
        </w:r>
      </w:hyperlink>
      <w:r w:rsidRPr="000076D9">
        <w:rPr>
          <w:rFonts w:ascii="Verdana" w:hAnsi="Verdana" w:cs="Microsoft Himalaya"/>
          <w:sz w:val="20"/>
        </w:rPr>
        <w:t xml:space="preserve"> w sekcji ,,Komunikaty”.</w:t>
      </w:r>
    </w:p>
    <w:p w:rsidR="00447F3D" w:rsidRPr="000076D9" w:rsidRDefault="00447F3D" w:rsidP="00447F3D">
      <w:pPr>
        <w:shd w:val="clear" w:color="auto" w:fill="FFFFFF"/>
        <w:jc w:val="both"/>
        <w:rPr>
          <w:rFonts w:ascii="Verdana" w:hAnsi="Verdana" w:cs="Microsoft Himalaya"/>
          <w:sz w:val="20"/>
        </w:rPr>
      </w:pPr>
    </w:p>
    <w:p w:rsidR="00447F3D" w:rsidRPr="000076D9" w:rsidRDefault="00447F3D" w:rsidP="00447F3D">
      <w:pPr>
        <w:shd w:val="clear" w:color="auto" w:fill="FFFFFF"/>
        <w:jc w:val="both"/>
        <w:rPr>
          <w:rFonts w:ascii="Verdana" w:hAnsi="Verdana" w:cs="Microsoft Himalaya"/>
          <w:sz w:val="20"/>
        </w:rPr>
      </w:pPr>
      <w:r w:rsidRPr="000076D9">
        <w:rPr>
          <w:rFonts w:ascii="Verdana" w:hAnsi="Verdana" w:cs="Microsoft Himalaya"/>
          <w:sz w:val="20"/>
        </w:rPr>
        <w:t>Zgodnie z Ustaw</w:t>
      </w:r>
      <w:r w:rsidRPr="000076D9">
        <w:rPr>
          <w:rFonts w:ascii="Verdana" w:hAnsi="Verdana" w:cs="Cambria"/>
          <w:sz w:val="20"/>
        </w:rPr>
        <w:t>ą</w:t>
      </w:r>
      <w:r w:rsidRPr="000076D9">
        <w:rPr>
          <w:rFonts w:ascii="Verdana" w:hAnsi="Verdana" w:cs="Microsoft Himalaya"/>
          <w:sz w:val="20"/>
        </w:rPr>
        <w:t xml:space="preserve"> Prawo Zamówie</w:t>
      </w:r>
      <w:r w:rsidRPr="000076D9">
        <w:rPr>
          <w:rFonts w:ascii="Verdana" w:hAnsi="Verdana" w:cs="Cambria"/>
          <w:sz w:val="20"/>
        </w:rPr>
        <w:t>ń</w:t>
      </w:r>
      <w:r w:rsidRPr="000076D9">
        <w:rPr>
          <w:rFonts w:ascii="Verdana" w:hAnsi="Verdana" w:cs="Microsoft Himalaya"/>
          <w:sz w:val="20"/>
        </w:rPr>
        <w:t xml:space="preserve"> Publicznych Zamawiaj</w:t>
      </w:r>
      <w:r w:rsidRPr="000076D9">
        <w:rPr>
          <w:rFonts w:ascii="Verdana" w:hAnsi="Verdana" w:cs="Cambria"/>
          <w:sz w:val="20"/>
        </w:rPr>
        <w:t>ą</w:t>
      </w:r>
      <w:r w:rsidRPr="000076D9">
        <w:rPr>
          <w:rFonts w:ascii="Verdana" w:hAnsi="Verdana" w:cs="Microsoft Himalaya"/>
          <w:sz w:val="20"/>
        </w:rPr>
        <w:t>cy nie ma obowi</w:t>
      </w:r>
      <w:r w:rsidRPr="000076D9">
        <w:rPr>
          <w:rFonts w:ascii="Verdana" w:hAnsi="Verdana" w:cs="Cambria"/>
          <w:sz w:val="20"/>
        </w:rPr>
        <w:t>ą</w:t>
      </w:r>
      <w:r w:rsidRPr="000076D9">
        <w:rPr>
          <w:rFonts w:ascii="Verdana" w:hAnsi="Verdana" w:cs="Microsoft Himalaya"/>
          <w:sz w:val="20"/>
        </w:rPr>
        <w:t>zku przeprowadzania jawnej sesji otwarcia ofert w sposób jawny z udzia</w:t>
      </w:r>
      <w:r w:rsidRPr="000076D9">
        <w:rPr>
          <w:rFonts w:ascii="Verdana" w:hAnsi="Verdana" w:cs="Cambria"/>
          <w:sz w:val="20"/>
        </w:rPr>
        <w:t>ł</w:t>
      </w:r>
      <w:r w:rsidRPr="000076D9">
        <w:rPr>
          <w:rFonts w:ascii="Verdana" w:hAnsi="Verdana" w:cs="Microsoft Himalaya"/>
          <w:sz w:val="20"/>
        </w:rPr>
        <w:t>em wykonawców lub transmitowania sesji otwarcia za po</w:t>
      </w:r>
      <w:r w:rsidRPr="000076D9">
        <w:rPr>
          <w:rFonts w:ascii="Verdana" w:hAnsi="Verdana" w:cs="Cambria"/>
          <w:sz w:val="20"/>
        </w:rPr>
        <w:t>ś</w:t>
      </w:r>
      <w:r w:rsidRPr="000076D9">
        <w:rPr>
          <w:rFonts w:ascii="Verdana" w:hAnsi="Verdana" w:cs="Microsoft Himalaya"/>
          <w:sz w:val="20"/>
        </w:rPr>
        <w:t>rednictwem elektronicznych narz</w:t>
      </w:r>
      <w:r w:rsidRPr="000076D9">
        <w:rPr>
          <w:rFonts w:ascii="Verdana" w:hAnsi="Verdana" w:cs="Cambria"/>
          <w:sz w:val="20"/>
        </w:rPr>
        <w:t>ę</w:t>
      </w:r>
      <w:r w:rsidRPr="000076D9">
        <w:rPr>
          <w:rFonts w:ascii="Verdana" w:hAnsi="Verdana" w:cs="Microsoft Himalaya"/>
          <w:sz w:val="20"/>
        </w:rPr>
        <w:t>dzi do przekazu wideo on-line a ma jedynie takie uprawnienie.</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rPr>
                <w:rFonts w:ascii="Verdana" w:hAnsi="Verdana" w:cs="Verdana"/>
                <w:color w:val="auto"/>
                <w:sz w:val="20"/>
                <w:szCs w:val="20"/>
                <w:lang w:eastAsia="en-US"/>
              </w:rPr>
            </w:pPr>
            <w:bookmarkStart w:id="18" w:name="_Toc326423409"/>
            <w:r w:rsidRPr="00462550">
              <w:rPr>
                <w:rFonts w:ascii="Verdana" w:hAnsi="Verdana" w:cs="Verdana"/>
                <w:color w:val="auto"/>
                <w:sz w:val="20"/>
                <w:szCs w:val="20"/>
                <w:lang w:eastAsia="en-US"/>
              </w:rPr>
              <w:t>XIX. OPIS SPOSOBU OBLICZENIA CENY</w:t>
            </w:r>
            <w:bookmarkEnd w:id="18"/>
          </w:p>
        </w:tc>
      </w:tr>
    </w:tbl>
    <w:p w:rsidR="00D14835" w:rsidRPr="00DB3273" w:rsidRDefault="00D14835" w:rsidP="005B2328">
      <w:pPr>
        <w:numPr>
          <w:ilvl w:val="0"/>
          <w:numId w:val="6"/>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cs="Verdana"/>
          <w:sz w:val="20"/>
          <w:lang w:eastAsia="en-US"/>
        </w:rPr>
        <w:t xml:space="preserve">Wykonawca </w:t>
      </w:r>
      <w:r w:rsidRPr="00DB3273">
        <w:rPr>
          <w:rFonts w:ascii="Verdana" w:hAnsi="Verdana" w:cs="Verdana"/>
          <w:sz w:val="20"/>
          <w:lang w:eastAsia="en-US"/>
        </w:rPr>
        <w:t xml:space="preserve">obliczy cenę wykonania przedmiotu zamówienia i wpisuje ją w formularzu ofertowym, którego wzór stanowi </w:t>
      </w:r>
      <w:r w:rsidR="005962C4" w:rsidRPr="00DB3273">
        <w:rPr>
          <w:rFonts w:ascii="Verdana" w:hAnsi="Verdana" w:cs="Verdana"/>
          <w:b/>
          <w:bCs/>
          <w:sz w:val="20"/>
        </w:rPr>
        <w:t>z</w:t>
      </w:r>
      <w:r w:rsidRPr="00DB3273">
        <w:rPr>
          <w:rFonts w:ascii="Verdana" w:hAnsi="Verdana" w:cs="Verdana"/>
          <w:b/>
          <w:bCs/>
          <w:sz w:val="20"/>
        </w:rPr>
        <w:t>ałącznik nr 3</w:t>
      </w:r>
      <w:r w:rsidR="00C60CFC" w:rsidRPr="00DB3273">
        <w:rPr>
          <w:rFonts w:ascii="Verdana" w:hAnsi="Verdana" w:cs="Verdana"/>
          <w:b/>
          <w:bCs/>
          <w:sz w:val="20"/>
        </w:rPr>
        <w:t xml:space="preserve"> </w:t>
      </w:r>
      <w:r w:rsidRPr="00DB3273">
        <w:rPr>
          <w:rFonts w:ascii="Verdana" w:hAnsi="Verdana" w:cs="Verdana"/>
          <w:b/>
          <w:bCs/>
          <w:sz w:val="20"/>
        </w:rPr>
        <w:t>do SWZ</w:t>
      </w:r>
      <w:r w:rsidRPr="00DB3273">
        <w:rPr>
          <w:rFonts w:ascii="Verdana" w:hAnsi="Verdana" w:cs="Verdana"/>
          <w:b/>
          <w:sz w:val="20"/>
          <w:lang w:eastAsia="en-US"/>
        </w:rPr>
        <w:t>.</w:t>
      </w:r>
    </w:p>
    <w:p w:rsidR="00D14835" w:rsidRPr="00DB3273" w:rsidRDefault="00D14835" w:rsidP="005B2328">
      <w:pPr>
        <w:numPr>
          <w:ilvl w:val="0"/>
          <w:numId w:val="6"/>
        </w:numPr>
        <w:tabs>
          <w:tab w:val="clear" w:pos="1214"/>
          <w:tab w:val="num" w:pos="426"/>
          <w:tab w:val="left" w:pos="8789"/>
        </w:tabs>
        <w:spacing w:before="120" w:after="120"/>
        <w:ind w:left="426" w:hanging="142"/>
        <w:jc w:val="both"/>
        <w:rPr>
          <w:rFonts w:ascii="Verdana" w:hAnsi="Verdana" w:cs="Verdana"/>
          <w:sz w:val="20"/>
          <w:lang w:eastAsia="en-US"/>
        </w:rPr>
      </w:pPr>
      <w:r w:rsidRPr="00DB3273">
        <w:rPr>
          <w:rFonts w:ascii="Verdana" w:hAnsi="Verdana" w:cs="Verdana"/>
          <w:sz w:val="20"/>
          <w:lang w:eastAsia="en-US"/>
        </w:rPr>
        <w:t xml:space="preserve">Stawka podatku VAT winna być określona zgodnie z ustawą z dnia 11 marca 2004 r. </w:t>
      </w:r>
      <w:r w:rsidR="009536E1" w:rsidRPr="00DB3273">
        <w:rPr>
          <w:rFonts w:ascii="Verdana" w:hAnsi="Verdana" w:cs="Verdana"/>
          <w:sz w:val="20"/>
          <w:lang w:eastAsia="en-US"/>
        </w:rPr>
        <w:br/>
      </w:r>
      <w:r w:rsidRPr="00DB3273">
        <w:rPr>
          <w:rFonts w:ascii="Verdana" w:hAnsi="Verdana" w:cs="Verdana"/>
          <w:sz w:val="20"/>
          <w:lang w:eastAsia="en-US"/>
        </w:rPr>
        <w:t xml:space="preserve">o podatku od towarów i usług </w:t>
      </w:r>
      <w:bookmarkStart w:id="19" w:name="_Hlk49237379"/>
      <w:r w:rsidRPr="00DB3273">
        <w:rPr>
          <w:rFonts w:ascii="Verdana" w:hAnsi="Verdana" w:cs="Verdana"/>
          <w:sz w:val="20"/>
          <w:lang w:eastAsia="en-US"/>
        </w:rPr>
        <w:t>(Dz. U. z 20</w:t>
      </w:r>
      <w:r w:rsidR="00F36666" w:rsidRPr="00DB3273">
        <w:rPr>
          <w:rFonts w:ascii="Verdana" w:hAnsi="Verdana" w:cs="Verdana"/>
          <w:sz w:val="20"/>
          <w:lang w:eastAsia="en-US"/>
        </w:rPr>
        <w:t>2</w:t>
      </w:r>
      <w:r w:rsidR="00287D39" w:rsidRPr="00DB3273">
        <w:rPr>
          <w:rFonts w:ascii="Verdana" w:hAnsi="Verdana" w:cs="Verdana"/>
          <w:sz w:val="20"/>
          <w:lang w:eastAsia="en-US"/>
        </w:rPr>
        <w:t>3</w:t>
      </w:r>
      <w:r w:rsidRPr="00DB3273">
        <w:rPr>
          <w:rFonts w:ascii="Verdana" w:hAnsi="Verdana" w:cs="Verdana"/>
          <w:sz w:val="20"/>
          <w:lang w:eastAsia="en-US"/>
        </w:rPr>
        <w:t xml:space="preserve"> r., poz. </w:t>
      </w:r>
      <w:r w:rsidR="00287D39" w:rsidRPr="00DB3273">
        <w:rPr>
          <w:rFonts w:ascii="Verdana" w:hAnsi="Verdana" w:cs="Verdana"/>
          <w:sz w:val="20"/>
          <w:lang w:eastAsia="en-US"/>
        </w:rPr>
        <w:t>1570</w:t>
      </w:r>
      <w:r w:rsidRPr="00DB3273">
        <w:rPr>
          <w:rFonts w:ascii="Verdana" w:hAnsi="Verdana" w:cs="Verdana"/>
          <w:sz w:val="20"/>
          <w:lang w:eastAsia="en-US"/>
        </w:rPr>
        <w:t xml:space="preserve"> z </w:t>
      </w:r>
      <w:proofErr w:type="spellStart"/>
      <w:r w:rsidRPr="00DB3273">
        <w:rPr>
          <w:rFonts w:ascii="Verdana" w:hAnsi="Verdana" w:cs="Verdana"/>
          <w:sz w:val="20"/>
          <w:lang w:eastAsia="en-US"/>
        </w:rPr>
        <w:t>późn</w:t>
      </w:r>
      <w:proofErr w:type="spellEnd"/>
      <w:r w:rsidRPr="00DB3273">
        <w:rPr>
          <w:rFonts w:ascii="Verdana" w:hAnsi="Verdana" w:cs="Verdana"/>
          <w:sz w:val="20"/>
          <w:lang w:eastAsia="en-US"/>
        </w:rPr>
        <w:t>. zm.).</w:t>
      </w:r>
      <w:bookmarkEnd w:id="19"/>
    </w:p>
    <w:p w:rsidR="00D14835" w:rsidRPr="00C22630" w:rsidRDefault="00D14835" w:rsidP="005B2328">
      <w:pPr>
        <w:numPr>
          <w:ilvl w:val="0"/>
          <w:numId w:val="6"/>
        </w:numPr>
        <w:tabs>
          <w:tab w:val="clear" w:pos="1214"/>
          <w:tab w:val="num" w:pos="426"/>
          <w:tab w:val="left" w:pos="8789"/>
        </w:tabs>
        <w:spacing w:before="120" w:after="120"/>
        <w:ind w:left="426" w:hanging="142"/>
        <w:jc w:val="both"/>
        <w:rPr>
          <w:rFonts w:ascii="Verdana" w:hAnsi="Verdana" w:cs="Verdana"/>
          <w:sz w:val="20"/>
          <w:lang w:eastAsia="en-US"/>
        </w:rPr>
      </w:pPr>
      <w:r w:rsidRPr="00DB3273">
        <w:rPr>
          <w:rFonts w:ascii="Verdana" w:hAnsi="Verdana" w:cs="Verdana"/>
          <w:sz w:val="20"/>
          <w:lang w:eastAsia="en-US"/>
        </w:rPr>
        <w:t>Cena oferty winna być podane w złotych polskich. Cena winna być wyrażona z dokładnością do dwóch miejsc po przecinku z odpowiednim</w:t>
      </w:r>
      <w:r w:rsidRPr="00C22630">
        <w:rPr>
          <w:rFonts w:ascii="Verdana" w:hAnsi="Verdana" w:cs="Verdana"/>
          <w:sz w:val="20"/>
          <w:lang w:eastAsia="en-US"/>
        </w:rPr>
        <w:t xml:space="preserve"> zaokrągleniem w dół lub w górę </w:t>
      </w:r>
      <w:r w:rsidR="007B1573" w:rsidRPr="00C22630">
        <w:rPr>
          <w:rFonts w:ascii="Verdana" w:hAnsi="Verdana" w:cs="Verdana"/>
          <w:sz w:val="20"/>
          <w:lang w:eastAsia="en-US"/>
        </w:rPr>
        <w:br/>
      </w:r>
      <w:r w:rsidRPr="00C22630">
        <w:rPr>
          <w:rFonts w:ascii="Verdana" w:hAnsi="Verdana" w:cs="Verdana"/>
          <w:sz w:val="20"/>
          <w:lang w:eastAsia="en-US"/>
        </w:rPr>
        <w:t>w następujący sposób:</w:t>
      </w:r>
    </w:p>
    <w:p w:rsidR="00541551" w:rsidRPr="00C22630" w:rsidRDefault="00541551" w:rsidP="00E12F0B">
      <w:pPr>
        <w:pStyle w:val="Akapitzlist"/>
        <w:spacing w:after="120"/>
        <w:ind w:left="1364"/>
        <w:jc w:val="both"/>
        <w:rPr>
          <w:rFonts w:ascii="Verdana" w:hAnsi="Verdana" w:cs="Verdana"/>
          <w:sz w:val="20"/>
          <w:lang w:eastAsia="en-US"/>
        </w:rPr>
      </w:pPr>
      <w:r w:rsidRPr="00C22630">
        <w:rPr>
          <w:rFonts w:ascii="Verdana" w:hAnsi="Verdana" w:cs="Verdana"/>
          <w:sz w:val="20"/>
          <w:lang w:eastAsia="en-US"/>
        </w:rPr>
        <w:t>-</w:t>
      </w:r>
      <w:r w:rsidRPr="00C22630">
        <w:rPr>
          <w:rFonts w:ascii="Verdana" w:hAnsi="Verdana" w:cs="Verdana"/>
          <w:sz w:val="20"/>
          <w:lang w:eastAsia="en-US"/>
        </w:rPr>
        <w:tab/>
        <w:t>w dół – jeżeli kolejna cyfra jest mniejsza od 5,</w:t>
      </w:r>
    </w:p>
    <w:p w:rsidR="00541551" w:rsidRPr="00C22630" w:rsidRDefault="00541551" w:rsidP="00E12F0B">
      <w:pPr>
        <w:pStyle w:val="Akapitzlist"/>
        <w:spacing w:after="120"/>
        <w:ind w:left="1364"/>
        <w:jc w:val="both"/>
        <w:rPr>
          <w:rFonts w:ascii="Verdana" w:hAnsi="Verdana" w:cs="Verdana"/>
          <w:sz w:val="20"/>
          <w:lang w:eastAsia="en-US"/>
        </w:rPr>
      </w:pPr>
      <w:r w:rsidRPr="00C22630">
        <w:rPr>
          <w:rFonts w:ascii="Verdana" w:hAnsi="Verdana" w:cs="Verdana"/>
          <w:sz w:val="20"/>
          <w:lang w:eastAsia="en-US"/>
        </w:rPr>
        <w:t>-</w:t>
      </w:r>
      <w:r w:rsidRPr="00C22630">
        <w:rPr>
          <w:rFonts w:ascii="Verdana" w:hAnsi="Verdana" w:cs="Verdana"/>
          <w:sz w:val="20"/>
          <w:lang w:eastAsia="en-US"/>
        </w:rPr>
        <w:tab/>
        <w:t>w górę – jeżeli kolejna cyfra jest większa od 5 lub równa 5.</w:t>
      </w:r>
    </w:p>
    <w:p w:rsidR="008E76B4" w:rsidRPr="00C22630" w:rsidRDefault="00541551" w:rsidP="005B2328">
      <w:pPr>
        <w:numPr>
          <w:ilvl w:val="0"/>
          <w:numId w:val="6"/>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sz w:val="20"/>
        </w:rPr>
        <w:lastRenderedPageBreak/>
        <w:t xml:space="preserve">Jeżeli została złożona oferta, której wybór prowadziłby do powstania u Zamawiającego obowiązku podatkowego zgodnie z ustawą z dnia 11 marca 2004 r. o podatku od towarów </w:t>
      </w:r>
      <w:r w:rsidRPr="00C22630">
        <w:rPr>
          <w:rFonts w:ascii="Verdana" w:hAnsi="Verdana"/>
          <w:sz w:val="20"/>
        </w:rPr>
        <w:br/>
        <w:t>i usług</w:t>
      </w:r>
      <w:r w:rsidR="00DB5364" w:rsidRPr="00C22630">
        <w:rPr>
          <w:rFonts w:ascii="Verdana" w:hAnsi="Verdana"/>
          <w:sz w:val="20"/>
        </w:rPr>
        <w:t xml:space="preserve">, </w:t>
      </w:r>
      <w:r w:rsidRPr="00C22630">
        <w:rPr>
          <w:rFonts w:ascii="Verdana" w:hAnsi="Verdana"/>
          <w:sz w:val="20"/>
        </w:rPr>
        <w:t xml:space="preserve">dla celów zastosowania kryterium ceny lub kosztu Zamawiający doliczy do przedstawionej w tej ofercie ceny kwotę podatku od towarów i usług, którą miałby obowiązek rozliczyć. </w:t>
      </w:r>
    </w:p>
    <w:p w:rsidR="008E76B4" w:rsidRPr="00C22630" w:rsidRDefault="00541551" w:rsidP="005B2328">
      <w:pPr>
        <w:numPr>
          <w:ilvl w:val="0"/>
          <w:numId w:val="6"/>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sz w:val="20"/>
        </w:rPr>
        <w:t xml:space="preserve">W ofercie, o której mowa w ust. </w:t>
      </w:r>
      <w:r w:rsidR="008E76B4" w:rsidRPr="00C22630">
        <w:rPr>
          <w:rFonts w:ascii="Verdana" w:hAnsi="Verdana"/>
          <w:sz w:val="20"/>
        </w:rPr>
        <w:t>4</w:t>
      </w:r>
      <w:r w:rsidRPr="00C22630">
        <w:rPr>
          <w:rFonts w:ascii="Verdana" w:hAnsi="Verdana"/>
          <w:sz w:val="20"/>
        </w:rPr>
        <w:t xml:space="preserve">, </w:t>
      </w:r>
      <w:r w:rsidR="008E76B4" w:rsidRPr="00C22630">
        <w:rPr>
          <w:rFonts w:ascii="Verdana" w:hAnsi="Verdana"/>
          <w:sz w:val="20"/>
        </w:rPr>
        <w:t>W</w:t>
      </w:r>
      <w:r w:rsidRPr="00C22630">
        <w:rPr>
          <w:rFonts w:ascii="Verdana" w:hAnsi="Verdana"/>
          <w:sz w:val="20"/>
        </w:rPr>
        <w:t xml:space="preserve">ykonawca ma obowiązek: </w:t>
      </w:r>
    </w:p>
    <w:p w:rsidR="008E76B4" w:rsidRPr="00C22630" w:rsidRDefault="00541551" w:rsidP="00E12F0B">
      <w:pPr>
        <w:tabs>
          <w:tab w:val="left" w:pos="8789"/>
        </w:tabs>
        <w:spacing w:before="120" w:after="120"/>
        <w:ind w:left="426"/>
        <w:jc w:val="both"/>
        <w:rPr>
          <w:rFonts w:ascii="Verdana" w:hAnsi="Verdana"/>
          <w:sz w:val="20"/>
        </w:rPr>
      </w:pPr>
      <w:r w:rsidRPr="00C22630">
        <w:rPr>
          <w:rFonts w:ascii="Verdana" w:hAnsi="Verdana"/>
          <w:sz w:val="20"/>
        </w:rPr>
        <w:t xml:space="preserve">1) poinformowania </w:t>
      </w:r>
      <w:r w:rsidR="008E76B4" w:rsidRPr="00C22630">
        <w:rPr>
          <w:rFonts w:ascii="Verdana" w:hAnsi="Verdana"/>
          <w:sz w:val="20"/>
        </w:rPr>
        <w:t>Z</w:t>
      </w:r>
      <w:r w:rsidRPr="00C22630">
        <w:rPr>
          <w:rFonts w:ascii="Verdana" w:hAnsi="Verdana"/>
          <w:sz w:val="20"/>
        </w:rPr>
        <w:t xml:space="preserve">amawiającego, że wybór jego oferty będzie prowadził do powstania </w:t>
      </w:r>
      <w:r w:rsidR="008E76B4" w:rsidRPr="00C22630">
        <w:rPr>
          <w:rFonts w:ascii="Verdana" w:hAnsi="Verdana"/>
          <w:sz w:val="20"/>
        </w:rPr>
        <w:br/>
      </w:r>
      <w:r w:rsidRPr="00C22630">
        <w:rPr>
          <w:rFonts w:ascii="Verdana" w:hAnsi="Verdana"/>
          <w:sz w:val="20"/>
        </w:rPr>
        <w:t xml:space="preserve">u </w:t>
      </w:r>
      <w:r w:rsidR="008E76B4" w:rsidRPr="00C22630">
        <w:rPr>
          <w:rFonts w:ascii="Verdana" w:hAnsi="Verdana"/>
          <w:sz w:val="20"/>
        </w:rPr>
        <w:t>Z</w:t>
      </w:r>
      <w:r w:rsidRPr="00C22630">
        <w:rPr>
          <w:rFonts w:ascii="Verdana" w:hAnsi="Verdana"/>
          <w:sz w:val="20"/>
        </w:rPr>
        <w:t xml:space="preserve">amawiającego obowiązku podatkowego; </w:t>
      </w:r>
    </w:p>
    <w:p w:rsidR="008E76B4" w:rsidRPr="00C22630" w:rsidRDefault="00541551" w:rsidP="00E12F0B">
      <w:pPr>
        <w:tabs>
          <w:tab w:val="left" w:pos="8789"/>
        </w:tabs>
        <w:spacing w:before="120" w:after="120"/>
        <w:ind w:left="426"/>
        <w:jc w:val="both"/>
        <w:rPr>
          <w:rFonts w:ascii="Verdana" w:hAnsi="Verdana"/>
          <w:sz w:val="20"/>
        </w:rPr>
      </w:pPr>
      <w:r w:rsidRPr="00C22630">
        <w:rPr>
          <w:rFonts w:ascii="Verdana" w:hAnsi="Verdana"/>
          <w:sz w:val="20"/>
        </w:rPr>
        <w:t xml:space="preserve">2) wskazania nazwy (rodzaju) towaru lub usługi, których dostawa lub świadczenie będą prowadziły do powstania obowiązku podatkowego; </w:t>
      </w:r>
    </w:p>
    <w:p w:rsidR="00D14835" w:rsidRPr="00C22630" w:rsidRDefault="00541551" w:rsidP="00E12F0B">
      <w:pPr>
        <w:tabs>
          <w:tab w:val="left" w:pos="8789"/>
        </w:tabs>
        <w:spacing w:before="120" w:after="120"/>
        <w:ind w:left="426"/>
        <w:jc w:val="both"/>
        <w:rPr>
          <w:rFonts w:ascii="Verdana" w:hAnsi="Verdana"/>
          <w:sz w:val="20"/>
        </w:rPr>
      </w:pPr>
      <w:r w:rsidRPr="00C22630">
        <w:rPr>
          <w:rFonts w:ascii="Verdana" w:hAnsi="Verdana"/>
          <w:sz w:val="20"/>
        </w:rPr>
        <w:t>3) wskazania wartości</w:t>
      </w:r>
      <w:r w:rsidR="00BC1EF8" w:rsidRPr="00C22630">
        <w:rPr>
          <w:rFonts w:ascii="Verdana" w:hAnsi="Verdana"/>
          <w:sz w:val="20"/>
        </w:rPr>
        <w:t xml:space="preserve"> towaru lub usługi objętego obowiązkiem podatkowym </w:t>
      </w:r>
      <w:r w:rsidR="00C43FF4" w:rsidRPr="00C22630">
        <w:rPr>
          <w:rFonts w:ascii="Verdana" w:hAnsi="Verdana"/>
          <w:sz w:val="20"/>
        </w:rPr>
        <w:t>Z</w:t>
      </w:r>
      <w:r w:rsidR="00BC1EF8" w:rsidRPr="00C22630">
        <w:rPr>
          <w:rFonts w:ascii="Verdana" w:hAnsi="Verdana"/>
          <w:sz w:val="20"/>
        </w:rPr>
        <w:t>amawiającego, bez kwoty podatku;</w:t>
      </w:r>
    </w:p>
    <w:p w:rsidR="009D6916" w:rsidRPr="00C22630" w:rsidRDefault="00C91802" w:rsidP="00AB6B3C">
      <w:pPr>
        <w:tabs>
          <w:tab w:val="left" w:pos="8789"/>
        </w:tabs>
        <w:spacing w:before="120" w:after="120"/>
        <w:ind w:left="426"/>
        <w:jc w:val="both"/>
        <w:rPr>
          <w:rFonts w:ascii="Verdana" w:hAnsi="Verdana"/>
          <w:sz w:val="20"/>
        </w:rPr>
      </w:pPr>
      <w:r w:rsidRPr="00C22630">
        <w:rPr>
          <w:rFonts w:ascii="Verdana" w:hAnsi="Verdana"/>
          <w:sz w:val="20"/>
        </w:rPr>
        <w:t>4) wskazania stawki podatku od towarów i usług, która zgodnie z wiedzą wykonawcy, będzie miała zastosowanie.</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rPr>
                <w:rFonts w:ascii="Verdana" w:hAnsi="Verdana" w:cs="Verdana"/>
                <w:color w:val="auto"/>
                <w:sz w:val="20"/>
                <w:szCs w:val="20"/>
                <w:lang w:eastAsia="en-US"/>
              </w:rPr>
            </w:pPr>
            <w:r w:rsidRPr="00462550">
              <w:rPr>
                <w:rFonts w:ascii="Verdana" w:hAnsi="Verdana" w:cs="Verdana"/>
                <w:color w:val="auto"/>
                <w:sz w:val="20"/>
                <w:szCs w:val="20"/>
                <w:lang w:eastAsia="en-US"/>
              </w:rPr>
              <w:t xml:space="preserve">XX. WZÓR UMOWY </w:t>
            </w:r>
          </w:p>
        </w:tc>
      </w:tr>
    </w:tbl>
    <w:p w:rsidR="007118CC" w:rsidRPr="00C22630" w:rsidRDefault="00D14835" w:rsidP="00E12F0B">
      <w:pPr>
        <w:pStyle w:val="Akapitzlist"/>
        <w:spacing w:before="120" w:after="120"/>
        <w:ind w:left="0"/>
        <w:jc w:val="both"/>
        <w:rPr>
          <w:rFonts w:ascii="Verdana" w:hAnsi="Verdana" w:cs="Verdana"/>
          <w:bCs/>
          <w:sz w:val="20"/>
        </w:rPr>
      </w:pPr>
      <w:r w:rsidRPr="00C22630">
        <w:rPr>
          <w:rFonts w:ascii="Verdana" w:hAnsi="Verdana" w:cs="Verdana"/>
          <w:sz w:val="20"/>
        </w:rPr>
        <w:t xml:space="preserve">Wzór </w:t>
      </w:r>
      <w:r w:rsidRPr="00DB3273">
        <w:rPr>
          <w:rFonts w:ascii="Verdana" w:hAnsi="Verdana" w:cs="Verdana"/>
          <w:sz w:val="20"/>
        </w:rPr>
        <w:t xml:space="preserve">umowy stanowi </w:t>
      </w:r>
      <w:r w:rsidR="00751A86" w:rsidRPr="00DB3273">
        <w:rPr>
          <w:rFonts w:ascii="Verdana" w:hAnsi="Verdana" w:cs="Verdana"/>
          <w:b/>
          <w:bCs/>
          <w:sz w:val="20"/>
        </w:rPr>
        <w:t>z</w:t>
      </w:r>
      <w:r w:rsidRPr="00DB3273">
        <w:rPr>
          <w:rFonts w:ascii="Verdana" w:hAnsi="Verdana" w:cs="Verdana"/>
          <w:b/>
          <w:bCs/>
          <w:sz w:val="20"/>
        </w:rPr>
        <w:t xml:space="preserve">ałącznik nr </w:t>
      </w:r>
      <w:r w:rsidR="007B267F" w:rsidRPr="00DB3273">
        <w:rPr>
          <w:rFonts w:ascii="Verdana" w:hAnsi="Verdana" w:cs="Verdana"/>
          <w:b/>
          <w:bCs/>
          <w:sz w:val="20"/>
        </w:rPr>
        <w:t>2</w:t>
      </w:r>
      <w:r w:rsidR="00073D38">
        <w:rPr>
          <w:rFonts w:ascii="Verdana" w:hAnsi="Verdana" w:cs="Verdana"/>
          <w:b/>
          <w:bCs/>
          <w:sz w:val="20"/>
        </w:rPr>
        <w:t xml:space="preserve"> </w:t>
      </w:r>
      <w:r w:rsidRPr="00DB3273">
        <w:rPr>
          <w:rFonts w:ascii="Verdana" w:hAnsi="Verdana" w:cs="Verdana"/>
          <w:b/>
          <w:bCs/>
          <w:sz w:val="20"/>
        </w:rPr>
        <w:t>do</w:t>
      </w:r>
      <w:r w:rsidR="00073D38">
        <w:rPr>
          <w:rFonts w:ascii="Verdana" w:hAnsi="Verdana" w:cs="Verdana"/>
          <w:b/>
          <w:bCs/>
          <w:sz w:val="20"/>
        </w:rPr>
        <w:t xml:space="preserve"> </w:t>
      </w:r>
      <w:r w:rsidRPr="00DB3273">
        <w:rPr>
          <w:rFonts w:ascii="Verdana" w:hAnsi="Verdana" w:cs="Verdana"/>
          <w:b/>
          <w:bCs/>
          <w:sz w:val="20"/>
        </w:rPr>
        <w:t>SWZ</w:t>
      </w:r>
      <w:r w:rsidR="007B267F" w:rsidRPr="00DB3273">
        <w:rPr>
          <w:rFonts w:ascii="Verdana" w:hAnsi="Verdana" w:cs="Verdana"/>
          <w:b/>
          <w:bCs/>
          <w:sz w:val="20"/>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0221C">
            <w:pPr>
              <w:pStyle w:val="Nagwek1"/>
              <w:spacing w:before="0" w:after="120"/>
              <w:rPr>
                <w:rFonts w:ascii="Verdana" w:hAnsi="Verdana" w:cs="Verdana"/>
                <w:color w:val="auto"/>
                <w:sz w:val="20"/>
                <w:szCs w:val="20"/>
                <w:lang w:eastAsia="en-US"/>
              </w:rPr>
            </w:pPr>
            <w:bookmarkStart w:id="20" w:name="_Toc326423410"/>
            <w:r w:rsidRPr="00462550">
              <w:rPr>
                <w:rFonts w:ascii="Verdana" w:hAnsi="Verdana" w:cs="Verdana"/>
                <w:color w:val="auto"/>
                <w:sz w:val="20"/>
                <w:szCs w:val="20"/>
                <w:lang w:eastAsia="en-US"/>
              </w:rPr>
              <w:t>XXI. OPIS KRYTERIÓW, KTÓRYMI ZAMAWIAJĄCY BĘDZIE SIĘ KIEROWAŁ PRZY WYBORZE OFERT</w:t>
            </w:r>
            <w:bookmarkEnd w:id="20"/>
            <w:r w:rsidRPr="00462550">
              <w:rPr>
                <w:rFonts w:ascii="Verdana" w:hAnsi="Verdana" w:cs="Verdana"/>
                <w:color w:val="auto"/>
                <w:sz w:val="20"/>
                <w:szCs w:val="20"/>
                <w:lang w:eastAsia="en-US"/>
              </w:rPr>
              <w:t xml:space="preserve">Y, WRAZ Z PODANIEM </w:t>
            </w:r>
            <w:r w:rsidR="00733B9E" w:rsidRPr="00462550">
              <w:rPr>
                <w:rFonts w:ascii="Verdana" w:hAnsi="Verdana" w:cs="Verdana"/>
                <w:color w:val="auto"/>
                <w:sz w:val="20"/>
                <w:szCs w:val="20"/>
                <w:lang w:eastAsia="en-US"/>
              </w:rPr>
              <w:t>WAG</w:t>
            </w:r>
            <w:r w:rsidRPr="00462550">
              <w:rPr>
                <w:rFonts w:ascii="Verdana" w:hAnsi="Verdana" w:cs="Verdana"/>
                <w:color w:val="auto"/>
                <w:sz w:val="20"/>
                <w:szCs w:val="20"/>
                <w:lang w:eastAsia="en-US"/>
              </w:rPr>
              <w:t xml:space="preserve"> TYCH KRYTERIÓW I SPOSOBU OCENY OFERT</w:t>
            </w:r>
          </w:p>
        </w:tc>
      </w:tr>
    </w:tbl>
    <w:p w:rsidR="00D86EA1" w:rsidRPr="00D86EA1" w:rsidRDefault="00D86EA1" w:rsidP="00D86EA1">
      <w:pPr>
        <w:pStyle w:val="Akapitzlist"/>
        <w:numPr>
          <w:ilvl w:val="0"/>
          <w:numId w:val="20"/>
        </w:numPr>
        <w:tabs>
          <w:tab w:val="left" w:pos="0"/>
          <w:tab w:val="left" w:pos="142"/>
        </w:tabs>
        <w:spacing w:before="120" w:after="120"/>
        <w:rPr>
          <w:rFonts w:ascii="Verdana" w:hAnsi="Verdana" w:cs="Verdana"/>
          <w:sz w:val="20"/>
        </w:rPr>
      </w:pPr>
      <w:r w:rsidRPr="00D86EA1">
        <w:rPr>
          <w:rFonts w:ascii="Verdana" w:hAnsi="Verdana" w:cs="Verdana"/>
          <w:sz w:val="20"/>
        </w:rPr>
        <w:t xml:space="preserve">Najkorzystniejszą ofertą będzie oferta, która przedstawia najkorzystniejszy bilans ceny </w:t>
      </w:r>
      <w:r w:rsidRPr="00D86EA1">
        <w:rPr>
          <w:rFonts w:ascii="Verdana" w:hAnsi="Verdana" w:cs="Verdana"/>
          <w:sz w:val="20"/>
        </w:rPr>
        <w:br/>
        <w:t>i innych kryteriów jakościowych odnoszących się do przedmiotu zamówienia publicznego.</w:t>
      </w:r>
    </w:p>
    <w:p w:rsidR="00D86EA1" w:rsidRPr="00D86EA1" w:rsidRDefault="00D86EA1" w:rsidP="00D86EA1">
      <w:pPr>
        <w:pStyle w:val="Akapitzlist"/>
        <w:numPr>
          <w:ilvl w:val="0"/>
          <w:numId w:val="20"/>
        </w:numPr>
        <w:tabs>
          <w:tab w:val="left" w:pos="0"/>
          <w:tab w:val="left" w:pos="142"/>
        </w:tabs>
        <w:spacing w:before="120" w:after="120"/>
        <w:jc w:val="both"/>
        <w:rPr>
          <w:rFonts w:ascii="Verdana" w:hAnsi="Verdana" w:cs="Verdana"/>
          <w:sz w:val="20"/>
        </w:rPr>
      </w:pPr>
      <w:r w:rsidRPr="00D86EA1">
        <w:rPr>
          <w:rFonts w:ascii="Verdana" w:hAnsi="Verdana" w:cs="Verdana"/>
          <w:sz w:val="20"/>
        </w:rPr>
        <w:t>Kryterium oceny ofert i jego znaczenie oraz opis sposobu oceny ofert:</w:t>
      </w:r>
    </w:p>
    <w:p w:rsidR="00D86EA1" w:rsidRPr="00D86EA1" w:rsidRDefault="00D86EA1" w:rsidP="00D86EA1">
      <w:pPr>
        <w:pStyle w:val="Akapitzlist"/>
        <w:tabs>
          <w:tab w:val="left" w:pos="0"/>
          <w:tab w:val="left" w:pos="142"/>
        </w:tabs>
        <w:spacing w:before="120" w:after="120"/>
        <w:ind w:left="0"/>
        <w:rPr>
          <w:rFonts w:ascii="Verdana" w:hAnsi="Verdana" w:cs="Verdana"/>
          <w:sz w:val="20"/>
        </w:rPr>
      </w:pPr>
    </w:p>
    <w:p w:rsidR="00D86EA1" w:rsidRPr="00D86EA1" w:rsidRDefault="00D86EA1" w:rsidP="00D86EA1">
      <w:pPr>
        <w:pStyle w:val="Akapitzlist"/>
        <w:tabs>
          <w:tab w:val="left" w:pos="0"/>
          <w:tab w:val="left" w:pos="142"/>
        </w:tabs>
        <w:spacing w:before="120" w:after="120"/>
        <w:ind w:left="0"/>
        <w:rPr>
          <w:rFonts w:ascii="Verdana" w:hAnsi="Verdana" w:cs="Verdana"/>
          <w:sz w:val="20"/>
        </w:rPr>
      </w:pPr>
      <w:r w:rsidRPr="00D86EA1">
        <w:rPr>
          <w:rFonts w:ascii="Verdana" w:hAnsi="Verdana" w:cs="Verdana"/>
          <w:sz w:val="20"/>
        </w:rPr>
        <w:t>Nr kryterium</w:t>
      </w:r>
      <w:r w:rsidRPr="00D86EA1">
        <w:rPr>
          <w:rFonts w:ascii="Verdana" w:hAnsi="Verdana" w:cs="Verdana"/>
          <w:sz w:val="20"/>
        </w:rPr>
        <w:tab/>
        <w:t>Kryteria oceny</w:t>
      </w:r>
      <w:r w:rsidRPr="00D86EA1">
        <w:rPr>
          <w:rFonts w:ascii="Verdana" w:hAnsi="Verdana" w:cs="Verdana"/>
          <w:sz w:val="20"/>
        </w:rPr>
        <w:tab/>
      </w:r>
      <w:r w:rsidRPr="00D86EA1">
        <w:rPr>
          <w:rFonts w:ascii="Verdana" w:hAnsi="Verdana" w:cs="Verdana"/>
          <w:sz w:val="20"/>
        </w:rPr>
        <w:tab/>
      </w:r>
      <w:r w:rsidRPr="00D86EA1">
        <w:rPr>
          <w:rFonts w:ascii="Verdana" w:hAnsi="Verdana" w:cs="Verdana"/>
          <w:sz w:val="20"/>
        </w:rPr>
        <w:tab/>
      </w:r>
      <w:r w:rsidRPr="00D86EA1">
        <w:rPr>
          <w:rFonts w:ascii="Verdana" w:hAnsi="Verdana" w:cs="Verdana"/>
          <w:sz w:val="20"/>
        </w:rPr>
        <w:tab/>
        <w:t>Znaczenie (waga pkt=%)</w:t>
      </w:r>
    </w:p>
    <w:p w:rsidR="00D86EA1" w:rsidRPr="00D86EA1" w:rsidRDefault="00D86EA1" w:rsidP="00D86EA1">
      <w:pPr>
        <w:pStyle w:val="Akapitzlist"/>
        <w:tabs>
          <w:tab w:val="left" w:pos="0"/>
          <w:tab w:val="left" w:pos="142"/>
        </w:tabs>
        <w:spacing w:before="120" w:after="120"/>
        <w:ind w:left="0"/>
        <w:rPr>
          <w:rFonts w:ascii="Verdana" w:hAnsi="Verdana" w:cs="Verdana"/>
          <w:b/>
          <w:sz w:val="20"/>
        </w:rPr>
      </w:pPr>
      <w:r w:rsidRPr="00D86EA1">
        <w:rPr>
          <w:rFonts w:ascii="Verdana" w:hAnsi="Verdana" w:cs="Verdana"/>
          <w:b/>
          <w:sz w:val="20"/>
        </w:rPr>
        <w:t>I</w:t>
      </w:r>
      <w:r w:rsidRPr="00D86EA1">
        <w:rPr>
          <w:rFonts w:ascii="Verdana" w:hAnsi="Verdana" w:cs="Verdana"/>
          <w:b/>
          <w:sz w:val="20"/>
        </w:rPr>
        <w:tab/>
      </w:r>
      <w:r w:rsidRPr="00D86EA1">
        <w:rPr>
          <w:rFonts w:ascii="Verdana" w:hAnsi="Verdana" w:cs="Verdana"/>
          <w:b/>
          <w:sz w:val="20"/>
        </w:rPr>
        <w:tab/>
      </w:r>
      <w:r w:rsidRPr="00D86EA1">
        <w:rPr>
          <w:rFonts w:ascii="Verdana" w:hAnsi="Verdana" w:cs="Verdana"/>
          <w:b/>
          <w:sz w:val="20"/>
        </w:rPr>
        <w:tab/>
      </w:r>
      <w:r w:rsidRPr="00D86EA1">
        <w:rPr>
          <w:rFonts w:ascii="Verdana" w:hAnsi="Verdana" w:cs="Verdana"/>
          <w:b/>
          <w:sz w:val="20"/>
        </w:rPr>
        <w:tab/>
        <w:t>Cena</w:t>
      </w:r>
      <w:r w:rsidRPr="00D86EA1">
        <w:rPr>
          <w:rFonts w:ascii="Verdana" w:hAnsi="Verdana" w:cs="Verdana"/>
          <w:b/>
          <w:sz w:val="20"/>
        </w:rPr>
        <w:tab/>
      </w:r>
      <w:r w:rsidRPr="00D86EA1">
        <w:rPr>
          <w:rFonts w:ascii="Verdana" w:hAnsi="Verdana" w:cs="Verdana"/>
          <w:b/>
          <w:sz w:val="20"/>
        </w:rPr>
        <w:tab/>
      </w:r>
      <w:r w:rsidRPr="00D86EA1">
        <w:rPr>
          <w:rFonts w:ascii="Verdana" w:hAnsi="Verdana" w:cs="Verdana"/>
          <w:b/>
          <w:sz w:val="20"/>
        </w:rPr>
        <w:tab/>
      </w:r>
      <w:r w:rsidRPr="00D86EA1">
        <w:rPr>
          <w:rFonts w:ascii="Verdana" w:hAnsi="Verdana" w:cs="Verdana"/>
          <w:b/>
          <w:sz w:val="20"/>
        </w:rPr>
        <w:tab/>
      </w:r>
      <w:r w:rsidRPr="00D86EA1">
        <w:rPr>
          <w:rFonts w:ascii="Verdana" w:hAnsi="Verdana" w:cs="Verdana"/>
          <w:b/>
          <w:sz w:val="20"/>
        </w:rPr>
        <w:tab/>
        <w:t>60 pkt.</w:t>
      </w:r>
    </w:p>
    <w:p w:rsidR="00D86EA1" w:rsidRPr="00D86EA1" w:rsidRDefault="00D86EA1" w:rsidP="00D86EA1">
      <w:pPr>
        <w:pStyle w:val="Akapitzlist"/>
        <w:tabs>
          <w:tab w:val="left" w:pos="0"/>
          <w:tab w:val="left" w:pos="142"/>
        </w:tabs>
        <w:spacing w:before="120" w:after="120"/>
        <w:ind w:left="0"/>
        <w:jc w:val="both"/>
        <w:rPr>
          <w:rFonts w:ascii="Verdana" w:hAnsi="Verdana" w:cs="Verdana"/>
          <w:b/>
          <w:sz w:val="20"/>
        </w:rPr>
      </w:pPr>
      <w:r w:rsidRPr="00D86EA1">
        <w:rPr>
          <w:rFonts w:ascii="Verdana" w:hAnsi="Verdana" w:cs="Verdana"/>
          <w:b/>
          <w:sz w:val="20"/>
        </w:rPr>
        <w:t>II</w:t>
      </w:r>
      <w:r w:rsidRPr="00D86EA1">
        <w:rPr>
          <w:rFonts w:ascii="Verdana" w:hAnsi="Verdana" w:cs="Verdana"/>
          <w:b/>
          <w:sz w:val="20"/>
        </w:rPr>
        <w:tab/>
      </w:r>
      <w:r w:rsidR="007A302D">
        <w:rPr>
          <w:rFonts w:ascii="Verdana" w:hAnsi="Verdana" w:cs="Verdana"/>
          <w:b/>
          <w:sz w:val="20"/>
        </w:rPr>
        <w:tab/>
      </w:r>
      <w:r w:rsidRPr="00D86EA1">
        <w:rPr>
          <w:rFonts w:ascii="Verdana" w:hAnsi="Verdana" w:cs="Verdana"/>
          <w:b/>
          <w:sz w:val="20"/>
        </w:rPr>
        <w:tab/>
        <w:t>Gwarancja</w:t>
      </w:r>
      <w:r w:rsidRPr="00D86EA1">
        <w:rPr>
          <w:rFonts w:ascii="Verdana" w:hAnsi="Verdana" w:cs="Verdana"/>
          <w:b/>
          <w:sz w:val="20"/>
        </w:rPr>
        <w:tab/>
      </w:r>
      <w:r w:rsidRPr="00D86EA1">
        <w:rPr>
          <w:rFonts w:ascii="Verdana" w:hAnsi="Verdana" w:cs="Verdana"/>
          <w:b/>
          <w:sz w:val="20"/>
        </w:rPr>
        <w:tab/>
      </w:r>
      <w:r w:rsidRPr="00D86EA1">
        <w:rPr>
          <w:rFonts w:ascii="Verdana" w:hAnsi="Verdana" w:cs="Verdana"/>
          <w:b/>
          <w:sz w:val="20"/>
        </w:rPr>
        <w:tab/>
      </w:r>
      <w:r w:rsidRPr="00D86EA1">
        <w:rPr>
          <w:rFonts w:ascii="Verdana" w:hAnsi="Verdana" w:cs="Verdana"/>
          <w:b/>
          <w:sz w:val="20"/>
        </w:rPr>
        <w:tab/>
        <w:t xml:space="preserve">40 pkt. </w:t>
      </w:r>
    </w:p>
    <w:p w:rsidR="00D86EA1" w:rsidRPr="00D86EA1" w:rsidRDefault="00D86EA1" w:rsidP="00D86EA1">
      <w:pPr>
        <w:pStyle w:val="Akapitzlist"/>
        <w:tabs>
          <w:tab w:val="left" w:pos="0"/>
          <w:tab w:val="left" w:pos="142"/>
        </w:tabs>
        <w:spacing w:before="120" w:after="120"/>
        <w:ind w:left="0"/>
        <w:jc w:val="both"/>
        <w:rPr>
          <w:rFonts w:ascii="Verdana" w:hAnsi="Verdana" w:cs="Verdana"/>
          <w:sz w:val="20"/>
        </w:rPr>
      </w:pPr>
    </w:p>
    <w:p w:rsidR="00D86EA1" w:rsidRPr="00D86EA1" w:rsidRDefault="00D86EA1" w:rsidP="00D86EA1">
      <w:pPr>
        <w:pStyle w:val="Akapitzlist"/>
        <w:tabs>
          <w:tab w:val="left" w:pos="0"/>
          <w:tab w:val="left" w:pos="142"/>
        </w:tabs>
        <w:spacing w:before="120" w:after="120"/>
        <w:rPr>
          <w:rFonts w:ascii="Verdana" w:hAnsi="Verdana" w:cs="Verdana"/>
          <w:b/>
          <w:bCs/>
          <w:sz w:val="20"/>
          <w:u w:val="single"/>
        </w:rPr>
      </w:pPr>
      <w:r w:rsidRPr="00D86EA1">
        <w:rPr>
          <w:rFonts w:ascii="Verdana" w:hAnsi="Verdana" w:cs="Verdana"/>
          <w:b/>
          <w:bCs/>
          <w:sz w:val="20"/>
          <w:u w:val="single"/>
        </w:rPr>
        <w:t xml:space="preserve">1) CENA – </w:t>
      </w:r>
      <w:proofErr w:type="spellStart"/>
      <w:r w:rsidRPr="00D86EA1">
        <w:rPr>
          <w:rFonts w:ascii="Verdana" w:hAnsi="Verdana" w:cs="Verdana"/>
          <w:b/>
          <w:bCs/>
          <w:sz w:val="20"/>
          <w:u w:val="single"/>
        </w:rPr>
        <w:t>Wpc</w:t>
      </w:r>
      <w:proofErr w:type="spellEnd"/>
      <w:r w:rsidRPr="00D86EA1">
        <w:rPr>
          <w:rFonts w:ascii="Verdana" w:hAnsi="Verdana" w:cs="Verdana"/>
          <w:b/>
          <w:bCs/>
          <w:sz w:val="20"/>
          <w:u w:val="single"/>
        </w:rPr>
        <w:t xml:space="preserve"> (waga 60 pkt.)</w:t>
      </w:r>
    </w:p>
    <w:p w:rsidR="00D86EA1" w:rsidRPr="00D86EA1" w:rsidRDefault="00D86EA1" w:rsidP="00D86EA1">
      <w:pPr>
        <w:pStyle w:val="Akapitzlist"/>
        <w:tabs>
          <w:tab w:val="left" w:pos="0"/>
          <w:tab w:val="left" w:pos="142"/>
        </w:tabs>
        <w:spacing w:before="120" w:after="120"/>
        <w:ind w:left="0"/>
        <w:rPr>
          <w:rFonts w:ascii="Verdana" w:hAnsi="Verdana" w:cs="Verdana"/>
          <w:bCs/>
          <w:sz w:val="20"/>
        </w:rPr>
      </w:pPr>
      <w:r w:rsidRPr="00D86EA1">
        <w:rPr>
          <w:rFonts w:ascii="Verdana" w:hAnsi="Verdana" w:cs="Verdana"/>
          <w:bCs/>
          <w:sz w:val="20"/>
        </w:rPr>
        <w:t>Wartość całkowita kryterium Cena (</w:t>
      </w:r>
      <w:proofErr w:type="spellStart"/>
      <w:r w:rsidRPr="00D86EA1">
        <w:rPr>
          <w:rFonts w:ascii="Verdana" w:hAnsi="Verdana" w:cs="Verdana"/>
          <w:bCs/>
          <w:sz w:val="20"/>
        </w:rPr>
        <w:t>Wpc</w:t>
      </w:r>
      <w:proofErr w:type="spellEnd"/>
      <w:r w:rsidRPr="00D86EA1">
        <w:rPr>
          <w:rFonts w:ascii="Verdana" w:hAnsi="Verdana" w:cs="Verdana"/>
          <w:bCs/>
          <w:sz w:val="20"/>
        </w:rPr>
        <w:t>) = (Cena ofert (brutto) najkorzystniejszej (najniższa cena): Cena oferty (brutto) ocenianej) x 100 pkt x 0,60</w:t>
      </w:r>
    </w:p>
    <w:p w:rsidR="00D86EA1" w:rsidRPr="00D86EA1" w:rsidRDefault="00D86EA1" w:rsidP="00D86EA1">
      <w:pPr>
        <w:pStyle w:val="Akapitzlist"/>
        <w:tabs>
          <w:tab w:val="left" w:pos="0"/>
          <w:tab w:val="left" w:pos="142"/>
        </w:tabs>
        <w:spacing w:before="120" w:after="120"/>
        <w:ind w:left="0"/>
        <w:rPr>
          <w:rFonts w:ascii="Verdana" w:hAnsi="Verdana" w:cs="Verdana"/>
          <w:bCs/>
          <w:sz w:val="20"/>
        </w:rPr>
      </w:pPr>
      <w:r w:rsidRPr="00D86EA1">
        <w:rPr>
          <w:rFonts w:ascii="Verdana" w:hAnsi="Verdana" w:cs="Verdana"/>
          <w:bCs/>
          <w:sz w:val="20"/>
        </w:rPr>
        <w:tab/>
        <w:t>Maksymalna możliwa ocena do uzyskania w tym kryterium wynosi 60 pkt.</w:t>
      </w:r>
    </w:p>
    <w:p w:rsidR="00D86EA1" w:rsidRPr="00D86EA1" w:rsidRDefault="00D86EA1" w:rsidP="00D86EA1">
      <w:pPr>
        <w:pStyle w:val="Akapitzlist"/>
        <w:tabs>
          <w:tab w:val="left" w:pos="0"/>
          <w:tab w:val="left" w:pos="142"/>
        </w:tabs>
        <w:spacing w:before="120" w:after="120"/>
        <w:ind w:left="0"/>
        <w:rPr>
          <w:rFonts w:ascii="Verdana" w:hAnsi="Verdana" w:cs="Verdana"/>
          <w:bCs/>
          <w:sz w:val="20"/>
        </w:rPr>
      </w:pPr>
    </w:p>
    <w:p w:rsidR="00D86EA1" w:rsidRPr="00D86EA1" w:rsidRDefault="00D86EA1" w:rsidP="00D86EA1">
      <w:pPr>
        <w:pStyle w:val="Akapitzlist"/>
        <w:numPr>
          <w:ilvl w:val="0"/>
          <w:numId w:val="10"/>
        </w:numPr>
        <w:tabs>
          <w:tab w:val="left" w:pos="0"/>
          <w:tab w:val="left" w:pos="142"/>
        </w:tabs>
        <w:spacing w:before="120" w:after="120"/>
        <w:rPr>
          <w:rFonts w:ascii="Verdana" w:hAnsi="Verdana" w:cs="Verdana"/>
          <w:b/>
          <w:bCs/>
          <w:sz w:val="20"/>
          <w:u w:val="single"/>
        </w:rPr>
      </w:pPr>
      <w:r w:rsidRPr="00D86EA1">
        <w:rPr>
          <w:rFonts w:ascii="Verdana" w:hAnsi="Verdana" w:cs="Verdana"/>
          <w:b/>
          <w:bCs/>
          <w:sz w:val="20"/>
          <w:u w:val="single"/>
        </w:rPr>
        <w:t>Gwarancja–</w:t>
      </w:r>
      <w:proofErr w:type="spellStart"/>
      <w:r w:rsidRPr="00D86EA1">
        <w:rPr>
          <w:rFonts w:ascii="Verdana" w:hAnsi="Verdana" w:cs="Verdana"/>
          <w:b/>
          <w:bCs/>
          <w:sz w:val="20"/>
          <w:u w:val="single"/>
        </w:rPr>
        <w:t>Wpg</w:t>
      </w:r>
      <w:proofErr w:type="spellEnd"/>
      <w:r w:rsidRPr="00D86EA1">
        <w:rPr>
          <w:rFonts w:ascii="Verdana" w:hAnsi="Verdana" w:cs="Verdana"/>
          <w:b/>
          <w:bCs/>
          <w:sz w:val="20"/>
          <w:u w:val="single"/>
        </w:rPr>
        <w:t xml:space="preserve"> (waga 40pkt.)</w:t>
      </w:r>
    </w:p>
    <w:p w:rsidR="00D86EA1" w:rsidRPr="00D86EA1" w:rsidRDefault="00D86EA1" w:rsidP="00D86EA1">
      <w:pPr>
        <w:pStyle w:val="Akapitzlist"/>
        <w:tabs>
          <w:tab w:val="left" w:pos="0"/>
          <w:tab w:val="left" w:pos="142"/>
        </w:tabs>
        <w:spacing w:before="120" w:after="120"/>
        <w:ind w:left="0"/>
        <w:rPr>
          <w:rFonts w:ascii="Verdana" w:hAnsi="Verdana" w:cs="Verdana"/>
          <w:bCs/>
          <w:sz w:val="20"/>
        </w:rPr>
      </w:pPr>
      <w:r w:rsidRPr="00D86EA1">
        <w:rPr>
          <w:rFonts w:ascii="Verdana" w:hAnsi="Verdana" w:cs="Verdana"/>
          <w:bCs/>
          <w:sz w:val="20"/>
        </w:rPr>
        <w:t xml:space="preserve">gwarancja 24miesięcy - </w:t>
      </w:r>
      <w:r w:rsidR="007A302D">
        <w:rPr>
          <w:rFonts w:ascii="Verdana" w:hAnsi="Verdana" w:cs="Verdana"/>
          <w:bCs/>
          <w:sz w:val="20"/>
        </w:rPr>
        <w:t>1</w:t>
      </w:r>
      <w:r w:rsidRPr="00D86EA1">
        <w:rPr>
          <w:rFonts w:ascii="Verdana" w:hAnsi="Verdana" w:cs="Verdana"/>
          <w:bCs/>
          <w:sz w:val="20"/>
        </w:rPr>
        <w:t>0 pkt.</w:t>
      </w:r>
    </w:p>
    <w:p w:rsidR="00D86EA1" w:rsidRPr="00D86EA1" w:rsidRDefault="00D86EA1" w:rsidP="00D86EA1">
      <w:pPr>
        <w:pStyle w:val="Akapitzlist"/>
        <w:tabs>
          <w:tab w:val="left" w:pos="0"/>
          <w:tab w:val="left" w:pos="142"/>
        </w:tabs>
        <w:spacing w:before="120" w:after="120"/>
        <w:ind w:left="0"/>
        <w:rPr>
          <w:rFonts w:ascii="Verdana" w:hAnsi="Verdana" w:cs="Verdana"/>
          <w:bCs/>
          <w:sz w:val="20"/>
        </w:rPr>
      </w:pPr>
      <w:r w:rsidRPr="00D86EA1">
        <w:rPr>
          <w:rFonts w:ascii="Verdana" w:hAnsi="Verdana" w:cs="Verdana"/>
          <w:bCs/>
          <w:sz w:val="20"/>
        </w:rPr>
        <w:t xml:space="preserve">gwarancja 36miesięcy - </w:t>
      </w:r>
      <w:r w:rsidR="007A302D">
        <w:rPr>
          <w:rFonts w:ascii="Verdana" w:hAnsi="Verdana" w:cs="Verdana"/>
          <w:bCs/>
          <w:sz w:val="20"/>
        </w:rPr>
        <w:t>2</w:t>
      </w:r>
      <w:r w:rsidRPr="00D86EA1">
        <w:rPr>
          <w:rFonts w:ascii="Verdana" w:hAnsi="Verdana" w:cs="Verdana"/>
          <w:bCs/>
          <w:sz w:val="20"/>
        </w:rPr>
        <w:t>0 pkt.</w:t>
      </w:r>
    </w:p>
    <w:p w:rsidR="00D86EA1" w:rsidRPr="00D86EA1" w:rsidRDefault="00D86EA1" w:rsidP="00D86EA1">
      <w:pPr>
        <w:pStyle w:val="Akapitzlist"/>
        <w:tabs>
          <w:tab w:val="left" w:pos="0"/>
          <w:tab w:val="left" w:pos="142"/>
        </w:tabs>
        <w:spacing w:before="120" w:after="120"/>
        <w:ind w:left="0"/>
        <w:rPr>
          <w:rFonts w:ascii="Verdana" w:hAnsi="Verdana" w:cs="Verdana"/>
          <w:bCs/>
          <w:sz w:val="20"/>
        </w:rPr>
      </w:pPr>
      <w:r w:rsidRPr="00D86EA1">
        <w:rPr>
          <w:rFonts w:ascii="Verdana" w:hAnsi="Verdana" w:cs="Verdana"/>
          <w:bCs/>
          <w:sz w:val="20"/>
        </w:rPr>
        <w:t xml:space="preserve">gwarancja 48miesięcy - </w:t>
      </w:r>
      <w:r w:rsidR="007A302D">
        <w:rPr>
          <w:rFonts w:ascii="Verdana" w:hAnsi="Verdana" w:cs="Verdana"/>
          <w:bCs/>
          <w:sz w:val="20"/>
        </w:rPr>
        <w:t>3</w:t>
      </w:r>
      <w:r w:rsidRPr="00D86EA1">
        <w:rPr>
          <w:rFonts w:ascii="Verdana" w:hAnsi="Verdana" w:cs="Verdana"/>
          <w:bCs/>
          <w:sz w:val="20"/>
        </w:rPr>
        <w:t>0 pkt.</w:t>
      </w:r>
    </w:p>
    <w:p w:rsidR="00D86EA1" w:rsidRPr="00D86EA1" w:rsidRDefault="00D86EA1" w:rsidP="00D86EA1">
      <w:pPr>
        <w:pStyle w:val="Akapitzlist"/>
        <w:tabs>
          <w:tab w:val="left" w:pos="0"/>
          <w:tab w:val="left" w:pos="142"/>
        </w:tabs>
        <w:spacing w:before="120" w:after="120"/>
        <w:ind w:left="0"/>
        <w:rPr>
          <w:rFonts w:ascii="Verdana" w:hAnsi="Verdana" w:cs="Verdana"/>
          <w:bCs/>
          <w:sz w:val="20"/>
        </w:rPr>
      </w:pPr>
      <w:r w:rsidRPr="00D86EA1">
        <w:rPr>
          <w:rFonts w:ascii="Verdana" w:hAnsi="Verdana" w:cs="Verdana"/>
          <w:bCs/>
          <w:sz w:val="20"/>
        </w:rPr>
        <w:t>gwarancja</w:t>
      </w:r>
      <w:r w:rsidR="007A302D">
        <w:rPr>
          <w:rFonts w:ascii="Verdana" w:hAnsi="Verdana" w:cs="Verdana"/>
          <w:bCs/>
          <w:sz w:val="20"/>
        </w:rPr>
        <w:t xml:space="preserve"> </w:t>
      </w:r>
      <w:r w:rsidRPr="00D86EA1">
        <w:rPr>
          <w:rFonts w:ascii="Verdana" w:hAnsi="Verdana" w:cs="Verdana"/>
          <w:bCs/>
          <w:sz w:val="20"/>
        </w:rPr>
        <w:t>60miesięcy i więcej - 40 pkt.</w:t>
      </w:r>
    </w:p>
    <w:p w:rsidR="00D86EA1" w:rsidRPr="00D86EA1" w:rsidRDefault="00D86EA1" w:rsidP="00D86EA1">
      <w:pPr>
        <w:pStyle w:val="Akapitzlist"/>
        <w:tabs>
          <w:tab w:val="left" w:pos="0"/>
          <w:tab w:val="left" w:pos="142"/>
        </w:tabs>
        <w:spacing w:before="120" w:after="120"/>
        <w:ind w:left="0"/>
        <w:rPr>
          <w:rFonts w:ascii="Verdana" w:hAnsi="Verdana" w:cs="Verdana"/>
          <w:bCs/>
          <w:sz w:val="20"/>
        </w:rPr>
      </w:pPr>
      <w:r w:rsidRPr="00D86EA1">
        <w:rPr>
          <w:rFonts w:ascii="Verdana" w:hAnsi="Verdana" w:cs="Verdana"/>
          <w:bCs/>
          <w:sz w:val="20"/>
        </w:rPr>
        <w:lastRenderedPageBreak/>
        <w:t>Wskazanie parametru "gwarancja" powyżej 60 miesięcy będzie skutkowało</w:t>
      </w:r>
      <w:r w:rsidR="007A302D">
        <w:rPr>
          <w:rFonts w:ascii="Verdana" w:hAnsi="Verdana" w:cs="Verdana"/>
          <w:bCs/>
          <w:sz w:val="20"/>
        </w:rPr>
        <w:t xml:space="preserve"> </w:t>
      </w:r>
      <w:r w:rsidRPr="00D86EA1">
        <w:rPr>
          <w:rFonts w:ascii="Verdana" w:hAnsi="Verdana" w:cs="Verdana"/>
          <w:bCs/>
          <w:sz w:val="20"/>
        </w:rPr>
        <w:t>przyznaniem</w:t>
      </w:r>
      <w:r w:rsidR="007A302D">
        <w:rPr>
          <w:rFonts w:ascii="Verdana" w:hAnsi="Verdana" w:cs="Verdana"/>
          <w:bCs/>
          <w:sz w:val="20"/>
        </w:rPr>
        <w:t xml:space="preserve"> </w:t>
      </w:r>
      <w:r w:rsidRPr="00D86EA1">
        <w:rPr>
          <w:rFonts w:ascii="Verdana" w:hAnsi="Verdana" w:cs="Verdana"/>
          <w:bCs/>
          <w:sz w:val="20"/>
        </w:rPr>
        <w:t>40 pkt. Wskazanie parametru "gwarancja" poniżej  24 miesięcy będzie skutkowało</w:t>
      </w:r>
      <w:r w:rsidR="007A302D">
        <w:rPr>
          <w:rFonts w:ascii="Verdana" w:hAnsi="Verdana" w:cs="Verdana"/>
          <w:bCs/>
          <w:sz w:val="20"/>
        </w:rPr>
        <w:t xml:space="preserve"> </w:t>
      </w:r>
      <w:r w:rsidR="007A302D" w:rsidRPr="00D86EA1">
        <w:rPr>
          <w:rFonts w:ascii="Verdana" w:hAnsi="Verdana" w:cs="Verdana"/>
          <w:bCs/>
          <w:sz w:val="20"/>
        </w:rPr>
        <w:t>O</w:t>
      </w:r>
      <w:r w:rsidRPr="00D86EA1">
        <w:rPr>
          <w:rFonts w:ascii="Verdana" w:hAnsi="Verdana" w:cs="Verdana"/>
          <w:bCs/>
          <w:sz w:val="20"/>
        </w:rPr>
        <w:t>drzuceniem</w:t>
      </w:r>
      <w:r w:rsidR="007A302D">
        <w:rPr>
          <w:rFonts w:ascii="Verdana" w:hAnsi="Verdana" w:cs="Verdana"/>
          <w:bCs/>
          <w:sz w:val="20"/>
        </w:rPr>
        <w:t xml:space="preserve"> </w:t>
      </w:r>
      <w:r w:rsidRPr="00D86EA1">
        <w:rPr>
          <w:rFonts w:ascii="Verdana" w:hAnsi="Verdana" w:cs="Verdana"/>
          <w:bCs/>
          <w:sz w:val="20"/>
        </w:rPr>
        <w:t>oferty.</w:t>
      </w:r>
      <w:r w:rsidR="007A302D">
        <w:rPr>
          <w:rFonts w:ascii="Verdana" w:hAnsi="Verdana" w:cs="Verdana"/>
          <w:bCs/>
          <w:sz w:val="20"/>
        </w:rPr>
        <w:t xml:space="preserve"> </w:t>
      </w:r>
      <w:r w:rsidRPr="00D86EA1">
        <w:rPr>
          <w:rFonts w:ascii="Verdana" w:hAnsi="Verdana" w:cs="Verdana"/>
          <w:bCs/>
          <w:sz w:val="20"/>
        </w:rPr>
        <w:t>Maksymalna możliwa sumaryczna ocena do uzyskania w tym</w:t>
      </w:r>
      <w:r w:rsidR="007A302D">
        <w:rPr>
          <w:rFonts w:ascii="Verdana" w:hAnsi="Verdana" w:cs="Verdana"/>
          <w:bCs/>
          <w:sz w:val="20"/>
        </w:rPr>
        <w:t xml:space="preserve"> </w:t>
      </w:r>
      <w:r w:rsidRPr="00D86EA1">
        <w:rPr>
          <w:rFonts w:ascii="Verdana" w:hAnsi="Verdana" w:cs="Verdana"/>
          <w:bCs/>
          <w:sz w:val="20"/>
        </w:rPr>
        <w:t>kryterium wynosi 40 pkt.</w:t>
      </w:r>
    </w:p>
    <w:p w:rsidR="00D86EA1" w:rsidRPr="007A302D" w:rsidRDefault="00D86EA1" w:rsidP="007A302D">
      <w:pPr>
        <w:tabs>
          <w:tab w:val="left" w:pos="0"/>
          <w:tab w:val="left" w:pos="142"/>
        </w:tabs>
        <w:spacing w:before="120" w:after="120"/>
        <w:jc w:val="both"/>
        <w:rPr>
          <w:rFonts w:ascii="Verdana" w:hAnsi="Verdana" w:cs="Verdana"/>
          <w:bCs/>
          <w:sz w:val="20"/>
        </w:rPr>
      </w:pPr>
    </w:p>
    <w:p w:rsidR="00D86EA1" w:rsidRPr="007A302D" w:rsidRDefault="00D86EA1" w:rsidP="007A302D">
      <w:pPr>
        <w:tabs>
          <w:tab w:val="left" w:pos="0"/>
          <w:tab w:val="left" w:pos="142"/>
        </w:tabs>
        <w:spacing w:before="120" w:after="120"/>
        <w:jc w:val="both"/>
        <w:rPr>
          <w:rFonts w:ascii="Verdana" w:hAnsi="Verdana" w:cs="Verdana"/>
          <w:b/>
          <w:bCs/>
          <w:sz w:val="20"/>
        </w:rPr>
      </w:pPr>
      <w:r w:rsidRPr="007A302D">
        <w:rPr>
          <w:rFonts w:ascii="Verdana" w:hAnsi="Verdana" w:cs="Verdana"/>
          <w:b/>
          <w:bCs/>
          <w:sz w:val="20"/>
        </w:rPr>
        <w:t>Punktacja końcowa oferty dotyczy sumy przyznanych punktów z poszczególnych kryteriów.</w:t>
      </w:r>
    </w:p>
    <w:p w:rsidR="00D86EA1" w:rsidRPr="007A302D" w:rsidRDefault="00D86EA1" w:rsidP="007A302D">
      <w:pPr>
        <w:tabs>
          <w:tab w:val="left" w:pos="0"/>
          <w:tab w:val="left" w:pos="142"/>
        </w:tabs>
        <w:spacing w:before="120" w:after="120"/>
        <w:jc w:val="both"/>
        <w:rPr>
          <w:rFonts w:ascii="Verdana" w:hAnsi="Verdana" w:cs="Verdana"/>
          <w:b/>
          <w:sz w:val="20"/>
        </w:rPr>
      </w:pPr>
      <w:proofErr w:type="spellStart"/>
      <w:r w:rsidRPr="007A302D">
        <w:rPr>
          <w:rFonts w:ascii="Verdana" w:hAnsi="Verdana" w:cs="Verdana"/>
          <w:b/>
          <w:bCs/>
          <w:sz w:val="20"/>
        </w:rPr>
        <w:t>Wp</w:t>
      </w:r>
      <w:proofErr w:type="spellEnd"/>
      <w:r w:rsidRPr="007A302D">
        <w:rPr>
          <w:rFonts w:ascii="Verdana" w:hAnsi="Verdana" w:cs="Verdana"/>
          <w:b/>
          <w:bCs/>
          <w:sz w:val="20"/>
        </w:rPr>
        <w:t xml:space="preserve"> = </w:t>
      </w:r>
      <w:proofErr w:type="spellStart"/>
      <w:r w:rsidRPr="007A302D">
        <w:rPr>
          <w:rFonts w:ascii="Verdana" w:hAnsi="Verdana" w:cs="Verdana"/>
          <w:b/>
          <w:bCs/>
          <w:sz w:val="20"/>
        </w:rPr>
        <w:t>Wpc</w:t>
      </w:r>
      <w:proofErr w:type="spellEnd"/>
      <w:r w:rsidRPr="007A302D">
        <w:rPr>
          <w:rFonts w:ascii="Verdana" w:hAnsi="Verdana" w:cs="Verdana"/>
          <w:b/>
          <w:bCs/>
          <w:sz w:val="20"/>
        </w:rPr>
        <w:t xml:space="preserve">+ </w:t>
      </w:r>
      <w:proofErr w:type="spellStart"/>
      <w:r w:rsidRPr="007A302D">
        <w:rPr>
          <w:rFonts w:ascii="Verdana" w:hAnsi="Verdana" w:cs="Verdana"/>
          <w:b/>
          <w:bCs/>
          <w:sz w:val="20"/>
        </w:rPr>
        <w:t>Wpg</w:t>
      </w:r>
      <w:proofErr w:type="spellEnd"/>
    </w:p>
    <w:p w:rsidR="00D86EA1" w:rsidRPr="007A302D" w:rsidRDefault="00D86EA1" w:rsidP="007A302D">
      <w:pPr>
        <w:rPr>
          <w:rFonts w:ascii="Verdana" w:hAnsi="Verdana" w:cs="Verdana"/>
          <w:sz w:val="20"/>
        </w:rPr>
      </w:pPr>
      <w:r w:rsidRPr="007A302D">
        <w:rPr>
          <w:rFonts w:ascii="Verdana" w:hAnsi="Verdana" w:cs="Verdana"/>
          <w:bCs/>
          <w:sz w:val="20"/>
        </w:rPr>
        <w:t>Jeżeli nie będzie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otrzymają taką samą ocenę w kryterium o najwyższej wadze, Zamawiający wybierze ofertę z najniższą ceną lub najniższym kosztem. Jeżeli nie można dokonać wyboru oferty w sposób, o którym mowa powyżej, Zamawiający wezwie Wykonawców, którzy złożyli te oferty, do złożenia w terminie określonym przez Zamawiającego ofert dodatkowych zawierających nową cenę lub koszt.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C14BB">
            <w:pPr>
              <w:pStyle w:val="Nagwek1"/>
              <w:spacing w:before="0" w:after="120"/>
              <w:rPr>
                <w:rFonts w:ascii="Verdana" w:hAnsi="Verdana" w:cs="Verdana"/>
                <w:color w:val="auto"/>
                <w:sz w:val="20"/>
                <w:szCs w:val="20"/>
                <w:lang w:eastAsia="en-US"/>
              </w:rPr>
            </w:pPr>
            <w:bookmarkStart w:id="21" w:name="_Toc326423411"/>
            <w:r w:rsidRPr="00462550">
              <w:rPr>
                <w:rFonts w:ascii="Verdana" w:hAnsi="Verdana" w:cs="Verdana"/>
                <w:color w:val="auto"/>
                <w:sz w:val="20"/>
                <w:szCs w:val="20"/>
                <w:lang w:eastAsia="en-US"/>
              </w:rPr>
              <w:t>XXII. INFORMACJE O FORMALNOŚCIACH, JAKIE POWINNY ZOSTAĆ DOPEŁNIONE PO WYBORZE OFERTY W CELU ZAWARCIA UMOWY W SPRAWIE ZAMÓWIENIA PUBLICZNEGO</w:t>
            </w:r>
            <w:bookmarkEnd w:id="21"/>
          </w:p>
        </w:tc>
      </w:tr>
    </w:tbl>
    <w:p w:rsidR="00D14835" w:rsidRPr="00C22630" w:rsidRDefault="00D14835" w:rsidP="005B2328">
      <w:pPr>
        <w:numPr>
          <w:ilvl w:val="0"/>
          <w:numId w:val="7"/>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cs="Verdana"/>
          <w:sz w:val="20"/>
          <w:lang w:eastAsia="en-US"/>
        </w:rPr>
        <w:t xml:space="preserve">Z </w:t>
      </w:r>
      <w:r w:rsidR="000E7AB5" w:rsidRPr="00C22630">
        <w:rPr>
          <w:rFonts w:ascii="Verdana" w:hAnsi="Verdana" w:cs="Verdana"/>
          <w:sz w:val="20"/>
          <w:lang w:eastAsia="en-US"/>
        </w:rPr>
        <w:t>W</w:t>
      </w:r>
      <w:r w:rsidRPr="00C22630">
        <w:rPr>
          <w:rFonts w:ascii="Verdana" w:hAnsi="Verdana" w:cs="Verdana"/>
          <w:sz w:val="20"/>
          <w:lang w:eastAsia="en-US"/>
        </w:rPr>
        <w:t>ykonawcą wybranym w drodze niniejszego postępowania, który złoży ofertę najkorzystniejszą, zostan</w:t>
      </w:r>
      <w:r w:rsidR="00CC1A9E" w:rsidRPr="00C22630">
        <w:rPr>
          <w:rFonts w:ascii="Verdana" w:hAnsi="Verdana" w:cs="Verdana"/>
          <w:sz w:val="20"/>
          <w:lang w:eastAsia="en-US"/>
        </w:rPr>
        <w:t>ie</w:t>
      </w:r>
      <w:r w:rsidRPr="00C22630">
        <w:rPr>
          <w:rFonts w:ascii="Verdana" w:hAnsi="Verdana" w:cs="Verdana"/>
          <w:sz w:val="20"/>
          <w:lang w:eastAsia="en-US"/>
        </w:rPr>
        <w:t xml:space="preserve"> zawart</w:t>
      </w:r>
      <w:r w:rsidR="00CC1A9E" w:rsidRPr="00C22630">
        <w:rPr>
          <w:rFonts w:ascii="Verdana" w:hAnsi="Verdana" w:cs="Verdana"/>
          <w:sz w:val="20"/>
          <w:lang w:eastAsia="en-US"/>
        </w:rPr>
        <w:t>a</w:t>
      </w:r>
      <w:r w:rsidRPr="00C22630">
        <w:rPr>
          <w:rFonts w:ascii="Verdana" w:hAnsi="Verdana" w:cs="Verdana"/>
          <w:sz w:val="20"/>
          <w:lang w:eastAsia="en-US"/>
        </w:rPr>
        <w:t xml:space="preserve"> umow</w:t>
      </w:r>
      <w:r w:rsidR="00CC1A9E" w:rsidRPr="00C22630">
        <w:rPr>
          <w:rFonts w:ascii="Verdana" w:hAnsi="Verdana" w:cs="Verdana"/>
          <w:sz w:val="20"/>
          <w:lang w:eastAsia="en-US"/>
        </w:rPr>
        <w:t>a</w:t>
      </w:r>
      <w:r w:rsidRPr="00C22630">
        <w:rPr>
          <w:rFonts w:ascii="Verdana" w:hAnsi="Verdana" w:cs="Verdana"/>
          <w:sz w:val="20"/>
          <w:lang w:eastAsia="en-US"/>
        </w:rPr>
        <w:t>na warunkach określonych we wzorze umowy</w:t>
      </w:r>
      <w:r w:rsidRPr="00C22630">
        <w:rPr>
          <w:rStyle w:val="oznaczenie"/>
          <w:rFonts w:ascii="Verdana" w:hAnsi="Verdana" w:cs="Verdana"/>
          <w:sz w:val="20"/>
        </w:rPr>
        <w:t xml:space="preserve"> -</w:t>
      </w:r>
      <w:r w:rsidR="00764563" w:rsidRPr="00E87948">
        <w:rPr>
          <w:rStyle w:val="oznaczenie"/>
          <w:rFonts w:ascii="Verdana" w:hAnsi="Verdana" w:cs="Verdana"/>
          <w:b/>
          <w:bCs/>
          <w:sz w:val="20"/>
        </w:rPr>
        <w:t>z</w:t>
      </w:r>
      <w:r w:rsidRPr="00E87948">
        <w:rPr>
          <w:rStyle w:val="oznaczenie"/>
          <w:rFonts w:ascii="Verdana" w:hAnsi="Verdana" w:cs="Verdana"/>
          <w:b/>
          <w:bCs/>
          <w:sz w:val="20"/>
        </w:rPr>
        <w:t xml:space="preserve">ałącznik nr </w:t>
      </w:r>
      <w:r w:rsidR="007B267F" w:rsidRPr="00E87948">
        <w:rPr>
          <w:rStyle w:val="oznaczenie"/>
          <w:rFonts w:ascii="Verdana" w:hAnsi="Verdana" w:cs="Verdana"/>
          <w:b/>
          <w:bCs/>
          <w:sz w:val="20"/>
        </w:rPr>
        <w:t>2</w:t>
      </w:r>
      <w:r w:rsidR="00637A54">
        <w:rPr>
          <w:rStyle w:val="oznaczenie"/>
          <w:rFonts w:ascii="Verdana" w:hAnsi="Verdana" w:cs="Verdana"/>
          <w:b/>
          <w:bCs/>
          <w:sz w:val="20"/>
        </w:rPr>
        <w:t xml:space="preserve"> d</w:t>
      </w:r>
      <w:r w:rsidR="00C4230F">
        <w:rPr>
          <w:rStyle w:val="oznaczenie"/>
          <w:rFonts w:ascii="Verdana" w:hAnsi="Verdana" w:cs="Verdana"/>
          <w:b/>
          <w:bCs/>
          <w:sz w:val="20"/>
        </w:rPr>
        <w:t xml:space="preserve"> </w:t>
      </w:r>
      <w:r w:rsidR="00637A54">
        <w:rPr>
          <w:rStyle w:val="oznaczenie"/>
          <w:rFonts w:ascii="Verdana" w:hAnsi="Verdana" w:cs="Verdana"/>
          <w:b/>
          <w:bCs/>
          <w:sz w:val="20"/>
        </w:rPr>
        <w:t>o</w:t>
      </w:r>
      <w:r w:rsidRPr="00E87948">
        <w:rPr>
          <w:rStyle w:val="oznaczenie"/>
          <w:rFonts w:ascii="Verdana" w:hAnsi="Verdana" w:cs="Verdana"/>
          <w:b/>
          <w:bCs/>
          <w:sz w:val="20"/>
        </w:rPr>
        <w:t xml:space="preserve"> SWZ</w:t>
      </w:r>
      <w:r w:rsidR="0039122C" w:rsidRPr="00E87948">
        <w:rPr>
          <w:rStyle w:val="oznaczenie"/>
          <w:rFonts w:ascii="Verdana" w:hAnsi="Verdana" w:cs="Verdana"/>
          <w:b/>
          <w:bCs/>
          <w:sz w:val="20"/>
        </w:rPr>
        <w:t>.</w:t>
      </w:r>
    </w:p>
    <w:p w:rsidR="00806F4F" w:rsidRPr="00C22630" w:rsidRDefault="00BD140C" w:rsidP="005B2328">
      <w:pPr>
        <w:numPr>
          <w:ilvl w:val="0"/>
          <w:numId w:val="7"/>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cs="Verdana"/>
          <w:sz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BD140C" w:rsidRPr="00C22630" w:rsidRDefault="00D14835" w:rsidP="005B2328">
      <w:pPr>
        <w:numPr>
          <w:ilvl w:val="0"/>
          <w:numId w:val="7"/>
        </w:numPr>
        <w:tabs>
          <w:tab w:val="clear" w:pos="1214"/>
          <w:tab w:val="num" w:pos="426"/>
          <w:tab w:val="left" w:pos="8789"/>
        </w:tabs>
        <w:spacing w:after="120"/>
        <w:ind w:left="426" w:hanging="142"/>
        <w:jc w:val="both"/>
        <w:rPr>
          <w:rFonts w:ascii="Verdana" w:hAnsi="Verdana" w:cs="Verdana"/>
          <w:sz w:val="20"/>
          <w:lang w:eastAsia="en-US"/>
        </w:rPr>
      </w:pPr>
      <w:r w:rsidRPr="00C22630">
        <w:rPr>
          <w:rFonts w:ascii="Verdana" w:hAnsi="Verdana" w:cs="Verdana"/>
          <w:sz w:val="20"/>
          <w:lang w:eastAsia="en-US"/>
        </w:rPr>
        <w:t xml:space="preserve">Zamawiający zawrze umowę w sprawie zamówienia publicznego w terminie określonym w art. </w:t>
      </w:r>
      <w:r w:rsidR="00BD140C" w:rsidRPr="00C22630">
        <w:rPr>
          <w:rFonts w:ascii="Verdana" w:hAnsi="Verdana" w:cs="Verdana"/>
          <w:sz w:val="20"/>
          <w:lang w:eastAsia="en-US"/>
        </w:rPr>
        <w:t>264</w:t>
      </w:r>
      <w:r w:rsidRPr="00C22630">
        <w:rPr>
          <w:rFonts w:ascii="Verdana" w:hAnsi="Verdana" w:cs="Verdana"/>
          <w:sz w:val="20"/>
          <w:lang w:eastAsia="en-US"/>
        </w:rPr>
        <w:t xml:space="preserve"> ustawy </w:t>
      </w:r>
      <w:proofErr w:type="spellStart"/>
      <w:r w:rsidRPr="00C22630">
        <w:rPr>
          <w:rFonts w:ascii="Verdana" w:hAnsi="Verdana" w:cs="Verdana"/>
          <w:sz w:val="20"/>
          <w:lang w:eastAsia="en-US"/>
        </w:rPr>
        <w:t>Pzp</w:t>
      </w:r>
      <w:proofErr w:type="spellEnd"/>
      <w:r w:rsidR="00BD140C" w:rsidRPr="00C22630">
        <w:rPr>
          <w:rFonts w:ascii="Verdana" w:hAnsi="Verdana" w:cs="Verdana"/>
          <w:sz w:val="20"/>
          <w:lang w:eastAsia="en-US"/>
        </w:rPr>
        <w:t>.</w:t>
      </w:r>
    </w:p>
    <w:p w:rsidR="00D14835" w:rsidRPr="00C22630" w:rsidRDefault="00D14835" w:rsidP="005B2328">
      <w:pPr>
        <w:numPr>
          <w:ilvl w:val="0"/>
          <w:numId w:val="7"/>
        </w:numPr>
        <w:tabs>
          <w:tab w:val="clear" w:pos="1214"/>
          <w:tab w:val="num" w:pos="426"/>
          <w:tab w:val="left" w:pos="8789"/>
        </w:tabs>
        <w:spacing w:after="120"/>
        <w:ind w:left="426" w:hanging="142"/>
        <w:jc w:val="both"/>
        <w:rPr>
          <w:rFonts w:ascii="Verdana" w:hAnsi="Verdana" w:cs="Verdana"/>
          <w:sz w:val="20"/>
          <w:lang w:eastAsia="en-US"/>
        </w:rPr>
      </w:pPr>
      <w:r w:rsidRPr="00C22630">
        <w:rPr>
          <w:rFonts w:ascii="Verdana" w:hAnsi="Verdana" w:cs="Verdana"/>
          <w:sz w:val="20"/>
          <w:lang w:eastAsia="en-US"/>
        </w:rPr>
        <w:t>Wykonawca, będzie zobowiązany do podpisania umowy w miejscu i terminie wskazanym przez Zamawiającego.</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trPr>
          <w:trHeight w:val="567"/>
        </w:trPr>
        <w:tc>
          <w:tcPr>
            <w:tcW w:w="9072" w:type="dxa"/>
            <w:shd w:val="clear" w:color="auto" w:fill="D6E3BC"/>
            <w:vAlign w:val="center"/>
          </w:tcPr>
          <w:p w:rsidR="00D14835" w:rsidRPr="00BF6956" w:rsidRDefault="00D14835" w:rsidP="0080221C">
            <w:pPr>
              <w:pStyle w:val="Nagwek1"/>
              <w:spacing w:before="0" w:after="120"/>
              <w:rPr>
                <w:rFonts w:ascii="Verdana" w:hAnsi="Verdana" w:cs="Verdana"/>
                <w:color w:val="FF0000"/>
                <w:sz w:val="20"/>
                <w:szCs w:val="20"/>
                <w:lang w:eastAsia="en-US"/>
              </w:rPr>
            </w:pPr>
            <w:bookmarkStart w:id="22" w:name="_Toc326423412"/>
            <w:r w:rsidRPr="005D194C">
              <w:rPr>
                <w:rFonts w:ascii="Verdana" w:hAnsi="Verdana" w:cs="Verdana"/>
                <w:color w:val="auto"/>
                <w:sz w:val="20"/>
                <w:szCs w:val="20"/>
                <w:lang w:eastAsia="en-US"/>
              </w:rPr>
              <w:t xml:space="preserve">XXIII. </w:t>
            </w:r>
            <w:r w:rsidRPr="00D74999">
              <w:rPr>
                <w:rFonts w:ascii="Verdana" w:hAnsi="Verdana" w:cs="Verdana"/>
                <w:color w:val="auto"/>
                <w:sz w:val="20"/>
                <w:szCs w:val="20"/>
                <w:lang w:eastAsia="en-US"/>
              </w:rPr>
              <w:t>WYMAGANIA DOTYCZĄCE WADIUM</w:t>
            </w:r>
            <w:bookmarkEnd w:id="22"/>
          </w:p>
        </w:tc>
      </w:tr>
    </w:tbl>
    <w:p w:rsidR="00AE7196" w:rsidRDefault="00AE7196" w:rsidP="00AE7196">
      <w:pPr>
        <w:autoSpaceDN w:val="0"/>
        <w:spacing w:after="120"/>
        <w:jc w:val="both"/>
        <w:rPr>
          <w:rFonts w:ascii="Verdana" w:hAnsi="Verdana" w:cs="Verdana"/>
          <w:sz w:val="20"/>
          <w:szCs w:val="20"/>
          <w:lang w:eastAsia="en-US"/>
        </w:rPr>
      </w:pPr>
    </w:p>
    <w:p w:rsidR="00AE7196" w:rsidRPr="00684F2B" w:rsidRDefault="00AE7196" w:rsidP="003534AE">
      <w:pPr>
        <w:numPr>
          <w:ilvl w:val="0"/>
          <w:numId w:val="17"/>
        </w:numPr>
        <w:tabs>
          <w:tab w:val="num" w:pos="284"/>
        </w:tabs>
        <w:overflowPunct w:val="0"/>
        <w:autoSpaceDE w:val="0"/>
        <w:autoSpaceDN w:val="0"/>
        <w:adjustRightInd w:val="0"/>
        <w:spacing w:before="120" w:after="120" w:line="240" w:lineRule="auto"/>
        <w:ind w:left="284" w:hanging="312"/>
        <w:jc w:val="both"/>
        <w:textAlignment w:val="baseline"/>
        <w:rPr>
          <w:rFonts w:ascii="Verdana" w:hAnsi="Verdana" w:cs="Verdana"/>
          <w:sz w:val="20"/>
        </w:rPr>
      </w:pPr>
      <w:r w:rsidRPr="00684F2B">
        <w:rPr>
          <w:rFonts w:ascii="Verdana" w:hAnsi="Verdana" w:cs="Verdana"/>
          <w:sz w:val="20"/>
        </w:rPr>
        <w:t>Zamawiający nie wymaga wniesienia wadium.</w:t>
      </w:r>
    </w:p>
    <w:p w:rsidR="00A21184" w:rsidRPr="00AE7196" w:rsidRDefault="00A21184" w:rsidP="00AE7196">
      <w:pPr>
        <w:spacing w:after="120"/>
        <w:ind w:left="426"/>
        <w:jc w:val="both"/>
        <w:rPr>
          <w:rFonts w:ascii="Verdana" w:hAnsi="Verdana" w:cs="Verdana"/>
          <w:sz w:val="20"/>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220AEA" w:rsidRPr="00220AEA">
        <w:trPr>
          <w:trHeight w:val="567"/>
        </w:trPr>
        <w:tc>
          <w:tcPr>
            <w:tcW w:w="9072" w:type="dxa"/>
            <w:shd w:val="clear" w:color="auto" w:fill="D6E3BC"/>
            <w:vAlign w:val="center"/>
          </w:tcPr>
          <w:p w:rsidR="00D14835" w:rsidRPr="00220AEA" w:rsidRDefault="00D14835" w:rsidP="00725DA7">
            <w:pPr>
              <w:pStyle w:val="Nagwek1"/>
              <w:spacing w:before="0" w:after="120"/>
              <w:rPr>
                <w:rFonts w:ascii="Verdana" w:hAnsi="Verdana" w:cs="Verdana"/>
                <w:color w:val="auto"/>
                <w:sz w:val="20"/>
                <w:szCs w:val="20"/>
                <w:lang w:eastAsia="en-US"/>
              </w:rPr>
            </w:pPr>
            <w:bookmarkStart w:id="23" w:name="_Toc326423413"/>
            <w:r w:rsidRPr="00220AEA">
              <w:rPr>
                <w:rFonts w:ascii="Verdana" w:hAnsi="Verdana" w:cs="Verdana"/>
                <w:color w:val="auto"/>
                <w:sz w:val="20"/>
                <w:szCs w:val="20"/>
                <w:lang w:eastAsia="en-US"/>
              </w:rPr>
              <w:t>XXIV. WYMAGANIA DOTYCZĄCE ZABEZPIECZENIA NALEŻYTEGO WYKONANIA UMOWY</w:t>
            </w:r>
            <w:bookmarkEnd w:id="23"/>
          </w:p>
        </w:tc>
      </w:tr>
    </w:tbl>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1. Zamawiający będzie żądał od Wykonawcy, którego oferta zostanie wybrana jako najkorzystniejsza, wniesienia najpóźniej w dniu podpisania umowy </w:t>
      </w:r>
      <w:r w:rsidRPr="00073D38">
        <w:rPr>
          <w:rFonts w:ascii="Verdana" w:hAnsi="Verdana" w:cs="Verdana"/>
          <w:b/>
          <w:color w:val="FF0000"/>
          <w:sz w:val="20"/>
        </w:rPr>
        <w:t>zabezpieczenia należytego wykonania umowy w wysokości 5 %</w:t>
      </w:r>
      <w:r w:rsidRPr="00073D38">
        <w:rPr>
          <w:rFonts w:ascii="Verdana" w:hAnsi="Verdana" w:cs="Verdana"/>
          <w:sz w:val="20"/>
        </w:rPr>
        <w:t xml:space="preserve"> ceny całkowitej podanej w ofercie. </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2. Zabezpieczenie może być wniesione, według wyboru Wykonawcy, w jednej lub w kilku następujących formach: </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1) pieniądzu; </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lastRenderedPageBreak/>
        <w:t xml:space="preserve">2)poręczeniach bankowych lub poręczeniach spółdzielczej kasy oszczędnościowo-kredytowej, z tym że zobowiązanie kasy jest zawsze zobowiązaniem pieniężnym; </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3) gwarancjach bankowych; </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4) gwarancjach ubezpieczeniowych; </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5) poręczeniach udzielanych przez podmioty, o których mowa w art. 6b ust. 5 pkt 2 ustawy z 9 listopada 2000 r. o utworzeniu Polskiej Agencji Rozwoju Przedsiębiorczości.</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 3. Poręczenie lub gwarancja stanowiące formę zabezpieczenia należytego wykonania umowy winno zawierać stwierdzenie, że na pierwsze pisemne żądanie Zamawiającego wzywające do zapłaty kwoty z tytułu nienależytego wykonania umowy, zgodnie z warunkami umowy, następuje jego bezwarunkowa wypłata (bez jakichkolwiek zastrzeżeń gwaranta/poręczyciela w treści dokumentu w stosunku do Zamawiającego) do wysokości sumy gwarancyjnej. Jako Beneficjenta należy wpisać Komenda Miejska Państwowej Straży Pożarnej m. st. Warszawy.</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 4. Zamawiający dokona zwrotu zabezpieczenia należytego wykonania umowy odpowiednio</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1) 70% zabezpieczenia zostanie zwrócone w terminie 30 dni, licząc od daty podpisania przez Strony protokołu odbioru końcowego robót i uznaniu przez Zamawiającego, że umowa została należycie wykonana, pozostawiając 30% kwoty jako zabezpieczenie roszczeń z tytułu rękojmi za wady lub gwarancji;</w:t>
      </w:r>
    </w:p>
    <w:p w:rsidR="00073D38" w:rsidRPr="00073D38"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hAnsi="Verdana" w:cs="Verdana"/>
          <w:sz w:val="20"/>
        </w:rPr>
      </w:pPr>
      <w:r w:rsidRPr="00073D38">
        <w:rPr>
          <w:rFonts w:ascii="Verdana" w:hAnsi="Verdana" w:cs="Verdana"/>
          <w:sz w:val="20"/>
        </w:rPr>
        <w:t xml:space="preserve"> 2) 30% kwoty zabezpieczenia zostanie zwrócone w terminie 15 dni po upływie okresu rękojmi za wady lub gwarancji. </w:t>
      </w:r>
    </w:p>
    <w:p w:rsidR="00A21184" w:rsidRPr="00A21184" w:rsidRDefault="00073D38" w:rsidP="00073D38">
      <w:pPr>
        <w:tabs>
          <w:tab w:val="num" w:pos="284"/>
        </w:tabs>
        <w:overflowPunct w:val="0"/>
        <w:autoSpaceDE w:val="0"/>
        <w:autoSpaceDN w:val="0"/>
        <w:adjustRightInd w:val="0"/>
        <w:spacing w:before="120" w:after="120" w:line="240" w:lineRule="auto"/>
        <w:ind w:left="284"/>
        <w:jc w:val="both"/>
        <w:textAlignment w:val="baseline"/>
        <w:rPr>
          <w:rFonts w:ascii="Verdana" w:eastAsia="Times New Roman" w:hAnsi="Verdana" w:cs="Verdana"/>
          <w:sz w:val="20"/>
          <w:szCs w:val="20"/>
          <w:highlight w:val="green"/>
          <w:lang w:eastAsia="en-US"/>
        </w:rPr>
      </w:pPr>
      <w:r w:rsidRPr="00073D38">
        <w:rPr>
          <w:rFonts w:ascii="Verdana" w:hAnsi="Verdana" w:cs="Verdana"/>
          <w:sz w:val="20"/>
        </w:rPr>
        <w:t>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C14BB">
            <w:pPr>
              <w:pStyle w:val="Nagwek1"/>
              <w:spacing w:before="0" w:after="120"/>
              <w:rPr>
                <w:rFonts w:ascii="Verdana" w:hAnsi="Verdana" w:cs="Verdana"/>
                <w:color w:val="auto"/>
                <w:sz w:val="20"/>
                <w:szCs w:val="20"/>
                <w:lang w:eastAsia="en-US"/>
              </w:rPr>
            </w:pPr>
            <w:bookmarkStart w:id="24" w:name="_Toc326423415"/>
            <w:bookmarkStart w:id="25" w:name="_Hlk137624837"/>
            <w:r w:rsidRPr="00462550">
              <w:rPr>
                <w:rFonts w:ascii="Verdana" w:hAnsi="Verdana" w:cs="Verdana"/>
                <w:color w:val="auto"/>
                <w:sz w:val="20"/>
                <w:szCs w:val="20"/>
                <w:lang w:eastAsia="en-US"/>
              </w:rPr>
              <w:t>XXV. POUCZENIE O ŚRODKACH OCHRONY PRAWNEJ PRZYSŁUGUJĄCYCH WYKONAWCY W TOKU POSTĘPOWANIA O UDZIELENIE ZAMÓWIENIA</w:t>
            </w:r>
            <w:bookmarkEnd w:id="24"/>
          </w:p>
        </w:tc>
      </w:tr>
    </w:tbl>
    <w:p w:rsidR="00DD1849" w:rsidRPr="00C22630" w:rsidRDefault="00DD1849" w:rsidP="005B2328">
      <w:pPr>
        <w:pStyle w:val="Akapitzlist"/>
        <w:numPr>
          <w:ilvl w:val="0"/>
          <w:numId w:val="8"/>
        </w:numPr>
        <w:spacing w:after="240"/>
        <w:jc w:val="both"/>
        <w:rPr>
          <w:rFonts w:ascii="Verdana" w:hAnsi="Verdana" w:cs="Verdana"/>
          <w:sz w:val="20"/>
        </w:rPr>
      </w:pPr>
      <w:bookmarkStart w:id="26" w:name="_Toc326423416"/>
      <w:bookmarkEnd w:id="25"/>
      <w:r w:rsidRPr="00C22630">
        <w:rPr>
          <w:rFonts w:ascii="Verdana" w:hAnsi="Verdana" w:cs="Verdana"/>
          <w:sz w:val="20"/>
        </w:rPr>
        <w:t xml:space="preserve">W prowadzonym postępowaniu mają zastosowanie przepisy zawarte w dziale </w:t>
      </w:r>
      <w:r w:rsidR="00D2101E" w:rsidRPr="00C22630">
        <w:rPr>
          <w:rFonts w:ascii="Verdana" w:hAnsi="Verdana" w:cs="Verdana"/>
          <w:sz w:val="20"/>
        </w:rPr>
        <w:t>IX</w:t>
      </w:r>
      <w:r w:rsidRPr="00C22630">
        <w:rPr>
          <w:rFonts w:ascii="Verdana" w:hAnsi="Verdana" w:cs="Verdana"/>
          <w:sz w:val="20"/>
        </w:rPr>
        <w:t xml:space="preserve"> ustawy Prawo zamówień publicznych - "Środki ochrony prawnej" oraz poniższe Rozporządzenia:</w:t>
      </w:r>
    </w:p>
    <w:p w:rsidR="00D2101E" w:rsidRPr="00C22630" w:rsidRDefault="00D2101E" w:rsidP="005B2328">
      <w:pPr>
        <w:pStyle w:val="Akapitzlist"/>
        <w:numPr>
          <w:ilvl w:val="0"/>
          <w:numId w:val="15"/>
        </w:numPr>
        <w:spacing w:after="240"/>
        <w:jc w:val="both"/>
        <w:rPr>
          <w:rFonts w:ascii="Verdana" w:hAnsi="Verdana" w:cs="Verdana"/>
          <w:bCs/>
          <w:sz w:val="20"/>
        </w:rPr>
      </w:pPr>
      <w:r w:rsidRPr="00C22630">
        <w:rPr>
          <w:rFonts w:ascii="Verdana" w:hAnsi="Verdana" w:cs="Verdana"/>
          <w:bCs/>
          <w:sz w:val="20"/>
        </w:rPr>
        <w:t>Rozporządzenie Prezesa Rady Ministrów z dnia 30 grudnia 2020 r. w sprawie postępowania przy rozpoznawaniu odwołań przez Krajową Izbę Odwoławczą (Dz. U. poz. 2453);</w:t>
      </w:r>
    </w:p>
    <w:p w:rsidR="00D2101E" w:rsidRPr="00C22630" w:rsidRDefault="00A92476" w:rsidP="005B2328">
      <w:pPr>
        <w:pStyle w:val="Akapitzlist"/>
        <w:numPr>
          <w:ilvl w:val="0"/>
          <w:numId w:val="15"/>
        </w:numPr>
        <w:spacing w:after="240"/>
        <w:jc w:val="both"/>
        <w:rPr>
          <w:rFonts w:ascii="Verdana" w:hAnsi="Verdana" w:cs="Verdana"/>
          <w:bCs/>
          <w:sz w:val="20"/>
        </w:rPr>
      </w:pPr>
      <w:hyperlink r:id="rId32" w:history="1">
        <w:r w:rsidR="00613D80" w:rsidRPr="00C22630">
          <w:rPr>
            <w:rStyle w:val="Hipercze"/>
            <w:rFonts w:ascii="Verdana" w:hAnsi="Verdana" w:cs="Verdana"/>
            <w:bCs/>
            <w:color w:val="auto"/>
            <w:sz w:val="20"/>
            <w:u w:val="none"/>
          </w:rPr>
          <w:t>Rozporządzenie Prezesa Rady Ministrów z dnia 30 grudnia 2020 r. w sprawie szczegółowych rodzajów kosztów postępowania odwoławczego, ich rozliczania oraz wysokości i sposobu pobierania wpisu od odwołania (Dz. U. poz. 2437)</w:t>
        </w:r>
      </w:hyperlink>
      <w:r w:rsidR="00613D80" w:rsidRPr="00C22630">
        <w:rPr>
          <w:rFonts w:ascii="Verdana" w:hAnsi="Verdana" w:cs="Verdana"/>
          <w:bCs/>
          <w:sz w:val="20"/>
        </w:rPr>
        <w:t>;</w:t>
      </w:r>
    </w:p>
    <w:p w:rsidR="001040E4" w:rsidRPr="001040E4" w:rsidRDefault="00A92476" w:rsidP="001040E4">
      <w:pPr>
        <w:pStyle w:val="Akapitzlist"/>
        <w:numPr>
          <w:ilvl w:val="0"/>
          <w:numId w:val="15"/>
        </w:numPr>
        <w:spacing w:after="120"/>
        <w:jc w:val="both"/>
        <w:rPr>
          <w:rFonts w:ascii="Verdana" w:hAnsi="Verdana" w:cs="Verdana"/>
          <w:sz w:val="20"/>
          <w:szCs w:val="20"/>
          <w:lang w:eastAsia="en-US"/>
        </w:rPr>
      </w:pPr>
      <w:hyperlink r:id="rId33" w:history="1">
        <w:r w:rsidR="00FE42AF" w:rsidRPr="001040E4">
          <w:rPr>
            <w:rStyle w:val="Hipercze"/>
            <w:rFonts w:ascii="Verdana" w:hAnsi="Verdana" w:cs="Verdana"/>
            <w:color w:val="auto"/>
            <w:sz w:val="20"/>
            <w:u w:val="none"/>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00FE42AF" w:rsidRPr="001040E4">
        <w:rPr>
          <w:rFonts w:ascii="Verdana" w:hAnsi="Verdana" w:cs="Verdana"/>
          <w:sz w:val="20"/>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1040E4" w:rsidRPr="00462550" w:rsidTr="00450073">
        <w:trPr>
          <w:trHeight w:val="567"/>
        </w:trPr>
        <w:tc>
          <w:tcPr>
            <w:tcW w:w="9072" w:type="dxa"/>
            <w:shd w:val="clear" w:color="auto" w:fill="D6E3BC"/>
            <w:vAlign w:val="center"/>
          </w:tcPr>
          <w:p w:rsidR="001040E4" w:rsidRPr="00462550" w:rsidRDefault="001040E4" w:rsidP="00450073">
            <w:pPr>
              <w:pStyle w:val="Nagwek1"/>
              <w:spacing w:before="0" w:after="120"/>
              <w:rPr>
                <w:rFonts w:ascii="Verdana" w:hAnsi="Verdana" w:cs="Verdana"/>
                <w:color w:val="auto"/>
                <w:sz w:val="20"/>
                <w:szCs w:val="20"/>
                <w:lang w:eastAsia="en-US"/>
              </w:rPr>
            </w:pPr>
            <w:r w:rsidRPr="00462550">
              <w:rPr>
                <w:rFonts w:ascii="Verdana" w:hAnsi="Verdana" w:cs="Verdana"/>
                <w:color w:val="auto"/>
                <w:sz w:val="20"/>
                <w:szCs w:val="20"/>
                <w:lang w:eastAsia="en-US"/>
              </w:rPr>
              <w:t>XXV</w:t>
            </w:r>
            <w:r>
              <w:rPr>
                <w:rFonts w:ascii="Verdana" w:hAnsi="Verdana" w:cs="Verdana"/>
                <w:color w:val="auto"/>
                <w:sz w:val="20"/>
                <w:szCs w:val="20"/>
                <w:lang w:eastAsia="en-US"/>
              </w:rPr>
              <w:t>I</w:t>
            </w:r>
            <w:r w:rsidRPr="00462550">
              <w:rPr>
                <w:rFonts w:ascii="Verdana" w:hAnsi="Verdana" w:cs="Verdana"/>
                <w:color w:val="auto"/>
                <w:sz w:val="20"/>
                <w:szCs w:val="20"/>
                <w:lang w:eastAsia="en-US"/>
              </w:rPr>
              <w:t xml:space="preserve">. </w:t>
            </w:r>
            <w:r>
              <w:rPr>
                <w:rFonts w:ascii="Verdana" w:hAnsi="Verdana" w:cs="Verdana"/>
                <w:color w:val="auto"/>
                <w:sz w:val="20"/>
                <w:szCs w:val="20"/>
                <w:lang w:eastAsia="en-US"/>
              </w:rPr>
              <w:t>RODO</w:t>
            </w:r>
          </w:p>
        </w:tc>
      </w:tr>
    </w:tbl>
    <w:p w:rsidR="0003511D" w:rsidRPr="0021581F" w:rsidRDefault="0003511D" w:rsidP="001040E4">
      <w:pPr>
        <w:pStyle w:val="Akapitzlist"/>
        <w:numPr>
          <w:ilvl w:val="0"/>
          <w:numId w:val="35"/>
        </w:numPr>
        <w:spacing w:after="240"/>
        <w:jc w:val="both"/>
        <w:rPr>
          <w:rFonts w:ascii="Verdana" w:hAnsi="Verdana" w:cs="Verdana"/>
          <w:sz w:val="20"/>
        </w:rPr>
      </w:pPr>
      <w:r w:rsidRPr="00C22630">
        <w:rPr>
          <w:rFonts w:ascii="Verdana" w:hAnsi="Verdana" w:cs="Verdana"/>
          <w:sz w:val="20"/>
        </w:rPr>
        <w:t xml:space="preserve">Zgodnie z art. 13 ust. 1 i 2 rozporządzenia Parlamentu Europejskiego i Rady (UE) 2016/679 z dnia 27 kwietnia 2016 r. w sprawie ochrony osób fizycznych w związku z przetwarzaniem danych osobowych i </w:t>
      </w:r>
      <w:r w:rsidRPr="0021581F">
        <w:rPr>
          <w:rFonts w:ascii="Verdana" w:hAnsi="Verdana" w:cs="Verdana"/>
          <w:sz w:val="20"/>
        </w:rPr>
        <w:t>w sprawie swobodnego przepływu takich danych oraz uchylenia dyrektywy 95/46/WE (ogólne rozporządzenie o ochronie danych), zwane</w:t>
      </w:r>
      <w:r w:rsidR="00C61026" w:rsidRPr="0021581F">
        <w:rPr>
          <w:rFonts w:ascii="Verdana" w:hAnsi="Verdana" w:cs="Verdana"/>
          <w:sz w:val="20"/>
        </w:rPr>
        <w:t>go dalej „RODO”, informuję, że:</w:t>
      </w:r>
    </w:p>
    <w:p w:rsidR="00101B47" w:rsidRPr="0021581F" w:rsidRDefault="0003511D" w:rsidP="00101B47">
      <w:pPr>
        <w:pStyle w:val="Akapitzlist"/>
        <w:numPr>
          <w:ilvl w:val="0"/>
          <w:numId w:val="21"/>
        </w:numPr>
        <w:spacing w:after="240"/>
        <w:jc w:val="both"/>
        <w:rPr>
          <w:b/>
          <w:sz w:val="20"/>
        </w:rPr>
      </w:pPr>
      <w:r w:rsidRPr="0021581F">
        <w:rPr>
          <w:rFonts w:ascii="Verdana" w:hAnsi="Verdana" w:cs="Verdana"/>
          <w:sz w:val="20"/>
        </w:rPr>
        <w:lastRenderedPageBreak/>
        <w:t>Administratorem przetwarzającym Pani/Pana dane osobowe jest</w:t>
      </w:r>
      <w:r w:rsidR="00674B43">
        <w:rPr>
          <w:rFonts w:ascii="Verdana" w:hAnsi="Verdana" w:cs="Verdana"/>
          <w:sz w:val="20"/>
        </w:rPr>
        <w:t xml:space="preserve"> </w:t>
      </w:r>
      <w:r w:rsidR="00713960" w:rsidRPr="0021581F">
        <w:rPr>
          <w:b/>
          <w:sz w:val="20"/>
        </w:rPr>
        <w:t xml:space="preserve">Komendant Miejski Państwowej Straży Pożarnej m. st. Warszawy, ul. Polna 1,00-622 Warszawa, </w:t>
      </w:r>
      <w:r w:rsidR="00101B47" w:rsidRPr="0021581F">
        <w:rPr>
          <w:b/>
          <w:sz w:val="20"/>
        </w:rPr>
        <w:t>tel. 22 596 73 00</w:t>
      </w:r>
      <w:r w:rsidR="00101B47" w:rsidRPr="0021581F">
        <w:rPr>
          <w:rFonts w:ascii="Verdana" w:hAnsi="Verdana" w:cs="Verdana"/>
          <w:sz w:val="20"/>
        </w:rPr>
        <w:t xml:space="preserve">, </w:t>
      </w:r>
      <w:r w:rsidR="00101B47" w:rsidRPr="0021581F">
        <w:rPr>
          <w:b/>
          <w:sz w:val="20"/>
        </w:rPr>
        <w:t>e-mail:  </w:t>
      </w:r>
      <w:hyperlink r:id="rId34" w:history="1">
        <w:r w:rsidR="00101B47" w:rsidRPr="0021581F">
          <w:rPr>
            <w:b/>
            <w:sz w:val="20"/>
          </w:rPr>
          <w:t>sekretariatkm@warszawa-straz.pl</w:t>
        </w:r>
      </w:hyperlink>
    </w:p>
    <w:p w:rsidR="00713960" w:rsidRPr="0021581F" w:rsidRDefault="00713960" w:rsidP="0042221F">
      <w:pPr>
        <w:pStyle w:val="Akapitzlist"/>
        <w:numPr>
          <w:ilvl w:val="0"/>
          <w:numId w:val="21"/>
        </w:numPr>
        <w:overflowPunct w:val="0"/>
        <w:autoSpaceDE w:val="0"/>
        <w:autoSpaceDN w:val="0"/>
        <w:adjustRightInd w:val="0"/>
        <w:spacing w:after="240"/>
        <w:textAlignment w:val="baseline"/>
        <w:rPr>
          <w:rFonts w:ascii="Verdana" w:hAnsi="Verdana" w:cs="Verdana"/>
          <w:sz w:val="20"/>
        </w:rPr>
      </w:pPr>
      <w:r w:rsidRPr="0021581F">
        <w:rPr>
          <w:rFonts w:ascii="Verdana" w:hAnsi="Verdana" w:cs="Verdana"/>
          <w:sz w:val="20"/>
        </w:rPr>
        <w:t xml:space="preserve">dla Komendy Miejskiej Państwowej Straży Pożarnej m. st. Warszawy został wyznaczony Inspektor Ochrony Danych, mail: </w:t>
      </w:r>
      <w:hyperlink r:id="rId35" w:history="1">
        <w:r w:rsidRPr="0021581F">
          <w:rPr>
            <w:b/>
            <w:sz w:val="20"/>
          </w:rPr>
          <w:t>dpo@warszawa-straz.pl</w:t>
        </w:r>
      </w:hyperlink>
    </w:p>
    <w:p w:rsidR="0003511D" w:rsidRPr="00C63B9F" w:rsidRDefault="0003511D" w:rsidP="00C63B9F">
      <w:pPr>
        <w:pStyle w:val="Akapitzlist"/>
        <w:numPr>
          <w:ilvl w:val="0"/>
          <w:numId w:val="21"/>
        </w:numPr>
        <w:spacing w:after="240"/>
        <w:jc w:val="both"/>
        <w:rPr>
          <w:rFonts w:ascii="Verdana" w:hAnsi="Verdana" w:cs="Verdana"/>
          <w:sz w:val="20"/>
        </w:rPr>
      </w:pPr>
      <w:r w:rsidRPr="0021581F">
        <w:rPr>
          <w:rFonts w:ascii="Verdana" w:hAnsi="Verdana" w:cs="Verdana"/>
          <w:sz w:val="20"/>
        </w:rPr>
        <w:t xml:space="preserve">Pani/Pana dane osobowe przetwarzane będą na podstawie art. 6 ust. 1 lit. c RODO w celu związanym z postępowaniem o udzielenie zamówienia publicznego </w:t>
      </w:r>
      <w:r w:rsidRPr="0021581F">
        <w:rPr>
          <w:rFonts w:ascii="Verdana" w:hAnsi="Verdana"/>
          <w:b/>
          <w:iCs/>
          <w:kern w:val="2"/>
          <w:sz w:val="20"/>
          <w:lang w:eastAsia="ar-SA"/>
        </w:rPr>
        <w:t xml:space="preserve">na </w:t>
      </w:r>
      <w:r w:rsidR="00073D38" w:rsidRPr="004666AE">
        <w:rPr>
          <w:rFonts w:ascii="Verdana" w:hAnsi="Verdana" w:cs="Verdana"/>
          <w:b/>
          <w:sz w:val="20"/>
        </w:rPr>
        <w:t>Budow</w:t>
      </w:r>
      <w:r w:rsidR="00073D38">
        <w:rPr>
          <w:rFonts w:ascii="Verdana" w:hAnsi="Verdana" w:cs="Verdana"/>
          <w:b/>
          <w:sz w:val="20"/>
        </w:rPr>
        <w:t>ę</w:t>
      </w:r>
      <w:r w:rsidR="00073D38" w:rsidRPr="004666AE">
        <w:rPr>
          <w:rFonts w:ascii="Verdana" w:hAnsi="Verdana" w:cs="Verdana"/>
          <w:b/>
          <w:sz w:val="20"/>
        </w:rPr>
        <w:t xml:space="preserve"> nowej siedziby Jednostki Ratowniczo Gaśniczej na terenie dzielnicy Bielany</w:t>
      </w:r>
      <w:r w:rsidR="00073D38" w:rsidRPr="00287AF4">
        <w:rPr>
          <w:rFonts w:ascii="Verdana" w:hAnsi="Verdana" w:cs="Verdana"/>
          <w:b/>
          <w:sz w:val="20"/>
        </w:rPr>
        <w:t>.</w:t>
      </w:r>
      <w:r w:rsidR="0042221F" w:rsidRPr="00C63B9F">
        <w:rPr>
          <w:rFonts w:ascii="Verdana" w:hAnsi="Verdana"/>
          <w:b/>
          <w:iCs/>
          <w:kern w:val="2"/>
          <w:sz w:val="20"/>
          <w:lang w:eastAsia="ar-SA"/>
        </w:rPr>
        <w:t xml:space="preserve">, </w:t>
      </w:r>
      <w:r w:rsidRPr="00C63B9F">
        <w:rPr>
          <w:rFonts w:ascii="Verdana" w:hAnsi="Verdana"/>
          <w:b/>
          <w:iCs/>
          <w:kern w:val="2"/>
          <w:sz w:val="20"/>
          <w:lang w:eastAsia="ar-SA"/>
        </w:rPr>
        <w:t xml:space="preserve">nr sprawy </w:t>
      </w:r>
      <w:r w:rsidR="00963C60" w:rsidRPr="00C63B9F">
        <w:rPr>
          <w:rFonts w:ascii="Verdana" w:hAnsi="Verdana"/>
          <w:b/>
          <w:iCs/>
          <w:kern w:val="2"/>
          <w:sz w:val="20"/>
          <w:lang w:eastAsia="ar-SA"/>
        </w:rPr>
        <w:t>MT</w:t>
      </w:r>
      <w:r w:rsidR="00220AEA" w:rsidRPr="00C63B9F">
        <w:rPr>
          <w:rFonts w:ascii="Verdana" w:hAnsi="Verdana"/>
          <w:b/>
          <w:iCs/>
          <w:kern w:val="2"/>
          <w:sz w:val="20"/>
          <w:lang w:eastAsia="ar-SA"/>
        </w:rPr>
        <w:t>.237</w:t>
      </w:r>
      <w:r w:rsidR="00ED7427" w:rsidRPr="00C63B9F">
        <w:rPr>
          <w:rFonts w:ascii="Verdana" w:hAnsi="Verdana"/>
          <w:b/>
          <w:iCs/>
          <w:kern w:val="2"/>
          <w:sz w:val="20"/>
          <w:lang w:eastAsia="ar-SA"/>
        </w:rPr>
        <w:t>0</w:t>
      </w:r>
      <w:r w:rsidR="00220AEA" w:rsidRPr="00C63B9F">
        <w:rPr>
          <w:rFonts w:ascii="Verdana" w:hAnsi="Verdana"/>
          <w:b/>
          <w:iCs/>
          <w:kern w:val="2"/>
          <w:sz w:val="20"/>
          <w:lang w:eastAsia="ar-SA"/>
        </w:rPr>
        <w:t>.</w:t>
      </w:r>
      <w:r w:rsidR="00963C60" w:rsidRPr="00C63B9F">
        <w:rPr>
          <w:rFonts w:ascii="Verdana" w:hAnsi="Verdana"/>
          <w:b/>
          <w:iCs/>
          <w:kern w:val="2"/>
          <w:sz w:val="20"/>
          <w:lang w:eastAsia="ar-SA"/>
        </w:rPr>
        <w:t>0</w:t>
      </w:r>
      <w:r w:rsidR="00073D38">
        <w:rPr>
          <w:rFonts w:ascii="Verdana" w:hAnsi="Verdana"/>
          <w:b/>
          <w:iCs/>
          <w:kern w:val="2"/>
          <w:sz w:val="20"/>
          <w:lang w:eastAsia="ar-SA"/>
        </w:rPr>
        <w:t>9</w:t>
      </w:r>
      <w:r w:rsidR="00963C60" w:rsidRPr="00C63B9F">
        <w:rPr>
          <w:rFonts w:ascii="Verdana" w:hAnsi="Verdana"/>
          <w:b/>
          <w:iCs/>
          <w:kern w:val="2"/>
          <w:sz w:val="20"/>
          <w:lang w:eastAsia="ar-SA"/>
        </w:rPr>
        <w:t>.2024</w:t>
      </w:r>
      <w:r w:rsidRPr="00C63B9F">
        <w:rPr>
          <w:rFonts w:ascii="Verdana" w:hAnsi="Verdana" w:cs="Verdana"/>
          <w:sz w:val="20"/>
        </w:rPr>
        <w:t xml:space="preserve"> prowadzonym w trybie </w:t>
      </w:r>
      <w:r w:rsidR="00845DF5" w:rsidRPr="00C63B9F">
        <w:rPr>
          <w:rFonts w:ascii="Verdana" w:hAnsi="Verdana" w:cs="Verdana"/>
          <w:sz w:val="20"/>
        </w:rPr>
        <w:t>przetargu nieograniczonego</w:t>
      </w:r>
      <w:r w:rsidRPr="00C63B9F">
        <w:rPr>
          <w:rFonts w:ascii="Verdana" w:hAnsi="Verdana" w:cs="Verdana"/>
          <w:sz w:val="20"/>
        </w:rPr>
        <w:t>, w tym przygotowania i zawarcia umowy w sprawie zamówienia publicznego, w przypadku wybrania Pana/Pani oferty jako najkorzystniejszej;</w:t>
      </w:r>
    </w:p>
    <w:p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 xml:space="preserve">odbiorcami Pani/Pana danych osobowych będą osoby lub podmioty, którym udostępniona zostanie dokumentacja postępowania w oparciu o wskazania przepisów prawa, </w:t>
      </w:r>
      <w:r w:rsidR="00CF2149" w:rsidRPr="00C22630">
        <w:rPr>
          <w:rFonts w:ascii="Verdana" w:hAnsi="Verdana" w:cs="Verdana"/>
          <w:sz w:val="20"/>
        </w:rPr>
        <w:br/>
      </w:r>
      <w:r w:rsidRPr="00C22630">
        <w:rPr>
          <w:rFonts w:ascii="Verdana" w:hAnsi="Verdana" w:cs="Verdana"/>
          <w:sz w:val="20"/>
        </w:rPr>
        <w:t xml:space="preserve">w szczególności prawa zamówień publicznych zwanego dalej „ustawą </w:t>
      </w:r>
      <w:proofErr w:type="spellStart"/>
      <w:r w:rsidRPr="00C22630">
        <w:rPr>
          <w:rFonts w:ascii="Verdana" w:hAnsi="Verdana" w:cs="Verdana"/>
          <w:sz w:val="20"/>
        </w:rPr>
        <w:t>Pzp</w:t>
      </w:r>
      <w:proofErr w:type="spellEnd"/>
      <w:r w:rsidRPr="00C22630">
        <w:rPr>
          <w:rFonts w:ascii="Verdana" w:hAnsi="Verdana" w:cs="Verdana"/>
          <w:sz w:val="20"/>
        </w:rPr>
        <w:t xml:space="preserve">”;  </w:t>
      </w:r>
    </w:p>
    <w:p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Pani/Pana dane osobowe będą przechowywane, przez okres 4 lat od dnia zakończenia postępowania o udzielenie zamówienia, a jeżeli czas trwania umowy przekracza 4 lata, okres przechowywania obejmuje cały czas trwania umowy;</w:t>
      </w:r>
    </w:p>
    <w:p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 xml:space="preserve">posiada Pani/Pan prawo żądania dostępu do treści swoich danych, prawo ich sprostowania, ograniczenia przetwarzania, usunięcia, z zastrzeżeniem, że nie dotyczy to przypadków, </w:t>
      </w:r>
      <w:r w:rsidR="00CF2149" w:rsidRPr="00C22630">
        <w:rPr>
          <w:rFonts w:ascii="Verdana" w:hAnsi="Verdana" w:cs="Verdana"/>
          <w:sz w:val="20"/>
        </w:rPr>
        <w:br/>
      </w:r>
      <w:r w:rsidRPr="00C22630">
        <w:rPr>
          <w:rFonts w:ascii="Verdana" w:hAnsi="Verdana" w:cs="Verdana"/>
          <w:sz w:val="20"/>
        </w:rPr>
        <w:t>w których administrator posiada uprawnienie do przetwarzania danych na podstawie przepisów prawa;</w:t>
      </w:r>
    </w:p>
    <w:p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 xml:space="preserve">jeżeli uzna Pani/Pan, że przetwarzanie narusza przepisy RODO posiada Pani/Pan prawo wniesienia skargi do organu nadzorczego, jakim jest Prezes Urzędu Ochrony Danych Osobowych, 00-193 Warszawa, Stawki 2, tel. 22 531 03 00, fax. 22 531 03 01, </w:t>
      </w:r>
      <w:r w:rsidR="00CF2149" w:rsidRPr="00C22630">
        <w:rPr>
          <w:rFonts w:ascii="Verdana" w:hAnsi="Verdana" w:cs="Verdana"/>
          <w:sz w:val="20"/>
        </w:rPr>
        <w:br/>
      </w:r>
      <w:r w:rsidRPr="00C22630">
        <w:rPr>
          <w:rFonts w:ascii="Verdana" w:hAnsi="Verdana" w:cs="Verdana"/>
          <w:sz w:val="20"/>
        </w:rPr>
        <w:t>e-mail: </w:t>
      </w:r>
      <w:hyperlink r:id="rId36" w:history="1">
        <w:r w:rsidRPr="00C22630">
          <w:rPr>
            <w:rStyle w:val="Hipercze"/>
            <w:rFonts w:ascii="Verdana" w:hAnsi="Verdana" w:cs="Verdana"/>
            <w:sz w:val="20"/>
          </w:rPr>
          <w:t>kancelaria@uodo.gov.pl</w:t>
        </w:r>
      </w:hyperlink>
      <w:r w:rsidR="00EF23C7" w:rsidRPr="00C22630">
        <w:rPr>
          <w:rFonts w:ascii="Verdana" w:hAnsi="Verdana" w:cs="Verdana"/>
          <w:sz w:val="20"/>
        </w:rPr>
        <w:t>)</w:t>
      </w:r>
      <w:r w:rsidRPr="00C22630">
        <w:rPr>
          <w:rFonts w:ascii="Verdana" w:hAnsi="Verdana" w:cs="Verdana"/>
          <w:sz w:val="20"/>
        </w:rPr>
        <w:t>;</w:t>
      </w:r>
    </w:p>
    <w:p w:rsidR="0003511D" w:rsidRPr="00C22630" w:rsidRDefault="0003511D" w:rsidP="005B2328">
      <w:pPr>
        <w:pStyle w:val="Akapitzlist"/>
        <w:numPr>
          <w:ilvl w:val="0"/>
          <w:numId w:val="21"/>
        </w:numPr>
        <w:spacing w:after="240"/>
        <w:jc w:val="both"/>
        <w:rPr>
          <w:rFonts w:ascii="Verdana" w:hAnsi="Verdana" w:cs="Verdana"/>
          <w:b/>
          <w:sz w:val="20"/>
        </w:rPr>
      </w:pPr>
      <w:r w:rsidRPr="00C22630">
        <w:rPr>
          <w:rFonts w:ascii="Verdana" w:hAnsi="Verdana" w:cs="Verdana"/>
          <w:sz w:val="20"/>
        </w:rPr>
        <w:t xml:space="preserve">podanie przez osoby biorące udział w postepowaniu o udzielenie zamówienia publicznego danych osobowych jest wymogiem ustawowym wynikającym z zapisów ustawy </w:t>
      </w:r>
      <w:proofErr w:type="spellStart"/>
      <w:r w:rsidRPr="00C22630">
        <w:rPr>
          <w:rFonts w:ascii="Verdana" w:hAnsi="Verdana" w:cs="Verdana"/>
          <w:sz w:val="20"/>
        </w:rPr>
        <w:t>Pzp</w:t>
      </w:r>
      <w:proofErr w:type="spellEnd"/>
      <w:r w:rsidRPr="00C22630">
        <w:rPr>
          <w:rFonts w:ascii="Verdana" w:hAnsi="Verdana" w:cs="Verdana"/>
          <w:sz w:val="20"/>
        </w:rPr>
        <w:t xml:space="preserve">, </w:t>
      </w:r>
      <w:r w:rsidR="00CF2149" w:rsidRPr="00C22630">
        <w:rPr>
          <w:rFonts w:ascii="Verdana" w:hAnsi="Verdana" w:cs="Verdana"/>
          <w:sz w:val="20"/>
        </w:rPr>
        <w:br/>
      </w:r>
      <w:r w:rsidRPr="00C22630">
        <w:rPr>
          <w:rFonts w:ascii="Verdana" w:hAnsi="Verdana" w:cs="Verdana"/>
          <w:sz w:val="20"/>
        </w:rPr>
        <w:t>a konsekwencje niepodania określonych danych wynikają z tej ustawy</w:t>
      </w:r>
      <w:r w:rsidR="00EF23C7" w:rsidRPr="00C22630">
        <w:rPr>
          <w:rFonts w:ascii="Verdana" w:hAnsi="Verdana" w:cs="Verdana"/>
          <w:sz w:val="20"/>
        </w:rPr>
        <w:t>;</w:t>
      </w:r>
    </w:p>
    <w:p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 xml:space="preserve">przetwarzanie podanych przez Panią/Pana danych osobowych nie będzie podlegało zautomatyzowanemu podejmowaniu decyzji, w tym profilowaniu, o którym mowa </w:t>
      </w:r>
      <w:r w:rsidR="00CF2149" w:rsidRPr="00C22630">
        <w:rPr>
          <w:rFonts w:ascii="Verdana" w:hAnsi="Verdana" w:cs="Verdana"/>
          <w:sz w:val="20"/>
        </w:rPr>
        <w:br/>
      </w:r>
      <w:r w:rsidRPr="00C22630">
        <w:rPr>
          <w:rFonts w:ascii="Verdana" w:hAnsi="Verdana" w:cs="Verdana"/>
          <w:sz w:val="20"/>
        </w:rPr>
        <w:t>w art. 22 ust. 1 i 4 RODO.</w:t>
      </w:r>
    </w:p>
    <w:p w:rsidR="0003511D" w:rsidRPr="00C22630" w:rsidRDefault="0003511D" w:rsidP="00EA79EE">
      <w:pPr>
        <w:pStyle w:val="Akapitzlist"/>
        <w:numPr>
          <w:ilvl w:val="0"/>
          <w:numId w:val="35"/>
        </w:numPr>
        <w:spacing w:after="240"/>
        <w:jc w:val="both"/>
        <w:rPr>
          <w:rFonts w:ascii="Verdana" w:hAnsi="Verdana" w:cs="Verdana"/>
          <w:sz w:val="20"/>
        </w:rPr>
      </w:pPr>
      <w:r w:rsidRPr="00C22630">
        <w:rPr>
          <w:rFonts w:ascii="Verdana" w:hAnsi="Verdana" w:cs="Verdana"/>
          <w:sz w:val="20"/>
        </w:rPr>
        <w:t>W przypadku gdy wykonanie obowiązków, o któ</w:t>
      </w:r>
      <w:r w:rsidR="00CF2149" w:rsidRPr="00C22630">
        <w:rPr>
          <w:rFonts w:ascii="Verdana" w:hAnsi="Verdana" w:cs="Verdana"/>
          <w:sz w:val="20"/>
        </w:rPr>
        <w:t>rych mowa w art.15 ust.1–3 RODO</w:t>
      </w:r>
      <w:r w:rsidRPr="00C22630">
        <w:rPr>
          <w:rFonts w:ascii="Verdana" w:hAnsi="Verdana" w:cs="Verdana"/>
          <w:sz w:val="20"/>
        </w:rPr>
        <w:t xml:space="preserve">, wymagałoby niewspółmiernie dużego wysiłku, zamawiający może żądać od osoby, której dane dotyczą, wskazania dodatkowych informacji mających na celu sprecyzowanie żądania, </w:t>
      </w:r>
      <w:r w:rsidR="00C61026" w:rsidRPr="00C22630">
        <w:rPr>
          <w:rFonts w:ascii="Verdana" w:hAnsi="Verdana" w:cs="Verdana"/>
          <w:sz w:val="20"/>
        </w:rPr>
        <w:br/>
      </w:r>
      <w:r w:rsidRPr="00C22630">
        <w:rPr>
          <w:rFonts w:ascii="Verdana" w:hAnsi="Verdana" w:cs="Verdana"/>
          <w:sz w:val="20"/>
        </w:rPr>
        <w:t>w szczególności podania nazwy lub daty postępowania o udzielenie zamówienia publicznego lub konkursu.</w:t>
      </w:r>
    </w:p>
    <w:p w:rsidR="0003511D" w:rsidRPr="00C22630" w:rsidRDefault="0003511D" w:rsidP="00EA79EE">
      <w:pPr>
        <w:pStyle w:val="Akapitzlist"/>
        <w:numPr>
          <w:ilvl w:val="0"/>
          <w:numId w:val="35"/>
        </w:numPr>
        <w:spacing w:after="240"/>
        <w:jc w:val="both"/>
        <w:rPr>
          <w:rFonts w:ascii="Verdana" w:hAnsi="Verdana" w:cs="Verdana"/>
          <w:sz w:val="20"/>
        </w:rPr>
      </w:pPr>
      <w:r w:rsidRPr="00C22630">
        <w:rPr>
          <w:rFonts w:ascii="Verdana" w:hAnsi="Verdana" w:cs="Verdana"/>
          <w:sz w:val="20"/>
        </w:rPr>
        <w:t>Wystąpienie z żądaniem, o którym mowa w art.18 ust.1 RODO, nie ogranicza przetwarzania danych osobowych do czasu zakończenia postępowania o udzielenie zamówienia publicznego lub konkursu.</w:t>
      </w:r>
    </w:p>
    <w:p w:rsidR="004D6FE2" w:rsidRDefault="0003511D" w:rsidP="004D6FE2">
      <w:pPr>
        <w:pStyle w:val="Akapitzlist"/>
        <w:numPr>
          <w:ilvl w:val="0"/>
          <w:numId w:val="35"/>
        </w:numPr>
        <w:spacing w:after="240"/>
        <w:jc w:val="both"/>
        <w:rPr>
          <w:rFonts w:ascii="Verdana" w:hAnsi="Verdana" w:cs="Verdana"/>
          <w:sz w:val="20"/>
        </w:rPr>
      </w:pPr>
      <w:r w:rsidRPr="00C22630">
        <w:rPr>
          <w:rFonts w:ascii="Verdana" w:hAnsi="Verdana" w:cs="Verdana"/>
          <w:sz w:val="20"/>
        </w:rPr>
        <w:lastRenderedPageBreak/>
        <w:t>W przypadku gdy wykonanie obowiązków, o których mowa w art.15 ust.1–3 RODO, wymagałoby niewspółmiernie dużego wysiłku, zamawiający może żądać od osoby, której dane dotyczą, wskazania dodatkowych informacji mających w szczególności na celu sprecyzowanie nazwy lub daty zakończonego postępowania o udzielenie zamówienia</w:t>
      </w:r>
      <w:r w:rsidR="00BE6769" w:rsidRPr="00C22630">
        <w:rPr>
          <w:rFonts w:ascii="Verdana" w:hAnsi="Verdana" w:cs="Verdana"/>
          <w:sz w:val="20"/>
        </w:rPr>
        <w:t>.</w:t>
      </w:r>
    </w:p>
    <w:p w:rsidR="00D04734" w:rsidRPr="002615C8" w:rsidRDefault="00D04734" w:rsidP="00D04734">
      <w:pPr>
        <w:pStyle w:val="Akapitzlist"/>
        <w:numPr>
          <w:ilvl w:val="0"/>
          <w:numId w:val="35"/>
        </w:numPr>
        <w:spacing w:after="240"/>
        <w:jc w:val="both"/>
        <w:rPr>
          <w:rFonts w:ascii="Verdana" w:hAnsi="Verdana" w:cs="Verdana"/>
          <w:sz w:val="20"/>
        </w:rPr>
      </w:pPr>
      <w:r w:rsidRPr="00D04734">
        <w:rPr>
          <w:rFonts w:ascii="Verdana" w:hAnsi="Verdana" w:cs="Verdana"/>
          <w:b/>
          <w:sz w:val="20"/>
          <w:u w:val="single"/>
          <w:lang w:eastAsia="en-US"/>
        </w:rPr>
        <w:t>UWAGA: Zamawiający przewiduje możliwość unieważnienia przedmiotowego postępowania na podstawie art. 257 pkt 1) ustawy Prawo zamówień publicznych,</w:t>
      </w:r>
      <w:r w:rsidRPr="00D04734">
        <w:rPr>
          <w:rFonts w:ascii="Verdana" w:hAnsi="Verdana" w:cs="Verdana"/>
          <w:b/>
          <w:sz w:val="20"/>
          <w:u w:val="single"/>
          <w:lang w:eastAsia="en-US"/>
        </w:rPr>
        <w:br/>
        <w:t xml:space="preserve">tj. Zamawiający może unieważnić postępowanie o udzielnie zamówienia, jeżeli środki publiczne, które Zamawiający zamierzał przeznaczyć na sfinansowanie całości lub części zamówienia, nie zostały mu przyznane, a możliwość unieważnieniapostępowania na tej podstawie została przewidziana w ogłoszeniu o zamówieniu.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C14BB">
            <w:pPr>
              <w:pStyle w:val="Nagwek1"/>
              <w:spacing w:before="0" w:after="120"/>
              <w:rPr>
                <w:rFonts w:ascii="Verdana" w:hAnsi="Verdana" w:cs="Verdana"/>
                <w:color w:val="auto"/>
                <w:sz w:val="20"/>
                <w:szCs w:val="20"/>
                <w:lang w:eastAsia="en-US"/>
              </w:rPr>
            </w:pPr>
            <w:r w:rsidRPr="00462550">
              <w:rPr>
                <w:rFonts w:ascii="Verdana" w:hAnsi="Verdana" w:cs="Verdana"/>
                <w:color w:val="auto"/>
                <w:sz w:val="20"/>
                <w:szCs w:val="20"/>
                <w:lang w:eastAsia="en-US"/>
              </w:rPr>
              <w:t>XXVI</w:t>
            </w:r>
            <w:r w:rsidR="00872CAD">
              <w:rPr>
                <w:rFonts w:ascii="Verdana" w:hAnsi="Verdana" w:cs="Verdana"/>
                <w:color w:val="auto"/>
                <w:sz w:val="20"/>
                <w:szCs w:val="20"/>
                <w:lang w:eastAsia="en-US"/>
              </w:rPr>
              <w:t>I</w:t>
            </w:r>
            <w:r w:rsidRPr="00462550">
              <w:rPr>
                <w:rFonts w:ascii="Verdana" w:hAnsi="Verdana" w:cs="Verdana"/>
                <w:color w:val="auto"/>
                <w:sz w:val="20"/>
                <w:szCs w:val="20"/>
                <w:lang w:eastAsia="en-US"/>
              </w:rPr>
              <w:t>. ZAŁĄCZNIKI DO SWZ</w:t>
            </w:r>
            <w:bookmarkEnd w:id="26"/>
          </w:p>
        </w:tc>
      </w:tr>
    </w:tbl>
    <w:p w:rsidR="00B145F7" w:rsidRPr="0033199D" w:rsidRDefault="00B145F7" w:rsidP="00B145F7">
      <w:pPr>
        <w:spacing w:before="120" w:after="120"/>
        <w:ind w:right="142"/>
        <w:jc w:val="both"/>
        <w:rPr>
          <w:rFonts w:ascii="Verdana" w:eastAsia="Times New Roman" w:hAnsi="Verdana" w:cs="Verdana"/>
          <w:b/>
          <w:sz w:val="20"/>
          <w:szCs w:val="20"/>
          <w:u w:val="single"/>
          <w:lang w:eastAsia="en-US"/>
        </w:rPr>
      </w:pPr>
      <w:r w:rsidRPr="00353C1D">
        <w:rPr>
          <w:rFonts w:ascii="Verdana" w:hAnsi="Verdana" w:cs="Verdana"/>
          <w:b/>
          <w:sz w:val="20"/>
          <w:szCs w:val="20"/>
          <w:u w:val="single"/>
          <w:lang w:eastAsia="en-US"/>
        </w:rPr>
        <w:t xml:space="preserve">Załącznikami do SWZ </w:t>
      </w:r>
      <w:r w:rsidRPr="0033199D">
        <w:rPr>
          <w:rFonts w:ascii="Verdana" w:hAnsi="Verdana" w:cs="Verdana"/>
          <w:b/>
          <w:sz w:val="20"/>
          <w:szCs w:val="20"/>
          <w:u w:val="single"/>
          <w:lang w:eastAsia="en-US"/>
        </w:rPr>
        <w:t>są:</w:t>
      </w:r>
    </w:p>
    <w:p w:rsidR="00B145F7" w:rsidRPr="00073D38" w:rsidRDefault="00B145F7" w:rsidP="005B2328">
      <w:pPr>
        <w:pStyle w:val="Akapitzlist"/>
        <w:numPr>
          <w:ilvl w:val="3"/>
          <w:numId w:val="17"/>
        </w:numPr>
        <w:autoSpaceDN w:val="0"/>
        <w:ind w:left="357" w:hanging="357"/>
        <w:jc w:val="both"/>
        <w:rPr>
          <w:rFonts w:ascii="Verdana" w:hAnsi="Verdana" w:cs="Verdana"/>
          <w:sz w:val="20"/>
          <w:szCs w:val="20"/>
          <w:lang w:eastAsia="en-US"/>
        </w:rPr>
      </w:pPr>
      <w:r w:rsidRPr="00073D38">
        <w:rPr>
          <w:rFonts w:ascii="Verdana" w:hAnsi="Verdana" w:cs="Verdana"/>
          <w:sz w:val="20"/>
          <w:szCs w:val="20"/>
          <w:lang w:eastAsia="en-US"/>
        </w:rPr>
        <w:t>Załącznik nr 1do SWZ - Opis przedmiotu zamówienia</w:t>
      </w:r>
      <w:r w:rsidR="00705444" w:rsidRPr="00073D38">
        <w:rPr>
          <w:rFonts w:ascii="Verdana" w:hAnsi="Verdana" w:cs="Verdana"/>
          <w:sz w:val="20"/>
          <w:szCs w:val="20"/>
          <w:lang w:eastAsia="en-US"/>
        </w:rPr>
        <w:t>.</w:t>
      </w:r>
    </w:p>
    <w:p w:rsidR="00B145F7" w:rsidRPr="00073D38" w:rsidRDefault="00B145F7" w:rsidP="005B2328">
      <w:pPr>
        <w:pStyle w:val="Akapitzlist"/>
        <w:numPr>
          <w:ilvl w:val="3"/>
          <w:numId w:val="17"/>
        </w:numPr>
        <w:autoSpaceDN w:val="0"/>
        <w:ind w:left="357" w:hanging="357"/>
        <w:jc w:val="both"/>
        <w:rPr>
          <w:rFonts w:ascii="Verdana" w:hAnsi="Verdana" w:cs="Verdana"/>
          <w:sz w:val="20"/>
          <w:szCs w:val="20"/>
          <w:lang w:eastAsia="en-US"/>
        </w:rPr>
      </w:pPr>
      <w:r w:rsidRPr="00073D38">
        <w:rPr>
          <w:rFonts w:ascii="Verdana" w:hAnsi="Verdana" w:cs="Verdana"/>
          <w:sz w:val="20"/>
          <w:szCs w:val="20"/>
          <w:lang w:eastAsia="en-US"/>
        </w:rPr>
        <w:t>Załącznik nr 2 do SWZ - Wzór umowy</w:t>
      </w:r>
    </w:p>
    <w:p w:rsidR="00B145F7" w:rsidRPr="00073D38" w:rsidRDefault="00B145F7" w:rsidP="005B2328">
      <w:pPr>
        <w:pStyle w:val="Akapitzlist"/>
        <w:numPr>
          <w:ilvl w:val="3"/>
          <w:numId w:val="17"/>
        </w:numPr>
        <w:autoSpaceDN w:val="0"/>
        <w:ind w:left="357" w:hanging="357"/>
        <w:jc w:val="both"/>
        <w:rPr>
          <w:rFonts w:ascii="Verdana" w:hAnsi="Verdana" w:cs="Verdana"/>
          <w:sz w:val="20"/>
          <w:szCs w:val="20"/>
          <w:lang w:eastAsia="en-US"/>
        </w:rPr>
      </w:pPr>
      <w:r w:rsidRPr="00073D38">
        <w:rPr>
          <w:rFonts w:ascii="Verdana" w:hAnsi="Verdana" w:cs="Verdana"/>
          <w:sz w:val="20"/>
          <w:szCs w:val="20"/>
          <w:lang w:eastAsia="en-US"/>
        </w:rPr>
        <w:t xml:space="preserve">Załącznik nr </w:t>
      </w:r>
      <w:r w:rsidR="00942873" w:rsidRPr="00073D38">
        <w:rPr>
          <w:rFonts w:ascii="Verdana" w:hAnsi="Verdana" w:cs="Verdana"/>
          <w:sz w:val="20"/>
          <w:szCs w:val="20"/>
          <w:lang w:eastAsia="en-US"/>
        </w:rPr>
        <w:t>3</w:t>
      </w:r>
      <w:r w:rsidR="00104C24" w:rsidRPr="00073D38">
        <w:rPr>
          <w:rFonts w:ascii="Verdana" w:hAnsi="Verdana" w:cs="Verdana"/>
          <w:sz w:val="20"/>
          <w:szCs w:val="20"/>
          <w:lang w:eastAsia="en-US"/>
        </w:rPr>
        <w:t xml:space="preserve"> </w:t>
      </w:r>
      <w:r w:rsidRPr="00073D38">
        <w:rPr>
          <w:rFonts w:ascii="Verdana" w:hAnsi="Verdana" w:cs="Verdana"/>
          <w:sz w:val="20"/>
          <w:szCs w:val="20"/>
          <w:lang w:eastAsia="en-US"/>
        </w:rPr>
        <w:t>do SWZ - Wzór Formularza ofertowego</w:t>
      </w:r>
      <w:r w:rsidR="00104C24" w:rsidRPr="00073D38">
        <w:rPr>
          <w:rFonts w:ascii="Verdana" w:hAnsi="Verdana" w:cs="Verdana"/>
          <w:sz w:val="20"/>
          <w:szCs w:val="20"/>
          <w:lang w:eastAsia="en-US"/>
        </w:rPr>
        <w:t xml:space="preserve"> (</w:t>
      </w:r>
      <w:r w:rsidRPr="00073D38">
        <w:rPr>
          <w:rFonts w:ascii="Verdana" w:hAnsi="Verdana" w:cs="Verdana"/>
          <w:sz w:val="20"/>
          <w:szCs w:val="20"/>
          <w:lang w:eastAsia="en-US"/>
        </w:rPr>
        <w:t>do złożenia wraz z ofertą</w:t>
      </w:r>
      <w:r w:rsidR="00104C24" w:rsidRPr="00073D38">
        <w:rPr>
          <w:rFonts w:ascii="Verdana" w:hAnsi="Verdana" w:cs="Verdana"/>
          <w:sz w:val="20"/>
          <w:szCs w:val="20"/>
          <w:lang w:eastAsia="en-US"/>
        </w:rPr>
        <w:t>)</w:t>
      </w:r>
      <w:r w:rsidRPr="00073D38">
        <w:rPr>
          <w:rFonts w:ascii="Verdana" w:hAnsi="Verdana" w:cs="Verdana"/>
          <w:sz w:val="20"/>
          <w:szCs w:val="20"/>
          <w:lang w:eastAsia="en-US"/>
        </w:rPr>
        <w:t>.</w:t>
      </w:r>
    </w:p>
    <w:p w:rsidR="00B145F7" w:rsidRPr="00073D38" w:rsidRDefault="00B145F7" w:rsidP="005B2328">
      <w:pPr>
        <w:pStyle w:val="Akapitzlist"/>
        <w:numPr>
          <w:ilvl w:val="3"/>
          <w:numId w:val="17"/>
        </w:numPr>
        <w:autoSpaceDN w:val="0"/>
        <w:ind w:left="357" w:hanging="357"/>
        <w:jc w:val="both"/>
        <w:rPr>
          <w:rFonts w:ascii="Verdana" w:hAnsi="Verdana" w:cs="Verdana"/>
          <w:sz w:val="20"/>
          <w:szCs w:val="20"/>
          <w:lang w:eastAsia="en-US"/>
        </w:rPr>
      </w:pPr>
      <w:r w:rsidRPr="00073D38">
        <w:rPr>
          <w:rFonts w:ascii="Verdana" w:hAnsi="Verdana" w:cs="Verdana"/>
          <w:sz w:val="20"/>
          <w:szCs w:val="20"/>
          <w:lang w:eastAsia="en-US"/>
        </w:rPr>
        <w:t>Załącznik nr 4 do SWZ - JEDZ do złożenia wraz z ofertą.</w:t>
      </w:r>
    </w:p>
    <w:p w:rsidR="00053451" w:rsidRPr="00073D38" w:rsidRDefault="00053451" w:rsidP="00053451">
      <w:pPr>
        <w:pStyle w:val="Akapitzlist"/>
        <w:numPr>
          <w:ilvl w:val="3"/>
          <w:numId w:val="17"/>
        </w:numPr>
        <w:autoSpaceDN w:val="0"/>
        <w:ind w:left="357" w:hanging="357"/>
        <w:jc w:val="both"/>
        <w:rPr>
          <w:rFonts w:ascii="Verdana" w:hAnsi="Verdana" w:cs="Verdana"/>
          <w:sz w:val="20"/>
          <w:szCs w:val="20"/>
          <w:lang w:eastAsia="en-US"/>
        </w:rPr>
      </w:pPr>
      <w:r w:rsidRPr="00073D38">
        <w:rPr>
          <w:rFonts w:ascii="Verdana" w:hAnsi="Verdana" w:cs="Verdana"/>
          <w:sz w:val="20"/>
          <w:szCs w:val="20"/>
          <w:lang w:eastAsia="en-US"/>
        </w:rPr>
        <w:t xml:space="preserve">Załącznik nr 5 – </w:t>
      </w:r>
      <w:r w:rsidR="00D70BB6" w:rsidRPr="00073D38">
        <w:rPr>
          <w:rFonts w:ascii="Verdana" w:hAnsi="Verdana" w:cs="Verdana"/>
          <w:sz w:val="20"/>
          <w:szCs w:val="20"/>
          <w:lang w:eastAsia="en-US"/>
        </w:rPr>
        <w:t>Wykaz zdolności technicznej i jakościowej</w:t>
      </w:r>
      <w:r w:rsidRPr="00073D38">
        <w:rPr>
          <w:rFonts w:ascii="Verdana" w:hAnsi="Verdana" w:cs="Verdana"/>
          <w:sz w:val="20"/>
          <w:szCs w:val="20"/>
          <w:lang w:eastAsia="en-US"/>
        </w:rPr>
        <w:t xml:space="preserve">. </w:t>
      </w:r>
    </w:p>
    <w:p w:rsidR="00B145F7" w:rsidRPr="00073D38" w:rsidRDefault="00B145F7" w:rsidP="005B2328">
      <w:pPr>
        <w:pStyle w:val="Akapitzlist"/>
        <w:numPr>
          <w:ilvl w:val="3"/>
          <w:numId w:val="17"/>
        </w:numPr>
        <w:autoSpaceDN w:val="0"/>
        <w:ind w:left="357" w:hanging="357"/>
        <w:jc w:val="both"/>
        <w:rPr>
          <w:rFonts w:ascii="Verdana" w:hAnsi="Verdana" w:cs="Verdana"/>
          <w:sz w:val="20"/>
          <w:szCs w:val="20"/>
          <w:lang w:eastAsia="en-US"/>
        </w:rPr>
      </w:pPr>
      <w:r w:rsidRPr="00073D38">
        <w:rPr>
          <w:rFonts w:ascii="Verdana" w:hAnsi="Verdana" w:cs="Verdana"/>
          <w:sz w:val="20"/>
          <w:szCs w:val="20"/>
          <w:lang w:eastAsia="en-US"/>
        </w:rPr>
        <w:t xml:space="preserve">Załącznik nr </w:t>
      </w:r>
      <w:r w:rsidR="00053451" w:rsidRPr="00073D38">
        <w:rPr>
          <w:rFonts w:ascii="Verdana" w:hAnsi="Verdana" w:cs="Verdana"/>
          <w:sz w:val="20"/>
          <w:szCs w:val="20"/>
          <w:lang w:eastAsia="en-US"/>
        </w:rPr>
        <w:t>6</w:t>
      </w:r>
      <w:r w:rsidRPr="00073D38">
        <w:rPr>
          <w:rFonts w:ascii="Verdana" w:hAnsi="Verdana" w:cs="Verdana"/>
          <w:sz w:val="20"/>
          <w:szCs w:val="20"/>
          <w:lang w:eastAsia="en-US"/>
        </w:rPr>
        <w:t xml:space="preserve"> – </w:t>
      </w:r>
      <w:r w:rsidR="00104C24" w:rsidRPr="00073D38">
        <w:rPr>
          <w:rFonts w:ascii="Verdana" w:hAnsi="Verdana" w:cs="Verdana"/>
          <w:sz w:val="20"/>
          <w:szCs w:val="20"/>
          <w:lang w:eastAsia="en-US"/>
        </w:rPr>
        <w:t>Zobowiązanie innego podmiotu- do wypełnienia i załączenia do oferty.</w:t>
      </w:r>
    </w:p>
    <w:p w:rsidR="00B145F7" w:rsidRPr="00073D38" w:rsidRDefault="00A72523" w:rsidP="005B2328">
      <w:pPr>
        <w:pStyle w:val="Akapitzlist"/>
        <w:numPr>
          <w:ilvl w:val="3"/>
          <w:numId w:val="17"/>
        </w:numPr>
        <w:autoSpaceDN w:val="0"/>
        <w:ind w:left="357" w:hanging="357"/>
        <w:jc w:val="both"/>
        <w:rPr>
          <w:rFonts w:ascii="Verdana" w:hAnsi="Verdana" w:cs="Verdana"/>
          <w:sz w:val="20"/>
          <w:szCs w:val="20"/>
          <w:lang w:eastAsia="en-US"/>
        </w:rPr>
      </w:pPr>
      <w:r w:rsidRPr="00073D38">
        <w:rPr>
          <w:rFonts w:ascii="Verdana" w:hAnsi="Verdana" w:cs="Verdana"/>
          <w:sz w:val="20"/>
          <w:szCs w:val="20"/>
          <w:lang w:eastAsia="en-US"/>
        </w:rPr>
        <w:t xml:space="preserve">Załącznik nr </w:t>
      </w:r>
      <w:r w:rsidR="00053451" w:rsidRPr="00073D38">
        <w:rPr>
          <w:rFonts w:ascii="Verdana" w:hAnsi="Verdana" w:cs="Verdana"/>
          <w:sz w:val="20"/>
          <w:szCs w:val="20"/>
          <w:lang w:eastAsia="en-US"/>
        </w:rPr>
        <w:t>7</w:t>
      </w:r>
      <w:r w:rsidR="00B145F7" w:rsidRPr="00073D38">
        <w:rPr>
          <w:rFonts w:ascii="Verdana" w:hAnsi="Verdana" w:cs="Verdana"/>
          <w:sz w:val="20"/>
          <w:szCs w:val="20"/>
          <w:lang w:eastAsia="en-US"/>
        </w:rPr>
        <w:t xml:space="preserve"> – Oświadczenie w zakresie przesłanek wykluczenia (do złożenia wraz z ofertą).</w:t>
      </w:r>
    </w:p>
    <w:p w:rsidR="006621E9" w:rsidRDefault="006621E9" w:rsidP="00FA03A3">
      <w:pPr>
        <w:pStyle w:val="Akapitzlist"/>
        <w:numPr>
          <w:ilvl w:val="3"/>
          <w:numId w:val="17"/>
        </w:numPr>
        <w:autoSpaceDN w:val="0"/>
        <w:ind w:left="357" w:hanging="357"/>
        <w:jc w:val="both"/>
        <w:rPr>
          <w:rFonts w:ascii="Verdana" w:hAnsi="Verdana" w:cs="Verdana"/>
          <w:sz w:val="20"/>
          <w:szCs w:val="20"/>
          <w:lang w:eastAsia="en-US"/>
        </w:rPr>
      </w:pPr>
      <w:r w:rsidRPr="00073D38">
        <w:rPr>
          <w:rFonts w:ascii="Verdana" w:hAnsi="Verdana" w:cs="Verdana"/>
          <w:sz w:val="20"/>
          <w:szCs w:val="20"/>
          <w:lang w:eastAsia="en-US"/>
        </w:rPr>
        <w:t xml:space="preserve">Załącznik nr </w:t>
      </w:r>
      <w:r w:rsidR="002F6CF2" w:rsidRPr="00073D38">
        <w:rPr>
          <w:rFonts w:ascii="Verdana" w:hAnsi="Verdana" w:cs="Verdana"/>
          <w:sz w:val="20"/>
          <w:szCs w:val="20"/>
          <w:lang w:eastAsia="en-US"/>
        </w:rPr>
        <w:t>8</w:t>
      </w:r>
      <w:r w:rsidRPr="00073D38">
        <w:rPr>
          <w:rFonts w:ascii="Verdana" w:hAnsi="Verdana" w:cs="Verdana"/>
          <w:sz w:val="20"/>
          <w:szCs w:val="20"/>
          <w:lang w:eastAsia="en-US"/>
        </w:rPr>
        <w:t xml:space="preserve"> – Oświadczenie podmiotu udostępniającego zasoby w zakresie przesłanek wykluczenia (do złożenia wraz z ofertą</w:t>
      </w:r>
      <w:bookmarkStart w:id="27" w:name="_GoBack"/>
      <w:bookmarkEnd w:id="27"/>
      <w:r w:rsidRPr="00073D38">
        <w:rPr>
          <w:rFonts w:ascii="Verdana" w:hAnsi="Verdana" w:cs="Verdana"/>
          <w:sz w:val="20"/>
          <w:szCs w:val="20"/>
          <w:lang w:eastAsia="en-US"/>
        </w:rPr>
        <w:t xml:space="preserve"> – jeżeli dotyczy).</w:t>
      </w:r>
    </w:p>
    <w:p w:rsidR="00A92476" w:rsidRPr="00073D38" w:rsidRDefault="00A92476" w:rsidP="00FA03A3">
      <w:pPr>
        <w:pStyle w:val="Akapitzlist"/>
        <w:numPr>
          <w:ilvl w:val="3"/>
          <w:numId w:val="17"/>
        </w:numPr>
        <w:autoSpaceDN w:val="0"/>
        <w:ind w:left="357" w:hanging="357"/>
        <w:jc w:val="both"/>
        <w:rPr>
          <w:rFonts w:ascii="Verdana" w:hAnsi="Verdana" w:cs="Verdana"/>
          <w:sz w:val="20"/>
          <w:szCs w:val="20"/>
          <w:lang w:eastAsia="en-US"/>
        </w:rPr>
      </w:pPr>
      <w:r>
        <w:rPr>
          <w:rFonts w:ascii="Verdana" w:hAnsi="Verdana" w:cs="Verdana"/>
          <w:sz w:val="20"/>
          <w:szCs w:val="20"/>
          <w:lang w:eastAsia="en-US"/>
        </w:rPr>
        <w:t>Załącznik nr 9 – Dokumentacja</w:t>
      </w:r>
    </w:p>
    <w:sectPr w:rsidR="00A92476" w:rsidRPr="00073D38" w:rsidSect="008B2A03">
      <w:headerReference w:type="default" r:id="rId37"/>
      <w:footerReference w:type="default" r:id="rId38"/>
      <w:pgSz w:w="11906" w:h="16838" w:code="9"/>
      <w:pgMar w:top="1135" w:right="1080" w:bottom="1417" w:left="1080" w:header="567" w:footer="62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F5F43" w16cex:dateUtc="2023-06-10T18:44:00Z"/>
  <w16cex:commentExtensible w16cex:durableId="282F5F8F" w16cex:dateUtc="2023-06-10T18:46:00Z"/>
  <w16cex:commentExtensible w16cex:durableId="282F5FE0" w16cex:dateUtc="2023-06-10T18:47:00Z"/>
  <w16cex:commentExtensible w16cex:durableId="282F6012" w16cex:dateUtc="2023-06-10T18:48:00Z"/>
  <w16cex:commentExtensible w16cex:durableId="282F611D" w16cex:dateUtc="2023-06-10T18:52:00Z"/>
  <w16cex:commentExtensible w16cex:durableId="282F6163" w16cex:dateUtc="2023-06-10T18:53:00Z"/>
  <w16cex:commentExtensible w16cex:durableId="282F6265" w16cex:dateUtc="2023-06-10T18:58:00Z"/>
  <w16cex:commentExtensible w16cex:durableId="282F62B8" w16cex:dateUtc="2023-06-10T18:59:00Z"/>
  <w16cex:commentExtensible w16cex:durableId="282F61FF" w16cex:dateUtc="2023-06-10T18:56:00Z"/>
  <w16cex:commentExtensible w16cex:durableId="282F6230" w16cex:dateUtc="2023-06-10T18:57:00Z"/>
  <w16cex:commentExtensible w16cex:durableId="282F64B8" w16cex:dateUtc="2023-06-10T19:08:00Z"/>
  <w16cex:commentExtensible w16cex:durableId="282F6452" w16cex:dateUtc="2023-06-10T19:06:00Z"/>
  <w16cex:commentExtensible w16cex:durableId="282F65D7" w16cex:dateUtc="2023-06-10T19:12:00Z"/>
  <w16cex:commentExtensible w16cex:durableId="282F6600" w16cex:dateUtc="2023-06-10T19:13:00Z"/>
  <w16cex:commentExtensible w16cex:durableId="282F6687" w16cex:dateUtc="2023-06-10T19:15:00Z"/>
  <w16cex:commentExtensible w16cex:durableId="282F6742" w16cex:dateUtc="2023-06-10T19:18:00Z"/>
  <w16cex:commentExtensible w16cex:durableId="282F6944" w16cex:dateUtc="2023-06-10T19:27:00Z"/>
  <w16cex:commentExtensible w16cex:durableId="282F69C5" w16cex:dateUtc="2023-06-10T19:29:00Z"/>
  <w16cex:commentExtensible w16cex:durableId="282F69A6" w16cex:dateUtc="2023-06-10T19:29:00Z"/>
  <w16cex:commentExtensible w16cex:durableId="282F6A29" w16cex:dateUtc="2023-06-10T19: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C24" w:rsidRDefault="00104C24">
      <w:r>
        <w:separator/>
      </w:r>
    </w:p>
  </w:endnote>
  <w:endnote w:type="continuationSeparator" w:id="0">
    <w:p w:rsidR="00104C24" w:rsidRDefault="0010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furtGothic">
    <w:altName w:val="Times New Roman"/>
    <w:charset w:val="00"/>
    <w:family w:val="auto"/>
    <w:pitch w:val="variable"/>
  </w:font>
  <w:font w:name="TTBBo00">
    <w:altName w:val="Calibri"/>
    <w:panose1 w:val="00000000000000000000"/>
    <w:charset w:val="EE"/>
    <w:family w:val="auto"/>
    <w:notTrueType/>
    <w:pitch w:val="default"/>
    <w:sig w:usb0="00000005" w:usb1="00000000" w:usb2="00000000" w:usb3="00000000" w:csb0="00000002" w:csb1="00000000"/>
  </w:font>
  <w:font w:name="Roboto">
    <w:altName w:val="Arial"/>
    <w:panose1 w:val="02000000000000000000"/>
    <w:charset w:val="00"/>
    <w:family w:val="auto"/>
    <w:pitch w:val="variable"/>
    <w:sig w:usb0="E0000AFF" w:usb1="5000217F" w:usb2="00000021"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24" w:rsidRDefault="00104C24">
    <w:pPr>
      <w:pStyle w:val="Stopka"/>
      <w:jc w:val="right"/>
    </w:pPr>
    <w:r>
      <w:fldChar w:fldCharType="begin"/>
    </w:r>
    <w:r>
      <w:instrText>PAGE   \* MERGEFORMAT</w:instrText>
    </w:r>
    <w:r>
      <w:fldChar w:fldCharType="separate"/>
    </w:r>
    <w:r w:rsidRPr="00A92A1B">
      <w:rPr>
        <w:noProof/>
        <w:lang w:val="pl-PL"/>
      </w:rPr>
      <w:t>16</w:t>
    </w:r>
    <w:r>
      <w:rPr>
        <w:noProof/>
        <w:lang w:val="pl-PL"/>
      </w:rPr>
      <w:fldChar w:fldCharType="end"/>
    </w:r>
  </w:p>
  <w:p w:rsidR="00104C24" w:rsidRDefault="00104C24" w:rsidP="0080221C">
    <w:pPr>
      <w:pStyle w:val="Stopka"/>
      <w:jc w:val="center"/>
      <w:rPr>
        <w:i/>
        <w:iCs/>
        <w:noProof/>
        <w:sz w:val="2"/>
        <w:szCs w:val="2"/>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C24" w:rsidRDefault="00104C24">
      <w:r>
        <w:separator/>
      </w:r>
    </w:p>
  </w:footnote>
  <w:footnote w:type="continuationSeparator" w:id="0">
    <w:p w:rsidR="00104C24" w:rsidRDefault="0010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24" w:rsidRPr="00420E9A" w:rsidRDefault="00104C24" w:rsidP="00B634B6">
    <w:pPr>
      <w:spacing w:after="120"/>
      <w:jc w:val="both"/>
      <w:rPr>
        <w:rStyle w:val="Uwydatnienie"/>
        <w:rFonts w:ascii="Verdana" w:hAnsi="Verdana" w:cs="Verdana"/>
        <w:bCs/>
        <w:i w:val="0"/>
        <w:iCs w:val="0"/>
        <w:sz w:val="20"/>
        <w:szCs w:val="20"/>
      </w:rPr>
    </w:pPr>
    <w:r w:rsidRPr="00420E9A">
      <w:rPr>
        <w:rStyle w:val="Uwydatnienie"/>
        <w:rFonts w:ascii="Verdana" w:hAnsi="Verdana" w:cs="Verdana"/>
        <w:bCs/>
        <w:i w:val="0"/>
        <w:iCs w:val="0"/>
        <w:sz w:val="20"/>
        <w:szCs w:val="20"/>
      </w:rPr>
      <w:t xml:space="preserve">Numer </w:t>
    </w:r>
    <w:r w:rsidRPr="000D57B8">
      <w:rPr>
        <w:rStyle w:val="Uwydatnienie"/>
        <w:rFonts w:ascii="Verdana" w:hAnsi="Verdana" w:cs="Verdana"/>
        <w:bCs/>
        <w:i w:val="0"/>
        <w:iCs w:val="0"/>
        <w:sz w:val="20"/>
        <w:szCs w:val="20"/>
      </w:rPr>
      <w:t xml:space="preserve">postępowania: </w:t>
    </w:r>
    <w:r w:rsidRPr="000D57B8">
      <w:rPr>
        <w:rFonts w:ascii="Verdana" w:hAnsi="Verdana"/>
        <w:sz w:val="20"/>
        <w:szCs w:val="20"/>
      </w:rPr>
      <w:t>MT.2370.0</w:t>
    </w:r>
    <w:r>
      <w:rPr>
        <w:rFonts w:ascii="Verdana" w:hAnsi="Verdana"/>
        <w:sz w:val="20"/>
        <w:szCs w:val="20"/>
      </w:rPr>
      <w:t>9</w:t>
    </w:r>
    <w:r w:rsidRPr="000D57B8">
      <w:rPr>
        <w:rFonts w:ascii="Verdana" w:hAnsi="Verdana"/>
        <w:sz w:val="20"/>
        <w:szCs w:val="20"/>
      </w:rPr>
      <w:t>.2024</w:t>
    </w:r>
  </w:p>
  <w:p w:rsidR="00104C24" w:rsidRDefault="00104C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360" w:hanging="360"/>
      </w:pPr>
      <w:rPr>
        <w:rFonts w:cs="Times New Roman"/>
      </w:rPr>
    </w:lvl>
    <w:lvl w:ilvl="1">
      <w:start w:val="1"/>
      <w:numFmt w:val="decimal"/>
      <w:lvlText w:val="%2."/>
      <w:lvlJc w:val="left"/>
      <w:pPr>
        <w:tabs>
          <w:tab w:val="num" w:pos="1080"/>
        </w:tabs>
        <w:ind w:left="1080" w:hanging="360"/>
      </w:pPr>
    </w:lvl>
    <w:lvl w:ilvl="2">
      <w:start w:val="1"/>
      <w:numFmt w:val="lowerRoman"/>
      <w:lvlText w:val="%3."/>
      <w:lvlJc w:val="left"/>
      <w:pPr>
        <w:tabs>
          <w:tab w:val="num" w:pos="-720"/>
        </w:tabs>
        <w:ind w:left="1800" w:hanging="180"/>
      </w:pPr>
    </w:lvl>
    <w:lvl w:ilvl="3">
      <w:start w:val="1"/>
      <w:numFmt w:val="decimal"/>
      <w:lvlText w:val="%4."/>
      <w:lvlJc w:val="left"/>
      <w:pPr>
        <w:tabs>
          <w:tab w:val="num" w:pos="-720"/>
        </w:tabs>
        <w:ind w:left="2520" w:hanging="360"/>
      </w:pPr>
    </w:lvl>
    <w:lvl w:ilvl="4">
      <w:start w:val="1"/>
      <w:numFmt w:val="lowerLetter"/>
      <w:lvlText w:val="%5."/>
      <w:lvlJc w:val="left"/>
      <w:pPr>
        <w:tabs>
          <w:tab w:val="num" w:pos="-720"/>
        </w:tabs>
        <w:ind w:left="3240" w:hanging="360"/>
      </w:pPr>
    </w:lvl>
    <w:lvl w:ilvl="5">
      <w:start w:val="1"/>
      <w:numFmt w:val="lowerRoman"/>
      <w:lvlText w:val="%6."/>
      <w:lvlJc w:val="left"/>
      <w:pPr>
        <w:tabs>
          <w:tab w:val="num" w:pos="-720"/>
        </w:tabs>
        <w:ind w:left="3960" w:hanging="180"/>
      </w:pPr>
    </w:lvl>
    <w:lvl w:ilvl="6">
      <w:start w:val="1"/>
      <w:numFmt w:val="decimal"/>
      <w:lvlText w:val="%7."/>
      <w:lvlJc w:val="left"/>
      <w:pPr>
        <w:tabs>
          <w:tab w:val="num" w:pos="-720"/>
        </w:tabs>
        <w:ind w:left="4680" w:hanging="360"/>
      </w:pPr>
    </w:lvl>
    <w:lvl w:ilvl="7">
      <w:start w:val="1"/>
      <w:numFmt w:val="lowerLetter"/>
      <w:lvlText w:val="%8."/>
      <w:lvlJc w:val="left"/>
      <w:pPr>
        <w:tabs>
          <w:tab w:val="num" w:pos="-720"/>
        </w:tabs>
        <w:ind w:left="5400" w:hanging="360"/>
      </w:pPr>
    </w:lvl>
    <w:lvl w:ilvl="8">
      <w:start w:val="1"/>
      <w:numFmt w:val="lowerRoman"/>
      <w:lvlText w:val="%9."/>
      <w:lvlJc w:val="left"/>
      <w:pPr>
        <w:tabs>
          <w:tab w:val="num" w:pos="-720"/>
        </w:tabs>
        <w:ind w:left="6120" w:hanging="180"/>
      </w:p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1B"/>
    <w:multiLevelType w:val="singleLevel"/>
    <w:tmpl w:val="0000001B"/>
    <w:name w:val="WW8Num30"/>
    <w:lvl w:ilvl="0">
      <w:start w:val="1"/>
      <w:numFmt w:val="decimal"/>
      <w:lvlText w:val="%1)"/>
      <w:lvlJc w:val="left"/>
      <w:pPr>
        <w:tabs>
          <w:tab w:val="num" w:pos="0"/>
        </w:tabs>
        <w:ind w:left="1768" w:hanging="360"/>
      </w:pPr>
      <w:rPr>
        <w:rFonts w:ascii="Arial" w:hAnsi="Arial" w:cs="Arial" w:hint="default"/>
        <w:b w:val="0"/>
        <w:bCs w:val="0"/>
        <w:i w:val="0"/>
        <w:iCs w:val="0"/>
        <w:color w:val="auto"/>
        <w:sz w:val="20"/>
        <w:szCs w:val="20"/>
      </w:rPr>
    </w:lvl>
  </w:abstractNum>
  <w:abstractNum w:abstractNumId="3" w15:restartNumberingAfterBreak="0">
    <w:nsid w:val="00000024"/>
    <w:multiLevelType w:val="multilevel"/>
    <w:tmpl w:val="EBB04930"/>
    <w:name w:val="WW8Num36"/>
    <w:lvl w:ilvl="0">
      <w:start w:val="1"/>
      <w:numFmt w:val="decimal"/>
      <w:lvlText w:val="%1."/>
      <w:lvlJc w:val="left"/>
      <w:pPr>
        <w:tabs>
          <w:tab w:val="num" w:pos="502"/>
        </w:tabs>
        <w:ind w:left="502" w:hanging="360"/>
      </w:pPr>
      <w:rPr>
        <w:rFonts w:ascii="Verdana" w:hAnsi="Verdana" w:hint="default"/>
      </w:rPr>
    </w:lvl>
    <w:lvl w:ilvl="1">
      <w:start w:val="1"/>
      <w:numFmt w:val="lowerLetter"/>
      <w:lvlText w:val="%2."/>
      <w:lvlJc w:val="left"/>
      <w:pPr>
        <w:tabs>
          <w:tab w:val="num" w:pos="0"/>
        </w:tabs>
        <w:ind w:left="1440" w:hanging="360"/>
      </w:pPr>
      <w:rPr>
        <w:rFonts w:ascii="Courier New" w:hAnsi="Courier New"/>
      </w:rPr>
    </w:lvl>
    <w:lvl w:ilvl="2">
      <w:start w:val="1"/>
      <w:numFmt w:val="lowerRoman"/>
      <w:lvlText w:val="%3."/>
      <w:lvlJc w:val="left"/>
      <w:pPr>
        <w:tabs>
          <w:tab w:val="num" w:pos="0"/>
        </w:tabs>
        <w:ind w:left="2160" w:hanging="180"/>
      </w:pPr>
      <w:rPr>
        <w:rFonts w:ascii="Courier New" w:hAnsi="Courier New"/>
      </w:rPr>
    </w:lvl>
    <w:lvl w:ilvl="3">
      <w:start w:val="1"/>
      <w:numFmt w:val="decimal"/>
      <w:lvlText w:val="%4."/>
      <w:lvlJc w:val="left"/>
      <w:pPr>
        <w:tabs>
          <w:tab w:val="num" w:pos="0"/>
        </w:tabs>
        <w:ind w:left="2880" w:hanging="360"/>
      </w:pPr>
      <w:rPr>
        <w:rFonts w:ascii="Courier New" w:hAnsi="Courier New"/>
      </w:rPr>
    </w:lvl>
    <w:lvl w:ilvl="4">
      <w:start w:val="1"/>
      <w:numFmt w:val="lowerLetter"/>
      <w:lvlText w:val="%5."/>
      <w:lvlJc w:val="left"/>
      <w:pPr>
        <w:tabs>
          <w:tab w:val="num" w:pos="0"/>
        </w:tabs>
        <w:ind w:left="3600" w:hanging="360"/>
      </w:pPr>
      <w:rPr>
        <w:rFonts w:ascii="Courier New" w:hAnsi="Courier New"/>
      </w:rPr>
    </w:lvl>
    <w:lvl w:ilvl="5">
      <w:start w:val="1"/>
      <w:numFmt w:val="lowerRoman"/>
      <w:lvlText w:val="%6."/>
      <w:lvlJc w:val="left"/>
      <w:pPr>
        <w:tabs>
          <w:tab w:val="num" w:pos="0"/>
        </w:tabs>
        <w:ind w:left="4320" w:hanging="180"/>
      </w:pPr>
      <w:rPr>
        <w:rFonts w:ascii="Courier New" w:hAnsi="Courier New"/>
      </w:rPr>
    </w:lvl>
    <w:lvl w:ilvl="6">
      <w:start w:val="1"/>
      <w:numFmt w:val="decimal"/>
      <w:lvlText w:val="%7."/>
      <w:lvlJc w:val="left"/>
      <w:pPr>
        <w:tabs>
          <w:tab w:val="num" w:pos="0"/>
        </w:tabs>
        <w:ind w:left="5040" w:hanging="360"/>
      </w:pPr>
      <w:rPr>
        <w:rFonts w:ascii="Courier New" w:hAnsi="Courier New"/>
      </w:rPr>
    </w:lvl>
    <w:lvl w:ilvl="7">
      <w:start w:val="1"/>
      <w:numFmt w:val="lowerLetter"/>
      <w:lvlText w:val="%8."/>
      <w:lvlJc w:val="left"/>
      <w:pPr>
        <w:tabs>
          <w:tab w:val="num" w:pos="0"/>
        </w:tabs>
        <w:ind w:left="5760" w:hanging="360"/>
      </w:pPr>
      <w:rPr>
        <w:rFonts w:ascii="Courier New" w:hAnsi="Courier New"/>
      </w:rPr>
    </w:lvl>
    <w:lvl w:ilvl="8">
      <w:start w:val="1"/>
      <w:numFmt w:val="lowerRoman"/>
      <w:lvlText w:val="%9."/>
      <w:lvlJc w:val="left"/>
      <w:pPr>
        <w:tabs>
          <w:tab w:val="num" w:pos="0"/>
        </w:tabs>
        <w:ind w:left="6480" w:hanging="180"/>
      </w:pPr>
      <w:rPr>
        <w:rFonts w:ascii="Courier New" w:hAnsi="Courier New"/>
      </w:rPr>
    </w:lvl>
  </w:abstractNum>
  <w:abstractNum w:abstractNumId="4" w15:restartNumberingAfterBreak="0">
    <w:nsid w:val="00000026"/>
    <w:multiLevelType w:val="singleLevel"/>
    <w:tmpl w:val="3D0EB0C8"/>
    <w:name w:val="WW8Num38"/>
    <w:lvl w:ilvl="0">
      <w:start w:val="1"/>
      <w:numFmt w:val="decimal"/>
      <w:lvlText w:val="%1."/>
      <w:lvlJc w:val="left"/>
      <w:pPr>
        <w:tabs>
          <w:tab w:val="num" w:pos="928"/>
        </w:tabs>
        <w:ind w:left="928" w:hanging="360"/>
      </w:pPr>
      <w:rPr>
        <w:b w:val="0"/>
      </w:rPr>
    </w:lvl>
  </w:abstractNum>
  <w:abstractNum w:abstractNumId="5" w15:restartNumberingAfterBreak="0">
    <w:nsid w:val="00000029"/>
    <w:multiLevelType w:val="multilevel"/>
    <w:tmpl w:val="BF36ED08"/>
    <w:name w:val="WW8Num41"/>
    <w:lvl w:ilvl="0">
      <w:start w:val="1"/>
      <w:numFmt w:val="lowerLetter"/>
      <w:lvlText w:val="%1)"/>
      <w:lvlJc w:val="left"/>
      <w:pPr>
        <w:tabs>
          <w:tab w:val="num" w:pos="360"/>
        </w:tabs>
        <w:ind w:left="360" w:hanging="360"/>
      </w:pPr>
      <w:rPr>
        <w:color w:val="auto"/>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 w15:restartNumberingAfterBreak="0">
    <w:nsid w:val="008349B1"/>
    <w:multiLevelType w:val="hybridMultilevel"/>
    <w:tmpl w:val="EF9CC0EA"/>
    <w:lvl w:ilvl="0" w:tplc="419A23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13876E0"/>
    <w:multiLevelType w:val="multilevel"/>
    <w:tmpl w:val="468025C4"/>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02F80AF4"/>
    <w:multiLevelType w:val="multilevel"/>
    <w:tmpl w:val="468025C4"/>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05372F04"/>
    <w:multiLevelType w:val="hybridMultilevel"/>
    <w:tmpl w:val="1D62A5B8"/>
    <w:lvl w:ilvl="0" w:tplc="2F80C508">
      <w:start w:val="1"/>
      <w:numFmt w:val="lowerLetter"/>
      <w:lvlText w:val="%1)"/>
      <w:lvlJc w:val="left"/>
      <w:pPr>
        <w:ind w:left="1080" w:hanging="360"/>
      </w:pPr>
      <w:rPr>
        <w:color w:val="auto"/>
      </w:rPr>
    </w:lvl>
    <w:lvl w:ilvl="1" w:tplc="8392F07A">
      <w:start w:val="1"/>
      <w:numFmt w:val="decimal"/>
      <w:lvlText w:val="%2."/>
      <w:lvlJc w:val="left"/>
      <w:pPr>
        <w:tabs>
          <w:tab w:val="num" w:pos="1800"/>
        </w:tabs>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0F6E285A"/>
    <w:multiLevelType w:val="hybridMultilevel"/>
    <w:tmpl w:val="7C60F48C"/>
    <w:lvl w:ilvl="0" w:tplc="A3BCCAD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1AF0B28"/>
    <w:multiLevelType w:val="multilevel"/>
    <w:tmpl w:val="7BFE52E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1224173F"/>
    <w:multiLevelType w:val="hybridMultilevel"/>
    <w:tmpl w:val="3258A6F4"/>
    <w:lvl w:ilvl="0" w:tplc="8174C9C8">
      <w:start w:val="1"/>
      <w:numFmt w:val="upperRoman"/>
      <w:lvlText w:val="%1."/>
      <w:lvlJc w:val="left"/>
      <w:pPr>
        <w:ind w:left="862" w:hanging="720"/>
      </w:pPr>
      <w:rPr>
        <w:rFonts w:hint="default"/>
        <w:color w:val="auto"/>
      </w:rPr>
    </w:lvl>
    <w:lvl w:ilvl="1" w:tplc="097ACA3A">
      <w:start w:val="1"/>
      <w:numFmt w:val="bullet"/>
      <w:lvlText w:val=""/>
      <w:lvlJc w:val="left"/>
      <w:pPr>
        <w:ind w:left="1222" w:hanging="360"/>
      </w:pPr>
      <w:rPr>
        <w:rFonts w:ascii="Symbol" w:eastAsia="Times New Roman" w:hAnsi="Symbol" w:hint="default"/>
      </w:rPr>
    </w:lvl>
    <w:lvl w:ilvl="2" w:tplc="0415001B">
      <w:start w:val="1"/>
      <w:numFmt w:val="lowerRoman"/>
      <w:lvlText w:val="%3."/>
      <w:lvlJc w:val="right"/>
      <w:pPr>
        <w:ind w:left="1942" w:hanging="180"/>
      </w:pPr>
    </w:lvl>
    <w:lvl w:ilvl="3" w:tplc="0415000F">
      <w:start w:val="1"/>
      <w:numFmt w:val="decimal"/>
      <w:lvlText w:val="%4."/>
      <w:lvlJc w:val="left"/>
      <w:pPr>
        <w:ind w:left="785"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3" w15:restartNumberingAfterBreak="0">
    <w:nsid w:val="143159EF"/>
    <w:multiLevelType w:val="hybridMultilevel"/>
    <w:tmpl w:val="40905B6A"/>
    <w:lvl w:ilvl="0" w:tplc="4B42A214">
      <w:start w:val="1"/>
      <w:numFmt w:val="decimal"/>
      <w:lvlText w:val="%1."/>
      <w:lvlJc w:val="right"/>
      <w:pPr>
        <w:tabs>
          <w:tab w:val="num" w:pos="-8"/>
        </w:tabs>
        <w:ind w:left="142"/>
      </w:pPr>
      <w:rPr>
        <w:rFonts w:hint="default"/>
      </w:r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1222"/>
        </w:tabs>
        <w:ind w:left="1222" w:hanging="180"/>
      </w:pPr>
    </w:lvl>
    <w:lvl w:ilvl="3" w:tplc="0415000F">
      <w:start w:val="1"/>
      <w:numFmt w:val="decimal"/>
      <w:lvlText w:val="%4."/>
      <w:lvlJc w:val="left"/>
      <w:pPr>
        <w:tabs>
          <w:tab w:val="num" w:pos="1942"/>
        </w:tabs>
        <w:ind w:left="1942" w:hanging="360"/>
      </w:pPr>
    </w:lvl>
    <w:lvl w:ilvl="4" w:tplc="04150019">
      <w:start w:val="1"/>
      <w:numFmt w:val="lowerLetter"/>
      <w:lvlText w:val="%5."/>
      <w:lvlJc w:val="left"/>
      <w:pPr>
        <w:tabs>
          <w:tab w:val="num" w:pos="2662"/>
        </w:tabs>
        <w:ind w:left="2662" w:hanging="360"/>
      </w:pPr>
    </w:lvl>
    <w:lvl w:ilvl="5" w:tplc="0415001B">
      <w:start w:val="1"/>
      <w:numFmt w:val="lowerRoman"/>
      <w:lvlText w:val="%6."/>
      <w:lvlJc w:val="right"/>
      <w:pPr>
        <w:tabs>
          <w:tab w:val="num" w:pos="3382"/>
        </w:tabs>
        <w:ind w:left="3382" w:hanging="180"/>
      </w:pPr>
    </w:lvl>
    <w:lvl w:ilvl="6" w:tplc="0415000F">
      <w:start w:val="1"/>
      <w:numFmt w:val="decimal"/>
      <w:lvlText w:val="%7."/>
      <w:lvlJc w:val="left"/>
      <w:pPr>
        <w:tabs>
          <w:tab w:val="num" w:pos="4102"/>
        </w:tabs>
        <w:ind w:left="4102" w:hanging="360"/>
      </w:pPr>
    </w:lvl>
    <w:lvl w:ilvl="7" w:tplc="04150019">
      <w:start w:val="1"/>
      <w:numFmt w:val="lowerLetter"/>
      <w:lvlText w:val="%8."/>
      <w:lvlJc w:val="left"/>
      <w:pPr>
        <w:tabs>
          <w:tab w:val="num" w:pos="4822"/>
        </w:tabs>
        <w:ind w:left="4822" w:hanging="360"/>
      </w:pPr>
    </w:lvl>
    <w:lvl w:ilvl="8" w:tplc="0415001B">
      <w:start w:val="1"/>
      <w:numFmt w:val="lowerRoman"/>
      <w:lvlText w:val="%9."/>
      <w:lvlJc w:val="right"/>
      <w:pPr>
        <w:tabs>
          <w:tab w:val="num" w:pos="5542"/>
        </w:tabs>
        <w:ind w:left="5542" w:hanging="180"/>
      </w:pPr>
    </w:lvl>
  </w:abstractNum>
  <w:abstractNum w:abstractNumId="14" w15:restartNumberingAfterBreak="0">
    <w:nsid w:val="1847092D"/>
    <w:multiLevelType w:val="hybridMultilevel"/>
    <w:tmpl w:val="FB30FAA8"/>
    <w:name w:val="WW8Num3322342222722"/>
    <w:lvl w:ilvl="0" w:tplc="110A070C">
      <w:start w:val="1"/>
      <w:numFmt w:val="decimal"/>
      <w:lvlText w:val="%1."/>
      <w:lvlJc w:val="left"/>
      <w:pPr>
        <w:tabs>
          <w:tab w:val="num" w:pos="502"/>
        </w:tabs>
        <w:ind w:left="502" w:hanging="360"/>
      </w:pPr>
      <w:rPr>
        <w:rFonts w:ascii="Times New Roman" w:hAnsi="Times New Roman" w:cs="Times New Roman" w:hint="default"/>
        <w:b w:val="0"/>
        <w:bCs w:val="0"/>
        <w:i w:val="0"/>
        <w:iCs w:val="0"/>
        <w:sz w:val="24"/>
        <w:szCs w:val="24"/>
      </w:rPr>
    </w:lvl>
    <w:lvl w:ilvl="1" w:tplc="5F0CB658">
      <w:start w:val="1"/>
      <w:numFmt w:val="lowerLetter"/>
      <w:lvlText w:val="%2)"/>
      <w:lvlJc w:val="left"/>
      <w:pPr>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BAF24566">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A5984110">
      <w:start w:val="1"/>
      <w:numFmt w:val="lowerLetter"/>
      <w:lvlText w:val="%6)"/>
      <w:lvlJc w:val="left"/>
      <w:pPr>
        <w:tabs>
          <w:tab w:val="num" w:pos="4500"/>
        </w:tabs>
        <w:ind w:left="4500" w:hanging="360"/>
      </w:pPr>
      <w:rPr>
        <w:rFonts w:ascii="Times New Roman" w:eastAsia="Times New Roman" w:hAnsi="Times New Roman"/>
        <w:b w:val="0"/>
        <w:bCs w:val="0"/>
        <w:i w:val="0"/>
        <w:iCs w:val="0"/>
        <w:sz w:val="24"/>
        <w:szCs w:val="24"/>
      </w:rPr>
    </w:lvl>
    <w:lvl w:ilvl="6" w:tplc="0415000F">
      <w:start w:val="1"/>
      <w:numFmt w:val="lowerLetter"/>
      <w:lvlText w:val="%7)"/>
      <w:lvlJc w:val="left"/>
      <w:pPr>
        <w:tabs>
          <w:tab w:val="num" w:pos="4320"/>
        </w:tabs>
        <w:ind w:left="5040" w:hanging="360"/>
      </w:pPr>
      <w:rPr>
        <w:rFonts w:hint="default"/>
        <w:b w:val="0"/>
        <w:bCs w:val="0"/>
        <w:i w:val="0"/>
        <w:iCs w:val="0"/>
        <w:sz w:val="24"/>
        <w:szCs w:val="24"/>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8A47653"/>
    <w:multiLevelType w:val="hybridMultilevel"/>
    <w:tmpl w:val="6D4677DA"/>
    <w:lvl w:ilvl="0" w:tplc="61D6AD76">
      <w:start w:val="1"/>
      <w:numFmt w:val="decimal"/>
      <w:lvlText w:val="%1."/>
      <w:lvlJc w:val="right"/>
      <w:pPr>
        <w:tabs>
          <w:tab w:val="num" w:pos="1214"/>
        </w:tabs>
        <w:ind w:left="1364"/>
      </w:pPr>
      <w:rPr>
        <w:rFonts w:ascii="Verdana" w:eastAsia="Times New Roman" w:hAnsi="Verdana" w:hint="default"/>
        <w:b w:val="0"/>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6" w15:restartNumberingAfterBreak="0">
    <w:nsid w:val="1AD35436"/>
    <w:multiLevelType w:val="hybridMultilevel"/>
    <w:tmpl w:val="4FAA87F2"/>
    <w:lvl w:ilvl="0" w:tplc="4B42A214">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7" w15:restartNumberingAfterBreak="0">
    <w:nsid w:val="1AE61CD1"/>
    <w:multiLevelType w:val="hybridMultilevel"/>
    <w:tmpl w:val="B4C8E546"/>
    <w:lvl w:ilvl="0" w:tplc="5A666102">
      <w:start w:val="1"/>
      <w:numFmt w:val="decimal"/>
      <w:lvlText w:val="%1."/>
      <w:lvlJc w:val="left"/>
      <w:pPr>
        <w:ind w:left="720" w:hanging="360"/>
      </w:pPr>
      <w:rPr>
        <w:rFonts w:ascii="Verdana" w:eastAsia="Times New Roman"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B644F0"/>
    <w:multiLevelType w:val="hybridMultilevel"/>
    <w:tmpl w:val="CC820AEA"/>
    <w:lvl w:ilvl="0" w:tplc="1582630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49C3723"/>
    <w:multiLevelType w:val="multilevel"/>
    <w:tmpl w:val="F140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C41905"/>
    <w:multiLevelType w:val="hybridMultilevel"/>
    <w:tmpl w:val="7E726686"/>
    <w:lvl w:ilvl="0" w:tplc="86E0D2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357126"/>
    <w:multiLevelType w:val="hybridMultilevel"/>
    <w:tmpl w:val="1C8685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64148E"/>
    <w:multiLevelType w:val="hybridMultilevel"/>
    <w:tmpl w:val="DCDC84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9104AF"/>
    <w:multiLevelType w:val="hybridMultilevel"/>
    <w:tmpl w:val="FAA07B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4116E7"/>
    <w:multiLevelType w:val="hybridMultilevel"/>
    <w:tmpl w:val="40905B6A"/>
    <w:lvl w:ilvl="0" w:tplc="D1C8796C">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6" w15:restartNumberingAfterBreak="0">
    <w:nsid w:val="31135570"/>
    <w:multiLevelType w:val="hybridMultilevel"/>
    <w:tmpl w:val="40905B6A"/>
    <w:lvl w:ilvl="0" w:tplc="BDA8742A">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7"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28" w15:restartNumberingAfterBreak="0">
    <w:nsid w:val="328A20D0"/>
    <w:multiLevelType w:val="hybridMultilevel"/>
    <w:tmpl w:val="488CAD8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B73662E"/>
    <w:multiLevelType w:val="hybridMultilevel"/>
    <w:tmpl w:val="86C2609E"/>
    <w:lvl w:ilvl="0" w:tplc="F864B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E3B2C10"/>
    <w:multiLevelType w:val="hybridMultilevel"/>
    <w:tmpl w:val="4342BB72"/>
    <w:lvl w:ilvl="0" w:tplc="26D63760">
      <w:start w:val="1"/>
      <w:numFmt w:val="decimal"/>
      <w:lvlText w:val="%1."/>
      <w:lvlJc w:val="left"/>
      <w:pPr>
        <w:tabs>
          <w:tab w:val="num" w:pos="0"/>
        </w:tabs>
        <w:ind w:left="170" w:hanging="170"/>
      </w:pPr>
      <w:rPr>
        <w:rFonts w:ascii="Verdana" w:hAnsi="Verdana" w:cs="Times New Roman" w:hint="default"/>
        <w:b w:val="0"/>
        <w:bCs w:val="0"/>
        <w:i w:val="0"/>
        <w:iCs w:val="0"/>
        <w:color w:val="auto"/>
        <w:sz w:val="20"/>
        <w:szCs w:val="2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8162FDB4">
      <w:start w:val="1"/>
      <w:numFmt w:val="decimal"/>
      <w:lvlText w:val="%4."/>
      <w:lvlJc w:val="left"/>
      <w:pPr>
        <w:tabs>
          <w:tab w:val="num" w:pos="-180"/>
        </w:tabs>
        <w:ind w:left="-180" w:hanging="360"/>
      </w:pPr>
      <w:rPr>
        <w:color w:val="auto"/>
      </w:r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2766E46"/>
    <w:multiLevelType w:val="hybridMultilevel"/>
    <w:tmpl w:val="63E6E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3541FA"/>
    <w:multiLevelType w:val="multilevel"/>
    <w:tmpl w:val="B85082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4" w15:restartNumberingAfterBreak="0">
    <w:nsid w:val="4E6010B7"/>
    <w:multiLevelType w:val="hybridMultilevel"/>
    <w:tmpl w:val="30C8E68C"/>
    <w:lvl w:ilvl="0" w:tplc="48B0E1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0BC11DA"/>
    <w:multiLevelType w:val="multilevel"/>
    <w:tmpl w:val="FEB87C5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6" w15:restartNumberingAfterBreak="0">
    <w:nsid w:val="52221739"/>
    <w:multiLevelType w:val="hybridMultilevel"/>
    <w:tmpl w:val="5FA6EAE8"/>
    <w:lvl w:ilvl="0" w:tplc="72A2167C">
      <w:start w:val="1"/>
      <w:numFmt w:val="decimal"/>
      <w:lvlText w:val="%1."/>
      <w:lvlJc w:val="left"/>
      <w:pPr>
        <w:ind w:left="720" w:hanging="360"/>
      </w:pPr>
      <w:rPr>
        <w:rFonts w:ascii="Verdana" w:eastAsia="Times New Roman" w:hAnsi="Verdana" w:cs="Verdan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6C48D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hint="default"/>
        <w:b/>
        <w:bCs/>
        <w:sz w:val="22"/>
        <w:szCs w:val="22"/>
      </w:rPr>
    </w:lvl>
    <w:lvl w:ilvl="1" w:tplc="04150019">
      <w:start w:val="1"/>
      <w:numFmt w:val="lowerLetter"/>
      <w:lvlText w:val="%2)"/>
      <w:lvlJc w:val="left"/>
      <w:pPr>
        <w:tabs>
          <w:tab w:val="num" w:pos="1440"/>
        </w:tabs>
        <w:ind w:left="1440" w:hanging="360"/>
      </w:pPr>
      <w:rPr>
        <w:rFonts w:hint="default"/>
      </w:rPr>
    </w:lvl>
    <w:lvl w:ilvl="2" w:tplc="BFA6DFF0">
      <w:start w:val="1"/>
      <w:numFmt w:val="decimal"/>
      <w:lvlText w:val="%3."/>
      <w:lvlJc w:val="left"/>
      <w:pPr>
        <w:tabs>
          <w:tab w:val="num" w:pos="2340"/>
        </w:tabs>
        <w:ind w:left="2340" w:hanging="360"/>
      </w:pPr>
      <w:rPr>
        <w:rFonts w:hint="default"/>
        <w:b/>
        <w:bCs/>
        <w:sz w:val="18"/>
        <w:szCs w:val="18"/>
      </w:rPr>
    </w:lvl>
    <w:lvl w:ilvl="3" w:tplc="D9E4AA36">
      <w:start w:val="1"/>
      <w:numFmt w:val="decimal"/>
      <w:lvlText w:val="%4."/>
      <w:lvlJc w:val="left"/>
      <w:pPr>
        <w:tabs>
          <w:tab w:val="num" w:pos="2880"/>
        </w:tabs>
        <w:ind w:left="2880" w:hanging="360"/>
      </w:pPr>
    </w:lvl>
    <w:lvl w:ilvl="4" w:tplc="EADC7816">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5B05068"/>
    <w:multiLevelType w:val="hybridMultilevel"/>
    <w:tmpl w:val="05E22FEE"/>
    <w:lvl w:ilvl="0" w:tplc="78ACFA60">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3F16A9A6">
      <w:start w:val="1"/>
      <w:numFmt w:val="decimal"/>
      <w:lvlText w:val="%4."/>
      <w:lvlJc w:val="left"/>
      <w:pPr>
        <w:ind w:left="360" w:hanging="360"/>
      </w:pPr>
      <w:rPr>
        <w:sz w:val="20"/>
        <w:szCs w:val="22"/>
      </w:r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41" w15:restartNumberingAfterBreak="0">
    <w:nsid w:val="6D93629D"/>
    <w:multiLevelType w:val="hybridMultilevel"/>
    <w:tmpl w:val="40905B6A"/>
    <w:lvl w:ilvl="0" w:tplc="4B42A214">
      <w:start w:val="1"/>
      <w:numFmt w:val="decimal"/>
      <w:lvlText w:val="%1."/>
      <w:lvlJc w:val="right"/>
      <w:pPr>
        <w:tabs>
          <w:tab w:val="num" w:pos="-8"/>
        </w:tabs>
        <w:ind w:left="142"/>
      </w:pPr>
      <w:rPr>
        <w:rFonts w:hint="default"/>
      </w:r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1222"/>
        </w:tabs>
        <w:ind w:left="1222" w:hanging="180"/>
      </w:pPr>
    </w:lvl>
    <w:lvl w:ilvl="3" w:tplc="0415000F">
      <w:start w:val="1"/>
      <w:numFmt w:val="decimal"/>
      <w:lvlText w:val="%4."/>
      <w:lvlJc w:val="left"/>
      <w:pPr>
        <w:tabs>
          <w:tab w:val="num" w:pos="1942"/>
        </w:tabs>
        <w:ind w:left="1942" w:hanging="360"/>
      </w:pPr>
    </w:lvl>
    <w:lvl w:ilvl="4" w:tplc="04150019">
      <w:start w:val="1"/>
      <w:numFmt w:val="lowerLetter"/>
      <w:lvlText w:val="%5."/>
      <w:lvlJc w:val="left"/>
      <w:pPr>
        <w:tabs>
          <w:tab w:val="num" w:pos="2662"/>
        </w:tabs>
        <w:ind w:left="2662" w:hanging="360"/>
      </w:pPr>
    </w:lvl>
    <w:lvl w:ilvl="5" w:tplc="0415001B">
      <w:start w:val="1"/>
      <w:numFmt w:val="lowerRoman"/>
      <w:lvlText w:val="%6."/>
      <w:lvlJc w:val="right"/>
      <w:pPr>
        <w:tabs>
          <w:tab w:val="num" w:pos="3382"/>
        </w:tabs>
        <w:ind w:left="3382" w:hanging="180"/>
      </w:pPr>
    </w:lvl>
    <w:lvl w:ilvl="6" w:tplc="0415000F">
      <w:start w:val="1"/>
      <w:numFmt w:val="decimal"/>
      <w:lvlText w:val="%7."/>
      <w:lvlJc w:val="left"/>
      <w:pPr>
        <w:tabs>
          <w:tab w:val="num" w:pos="4102"/>
        </w:tabs>
        <w:ind w:left="4102" w:hanging="360"/>
      </w:pPr>
    </w:lvl>
    <w:lvl w:ilvl="7" w:tplc="04150019">
      <w:start w:val="1"/>
      <w:numFmt w:val="lowerLetter"/>
      <w:lvlText w:val="%8."/>
      <w:lvlJc w:val="left"/>
      <w:pPr>
        <w:tabs>
          <w:tab w:val="num" w:pos="4822"/>
        </w:tabs>
        <w:ind w:left="4822" w:hanging="360"/>
      </w:pPr>
    </w:lvl>
    <w:lvl w:ilvl="8" w:tplc="0415001B">
      <w:start w:val="1"/>
      <w:numFmt w:val="lowerRoman"/>
      <w:lvlText w:val="%9."/>
      <w:lvlJc w:val="right"/>
      <w:pPr>
        <w:tabs>
          <w:tab w:val="num" w:pos="5542"/>
        </w:tabs>
        <w:ind w:left="5542" w:hanging="180"/>
      </w:pPr>
    </w:lvl>
  </w:abstractNum>
  <w:abstractNum w:abstractNumId="42" w15:restartNumberingAfterBreak="0">
    <w:nsid w:val="7A665B5B"/>
    <w:multiLevelType w:val="hybridMultilevel"/>
    <w:tmpl w:val="E80A5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5A67A3"/>
    <w:multiLevelType w:val="hybridMultilevel"/>
    <w:tmpl w:val="FB162D26"/>
    <w:lvl w:ilvl="0" w:tplc="611CF5E8">
      <w:start w:val="1"/>
      <w:numFmt w:val="decimal"/>
      <w:lvlText w:val="%1."/>
      <w:lvlJc w:val="left"/>
      <w:pPr>
        <w:tabs>
          <w:tab w:val="num" w:pos="720"/>
        </w:tabs>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F967EB8"/>
    <w:multiLevelType w:val="hybridMultilevel"/>
    <w:tmpl w:val="C74AFC96"/>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97E4332">
      <w:start w:val="2"/>
      <w:numFmt w:val="decimal"/>
      <w:lvlText w:val="%4."/>
      <w:lvlJc w:val="left"/>
      <w:pPr>
        <w:tabs>
          <w:tab w:val="num" w:pos="2880"/>
        </w:tabs>
        <w:ind w:left="2880" w:hanging="360"/>
      </w:pPr>
      <w:rPr>
        <w:rFonts w:cs="Times New Roman"/>
      </w:rPr>
    </w:lvl>
    <w:lvl w:ilvl="4" w:tplc="C09A4B64">
      <w:start w:val="1"/>
      <w:numFmt w:val="lowerLetter"/>
      <w:lvlText w:val="%5)"/>
      <w:lvlJc w:val="left"/>
      <w:pPr>
        <w:tabs>
          <w:tab w:val="num" w:pos="3600"/>
        </w:tabs>
        <w:ind w:left="3600" w:hanging="360"/>
      </w:pPr>
      <w:rPr>
        <w:rFonts w:ascii="Times New Roman" w:eastAsia="Times New Roman" w:hAnsi="Times New Roman"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7"/>
  </w:num>
  <w:num w:numId="2">
    <w:abstractNumId w:val="39"/>
  </w:num>
  <w:num w:numId="3">
    <w:abstractNumId w:val="15"/>
  </w:num>
  <w:num w:numId="4">
    <w:abstractNumId w:val="12"/>
  </w:num>
  <w:num w:numId="5">
    <w:abstractNumId w:val="16"/>
  </w:num>
  <w:num w:numId="6">
    <w:abstractNumId w:val="26"/>
  </w:num>
  <w:num w:numId="7">
    <w:abstractNumId w:val="25"/>
  </w:num>
  <w:num w:numId="8">
    <w:abstractNumId w:val="13"/>
  </w:num>
  <w:num w:numId="9">
    <w:abstractNumId w:val="17"/>
  </w:num>
  <w:num w:numId="10">
    <w:abstractNumId w:val="40"/>
  </w:num>
  <w:num w:numId="11">
    <w:abstractNumId w:val="34"/>
  </w:num>
  <w:num w:numId="12">
    <w:abstractNumId w:val="38"/>
    <w:lvlOverride w:ilvl="0">
      <w:startOverride w:val="1"/>
    </w:lvlOverride>
  </w:num>
  <w:num w:numId="13">
    <w:abstractNumId w:val="31"/>
    <w:lvlOverride w:ilvl="0">
      <w:startOverride w:val="1"/>
    </w:lvlOverride>
  </w:num>
  <w:num w:numId="14">
    <w:abstractNumId w:val="18"/>
  </w:num>
  <w:num w:numId="15">
    <w:abstractNumId w:val="10"/>
  </w:num>
  <w:num w:numId="16">
    <w:abstractNumId w:val="36"/>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4"/>
  </w:num>
  <w:num w:numId="23">
    <w:abstractNumId w:val="6"/>
  </w:num>
  <w:num w:numId="24">
    <w:abstractNumId w:val="22"/>
  </w:num>
  <w:num w:numId="25">
    <w:abstractNumId w:val="42"/>
  </w:num>
  <w:num w:numId="26">
    <w:abstractNumId w:val="28"/>
  </w:num>
  <w:num w:numId="27">
    <w:abstractNumId w:val="21"/>
  </w:num>
  <w:num w:numId="28">
    <w:abstractNumId w:val="20"/>
  </w:num>
  <w:num w:numId="29">
    <w:abstractNumId w:val="8"/>
  </w:num>
  <w:num w:numId="30">
    <w:abstractNumId w:val="11"/>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23"/>
  </w:num>
  <w:num w:numId="37">
    <w:abstractNumId w:val="7"/>
  </w:num>
  <w:num w:numId="38">
    <w:abstractNumId w:val="4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40E0"/>
    <w:rsid w:val="00000007"/>
    <w:rsid w:val="00001D5F"/>
    <w:rsid w:val="00004BB4"/>
    <w:rsid w:val="00005902"/>
    <w:rsid w:val="00006409"/>
    <w:rsid w:val="000068DC"/>
    <w:rsid w:val="00006ECC"/>
    <w:rsid w:val="000076D9"/>
    <w:rsid w:val="000077E5"/>
    <w:rsid w:val="00014AE5"/>
    <w:rsid w:val="00015758"/>
    <w:rsid w:val="00015994"/>
    <w:rsid w:val="00015FEC"/>
    <w:rsid w:val="000173CC"/>
    <w:rsid w:val="00020FAE"/>
    <w:rsid w:val="00022712"/>
    <w:rsid w:val="000229FA"/>
    <w:rsid w:val="000231F0"/>
    <w:rsid w:val="00024B3A"/>
    <w:rsid w:val="000261D3"/>
    <w:rsid w:val="00026851"/>
    <w:rsid w:val="00027782"/>
    <w:rsid w:val="000301C1"/>
    <w:rsid w:val="0003052D"/>
    <w:rsid w:val="0003305E"/>
    <w:rsid w:val="00034D59"/>
    <w:rsid w:val="0003511D"/>
    <w:rsid w:val="00035CBF"/>
    <w:rsid w:val="00037263"/>
    <w:rsid w:val="00037DD2"/>
    <w:rsid w:val="00041C7E"/>
    <w:rsid w:val="000441CE"/>
    <w:rsid w:val="00044C8C"/>
    <w:rsid w:val="00045ACE"/>
    <w:rsid w:val="000463A9"/>
    <w:rsid w:val="00047A34"/>
    <w:rsid w:val="00053451"/>
    <w:rsid w:val="00053C69"/>
    <w:rsid w:val="00054257"/>
    <w:rsid w:val="000569A8"/>
    <w:rsid w:val="00057016"/>
    <w:rsid w:val="00057C3D"/>
    <w:rsid w:val="000625D0"/>
    <w:rsid w:val="00062C95"/>
    <w:rsid w:val="00062E76"/>
    <w:rsid w:val="00062EFF"/>
    <w:rsid w:val="000660CD"/>
    <w:rsid w:val="000662AA"/>
    <w:rsid w:val="00066C20"/>
    <w:rsid w:val="000705B3"/>
    <w:rsid w:val="0007259D"/>
    <w:rsid w:val="00073D38"/>
    <w:rsid w:val="000776FE"/>
    <w:rsid w:val="00077E34"/>
    <w:rsid w:val="00077E3C"/>
    <w:rsid w:val="000800F4"/>
    <w:rsid w:val="000808CE"/>
    <w:rsid w:val="00080E1B"/>
    <w:rsid w:val="00082CEC"/>
    <w:rsid w:val="000848A0"/>
    <w:rsid w:val="00085DC6"/>
    <w:rsid w:val="00086EEB"/>
    <w:rsid w:val="0009071C"/>
    <w:rsid w:val="00090AD9"/>
    <w:rsid w:val="000914D9"/>
    <w:rsid w:val="00092277"/>
    <w:rsid w:val="0009387A"/>
    <w:rsid w:val="000956C1"/>
    <w:rsid w:val="00095A11"/>
    <w:rsid w:val="00097E71"/>
    <w:rsid w:val="000A0AC1"/>
    <w:rsid w:val="000A0C08"/>
    <w:rsid w:val="000A18A2"/>
    <w:rsid w:val="000A1ABF"/>
    <w:rsid w:val="000A2459"/>
    <w:rsid w:val="000A3497"/>
    <w:rsid w:val="000A451E"/>
    <w:rsid w:val="000A5C44"/>
    <w:rsid w:val="000A7594"/>
    <w:rsid w:val="000B0B2F"/>
    <w:rsid w:val="000B0B78"/>
    <w:rsid w:val="000B18C9"/>
    <w:rsid w:val="000B41D0"/>
    <w:rsid w:val="000B64E0"/>
    <w:rsid w:val="000B7818"/>
    <w:rsid w:val="000C0001"/>
    <w:rsid w:val="000C0E8B"/>
    <w:rsid w:val="000C238E"/>
    <w:rsid w:val="000C2E4C"/>
    <w:rsid w:val="000C3EC2"/>
    <w:rsid w:val="000C5AB2"/>
    <w:rsid w:val="000C5E90"/>
    <w:rsid w:val="000D08F2"/>
    <w:rsid w:val="000D2B23"/>
    <w:rsid w:val="000D2BFE"/>
    <w:rsid w:val="000D38B9"/>
    <w:rsid w:val="000D3C54"/>
    <w:rsid w:val="000D4F39"/>
    <w:rsid w:val="000D57B8"/>
    <w:rsid w:val="000D5D8D"/>
    <w:rsid w:val="000D63AF"/>
    <w:rsid w:val="000D6AE7"/>
    <w:rsid w:val="000D7F2D"/>
    <w:rsid w:val="000D7F6E"/>
    <w:rsid w:val="000E0143"/>
    <w:rsid w:val="000E1231"/>
    <w:rsid w:val="000E3D37"/>
    <w:rsid w:val="000E77DC"/>
    <w:rsid w:val="000E7AB5"/>
    <w:rsid w:val="000F0AC4"/>
    <w:rsid w:val="000F0EEB"/>
    <w:rsid w:val="000F13C4"/>
    <w:rsid w:val="000F2D58"/>
    <w:rsid w:val="000F5D33"/>
    <w:rsid w:val="000F5F84"/>
    <w:rsid w:val="000F7D48"/>
    <w:rsid w:val="00101B47"/>
    <w:rsid w:val="0010355C"/>
    <w:rsid w:val="0010407C"/>
    <w:rsid w:val="001040E4"/>
    <w:rsid w:val="001045A5"/>
    <w:rsid w:val="00104C24"/>
    <w:rsid w:val="001124AF"/>
    <w:rsid w:val="00112ABD"/>
    <w:rsid w:val="001133F8"/>
    <w:rsid w:val="0011372A"/>
    <w:rsid w:val="001140E0"/>
    <w:rsid w:val="001158E1"/>
    <w:rsid w:val="00115C99"/>
    <w:rsid w:val="001173F9"/>
    <w:rsid w:val="00117AE5"/>
    <w:rsid w:val="00117F5B"/>
    <w:rsid w:val="001202A0"/>
    <w:rsid w:val="0012051F"/>
    <w:rsid w:val="00121195"/>
    <w:rsid w:val="00124829"/>
    <w:rsid w:val="0012616F"/>
    <w:rsid w:val="0012628B"/>
    <w:rsid w:val="00127537"/>
    <w:rsid w:val="00127DD2"/>
    <w:rsid w:val="001305AA"/>
    <w:rsid w:val="00131163"/>
    <w:rsid w:val="00133200"/>
    <w:rsid w:val="001343D9"/>
    <w:rsid w:val="00134EA6"/>
    <w:rsid w:val="00137C74"/>
    <w:rsid w:val="001411DA"/>
    <w:rsid w:val="001427A9"/>
    <w:rsid w:val="001435CF"/>
    <w:rsid w:val="001445F4"/>
    <w:rsid w:val="001452DA"/>
    <w:rsid w:val="0014558D"/>
    <w:rsid w:val="00147967"/>
    <w:rsid w:val="00154675"/>
    <w:rsid w:val="00155B77"/>
    <w:rsid w:val="00156097"/>
    <w:rsid w:val="00157142"/>
    <w:rsid w:val="00157B24"/>
    <w:rsid w:val="00160437"/>
    <w:rsid w:val="00160B58"/>
    <w:rsid w:val="0016523F"/>
    <w:rsid w:val="00173644"/>
    <w:rsid w:val="001762EE"/>
    <w:rsid w:val="001779C4"/>
    <w:rsid w:val="00180740"/>
    <w:rsid w:val="00180A90"/>
    <w:rsid w:val="00182569"/>
    <w:rsid w:val="00182EA5"/>
    <w:rsid w:val="0018343E"/>
    <w:rsid w:val="00184C2B"/>
    <w:rsid w:val="0018553E"/>
    <w:rsid w:val="00185885"/>
    <w:rsid w:val="0018637B"/>
    <w:rsid w:val="001905CE"/>
    <w:rsid w:val="001906AE"/>
    <w:rsid w:val="0019081F"/>
    <w:rsid w:val="00190CE5"/>
    <w:rsid w:val="0019130E"/>
    <w:rsid w:val="001941C6"/>
    <w:rsid w:val="00194601"/>
    <w:rsid w:val="00196921"/>
    <w:rsid w:val="00196C5B"/>
    <w:rsid w:val="001970A3"/>
    <w:rsid w:val="001A031F"/>
    <w:rsid w:val="001A14FE"/>
    <w:rsid w:val="001A1DFC"/>
    <w:rsid w:val="001A3FD1"/>
    <w:rsid w:val="001A4E21"/>
    <w:rsid w:val="001A5920"/>
    <w:rsid w:val="001B0184"/>
    <w:rsid w:val="001B0739"/>
    <w:rsid w:val="001B0D4B"/>
    <w:rsid w:val="001B3E5B"/>
    <w:rsid w:val="001B4F26"/>
    <w:rsid w:val="001B5384"/>
    <w:rsid w:val="001B6289"/>
    <w:rsid w:val="001C275E"/>
    <w:rsid w:val="001C4D7F"/>
    <w:rsid w:val="001C4EA5"/>
    <w:rsid w:val="001C5F3F"/>
    <w:rsid w:val="001C697A"/>
    <w:rsid w:val="001C7115"/>
    <w:rsid w:val="001D01F1"/>
    <w:rsid w:val="001D0741"/>
    <w:rsid w:val="001D08DC"/>
    <w:rsid w:val="001D0D04"/>
    <w:rsid w:val="001D1294"/>
    <w:rsid w:val="001D1D58"/>
    <w:rsid w:val="001D319E"/>
    <w:rsid w:val="001D4D43"/>
    <w:rsid w:val="001D5907"/>
    <w:rsid w:val="001D60A3"/>
    <w:rsid w:val="001E0EC1"/>
    <w:rsid w:val="001E112A"/>
    <w:rsid w:val="001E62EB"/>
    <w:rsid w:val="001E6B5B"/>
    <w:rsid w:val="001E726C"/>
    <w:rsid w:val="001F09DF"/>
    <w:rsid w:val="001F4192"/>
    <w:rsid w:val="001F48BE"/>
    <w:rsid w:val="001F4FC1"/>
    <w:rsid w:val="001F56DD"/>
    <w:rsid w:val="001F62F7"/>
    <w:rsid w:val="001F65DB"/>
    <w:rsid w:val="00201844"/>
    <w:rsid w:val="00202C7B"/>
    <w:rsid w:val="00207382"/>
    <w:rsid w:val="00207939"/>
    <w:rsid w:val="0021003F"/>
    <w:rsid w:val="00212E22"/>
    <w:rsid w:val="00213E1C"/>
    <w:rsid w:val="002140AB"/>
    <w:rsid w:val="002145A8"/>
    <w:rsid w:val="00214CC2"/>
    <w:rsid w:val="00215217"/>
    <w:rsid w:val="0021581F"/>
    <w:rsid w:val="00220040"/>
    <w:rsid w:val="00220AEA"/>
    <w:rsid w:val="00220D6D"/>
    <w:rsid w:val="00220F5C"/>
    <w:rsid w:val="00223131"/>
    <w:rsid w:val="00224BC7"/>
    <w:rsid w:val="0022505E"/>
    <w:rsid w:val="00227780"/>
    <w:rsid w:val="00227B17"/>
    <w:rsid w:val="0023054A"/>
    <w:rsid w:val="00232344"/>
    <w:rsid w:val="00232D33"/>
    <w:rsid w:val="00232DF6"/>
    <w:rsid w:val="00234982"/>
    <w:rsid w:val="002349C0"/>
    <w:rsid w:val="002351E6"/>
    <w:rsid w:val="00235B60"/>
    <w:rsid w:val="002448FA"/>
    <w:rsid w:val="00246236"/>
    <w:rsid w:val="00247516"/>
    <w:rsid w:val="00250A23"/>
    <w:rsid w:val="00251EEB"/>
    <w:rsid w:val="00252B6D"/>
    <w:rsid w:val="0025345B"/>
    <w:rsid w:val="0025661C"/>
    <w:rsid w:val="0025702E"/>
    <w:rsid w:val="00260721"/>
    <w:rsid w:val="00260911"/>
    <w:rsid w:val="002615C8"/>
    <w:rsid w:val="00261670"/>
    <w:rsid w:val="00261FE0"/>
    <w:rsid w:val="00263C7F"/>
    <w:rsid w:val="0026462A"/>
    <w:rsid w:val="0026537B"/>
    <w:rsid w:val="00267D18"/>
    <w:rsid w:val="00267D88"/>
    <w:rsid w:val="002703ED"/>
    <w:rsid w:val="00270427"/>
    <w:rsid w:val="00271455"/>
    <w:rsid w:val="00271FF0"/>
    <w:rsid w:val="002723F3"/>
    <w:rsid w:val="002725F6"/>
    <w:rsid w:val="00273BC2"/>
    <w:rsid w:val="00273F5F"/>
    <w:rsid w:val="00275BAC"/>
    <w:rsid w:val="00276B40"/>
    <w:rsid w:val="00277269"/>
    <w:rsid w:val="002805C2"/>
    <w:rsid w:val="00281F7F"/>
    <w:rsid w:val="00282473"/>
    <w:rsid w:val="00287AF4"/>
    <w:rsid w:val="00287D39"/>
    <w:rsid w:val="00291AF4"/>
    <w:rsid w:val="0029202F"/>
    <w:rsid w:val="00292768"/>
    <w:rsid w:val="0029284A"/>
    <w:rsid w:val="002929A2"/>
    <w:rsid w:val="0029509D"/>
    <w:rsid w:val="00295F03"/>
    <w:rsid w:val="00296C14"/>
    <w:rsid w:val="00296CF3"/>
    <w:rsid w:val="00296FD3"/>
    <w:rsid w:val="002A14EE"/>
    <w:rsid w:val="002A5297"/>
    <w:rsid w:val="002A5DBA"/>
    <w:rsid w:val="002A7B6C"/>
    <w:rsid w:val="002B0728"/>
    <w:rsid w:val="002B1136"/>
    <w:rsid w:val="002B1A45"/>
    <w:rsid w:val="002B24B2"/>
    <w:rsid w:val="002B3A19"/>
    <w:rsid w:val="002B479D"/>
    <w:rsid w:val="002B66F2"/>
    <w:rsid w:val="002B74F1"/>
    <w:rsid w:val="002B7EA8"/>
    <w:rsid w:val="002C07B6"/>
    <w:rsid w:val="002C1889"/>
    <w:rsid w:val="002C191D"/>
    <w:rsid w:val="002C348E"/>
    <w:rsid w:val="002C4DC4"/>
    <w:rsid w:val="002C5281"/>
    <w:rsid w:val="002C5611"/>
    <w:rsid w:val="002C6422"/>
    <w:rsid w:val="002C65C8"/>
    <w:rsid w:val="002C7066"/>
    <w:rsid w:val="002C732E"/>
    <w:rsid w:val="002D2771"/>
    <w:rsid w:val="002D6A10"/>
    <w:rsid w:val="002D7CE5"/>
    <w:rsid w:val="002D7E19"/>
    <w:rsid w:val="002E0158"/>
    <w:rsid w:val="002E094B"/>
    <w:rsid w:val="002E1E35"/>
    <w:rsid w:val="002E3883"/>
    <w:rsid w:val="002E5AF4"/>
    <w:rsid w:val="002E72D6"/>
    <w:rsid w:val="002E78FB"/>
    <w:rsid w:val="002E7BB1"/>
    <w:rsid w:val="002F14C8"/>
    <w:rsid w:val="002F1704"/>
    <w:rsid w:val="002F2F5C"/>
    <w:rsid w:val="002F4820"/>
    <w:rsid w:val="002F5CA5"/>
    <w:rsid w:val="002F6CF2"/>
    <w:rsid w:val="002F7174"/>
    <w:rsid w:val="002F7D9B"/>
    <w:rsid w:val="00301821"/>
    <w:rsid w:val="00303F08"/>
    <w:rsid w:val="00306EA8"/>
    <w:rsid w:val="003116F6"/>
    <w:rsid w:val="00311F7B"/>
    <w:rsid w:val="00313131"/>
    <w:rsid w:val="0031315D"/>
    <w:rsid w:val="00313A3E"/>
    <w:rsid w:val="00314764"/>
    <w:rsid w:val="0031551D"/>
    <w:rsid w:val="0031621B"/>
    <w:rsid w:val="00316AB2"/>
    <w:rsid w:val="00316CBE"/>
    <w:rsid w:val="003207CD"/>
    <w:rsid w:val="00321ABD"/>
    <w:rsid w:val="003220C8"/>
    <w:rsid w:val="00322B66"/>
    <w:rsid w:val="00323367"/>
    <w:rsid w:val="00325B04"/>
    <w:rsid w:val="00330A54"/>
    <w:rsid w:val="003310A9"/>
    <w:rsid w:val="0033199D"/>
    <w:rsid w:val="003334CA"/>
    <w:rsid w:val="00333646"/>
    <w:rsid w:val="00333C75"/>
    <w:rsid w:val="00333D0A"/>
    <w:rsid w:val="0033553B"/>
    <w:rsid w:val="00337A38"/>
    <w:rsid w:val="003400DD"/>
    <w:rsid w:val="00340D48"/>
    <w:rsid w:val="00341BD1"/>
    <w:rsid w:val="00342F5B"/>
    <w:rsid w:val="0034429B"/>
    <w:rsid w:val="00344E2F"/>
    <w:rsid w:val="0034601C"/>
    <w:rsid w:val="00350861"/>
    <w:rsid w:val="00352413"/>
    <w:rsid w:val="00352D56"/>
    <w:rsid w:val="003530B7"/>
    <w:rsid w:val="003534AE"/>
    <w:rsid w:val="00353C1D"/>
    <w:rsid w:val="0035498A"/>
    <w:rsid w:val="0035589D"/>
    <w:rsid w:val="0035676E"/>
    <w:rsid w:val="0036122E"/>
    <w:rsid w:val="00364313"/>
    <w:rsid w:val="003653A0"/>
    <w:rsid w:val="003718E8"/>
    <w:rsid w:val="0037191D"/>
    <w:rsid w:val="0037261C"/>
    <w:rsid w:val="00372EF8"/>
    <w:rsid w:val="00373FED"/>
    <w:rsid w:val="0037641C"/>
    <w:rsid w:val="00376CA8"/>
    <w:rsid w:val="0037768D"/>
    <w:rsid w:val="00380C9F"/>
    <w:rsid w:val="00382279"/>
    <w:rsid w:val="0038291A"/>
    <w:rsid w:val="003848F8"/>
    <w:rsid w:val="00384F04"/>
    <w:rsid w:val="003855BA"/>
    <w:rsid w:val="00390234"/>
    <w:rsid w:val="003911C2"/>
    <w:rsid w:val="0039122C"/>
    <w:rsid w:val="00392E08"/>
    <w:rsid w:val="00394F09"/>
    <w:rsid w:val="00396E38"/>
    <w:rsid w:val="00397E32"/>
    <w:rsid w:val="003A1125"/>
    <w:rsid w:val="003A3DD9"/>
    <w:rsid w:val="003A53C8"/>
    <w:rsid w:val="003A5BA9"/>
    <w:rsid w:val="003A7AAE"/>
    <w:rsid w:val="003B2433"/>
    <w:rsid w:val="003B3FF7"/>
    <w:rsid w:val="003B475F"/>
    <w:rsid w:val="003B5919"/>
    <w:rsid w:val="003B698C"/>
    <w:rsid w:val="003B6DDD"/>
    <w:rsid w:val="003C0157"/>
    <w:rsid w:val="003C02B5"/>
    <w:rsid w:val="003C05C4"/>
    <w:rsid w:val="003C0B7D"/>
    <w:rsid w:val="003C0D2B"/>
    <w:rsid w:val="003C1A52"/>
    <w:rsid w:val="003C2584"/>
    <w:rsid w:val="003C347F"/>
    <w:rsid w:val="003C6502"/>
    <w:rsid w:val="003C6F17"/>
    <w:rsid w:val="003D0644"/>
    <w:rsid w:val="003D09DC"/>
    <w:rsid w:val="003D2122"/>
    <w:rsid w:val="003D7048"/>
    <w:rsid w:val="003E0FEF"/>
    <w:rsid w:val="003E10A7"/>
    <w:rsid w:val="003E193C"/>
    <w:rsid w:val="003E1963"/>
    <w:rsid w:val="003E2319"/>
    <w:rsid w:val="003E3392"/>
    <w:rsid w:val="003E469D"/>
    <w:rsid w:val="003E5AB3"/>
    <w:rsid w:val="003F0692"/>
    <w:rsid w:val="003F1AAF"/>
    <w:rsid w:val="003F5941"/>
    <w:rsid w:val="003F7193"/>
    <w:rsid w:val="003F76F3"/>
    <w:rsid w:val="00401583"/>
    <w:rsid w:val="00401C5B"/>
    <w:rsid w:val="00401D34"/>
    <w:rsid w:val="004027D1"/>
    <w:rsid w:val="0040319F"/>
    <w:rsid w:val="004034BE"/>
    <w:rsid w:val="004038E9"/>
    <w:rsid w:val="00407922"/>
    <w:rsid w:val="0041020D"/>
    <w:rsid w:val="00411C91"/>
    <w:rsid w:val="00412A18"/>
    <w:rsid w:val="00413498"/>
    <w:rsid w:val="0041402F"/>
    <w:rsid w:val="004142B5"/>
    <w:rsid w:val="00414CD4"/>
    <w:rsid w:val="00416002"/>
    <w:rsid w:val="0041657C"/>
    <w:rsid w:val="004177ED"/>
    <w:rsid w:val="00420E9A"/>
    <w:rsid w:val="0042109A"/>
    <w:rsid w:val="0042221F"/>
    <w:rsid w:val="0042268B"/>
    <w:rsid w:val="00422866"/>
    <w:rsid w:val="00423F58"/>
    <w:rsid w:val="0042497D"/>
    <w:rsid w:val="00430275"/>
    <w:rsid w:val="0043154E"/>
    <w:rsid w:val="00433212"/>
    <w:rsid w:val="00433F3C"/>
    <w:rsid w:val="0043451A"/>
    <w:rsid w:val="00434E26"/>
    <w:rsid w:val="00437CD2"/>
    <w:rsid w:val="00437DE3"/>
    <w:rsid w:val="00440A4C"/>
    <w:rsid w:val="0044513F"/>
    <w:rsid w:val="00445AF2"/>
    <w:rsid w:val="00446B96"/>
    <w:rsid w:val="00446D96"/>
    <w:rsid w:val="00447F3D"/>
    <w:rsid w:val="00450073"/>
    <w:rsid w:val="00450D31"/>
    <w:rsid w:val="004555E2"/>
    <w:rsid w:val="00455F54"/>
    <w:rsid w:val="004571C7"/>
    <w:rsid w:val="0045734D"/>
    <w:rsid w:val="0046065A"/>
    <w:rsid w:val="00460790"/>
    <w:rsid w:val="004620C0"/>
    <w:rsid w:val="00462550"/>
    <w:rsid w:val="0046406D"/>
    <w:rsid w:val="00465281"/>
    <w:rsid w:val="00465C94"/>
    <w:rsid w:val="00465C9F"/>
    <w:rsid w:val="00465F8F"/>
    <w:rsid w:val="004666AE"/>
    <w:rsid w:val="004716DA"/>
    <w:rsid w:val="00472893"/>
    <w:rsid w:val="00472BB8"/>
    <w:rsid w:val="00472C50"/>
    <w:rsid w:val="00472FB4"/>
    <w:rsid w:val="00474471"/>
    <w:rsid w:val="00474AF4"/>
    <w:rsid w:val="004759B1"/>
    <w:rsid w:val="00475CFF"/>
    <w:rsid w:val="00476D63"/>
    <w:rsid w:val="00477995"/>
    <w:rsid w:val="00477CB0"/>
    <w:rsid w:val="00477CC1"/>
    <w:rsid w:val="00480B67"/>
    <w:rsid w:val="004817CA"/>
    <w:rsid w:val="004823F2"/>
    <w:rsid w:val="004827B6"/>
    <w:rsid w:val="0048413D"/>
    <w:rsid w:val="00484A0D"/>
    <w:rsid w:val="00486F54"/>
    <w:rsid w:val="00487532"/>
    <w:rsid w:val="00490948"/>
    <w:rsid w:val="00490F4E"/>
    <w:rsid w:val="00492452"/>
    <w:rsid w:val="00493063"/>
    <w:rsid w:val="0049513C"/>
    <w:rsid w:val="00496025"/>
    <w:rsid w:val="00497ACB"/>
    <w:rsid w:val="00497C86"/>
    <w:rsid w:val="00497CD2"/>
    <w:rsid w:val="00497FA7"/>
    <w:rsid w:val="004A0DAC"/>
    <w:rsid w:val="004A201D"/>
    <w:rsid w:val="004A2B2D"/>
    <w:rsid w:val="004A3612"/>
    <w:rsid w:val="004A39AC"/>
    <w:rsid w:val="004A4B72"/>
    <w:rsid w:val="004A4C6A"/>
    <w:rsid w:val="004B103E"/>
    <w:rsid w:val="004B15E8"/>
    <w:rsid w:val="004B1694"/>
    <w:rsid w:val="004B2B86"/>
    <w:rsid w:val="004B2DFA"/>
    <w:rsid w:val="004B437E"/>
    <w:rsid w:val="004B70F7"/>
    <w:rsid w:val="004B781B"/>
    <w:rsid w:val="004B7A4B"/>
    <w:rsid w:val="004C312E"/>
    <w:rsid w:val="004C3226"/>
    <w:rsid w:val="004C36A8"/>
    <w:rsid w:val="004D077C"/>
    <w:rsid w:val="004D15EE"/>
    <w:rsid w:val="004D1DC9"/>
    <w:rsid w:val="004D2239"/>
    <w:rsid w:val="004D6539"/>
    <w:rsid w:val="004D6740"/>
    <w:rsid w:val="004D6DAA"/>
    <w:rsid w:val="004D6FE2"/>
    <w:rsid w:val="004E2345"/>
    <w:rsid w:val="004E438B"/>
    <w:rsid w:val="004E4ABA"/>
    <w:rsid w:val="004E5F3D"/>
    <w:rsid w:val="004E6B4C"/>
    <w:rsid w:val="004E6B9C"/>
    <w:rsid w:val="004F27ED"/>
    <w:rsid w:val="004F4A9C"/>
    <w:rsid w:val="004F4E10"/>
    <w:rsid w:val="004F5156"/>
    <w:rsid w:val="004F61BC"/>
    <w:rsid w:val="004F7EDC"/>
    <w:rsid w:val="00500B2B"/>
    <w:rsid w:val="00500C8A"/>
    <w:rsid w:val="005033BA"/>
    <w:rsid w:val="005046A2"/>
    <w:rsid w:val="005046A4"/>
    <w:rsid w:val="00505E49"/>
    <w:rsid w:val="00505FBE"/>
    <w:rsid w:val="00510124"/>
    <w:rsid w:val="0051031D"/>
    <w:rsid w:val="0051079D"/>
    <w:rsid w:val="005168EA"/>
    <w:rsid w:val="00520230"/>
    <w:rsid w:val="00520FBE"/>
    <w:rsid w:val="005211E2"/>
    <w:rsid w:val="00522564"/>
    <w:rsid w:val="005233C0"/>
    <w:rsid w:val="00523C98"/>
    <w:rsid w:val="00525D8B"/>
    <w:rsid w:val="00526B11"/>
    <w:rsid w:val="00530858"/>
    <w:rsid w:val="00532C3F"/>
    <w:rsid w:val="00532F59"/>
    <w:rsid w:val="00533515"/>
    <w:rsid w:val="0053387D"/>
    <w:rsid w:val="00534C68"/>
    <w:rsid w:val="005363FE"/>
    <w:rsid w:val="00540552"/>
    <w:rsid w:val="00540A23"/>
    <w:rsid w:val="00541551"/>
    <w:rsid w:val="00541905"/>
    <w:rsid w:val="00542538"/>
    <w:rsid w:val="0054364C"/>
    <w:rsid w:val="005455F8"/>
    <w:rsid w:val="00545AB8"/>
    <w:rsid w:val="00545BC4"/>
    <w:rsid w:val="00545DDD"/>
    <w:rsid w:val="0054729B"/>
    <w:rsid w:val="005510EF"/>
    <w:rsid w:val="00551D61"/>
    <w:rsid w:val="00555E0B"/>
    <w:rsid w:val="00557402"/>
    <w:rsid w:val="00557BC8"/>
    <w:rsid w:val="0056096F"/>
    <w:rsid w:val="00561991"/>
    <w:rsid w:val="0056284E"/>
    <w:rsid w:val="00562D8D"/>
    <w:rsid w:val="005636F5"/>
    <w:rsid w:val="00564848"/>
    <w:rsid w:val="00564D27"/>
    <w:rsid w:val="00564F90"/>
    <w:rsid w:val="00565397"/>
    <w:rsid w:val="0056798A"/>
    <w:rsid w:val="00567A4B"/>
    <w:rsid w:val="0057419D"/>
    <w:rsid w:val="0057449D"/>
    <w:rsid w:val="005769B8"/>
    <w:rsid w:val="00576C6E"/>
    <w:rsid w:val="00577115"/>
    <w:rsid w:val="0057761D"/>
    <w:rsid w:val="005801C7"/>
    <w:rsid w:val="00580209"/>
    <w:rsid w:val="0058026E"/>
    <w:rsid w:val="00580C0B"/>
    <w:rsid w:val="0058120F"/>
    <w:rsid w:val="0058228A"/>
    <w:rsid w:val="005822A0"/>
    <w:rsid w:val="005829E8"/>
    <w:rsid w:val="00584F33"/>
    <w:rsid w:val="00587A6C"/>
    <w:rsid w:val="005905CC"/>
    <w:rsid w:val="005928BE"/>
    <w:rsid w:val="005962C4"/>
    <w:rsid w:val="00596CFD"/>
    <w:rsid w:val="00597C52"/>
    <w:rsid w:val="005A09A9"/>
    <w:rsid w:val="005A7562"/>
    <w:rsid w:val="005A7AC5"/>
    <w:rsid w:val="005A7F51"/>
    <w:rsid w:val="005B20EB"/>
    <w:rsid w:val="005B2328"/>
    <w:rsid w:val="005B3426"/>
    <w:rsid w:val="005B3F6D"/>
    <w:rsid w:val="005B56CA"/>
    <w:rsid w:val="005B6837"/>
    <w:rsid w:val="005B6C95"/>
    <w:rsid w:val="005B7D7B"/>
    <w:rsid w:val="005C00A3"/>
    <w:rsid w:val="005C04E7"/>
    <w:rsid w:val="005C26F1"/>
    <w:rsid w:val="005C4100"/>
    <w:rsid w:val="005C4417"/>
    <w:rsid w:val="005C52C2"/>
    <w:rsid w:val="005C7D84"/>
    <w:rsid w:val="005D194C"/>
    <w:rsid w:val="005D26C5"/>
    <w:rsid w:val="005D2CDD"/>
    <w:rsid w:val="005D57B1"/>
    <w:rsid w:val="005D7CB0"/>
    <w:rsid w:val="005E129E"/>
    <w:rsid w:val="005E3485"/>
    <w:rsid w:val="005E3F30"/>
    <w:rsid w:val="005E447F"/>
    <w:rsid w:val="005E4857"/>
    <w:rsid w:val="005E540F"/>
    <w:rsid w:val="005E5D21"/>
    <w:rsid w:val="005F01E7"/>
    <w:rsid w:val="005F03E6"/>
    <w:rsid w:val="005F1974"/>
    <w:rsid w:val="005F6085"/>
    <w:rsid w:val="005F615C"/>
    <w:rsid w:val="005F7858"/>
    <w:rsid w:val="005F7EF5"/>
    <w:rsid w:val="006001AF"/>
    <w:rsid w:val="006003D5"/>
    <w:rsid w:val="006005D3"/>
    <w:rsid w:val="00601D9C"/>
    <w:rsid w:val="006021C9"/>
    <w:rsid w:val="00603474"/>
    <w:rsid w:val="00604414"/>
    <w:rsid w:val="00604E5A"/>
    <w:rsid w:val="00605C84"/>
    <w:rsid w:val="00607F05"/>
    <w:rsid w:val="0061129A"/>
    <w:rsid w:val="00611D2B"/>
    <w:rsid w:val="00612B49"/>
    <w:rsid w:val="00613D42"/>
    <w:rsid w:val="00613D80"/>
    <w:rsid w:val="00613DEF"/>
    <w:rsid w:val="006158DD"/>
    <w:rsid w:val="00616566"/>
    <w:rsid w:val="00616E08"/>
    <w:rsid w:val="00620477"/>
    <w:rsid w:val="00620507"/>
    <w:rsid w:val="00620A66"/>
    <w:rsid w:val="00621366"/>
    <w:rsid w:val="006226A5"/>
    <w:rsid w:val="00623171"/>
    <w:rsid w:val="00623300"/>
    <w:rsid w:val="00624AE6"/>
    <w:rsid w:val="00625DA5"/>
    <w:rsid w:val="00627FC3"/>
    <w:rsid w:val="00630B19"/>
    <w:rsid w:val="006319FE"/>
    <w:rsid w:val="00631F1F"/>
    <w:rsid w:val="0063291F"/>
    <w:rsid w:val="00637562"/>
    <w:rsid w:val="00637A54"/>
    <w:rsid w:val="00640BFD"/>
    <w:rsid w:val="00640CFA"/>
    <w:rsid w:val="006455B2"/>
    <w:rsid w:val="0064564A"/>
    <w:rsid w:val="0064663D"/>
    <w:rsid w:val="00650AE4"/>
    <w:rsid w:val="00650FE9"/>
    <w:rsid w:val="006517DD"/>
    <w:rsid w:val="0065201D"/>
    <w:rsid w:val="0065634C"/>
    <w:rsid w:val="006611CE"/>
    <w:rsid w:val="006612A5"/>
    <w:rsid w:val="006620A0"/>
    <w:rsid w:val="006621E9"/>
    <w:rsid w:val="00663965"/>
    <w:rsid w:val="00664B45"/>
    <w:rsid w:val="00665782"/>
    <w:rsid w:val="00666C24"/>
    <w:rsid w:val="00670193"/>
    <w:rsid w:val="006712A5"/>
    <w:rsid w:val="00671970"/>
    <w:rsid w:val="00671E56"/>
    <w:rsid w:val="006721AC"/>
    <w:rsid w:val="006724CF"/>
    <w:rsid w:val="00672736"/>
    <w:rsid w:val="006740A7"/>
    <w:rsid w:val="00674B43"/>
    <w:rsid w:val="00674CD4"/>
    <w:rsid w:val="0067562F"/>
    <w:rsid w:val="0067598E"/>
    <w:rsid w:val="00676891"/>
    <w:rsid w:val="006818CF"/>
    <w:rsid w:val="0068387F"/>
    <w:rsid w:val="00684F2B"/>
    <w:rsid w:val="00684FD7"/>
    <w:rsid w:val="006855C9"/>
    <w:rsid w:val="00694A6D"/>
    <w:rsid w:val="00694DD2"/>
    <w:rsid w:val="00695E24"/>
    <w:rsid w:val="00696E37"/>
    <w:rsid w:val="006A441D"/>
    <w:rsid w:val="006A7062"/>
    <w:rsid w:val="006B06B3"/>
    <w:rsid w:val="006B2677"/>
    <w:rsid w:val="006B6707"/>
    <w:rsid w:val="006C10FB"/>
    <w:rsid w:val="006C2060"/>
    <w:rsid w:val="006C2179"/>
    <w:rsid w:val="006C2502"/>
    <w:rsid w:val="006C5F75"/>
    <w:rsid w:val="006C6F60"/>
    <w:rsid w:val="006D1B12"/>
    <w:rsid w:val="006D27FB"/>
    <w:rsid w:val="006D2943"/>
    <w:rsid w:val="006D3178"/>
    <w:rsid w:val="006D485A"/>
    <w:rsid w:val="006D7576"/>
    <w:rsid w:val="006E2EE7"/>
    <w:rsid w:val="006E364E"/>
    <w:rsid w:val="006E3FFE"/>
    <w:rsid w:val="006E7181"/>
    <w:rsid w:val="006F2403"/>
    <w:rsid w:val="006F2CA4"/>
    <w:rsid w:val="006F4D78"/>
    <w:rsid w:val="006F4E41"/>
    <w:rsid w:val="006F4E6F"/>
    <w:rsid w:val="006F5211"/>
    <w:rsid w:val="006F619A"/>
    <w:rsid w:val="006F722B"/>
    <w:rsid w:val="00700DE5"/>
    <w:rsid w:val="0070174C"/>
    <w:rsid w:val="007017BC"/>
    <w:rsid w:val="00701816"/>
    <w:rsid w:val="00702847"/>
    <w:rsid w:val="007038BE"/>
    <w:rsid w:val="00704384"/>
    <w:rsid w:val="00704521"/>
    <w:rsid w:val="0070485E"/>
    <w:rsid w:val="00705444"/>
    <w:rsid w:val="00705744"/>
    <w:rsid w:val="007065F8"/>
    <w:rsid w:val="00707088"/>
    <w:rsid w:val="00710655"/>
    <w:rsid w:val="0071103C"/>
    <w:rsid w:val="007113B2"/>
    <w:rsid w:val="007118CC"/>
    <w:rsid w:val="0071240D"/>
    <w:rsid w:val="00713960"/>
    <w:rsid w:val="00715EEC"/>
    <w:rsid w:val="00717915"/>
    <w:rsid w:val="00717C28"/>
    <w:rsid w:val="007227C2"/>
    <w:rsid w:val="00724326"/>
    <w:rsid w:val="0072432D"/>
    <w:rsid w:val="00724781"/>
    <w:rsid w:val="00724B01"/>
    <w:rsid w:val="0072530B"/>
    <w:rsid w:val="00725DA7"/>
    <w:rsid w:val="007305EA"/>
    <w:rsid w:val="00732E42"/>
    <w:rsid w:val="00733B9E"/>
    <w:rsid w:val="00733E8F"/>
    <w:rsid w:val="00733EFE"/>
    <w:rsid w:val="007341AD"/>
    <w:rsid w:val="007368C6"/>
    <w:rsid w:val="007370D2"/>
    <w:rsid w:val="007376FF"/>
    <w:rsid w:val="00737C06"/>
    <w:rsid w:val="00737E84"/>
    <w:rsid w:val="00737F47"/>
    <w:rsid w:val="00737FC1"/>
    <w:rsid w:val="00740A25"/>
    <w:rsid w:val="00743D42"/>
    <w:rsid w:val="00743F2C"/>
    <w:rsid w:val="00744640"/>
    <w:rsid w:val="007469E1"/>
    <w:rsid w:val="00750674"/>
    <w:rsid w:val="00751A86"/>
    <w:rsid w:val="00754C11"/>
    <w:rsid w:val="00755F4C"/>
    <w:rsid w:val="00756693"/>
    <w:rsid w:val="00756746"/>
    <w:rsid w:val="00756DBB"/>
    <w:rsid w:val="00757750"/>
    <w:rsid w:val="00761183"/>
    <w:rsid w:val="007613F1"/>
    <w:rsid w:val="00764563"/>
    <w:rsid w:val="007663B5"/>
    <w:rsid w:val="00770848"/>
    <w:rsid w:val="00770C88"/>
    <w:rsid w:val="0077114D"/>
    <w:rsid w:val="00771B8D"/>
    <w:rsid w:val="00772868"/>
    <w:rsid w:val="0077386A"/>
    <w:rsid w:val="00774FAA"/>
    <w:rsid w:val="00775087"/>
    <w:rsid w:val="007755BB"/>
    <w:rsid w:val="00775CD6"/>
    <w:rsid w:val="0077675D"/>
    <w:rsid w:val="007804B8"/>
    <w:rsid w:val="0078080E"/>
    <w:rsid w:val="00780C7A"/>
    <w:rsid w:val="00781D50"/>
    <w:rsid w:val="00783091"/>
    <w:rsid w:val="00783429"/>
    <w:rsid w:val="00783C14"/>
    <w:rsid w:val="007842AA"/>
    <w:rsid w:val="00784E79"/>
    <w:rsid w:val="00786D2F"/>
    <w:rsid w:val="00786E26"/>
    <w:rsid w:val="0078790E"/>
    <w:rsid w:val="007912BD"/>
    <w:rsid w:val="00791638"/>
    <w:rsid w:val="00791B95"/>
    <w:rsid w:val="00794D24"/>
    <w:rsid w:val="007956AF"/>
    <w:rsid w:val="00796ACF"/>
    <w:rsid w:val="00796EFB"/>
    <w:rsid w:val="00796F09"/>
    <w:rsid w:val="007A0533"/>
    <w:rsid w:val="007A1477"/>
    <w:rsid w:val="007A1909"/>
    <w:rsid w:val="007A222F"/>
    <w:rsid w:val="007A302D"/>
    <w:rsid w:val="007A3C89"/>
    <w:rsid w:val="007A3F62"/>
    <w:rsid w:val="007A45A3"/>
    <w:rsid w:val="007A5B6A"/>
    <w:rsid w:val="007A5E6C"/>
    <w:rsid w:val="007A60F8"/>
    <w:rsid w:val="007A6520"/>
    <w:rsid w:val="007A674D"/>
    <w:rsid w:val="007B04A0"/>
    <w:rsid w:val="007B0C49"/>
    <w:rsid w:val="007B1573"/>
    <w:rsid w:val="007B2495"/>
    <w:rsid w:val="007B267F"/>
    <w:rsid w:val="007B2ADA"/>
    <w:rsid w:val="007B2E0C"/>
    <w:rsid w:val="007B6B66"/>
    <w:rsid w:val="007B743D"/>
    <w:rsid w:val="007C0648"/>
    <w:rsid w:val="007C1DA1"/>
    <w:rsid w:val="007C3FD7"/>
    <w:rsid w:val="007D0531"/>
    <w:rsid w:val="007D2654"/>
    <w:rsid w:val="007D4D18"/>
    <w:rsid w:val="007D6A4B"/>
    <w:rsid w:val="007E0216"/>
    <w:rsid w:val="007E07B7"/>
    <w:rsid w:val="007E2159"/>
    <w:rsid w:val="007E2AA6"/>
    <w:rsid w:val="007E46CC"/>
    <w:rsid w:val="007F1744"/>
    <w:rsid w:val="007F2060"/>
    <w:rsid w:val="007F281E"/>
    <w:rsid w:val="007F2958"/>
    <w:rsid w:val="007F4528"/>
    <w:rsid w:val="007F459C"/>
    <w:rsid w:val="007F6A8E"/>
    <w:rsid w:val="007F703C"/>
    <w:rsid w:val="007F78BF"/>
    <w:rsid w:val="007F7A3F"/>
    <w:rsid w:val="007F7FF0"/>
    <w:rsid w:val="00800AFB"/>
    <w:rsid w:val="00801C5E"/>
    <w:rsid w:val="0080221C"/>
    <w:rsid w:val="0080239A"/>
    <w:rsid w:val="0080309B"/>
    <w:rsid w:val="00803323"/>
    <w:rsid w:val="008034A0"/>
    <w:rsid w:val="00804E21"/>
    <w:rsid w:val="0080523D"/>
    <w:rsid w:val="00805EB8"/>
    <w:rsid w:val="00806F4F"/>
    <w:rsid w:val="00807308"/>
    <w:rsid w:val="0080739E"/>
    <w:rsid w:val="00807631"/>
    <w:rsid w:val="00812043"/>
    <w:rsid w:val="00812BAD"/>
    <w:rsid w:val="008137DA"/>
    <w:rsid w:val="00813DBB"/>
    <w:rsid w:val="008148A2"/>
    <w:rsid w:val="00814BD3"/>
    <w:rsid w:val="008150F0"/>
    <w:rsid w:val="008178C0"/>
    <w:rsid w:val="00817A34"/>
    <w:rsid w:val="00820D9D"/>
    <w:rsid w:val="00821011"/>
    <w:rsid w:val="008233AE"/>
    <w:rsid w:val="00823BDE"/>
    <w:rsid w:val="00823D8E"/>
    <w:rsid w:val="00825868"/>
    <w:rsid w:val="0082726C"/>
    <w:rsid w:val="00831314"/>
    <w:rsid w:val="00831E12"/>
    <w:rsid w:val="00831E15"/>
    <w:rsid w:val="008334F2"/>
    <w:rsid w:val="008344C1"/>
    <w:rsid w:val="00835E45"/>
    <w:rsid w:val="008421B7"/>
    <w:rsid w:val="00843229"/>
    <w:rsid w:val="0084338C"/>
    <w:rsid w:val="0084556B"/>
    <w:rsid w:val="00845722"/>
    <w:rsid w:val="00845DF5"/>
    <w:rsid w:val="00846404"/>
    <w:rsid w:val="00846779"/>
    <w:rsid w:val="00851495"/>
    <w:rsid w:val="00851572"/>
    <w:rsid w:val="008525C7"/>
    <w:rsid w:val="00852600"/>
    <w:rsid w:val="0085311D"/>
    <w:rsid w:val="00853BE0"/>
    <w:rsid w:val="00854C1C"/>
    <w:rsid w:val="00854C71"/>
    <w:rsid w:val="00855343"/>
    <w:rsid w:val="00855E0D"/>
    <w:rsid w:val="00856537"/>
    <w:rsid w:val="00856C5E"/>
    <w:rsid w:val="0086129B"/>
    <w:rsid w:val="008624B1"/>
    <w:rsid w:val="008633C3"/>
    <w:rsid w:val="00864A9F"/>
    <w:rsid w:val="00864B1F"/>
    <w:rsid w:val="008654F5"/>
    <w:rsid w:val="00867143"/>
    <w:rsid w:val="00867A8E"/>
    <w:rsid w:val="00871265"/>
    <w:rsid w:val="00872CAD"/>
    <w:rsid w:val="008733B8"/>
    <w:rsid w:val="00875FF6"/>
    <w:rsid w:val="008762DB"/>
    <w:rsid w:val="008767ED"/>
    <w:rsid w:val="00877B3D"/>
    <w:rsid w:val="00877FBE"/>
    <w:rsid w:val="00880863"/>
    <w:rsid w:val="00881A44"/>
    <w:rsid w:val="00881B6D"/>
    <w:rsid w:val="008856C4"/>
    <w:rsid w:val="00885DE4"/>
    <w:rsid w:val="00886E25"/>
    <w:rsid w:val="008873E6"/>
    <w:rsid w:val="008912F4"/>
    <w:rsid w:val="00891524"/>
    <w:rsid w:val="00891FFE"/>
    <w:rsid w:val="00892DA9"/>
    <w:rsid w:val="008946D8"/>
    <w:rsid w:val="00896498"/>
    <w:rsid w:val="0089653E"/>
    <w:rsid w:val="008A0FAC"/>
    <w:rsid w:val="008A113B"/>
    <w:rsid w:val="008A2356"/>
    <w:rsid w:val="008A3173"/>
    <w:rsid w:val="008A36E7"/>
    <w:rsid w:val="008A391C"/>
    <w:rsid w:val="008A3C61"/>
    <w:rsid w:val="008A4891"/>
    <w:rsid w:val="008A5538"/>
    <w:rsid w:val="008A74FC"/>
    <w:rsid w:val="008A779F"/>
    <w:rsid w:val="008A7ABC"/>
    <w:rsid w:val="008B1611"/>
    <w:rsid w:val="008B2A03"/>
    <w:rsid w:val="008B2C0A"/>
    <w:rsid w:val="008B2C65"/>
    <w:rsid w:val="008B4FE2"/>
    <w:rsid w:val="008B72E9"/>
    <w:rsid w:val="008B7BAF"/>
    <w:rsid w:val="008C0C09"/>
    <w:rsid w:val="008C14BB"/>
    <w:rsid w:val="008C1689"/>
    <w:rsid w:val="008C1C46"/>
    <w:rsid w:val="008C22E6"/>
    <w:rsid w:val="008C3C87"/>
    <w:rsid w:val="008C3F07"/>
    <w:rsid w:val="008C468A"/>
    <w:rsid w:val="008C46CB"/>
    <w:rsid w:val="008C65FB"/>
    <w:rsid w:val="008C6614"/>
    <w:rsid w:val="008C7154"/>
    <w:rsid w:val="008C71BD"/>
    <w:rsid w:val="008C7373"/>
    <w:rsid w:val="008D010A"/>
    <w:rsid w:val="008D0BED"/>
    <w:rsid w:val="008D111D"/>
    <w:rsid w:val="008D20F4"/>
    <w:rsid w:val="008D26F1"/>
    <w:rsid w:val="008D4F33"/>
    <w:rsid w:val="008D5711"/>
    <w:rsid w:val="008D7194"/>
    <w:rsid w:val="008D7A1E"/>
    <w:rsid w:val="008E0B57"/>
    <w:rsid w:val="008E305B"/>
    <w:rsid w:val="008E5CEA"/>
    <w:rsid w:val="008E76B4"/>
    <w:rsid w:val="008F1262"/>
    <w:rsid w:val="008F164A"/>
    <w:rsid w:val="008F2379"/>
    <w:rsid w:val="008F277F"/>
    <w:rsid w:val="008F3320"/>
    <w:rsid w:val="008F485A"/>
    <w:rsid w:val="008F4FB7"/>
    <w:rsid w:val="008F5CA8"/>
    <w:rsid w:val="008F5D3F"/>
    <w:rsid w:val="009007A8"/>
    <w:rsid w:val="00903BAB"/>
    <w:rsid w:val="00904320"/>
    <w:rsid w:val="00906432"/>
    <w:rsid w:val="009139F2"/>
    <w:rsid w:val="00913F4F"/>
    <w:rsid w:val="009143DD"/>
    <w:rsid w:val="00914A02"/>
    <w:rsid w:val="00915A2E"/>
    <w:rsid w:val="00916036"/>
    <w:rsid w:val="009172C9"/>
    <w:rsid w:val="00920532"/>
    <w:rsid w:val="0092254E"/>
    <w:rsid w:val="00923AC7"/>
    <w:rsid w:val="00923BAC"/>
    <w:rsid w:val="00923DC6"/>
    <w:rsid w:val="00925796"/>
    <w:rsid w:val="00925EAB"/>
    <w:rsid w:val="00926371"/>
    <w:rsid w:val="00926CDF"/>
    <w:rsid w:val="00927D75"/>
    <w:rsid w:val="009328A6"/>
    <w:rsid w:val="0093354C"/>
    <w:rsid w:val="00935CE7"/>
    <w:rsid w:val="009377C5"/>
    <w:rsid w:val="00937F0E"/>
    <w:rsid w:val="00937FA8"/>
    <w:rsid w:val="00940DE8"/>
    <w:rsid w:val="00942873"/>
    <w:rsid w:val="009429FD"/>
    <w:rsid w:val="00943426"/>
    <w:rsid w:val="00944117"/>
    <w:rsid w:val="00945C00"/>
    <w:rsid w:val="00945CB5"/>
    <w:rsid w:val="00947835"/>
    <w:rsid w:val="00947CF2"/>
    <w:rsid w:val="00947F00"/>
    <w:rsid w:val="00947F67"/>
    <w:rsid w:val="00950BFD"/>
    <w:rsid w:val="009513CE"/>
    <w:rsid w:val="00951A86"/>
    <w:rsid w:val="009536E1"/>
    <w:rsid w:val="009566E6"/>
    <w:rsid w:val="00956EE0"/>
    <w:rsid w:val="00957145"/>
    <w:rsid w:val="0095716B"/>
    <w:rsid w:val="00960F5B"/>
    <w:rsid w:val="009614F6"/>
    <w:rsid w:val="00962255"/>
    <w:rsid w:val="00962BA1"/>
    <w:rsid w:val="00963C60"/>
    <w:rsid w:val="00963F7D"/>
    <w:rsid w:val="00964D86"/>
    <w:rsid w:val="00964E6C"/>
    <w:rsid w:val="009663E0"/>
    <w:rsid w:val="009675B9"/>
    <w:rsid w:val="00967DF8"/>
    <w:rsid w:val="00971E8B"/>
    <w:rsid w:val="00973173"/>
    <w:rsid w:val="0097358A"/>
    <w:rsid w:val="00973E29"/>
    <w:rsid w:val="00974EEA"/>
    <w:rsid w:val="00975A75"/>
    <w:rsid w:val="009802A0"/>
    <w:rsid w:val="00982754"/>
    <w:rsid w:val="009835F9"/>
    <w:rsid w:val="00984351"/>
    <w:rsid w:val="0098450A"/>
    <w:rsid w:val="00985B8A"/>
    <w:rsid w:val="00985BE8"/>
    <w:rsid w:val="009869D8"/>
    <w:rsid w:val="0098771D"/>
    <w:rsid w:val="009909E9"/>
    <w:rsid w:val="00990CD9"/>
    <w:rsid w:val="00991BDC"/>
    <w:rsid w:val="009921E6"/>
    <w:rsid w:val="00992737"/>
    <w:rsid w:val="00996520"/>
    <w:rsid w:val="00996F33"/>
    <w:rsid w:val="00997306"/>
    <w:rsid w:val="009A012D"/>
    <w:rsid w:val="009A04CF"/>
    <w:rsid w:val="009A077A"/>
    <w:rsid w:val="009A1576"/>
    <w:rsid w:val="009A1654"/>
    <w:rsid w:val="009A1C4E"/>
    <w:rsid w:val="009A5F2F"/>
    <w:rsid w:val="009A69CD"/>
    <w:rsid w:val="009A6C7F"/>
    <w:rsid w:val="009A7118"/>
    <w:rsid w:val="009B02FD"/>
    <w:rsid w:val="009B195D"/>
    <w:rsid w:val="009B4798"/>
    <w:rsid w:val="009B669D"/>
    <w:rsid w:val="009B677D"/>
    <w:rsid w:val="009B6F22"/>
    <w:rsid w:val="009B771D"/>
    <w:rsid w:val="009C10F8"/>
    <w:rsid w:val="009C1EC7"/>
    <w:rsid w:val="009C72D3"/>
    <w:rsid w:val="009C75CC"/>
    <w:rsid w:val="009D0656"/>
    <w:rsid w:val="009D06DC"/>
    <w:rsid w:val="009D09B1"/>
    <w:rsid w:val="009D3959"/>
    <w:rsid w:val="009D40A2"/>
    <w:rsid w:val="009D40F1"/>
    <w:rsid w:val="009D6776"/>
    <w:rsid w:val="009D6916"/>
    <w:rsid w:val="009D786D"/>
    <w:rsid w:val="009E1489"/>
    <w:rsid w:val="009E1708"/>
    <w:rsid w:val="009E3939"/>
    <w:rsid w:val="009E3DB9"/>
    <w:rsid w:val="009E4C3E"/>
    <w:rsid w:val="009E4E18"/>
    <w:rsid w:val="009E5F21"/>
    <w:rsid w:val="009E6E08"/>
    <w:rsid w:val="009F1BA1"/>
    <w:rsid w:val="009F37CF"/>
    <w:rsid w:val="009F3C6A"/>
    <w:rsid w:val="009F3F2F"/>
    <w:rsid w:val="009F6BD8"/>
    <w:rsid w:val="00A012D4"/>
    <w:rsid w:val="00A01AA6"/>
    <w:rsid w:val="00A02567"/>
    <w:rsid w:val="00A030F7"/>
    <w:rsid w:val="00A04166"/>
    <w:rsid w:val="00A05522"/>
    <w:rsid w:val="00A06A5C"/>
    <w:rsid w:val="00A07019"/>
    <w:rsid w:val="00A103A2"/>
    <w:rsid w:val="00A120AD"/>
    <w:rsid w:val="00A12BC6"/>
    <w:rsid w:val="00A12EB2"/>
    <w:rsid w:val="00A134C0"/>
    <w:rsid w:val="00A147BA"/>
    <w:rsid w:val="00A148F9"/>
    <w:rsid w:val="00A14F95"/>
    <w:rsid w:val="00A168BD"/>
    <w:rsid w:val="00A21184"/>
    <w:rsid w:val="00A22855"/>
    <w:rsid w:val="00A24240"/>
    <w:rsid w:val="00A2474F"/>
    <w:rsid w:val="00A2508D"/>
    <w:rsid w:val="00A26611"/>
    <w:rsid w:val="00A266FC"/>
    <w:rsid w:val="00A27EFA"/>
    <w:rsid w:val="00A30037"/>
    <w:rsid w:val="00A30FB1"/>
    <w:rsid w:val="00A314DE"/>
    <w:rsid w:val="00A35858"/>
    <w:rsid w:val="00A35FF9"/>
    <w:rsid w:val="00A36713"/>
    <w:rsid w:val="00A36E6B"/>
    <w:rsid w:val="00A3782F"/>
    <w:rsid w:val="00A407EF"/>
    <w:rsid w:val="00A40EAE"/>
    <w:rsid w:val="00A429BC"/>
    <w:rsid w:val="00A44DD2"/>
    <w:rsid w:val="00A45A88"/>
    <w:rsid w:val="00A4630E"/>
    <w:rsid w:val="00A47D84"/>
    <w:rsid w:val="00A5201E"/>
    <w:rsid w:val="00A5214D"/>
    <w:rsid w:val="00A52846"/>
    <w:rsid w:val="00A52C6E"/>
    <w:rsid w:val="00A53A76"/>
    <w:rsid w:val="00A553D2"/>
    <w:rsid w:val="00A55E66"/>
    <w:rsid w:val="00A560A1"/>
    <w:rsid w:val="00A573E3"/>
    <w:rsid w:val="00A57AE6"/>
    <w:rsid w:val="00A632A6"/>
    <w:rsid w:val="00A646C9"/>
    <w:rsid w:val="00A659B7"/>
    <w:rsid w:val="00A66480"/>
    <w:rsid w:val="00A706E5"/>
    <w:rsid w:val="00A70BDF"/>
    <w:rsid w:val="00A715E9"/>
    <w:rsid w:val="00A71618"/>
    <w:rsid w:val="00A72456"/>
    <w:rsid w:val="00A72523"/>
    <w:rsid w:val="00A727B9"/>
    <w:rsid w:val="00A746CE"/>
    <w:rsid w:val="00A75DCD"/>
    <w:rsid w:val="00A76DE7"/>
    <w:rsid w:val="00A80475"/>
    <w:rsid w:val="00A8084B"/>
    <w:rsid w:val="00A80DF3"/>
    <w:rsid w:val="00A81AAE"/>
    <w:rsid w:val="00A82DBA"/>
    <w:rsid w:val="00A83436"/>
    <w:rsid w:val="00A85705"/>
    <w:rsid w:val="00A86A68"/>
    <w:rsid w:val="00A86D3A"/>
    <w:rsid w:val="00A90551"/>
    <w:rsid w:val="00A90FC8"/>
    <w:rsid w:val="00A91564"/>
    <w:rsid w:val="00A9177F"/>
    <w:rsid w:val="00A92476"/>
    <w:rsid w:val="00A928EC"/>
    <w:rsid w:val="00A92922"/>
    <w:rsid w:val="00A92A1B"/>
    <w:rsid w:val="00A94B01"/>
    <w:rsid w:val="00A94DB8"/>
    <w:rsid w:val="00A94F36"/>
    <w:rsid w:val="00A955A3"/>
    <w:rsid w:val="00A95648"/>
    <w:rsid w:val="00A97C75"/>
    <w:rsid w:val="00AA1BFC"/>
    <w:rsid w:val="00AA3BA5"/>
    <w:rsid w:val="00AA3CB1"/>
    <w:rsid w:val="00AA3E60"/>
    <w:rsid w:val="00AA43ED"/>
    <w:rsid w:val="00AA4B88"/>
    <w:rsid w:val="00AA4C2E"/>
    <w:rsid w:val="00AA52BE"/>
    <w:rsid w:val="00AA6F0E"/>
    <w:rsid w:val="00AB05DF"/>
    <w:rsid w:val="00AB09F2"/>
    <w:rsid w:val="00AB0C22"/>
    <w:rsid w:val="00AB3E58"/>
    <w:rsid w:val="00AB43BB"/>
    <w:rsid w:val="00AB5092"/>
    <w:rsid w:val="00AB6B3C"/>
    <w:rsid w:val="00AB75FB"/>
    <w:rsid w:val="00AB7DB4"/>
    <w:rsid w:val="00AB7EAD"/>
    <w:rsid w:val="00AC0DFD"/>
    <w:rsid w:val="00AC1D2A"/>
    <w:rsid w:val="00AC3109"/>
    <w:rsid w:val="00AC4B92"/>
    <w:rsid w:val="00AC56BE"/>
    <w:rsid w:val="00AC596C"/>
    <w:rsid w:val="00AC7620"/>
    <w:rsid w:val="00AD0852"/>
    <w:rsid w:val="00AD1668"/>
    <w:rsid w:val="00AD22B4"/>
    <w:rsid w:val="00AD2E83"/>
    <w:rsid w:val="00AD508B"/>
    <w:rsid w:val="00AD6CCD"/>
    <w:rsid w:val="00AD7049"/>
    <w:rsid w:val="00AE2081"/>
    <w:rsid w:val="00AE4890"/>
    <w:rsid w:val="00AE6A09"/>
    <w:rsid w:val="00AE7196"/>
    <w:rsid w:val="00AE7CA1"/>
    <w:rsid w:val="00AF0582"/>
    <w:rsid w:val="00AF0757"/>
    <w:rsid w:val="00AF160B"/>
    <w:rsid w:val="00AF28A8"/>
    <w:rsid w:val="00AF2C33"/>
    <w:rsid w:val="00AF3803"/>
    <w:rsid w:val="00AF4560"/>
    <w:rsid w:val="00AF7E2C"/>
    <w:rsid w:val="00B01775"/>
    <w:rsid w:val="00B01B62"/>
    <w:rsid w:val="00B03A30"/>
    <w:rsid w:val="00B0649E"/>
    <w:rsid w:val="00B101CA"/>
    <w:rsid w:val="00B10344"/>
    <w:rsid w:val="00B11A05"/>
    <w:rsid w:val="00B11EC6"/>
    <w:rsid w:val="00B13258"/>
    <w:rsid w:val="00B13596"/>
    <w:rsid w:val="00B145F7"/>
    <w:rsid w:val="00B14DFB"/>
    <w:rsid w:val="00B15D56"/>
    <w:rsid w:val="00B16A7B"/>
    <w:rsid w:val="00B17DD5"/>
    <w:rsid w:val="00B213EB"/>
    <w:rsid w:val="00B21EAE"/>
    <w:rsid w:val="00B24435"/>
    <w:rsid w:val="00B25ADF"/>
    <w:rsid w:val="00B262BC"/>
    <w:rsid w:val="00B26450"/>
    <w:rsid w:val="00B304F1"/>
    <w:rsid w:val="00B31A69"/>
    <w:rsid w:val="00B32580"/>
    <w:rsid w:val="00B32B19"/>
    <w:rsid w:val="00B32B68"/>
    <w:rsid w:val="00B33CBC"/>
    <w:rsid w:val="00B34281"/>
    <w:rsid w:val="00B34A1B"/>
    <w:rsid w:val="00B35EFF"/>
    <w:rsid w:val="00B36706"/>
    <w:rsid w:val="00B369CB"/>
    <w:rsid w:val="00B36ED2"/>
    <w:rsid w:val="00B416AF"/>
    <w:rsid w:val="00B41CAD"/>
    <w:rsid w:val="00B42448"/>
    <w:rsid w:val="00B43EF5"/>
    <w:rsid w:val="00B46392"/>
    <w:rsid w:val="00B46B2C"/>
    <w:rsid w:val="00B507E8"/>
    <w:rsid w:val="00B5100A"/>
    <w:rsid w:val="00B5123C"/>
    <w:rsid w:val="00B51684"/>
    <w:rsid w:val="00B51D13"/>
    <w:rsid w:val="00B52A12"/>
    <w:rsid w:val="00B52CE2"/>
    <w:rsid w:val="00B546F9"/>
    <w:rsid w:val="00B55C1D"/>
    <w:rsid w:val="00B5656B"/>
    <w:rsid w:val="00B56D1D"/>
    <w:rsid w:val="00B56FCC"/>
    <w:rsid w:val="00B57D2D"/>
    <w:rsid w:val="00B601AF"/>
    <w:rsid w:val="00B62B1D"/>
    <w:rsid w:val="00B634B6"/>
    <w:rsid w:val="00B63BDE"/>
    <w:rsid w:val="00B64539"/>
    <w:rsid w:val="00B64CD5"/>
    <w:rsid w:val="00B6571D"/>
    <w:rsid w:val="00B67182"/>
    <w:rsid w:val="00B679D4"/>
    <w:rsid w:val="00B70312"/>
    <w:rsid w:val="00B708E4"/>
    <w:rsid w:val="00B70DA1"/>
    <w:rsid w:val="00B715D6"/>
    <w:rsid w:val="00B7164F"/>
    <w:rsid w:val="00B723B8"/>
    <w:rsid w:val="00B727F3"/>
    <w:rsid w:val="00B72977"/>
    <w:rsid w:val="00B7599A"/>
    <w:rsid w:val="00B76C2D"/>
    <w:rsid w:val="00B77055"/>
    <w:rsid w:val="00B77404"/>
    <w:rsid w:val="00B777CF"/>
    <w:rsid w:val="00B779EA"/>
    <w:rsid w:val="00B81498"/>
    <w:rsid w:val="00B84730"/>
    <w:rsid w:val="00B8531D"/>
    <w:rsid w:val="00B85AC7"/>
    <w:rsid w:val="00B91792"/>
    <w:rsid w:val="00B93B92"/>
    <w:rsid w:val="00B965F6"/>
    <w:rsid w:val="00B9679C"/>
    <w:rsid w:val="00BA014A"/>
    <w:rsid w:val="00BA0A86"/>
    <w:rsid w:val="00BA13C3"/>
    <w:rsid w:val="00BA24AB"/>
    <w:rsid w:val="00BA43FF"/>
    <w:rsid w:val="00BA5088"/>
    <w:rsid w:val="00BA6D1C"/>
    <w:rsid w:val="00BA718C"/>
    <w:rsid w:val="00BB173B"/>
    <w:rsid w:val="00BB21CB"/>
    <w:rsid w:val="00BB440A"/>
    <w:rsid w:val="00BB50E9"/>
    <w:rsid w:val="00BC0974"/>
    <w:rsid w:val="00BC1EF8"/>
    <w:rsid w:val="00BC27D8"/>
    <w:rsid w:val="00BC3DBB"/>
    <w:rsid w:val="00BC589D"/>
    <w:rsid w:val="00BC72DC"/>
    <w:rsid w:val="00BC72EE"/>
    <w:rsid w:val="00BD101E"/>
    <w:rsid w:val="00BD140C"/>
    <w:rsid w:val="00BD1ECA"/>
    <w:rsid w:val="00BD36B3"/>
    <w:rsid w:val="00BD6EE0"/>
    <w:rsid w:val="00BD73C0"/>
    <w:rsid w:val="00BE0E04"/>
    <w:rsid w:val="00BE210F"/>
    <w:rsid w:val="00BE3B0C"/>
    <w:rsid w:val="00BE467F"/>
    <w:rsid w:val="00BE4DC2"/>
    <w:rsid w:val="00BE4FF0"/>
    <w:rsid w:val="00BE532C"/>
    <w:rsid w:val="00BE5A21"/>
    <w:rsid w:val="00BE5D64"/>
    <w:rsid w:val="00BE5DD1"/>
    <w:rsid w:val="00BE5EE3"/>
    <w:rsid w:val="00BE6769"/>
    <w:rsid w:val="00BE7399"/>
    <w:rsid w:val="00BE7C42"/>
    <w:rsid w:val="00BF24EB"/>
    <w:rsid w:val="00BF2FE1"/>
    <w:rsid w:val="00BF3CE9"/>
    <w:rsid w:val="00BF4E23"/>
    <w:rsid w:val="00BF5B66"/>
    <w:rsid w:val="00BF6867"/>
    <w:rsid w:val="00BF6956"/>
    <w:rsid w:val="00BF7590"/>
    <w:rsid w:val="00C019FB"/>
    <w:rsid w:val="00C0218B"/>
    <w:rsid w:val="00C04910"/>
    <w:rsid w:val="00C05918"/>
    <w:rsid w:val="00C05E06"/>
    <w:rsid w:val="00C05F69"/>
    <w:rsid w:val="00C06A43"/>
    <w:rsid w:val="00C07434"/>
    <w:rsid w:val="00C10DA3"/>
    <w:rsid w:val="00C14228"/>
    <w:rsid w:val="00C1608B"/>
    <w:rsid w:val="00C205AC"/>
    <w:rsid w:val="00C22630"/>
    <w:rsid w:val="00C22C26"/>
    <w:rsid w:val="00C22EF7"/>
    <w:rsid w:val="00C233B5"/>
    <w:rsid w:val="00C23ADD"/>
    <w:rsid w:val="00C23E20"/>
    <w:rsid w:val="00C247E6"/>
    <w:rsid w:val="00C254B8"/>
    <w:rsid w:val="00C26A29"/>
    <w:rsid w:val="00C275FB"/>
    <w:rsid w:val="00C31807"/>
    <w:rsid w:val="00C32BF3"/>
    <w:rsid w:val="00C33034"/>
    <w:rsid w:val="00C33245"/>
    <w:rsid w:val="00C3326B"/>
    <w:rsid w:val="00C3358C"/>
    <w:rsid w:val="00C34218"/>
    <w:rsid w:val="00C3435A"/>
    <w:rsid w:val="00C343EC"/>
    <w:rsid w:val="00C356F7"/>
    <w:rsid w:val="00C357B0"/>
    <w:rsid w:val="00C35D66"/>
    <w:rsid w:val="00C41E7B"/>
    <w:rsid w:val="00C42169"/>
    <w:rsid w:val="00C4230F"/>
    <w:rsid w:val="00C425A8"/>
    <w:rsid w:val="00C43031"/>
    <w:rsid w:val="00C43C45"/>
    <w:rsid w:val="00C43FF4"/>
    <w:rsid w:val="00C457CE"/>
    <w:rsid w:val="00C519B2"/>
    <w:rsid w:val="00C52220"/>
    <w:rsid w:val="00C53FAE"/>
    <w:rsid w:val="00C541AD"/>
    <w:rsid w:val="00C574A1"/>
    <w:rsid w:val="00C60CFC"/>
    <w:rsid w:val="00C60F77"/>
    <w:rsid w:val="00C61026"/>
    <w:rsid w:val="00C622AB"/>
    <w:rsid w:val="00C63444"/>
    <w:rsid w:val="00C63B9F"/>
    <w:rsid w:val="00C641B8"/>
    <w:rsid w:val="00C64CE5"/>
    <w:rsid w:val="00C64E78"/>
    <w:rsid w:val="00C66943"/>
    <w:rsid w:val="00C703E9"/>
    <w:rsid w:val="00C72AB2"/>
    <w:rsid w:val="00C736A8"/>
    <w:rsid w:val="00C73EAF"/>
    <w:rsid w:val="00C75506"/>
    <w:rsid w:val="00C767FC"/>
    <w:rsid w:val="00C76DA1"/>
    <w:rsid w:val="00C773DD"/>
    <w:rsid w:val="00C77F05"/>
    <w:rsid w:val="00C80B5C"/>
    <w:rsid w:val="00C81041"/>
    <w:rsid w:val="00C812F0"/>
    <w:rsid w:val="00C82E5E"/>
    <w:rsid w:val="00C84021"/>
    <w:rsid w:val="00C84496"/>
    <w:rsid w:val="00C851DD"/>
    <w:rsid w:val="00C85FC1"/>
    <w:rsid w:val="00C8782C"/>
    <w:rsid w:val="00C9014A"/>
    <w:rsid w:val="00C905B8"/>
    <w:rsid w:val="00C91802"/>
    <w:rsid w:val="00C940E5"/>
    <w:rsid w:val="00C964A5"/>
    <w:rsid w:val="00C97149"/>
    <w:rsid w:val="00CA29F4"/>
    <w:rsid w:val="00CA41B8"/>
    <w:rsid w:val="00CA4E35"/>
    <w:rsid w:val="00CA6571"/>
    <w:rsid w:val="00CA67A5"/>
    <w:rsid w:val="00CA68AC"/>
    <w:rsid w:val="00CA6E1E"/>
    <w:rsid w:val="00CB3369"/>
    <w:rsid w:val="00CB3E47"/>
    <w:rsid w:val="00CB56AF"/>
    <w:rsid w:val="00CB63FB"/>
    <w:rsid w:val="00CB787A"/>
    <w:rsid w:val="00CC1A9E"/>
    <w:rsid w:val="00CC1C5E"/>
    <w:rsid w:val="00CC1DF7"/>
    <w:rsid w:val="00CC250B"/>
    <w:rsid w:val="00CC3196"/>
    <w:rsid w:val="00CC358E"/>
    <w:rsid w:val="00CC45E2"/>
    <w:rsid w:val="00CC4B2D"/>
    <w:rsid w:val="00CC5DB4"/>
    <w:rsid w:val="00CC64E1"/>
    <w:rsid w:val="00CC6523"/>
    <w:rsid w:val="00CC6B81"/>
    <w:rsid w:val="00CC7B91"/>
    <w:rsid w:val="00CD0593"/>
    <w:rsid w:val="00CD456E"/>
    <w:rsid w:val="00CD4C9E"/>
    <w:rsid w:val="00CD63BB"/>
    <w:rsid w:val="00CE1348"/>
    <w:rsid w:val="00CE2D2C"/>
    <w:rsid w:val="00CE459C"/>
    <w:rsid w:val="00CE4786"/>
    <w:rsid w:val="00CE69B1"/>
    <w:rsid w:val="00CE771C"/>
    <w:rsid w:val="00CE7F70"/>
    <w:rsid w:val="00CE7F7F"/>
    <w:rsid w:val="00CF0319"/>
    <w:rsid w:val="00CF074A"/>
    <w:rsid w:val="00CF2149"/>
    <w:rsid w:val="00CF3E4D"/>
    <w:rsid w:val="00CF4093"/>
    <w:rsid w:val="00CF4ADE"/>
    <w:rsid w:val="00CF4FEC"/>
    <w:rsid w:val="00D000EF"/>
    <w:rsid w:val="00D019A3"/>
    <w:rsid w:val="00D02140"/>
    <w:rsid w:val="00D02D49"/>
    <w:rsid w:val="00D036E3"/>
    <w:rsid w:val="00D04734"/>
    <w:rsid w:val="00D06AF5"/>
    <w:rsid w:val="00D07B6B"/>
    <w:rsid w:val="00D07F9E"/>
    <w:rsid w:val="00D104DA"/>
    <w:rsid w:val="00D10AEC"/>
    <w:rsid w:val="00D11FDB"/>
    <w:rsid w:val="00D1200C"/>
    <w:rsid w:val="00D12689"/>
    <w:rsid w:val="00D1394E"/>
    <w:rsid w:val="00D14835"/>
    <w:rsid w:val="00D14BC8"/>
    <w:rsid w:val="00D15065"/>
    <w:rsid w:val="00D15206"/>
    <w:rsid w:val="00D16334"/>
    <w:rsid w:val="00D16F9A"/>
    <w:rsid w:val="00D1721B"/>
    <w:rsid w:val="00D20CA4"/>
    <w:rsid w:val="00D2101E"/>
    <w:rsid w:val="00D21A95"/>
    <w:rsid w:val="00D22CD9"/>
    <w:rsid w:val="00D24124"/>
    <w:rsid w:val="00D24714"/>
    <w:rsid w:val="00D253CE"/>
    <w:rsid w:val="00D27785"/>
    <w:rsid w:val="00D27B90"/>
    <w:rsid w:val="00D27EE5"/>
    <w:rsid w:val="00D30340"/>
    <w:rsid w:val="00D30347"/>
    <w:rsid w:val="00D30D28"/>
    <w:rsid w:val="00D30D71"/>
    <w:rsid w:val="00D31BE7"/>
    <w:rsid w:val="00D31C86"/>
    <w:rsid w:val="00D34EAF"/>
    <w:rsid w:val="00D34F8D"/>
    <w:rsid w:val="00D37446"/>
    <w:rsid w:val="00D420C0"/>
    <w:rsid w:val="00D42523"/>
    <w:rsid w:val="00D425FA"/>
    <w:rsid w:val="00D428B2"/>
    <w:rsid w:val="00D43427"/>
    <w:rsid w:val="00D47187"/>
    <w:rsid w:val="00D500A2"/>
    <w:rsid w:val="00D50BE6"/>
    <w:rsid w:val="00D51670"/>
    <w:rsid w:val="00D51DCD"/>
    <w:rsid w:val="00D54CE5"/>
    <w:rsid w:val="00D56AD5"/>
    <w:rsid w:val="00D5700B"/>
    <w:rsid w:val="00D60E6F"/>
    <w:rsid w:val="00D612BF"/>
    <w:rsid w:val="00D62A18"/>
    <w:rsid w:val="00D64A4D"/>
    <w:rsid w:val="00D65737"/>
    <w:rsid w:val="00D659A6"/>
    <w:rsid w:val="00D662F1"/>
    <w:rsid w:val="00D66EB2"/>
    <w:rsid w:val="00D67857"/>
    <w:rsid w:val="00D70BB6"/>
    <w:rsid w:val="00D71E7F"/>
    <w:rsid w:val="00D738B0"/>
    <w:rsid w:val="00D739CA"/>
    <w:rsid w:val="00D74999"/>
    <w:rsid w:val="00D74E17"/>
    <w:rsid w:val="00D750E7"/>
    <w:rsid w:val="00D75334"/>
    <w:rsid w:val="00D77361"/>
    <w:rsid w:val="00D775F2"/>
    <w:rsid w:val="00D81194"/>
    <w:rsid w:val="00D812CE"/>
    <w:rsid w:val="00D8220B"/>
    <w:rsid w:val="00D82990"/>
    <w:rsid w:val="00D82F55"/>
    <w:rsid w:val="00D840D4"/>
    <w:rsid w:val="00D856F7"/>
    <w:rsid w:val="00D85C7A"/>
    <w:rsid w:val="00D86EA1"/>
    <w:rsid w:val="00D87113"/>
    <w:rsid w:val="00D90291"/>
    <w:rsid w:val="00D905D2"/>
    <w:rsid w:val="00D93DD0"/>
    <w:rsid w:val="00D94700"/>
    <w:rsid w:val="00D949EC"/>
    <w:rsid w:val="00D959AD"/>
    <w:rsid w:val="00D96186"/>
    <w:rsid w:val="00D977E8"/>
    <w:rsid w:val="00DA3F64"/>
    <w:rsid w:val="00DA4255"/>
    <w:rsid w:val="00DA430E"/>
    <w:rsid w:val="00DA5CE6"/>
    <w:rsid w:val="00DA6689"/>
    <w:rsid w:val="00DA7559"/>
    <w:rsid w:val="00DA765F"/>
    <w:rsid w:val="00DB08A5"/>
    <w:rsid w:val="00DB2041"/>
    <w:rsid w:val="00DB3273"/>
    <w:rsid w:val="00DB462A"/>
    <w:rsid w:val="00DB5364"/>
    <w:rsid w:val="00DC11B3"/>
    <w:rsid w:val="00DC16BB"/>
    <w:rsid w:val="00DC1D06"/>
    <w:rsid w:val="00DC3A15"/>
    <w:rsid w:val="00DC79E5"/>
    <w:rsid w:val="00DD1281"/>
    <w:rsid w:val="00DD1849"/>
    <w:rsid w:val="00DD1C70"/>
    <w:rsid w:val="00DD32DB"/>
    <w:rsid w:val="00DD388F"/>
    <w:rsid w:val="00DD6107"/>
    <w:rsid w:val="00DE0AD6"/>
    <w:rsid w:val="00DE12F3"/>
    <w:rsid w:val="00DE1BDC"/>
    <w:rsid w:val="00DE31EB"/>
    <w:rsid w:val="00DE34E0"/>
    <w:rsid w:val="00DE5984"/>
    <w:rsid w:val="00DE5AB4"/>
    <w:rsid w:val="00DE6776"/>
    <w:rsid w:val="00DE6B70"/>
    <w:rsid w:val="00DF01F5"/>
    <w:rsid w:val="00DF2257"/>
    <w:rsid w:val="00DF2399"/>
    <w:rsid w:val="00DF3D6E"/>
    <w:rsid w:val="00DF4AC8"/>
    <w:rsid w:val="00DF5A47"/>
    <w:rsid w:val="00DF5DBF"/>
    <w:rsid w:val="00DF77A7"/>
    <w:rsid w:val="00E000AF"/>
    <w:rsid w:val="00E01210"/>
    <w:rsid w:val="00E01AC6"/>
    <w:rsid w:val="00E0257A"/>
    <w:rsid w:val="00E02FAA"/>
    <w:rsid w:val="00E049CC"/>
    <w:rsid w:val="00E04F9E"/>
    <w:rsid w:val="00E05A53"/>
    <w:rsid w:val="00E11641"/>
    <w:rsid w:val="00E12F0B"/>
    <w:rsid w:val="00E13B67"/>
    <w:rsid w:val="00E143C9"/>
    <w:rsid w:val="00E1447A"/>
    <w:rsid w:val="00E15D92"/>
    <w:rsid w:val="00E16C93"/>
    <w:rsid w:val="00E16F5C"/>
    <w:rsid w:val="00E203A0"/>
    <w:rsid w:val="00E208EA"/>
    <w:rsid w:val="00E210E5"/>
    <w:rsid w:val="00E21528"/>
    <w:rsid w:val="00E22082"/>
    <w:rsid w:val="00E22174"/>
    <w:rsid w:val="00E242A4"/>
    <w:rsid w:val="00E26459"/>
    <w:rsid w:val="00E2683B"/>
    <w:rsid w:val="00E311C4"/>
    <w:rsid w:val="00E313A9"/>
    <w:rsid w:val="00E31A9F"/>
    <w:rsid w:val="00E33424"/>
    <w:rsid w:val="00E34FEA"/>
    <w:rsid w:val="00E351C4"/>
    <w:rsid w:val="00E36598"/>
    <w:rsid w:val="00E37130"/>
    <w:rsid w:val="00E40F85"/>
    <w:rsid w:val="00E41770"/>
    <w:rsid w:val="00E43053"/>
    <w:rsid w:val="00E436DC"/>
    <w:rsid w:val="00E43AD8"/>
    <w:rsid w:val="00E44688"/>
    <w:rsid w:val="00E44864"/>
    <w:rsid w:val="00E45A3A"/>
    <w:rsid w:val="00E45B0C"/>
    <w:rsid w:val="00E4791E"/>
    <w:rsid w:val="00E50503"/>
    <w:rsid w:val="00E507E7"/>
    <w:rsid w:val="00E51CC1"/>
    <w:rsid w:val="00E535BA"/>
    <w:rsid w:val="00E53720"/>
    <w:rsid w:val="00E538D6"/>
    <w:rsid w:val="00E53ECE"/>
    <w:rsid w:val="00E5467E"/>
    <w:rsid w:val="00E54A65"/>
    <w:rsid w:val="00E55D06"/>
    <w:rsid w:val="00E55EDA"/>
    <w:rsid w:val="00E56DFE"/>
    <w:rsid w:val="00E60BD6"/>
    <w:rsid w:val="00E61AC6"/>
    <w:rsid w:val="00E62D57"/>
    <w:rsid w:val="00E62F62"/>
    <w:rsid w:val="00E63590"/>
    <w:rsid w:val="00E63F8D"/>
    <w:rsid w:val="00E647C2"/>
    <w:rsid w:val="00E67017"/>
    <w:rsid w:val="00E6703B"/>
    <w:rsid w:val="00E671D6"/>
    <w:rsid w:val="00E67715"/>
    <w:rsid w:val="00E70D9A"/>
    <w:rsid w:val="00E73531"/>
    <w:rsid w:val="00E73E8D"/>
    <w:rsid w:val="00E74576"/>
    <w:rsid w:val="00E7511C"/>
    <w:rsid w:val="00E75CA9"/>
    <w:rsid w:val="00E75F0A"/>
    <w:rsid w:val="00E7701C"/>
    <w:rsid w:val="00E80073"/>
    <w:rsid w:val="00E80FEA"/>
    <w:rsid w:val="00E81AB7"/>
    <w:rsid w:val="00E8241E"/>
    <w:rsid w:val="00E82BA5"/>
    <w:rsid w:val="00E84BA0"/>
    <w:rsid w:val="00E85FF5"/>
    <w:rsid w:val="00E86587"/>
    <w:rsid w:val="00E87948"/>
    <w:rsid w:val="00E91C5F"/>
    <w:rsid w:val="00E92E89"/>
    <w:rsid w:val="00E93B7D"/>
    <w:rsid w:val="00E94376"/>
    <w:rsid w:val="00E948CB"/>
    <w:rsid w:val="00E94D28"/>
    <w:rsid w:val="00E96009"/>
    <w:rsid w:val="00E97864"/>
    <w:rsid w:val="00E97A8C"/>
    <w:rsid w:val="00EA0412"/>
    <w:rsid w:val="00EA08E6"/>
    <w:rsid w:val="00EA1795"/>
    <w:rsid w:val="00EA42C9"/>
    <w:rsid w:val="00EA45BA"/>
    <w:rsid w:val="00EA5670"/>
    <w:rsid w:val="00EA56DD"/>
    <w:rsid w:val="00EA79EE"/>
    <w:rsid w:val="00EA7C41"/>
    <w:rsid w:val="00EA7CFC"/>
    <w:rsid w:val="00EA7E30"/>
    <w:rsid w:val="00EA7E57"/>
    <w:rsid w:val="00EB176E"/>
    <w:rsid w:val="00EB39E4"/>
    <w:rsid w:val="00EB3A0B"/>
    <w:rsid w:val="00EB41BD"/>
    <w:rsid w:val="00EB54C1"/>
    <w:rsid w:val="00EC117D"/>
    <w:rsid w:val="00EC63EC"/>
    <w:rsid w:val="00EC6EBD"/>
    <w:rsid w:val="00ED099B"/>
    <w:rsid w:val="00ED11F5"/>
    <w:rsid w:val="00ED3B27"/>
    <w:rsid w:val="00ED62B5"/>
    <w:rsid w:val="00ED6E47"/>
    <w:rsid w:val="00ED73C9"/>
    <w:rsid w:val="00ED7427"/>
    <w:rsid w:val="00ED75FE"/>
    <w:rsid w:val="00ED7F41"/>
    <w:rsid w:val="00EE06C9"/>
    <w:rsid w:val="00EE0733"/>
    <w:rsid w:val="00EE0826"/>
    <w:rsid w:val="00EE09BB"/>
    <w:rsid w:val="00EE0E40"/>
    <w:rsid w:val="00EE125E"/>
    <w:rsid w:val="00EE150B"/>
    <w:rsid w:val="00EE1A82"/>
    <w:rsid w:val="00EE2C60"/>
    <w:rsid w:val="00EE3D35"/>
    <w:rsid w:val="00EE43B2"/>
    <w:rsid w:val="00EE57E6"/>
    <w:rsid w:val="00EE5E34"/>
    <w:rsid w:val="00EE6519"/>
    <w:rsid w:val="00EE6EB9"/>
    <w:rsid w:val="00EE71D6"/>
    <w:rsid w:val="00EE7414"/>
    <w:rsid w:val="00EF0F4F"/>
    <w:rsid w:val="00EF23C7"/>
    <w:rsid w:val="00EF3A30"/>
    <w:rsid w:val="00EF3F6D"/>
    <w:rsid w:val="00EF4834"/>
    <w:rsid w:val="00EF5BFE"/>
    <w:rsid w:val="00EF6119"/>
    <w:rsid w:val="00EF6955"/>
    <w:rsid w:val="00EF7A7B"/>
    <w:rsid w:val="00F00B2A"/>
    <w:rsid w:val="00F014F3"/>
    <w:rsid w:val="00F0184A"/>
    <w:rsid w:val="00F021AD"/>
    <w:rsid w:val="00F033AF"/>
    <w:rsid w:val="00F06222"/>
    <w:rsid w:val="00F064A6"/>
    <w:rsid w:val="00F07C53"/>
    <w:rsid w:val="00F110B9"/>
    <w:rsid w:val="00F11C53"/>
    <w:rsid w:val="00F12FC2"/>
    <w:rsid w:val="00F142BA"/>
    <w:rsid w:val="00F14862"/>
    <w:rsid w:val="00F157B2"/>
    <w:rsid w:val="00F158F6"/>
    <w:rsid w:val="00F16785"/>
    <w:rsid w:val="00F176D1"/>
    <w:rsid w:val="00F17EBC"/>
    <w:rsid w:val="00F17EC3"/>
    <w:rsid w:val="00F2065D"/>
    <w:rsid w:val="00F20C45"/>
    <w:rsid w:val="00F21A1A"/>
    <w:rsid w:val="00F22539"/>
    <w:rsid w:val="00F243C6"/>
    <w:rsid w:val="00F24C6B"/>
    <w:rsid w:val="00F306FB"/>
    <w:rsid w:val="00F310CE"/>
    <w:rsid w:val="00F31695"/>
    <w:rsid w:val="00F31E56"/>
    <w:rsid w:val="00F32E0A"/>
    <w:rsid w:val="00F334C9"/>
    <w:rsid w:val="00F36666"/>
    <w:rsid w:val="00F40E58"/>
    <w:rsid w:val="00F43AA1"/>
    <w:rsid w:val="00F44693"/>
    <w:rsid w:val="00F4492B"/>
    <w:rsid w:val="00F44AC4"/>
    <w:rsid w:val="00F458F4"/>
    <w:rsid w:val="00F45E2E"/>
    <w:rsid w:val="00F45F78"/>
    <w:rsid w:val="00F47342"/>
    <w:rsid w:val="00F51000"/>
    <w:rsid w:val="00F51504"/>
    <w:rsid w:val="00F5187B"/>
    <w:rsid w:val="00F524A2"/>
    <w:rsid w:val="00F5504D"/>
    <w:rsid w:val="00F56B81"/>
    <w:rsid w:val="00F57BCF"/>
    <w:rsid w:val="00F57F28"/>
    <w:rsid w:val="00F6003C"/>
    <w:rsid w:val="00F60B73"/>
    <w:rsid w:val="00F6108B"/>
    <w:rsid w:val="00F65248"/>
    <w:rsid w:val="00F6543E"/>
    <w:rsid w:val="00F657F2"/>
    <w:rsid w:val="00F65D8C"/>
    <w:rsid w:val="00F6604D"/>
    <w:rsid w:val="00F66058"/>
    <w:rsid w:val="00F66AFC"/>
    <w:rsid w:val="00F70288"/>
    <w:rsid w:val="00F722AA"/>
    <w:rsid w:val="00F72623"/>
    <w:rsid w:val="00F75616"/>
    <w:rsid w:val="00F763DD"/>
    <w:rsid w:val="00F77FB6"/>
    <w:rsid w:val="00F8008F"/>
    <w:rsid w:val="00F80EAA"/>
    <w:rsid w:val="00F81047"/>
    <w:rsid w:val="00F81EF8"/>
    <w:rsid w:val="00F83849"/>
    <w:rsid w:val="00F855FF"/>
    <w:rsid w:val="00F85B0C"/>
    <w:rsid w:val="00F85FB3"/>
    <w:rsid w:val="00F86BBD"/>
    <w:rsid w:val="00F87252"/>
    <w:rsid w:val="00F90643"/>
    <w:rsid w:val="00F9207C"/>
    <w:rsid w:val="00F924BE"/>
    <w:rsid w:val="00F930F3"/>
    <w:rsid w:val="00F93987"/>
    <w:rsid w:val="00F95429"/>
    <w:rsid w:val="00F95821"/>
    <w:rsid w:val="00F9743F"/>
    <w:rsid w:val="00FA03A3"/>
    <w:rsid w:val="00FA06DD"/>
    <w:rsid w:val="00FA129C"/>
    <w:rsid w:val="00FA16C3"/>
    <w:rsid w:val="00FA2AC8"/>
    <w:rsid w:val="00FA3267"/>
    <w:rsid w:val="00FA4305"/>
    <w:rsid w:val="00FA4D43"/>
    <w:rsid w:val="00FA4F42"/>
    <w:rsid w:val="00FA67A4"/>
    <w:rsid w:val="00FA7C41"/>
    <w:rsid w:val="00FA7DA5"/>
    <w:rsid w:val="00FB095E"/>
    <w:rsid w:val="00FB0B0E"/>
    <w:rsid w:val="00FB15D8"/>
    <w:rsid w:val="00FB2476"/>
    <w:rsid w:val="00FB52CD"/>
    <w:rsid w:val="00FB650C"/>
    <w:rsid w:val="00FB6641"/>
    <w:rsid w:val="00FB713E"/>
    <w:rsid w:val="00FB7D65"/>
    <w:rsid w:val="00FC0E6D"/>
    <w:rsid w:val="00FC0FE0"/>
    <w:rsid w:val="00FC30F5"/>
    <w:rsid w:val="00FC446D"/>
    <w:rsid w:val="00FC4DE4"/>
    <w:rsid w:val="00FC4FC0"/>
    <w:rsid w:val="00FC53D5"/>
    <w:rsid w:val="00FC6BD4"/>
    <w:rsid w:val="00FC77DC"/>
    <w:rsid w:val="00FD027B"/>
    <w:rsid w:val="00FD1EF6"/>
    <w:rsid w:val="00FD342F"/>
    <w:rsid w:val="00FD34CE"/>
    <w:rsid w:val="00FD43BC"/>
    <w:rsid w:val="00FD44EE"/>
    <w:rsid w:val="00FD4D99"/>
    <w:rsid w:val="00FD5712"/>
    <w:rsid w:val="00FD6DC5"/>
    <w:rsid w:val="00FE1057"/>
    <w:rsid w:val="00FE1361"/>
    <w:rsid w:val="00FE1421"/>
    <w:rsid w:val="00FE3374"/>
    <w:rsid w:val="00FE3827"/>
    <w:rsid w:val="00FE42AF"/>
    <w:rsid w:val="00FE4516"/>
    <w:rsid w:val="00FE61ED"/>
    <w:rsid w:val="00FE639C"/>
    <w:rsid w:val="00FE6F3F"/>
    <w:rsid w:val="00FE77F8"/>
    <w:rsid w:val="00FF1ED5"/>
    <w:rsid w:val="00FF4A34"/>
    <w:rsid w:val="00FF5763"/>
    <w:rsid w:val="00FF60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3FE897"/>
  <w15:docId w15:val="{218845B5-A6FD-4545-A9DB-D3301AF6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5FBE"/>
    <w:pPr>
      <w:spacing w:line="276" w:lineRule="auto"/>
    </w:pPr>
    <w:rPr>
      <w:rFonts w:ascii="Arial" w:eastAsia="Arial" w:hAnsi="Arial" w:cs="Arial"/>
    </w:rPr>
  </w:style>
  <w:style w:type="paragraph" w:styleId="Nagwek1">
    <w:name w:val="heading 1"/>
    <w:aliases w:val="Nagłówek 1_Positive,tytuł rozdziału + Garamond,Wyjustowany,Przed..."/>
    <w:basedOn w:val="Normalny"/>
    <w:next w:val="Normalny"/>
    <w:link w:val="Nagwek1Znak"/>
    <w:uiPriority w:val="99"/>
    <w:qFormat/>
    <w:rsid w:val="00465F8F"/>
    <w:pPr>
      <w:keepNext/>
      <w:keepLines/>
      <w:spacing w:before="480"/>
      <w:outlineLvl w:val="0"/>
    </w:pPr>
    <w:rPr>
      <w:rFonts w:ascii="Cambria" w:hAnsi="Cambria" w:cs="Cambria"/>
      <w:b/>
      <w:bCs/>
      <w:color w:val="365F91"/>
      <w:sz w:val="28"/>
      <w:szCs w:val="28"/>
    </w:rPr>
  </w:style>
  <w:style w:type="paragraph" w:styleId="Nagwek2">
    <w:name w:val="heading 2"/>
    <w:aliases w:val="hd2,Nagłówek 2_Positive,2,Heading 2 Hidden,PARA2,Headline 2,nmhd2"/>
    <w:basedOn w:val="Normalny"/>
    <w:next w:val="Normalny"/>
    <w:link w:val="Nagwek2Znak"/>
    <w:uiPriority w:val="99"/>
    <w:qFormat/>
    <w:rsid w:val="00465F8F"/>
    <w:pPr>
      <w:keepNext/>
      <w:tabs>
        <w:tab w:val="left" w:pos="426"/>
        <w:tab w:val="left" w:pos="1418"/>
      </w:tabs>
      <w:jc w:val="both"/>
      <w:outlineLvl w:val="1"/>
    </w:pPr>
    <w:rPr>
      <w:sz w:val="24"/>
      <w:szCs w:val="24"/>
    </w:rPr>
  </w:style>
  <w:style w:type="paragraph" w:styleId="Nagwek3">
    <w:name w:val="heading 3"/>
    <w:aliases w:val="Nagłówek 3_Positive,adpis 3 Char,Podpodkapitola Char"/>
    <w:basedOn w:val="Normalny"/>
    <w:next w:val="Normalny"/>
    <w:link w:val="Nagwek3Znak"/>
    <w:uiPriority w:val="99"/>
    <w:qFormat/>
    <w:rsid w:val="00465F8F"/>
    <w:pPr>
      <w:keepNext/>
      <w:keepLines/>
      <w:spacing w:before="200"/>
      <w:outlineLvl w:val="2"/>
    </w:pPr>
    <w:rPr>
      <w:rFonts w:ascii="Cambria" w:hAnsi="Cambria" w:cs="Cambria"/>
      <w:b/>
      <w:bCs/>
      <w:color w:val="4F81BD"/>
    </w:rPr>
  </w:style>
  <w:style w:type="paragraph" w:styleId="Nagwek4">
    <w:name w:val="heading 4"/>
    <w:aliases w:val="H4,PARA4"/>
    <w:basedOn w:val="Normalny"/>
    <w:next w:val="Normalny"/>
    <w:link w:val="Nagwek4Znak"/>
    <w:uiPriority w:val="99"/>
    <w:qFormat/>
    <w:rsid w:val="00465F8F"/>
    <w:pPr>
      <w:keepNext/>
      <w:spacing w:before="240" w:after="60"/>
      <w:outlineLvl w:val="3"/>
    </w:pPr>
    <w:rPr>
      <w:b/>
      <w:bCs/>
      <w:sz w:val="28"/>
      <w:szCs w:val="28"/>
    </w:rPr>
  </w:style>
  <w:style w:type="paragraph" w:styleId="Nagwek5">
    <w:name w:val="heading 5"/>
    <w:aliases w:val="H5"/>
    <w:basedOn w:val="Normalny"/>
    <w:next w:val="Normalny"/>
    <w:link w:val="Nagwek5Znak"/>
    <w:uiPriority w:val="99"/>
    <w:qFormat/>
    <w:rsid w:val="00465F8F"/>
    <w:pPr>
      <w:spacing w:before="240" w:after="60"/>
      <w:outlineLvl w:val="4"/>
    </w:pPr>
    <w:rPr>
      <w:b/>
      <w:bCs/>
      <w:i/>
      <w:iCs/>
      <w:sz w:val="26"/>
      <w:szCs w:val="26"/>
    </w:rPr>
  </w:style>
  <w:style w:type="paragraph" w:styleId="Nagwek6">
    <w:name w:val="heading 6"/>
    <w:aliases w:val="H6"/>
    <w:basedOn w:val="Normalny"/>
    <w:next w:val="Normalny"/>
    <w:link w:val="Nagwek6Znak"/>
    <w:uiPriority w:val="99"/>
    <w:qFormat/>
    <w:rsid w:val="00465F8F"/>
    <w:pPr>
      <w:spacing w:before="240" w:after="60"/>
      <w:outlineLvl w:val="5"/>
    </w:pPr>
    <w:rPr>
      <w:b/>
      <w:bCs/>
    </w:rPr>
  </w:style>
  <w:style w:type="paragraph" w:styleId="Nagwek7">
    <w:name w:val="heading 7"/>
    <w:basedOn w:val="Normalny"/>
    <w:next w:val="Normalny"/>
    <w:link w:val="Nagwek7Znak"/>
    <w:uiPriority w:val="99"/>
    <w:qFormat/>
    <w:rsid w:val="00465F8F"/>
    <w:pPr>
      <w:spacing w:before="240" w:after="60"/>
      <w:outlineLvl w:val="6"/>
    </w:pPr>
    <w:rPr>
      <w:sz w:val="24"/>
      <w:szCs w:val="24"/>
    </w:rPr>
  </w:style>
  <w:style w:type="paragraph" w:styleId="Nagwek8">
    <w:name w:val="heading 8"/>
    <w:aliases w:val="p"/>
    <w:basedOn w:val="Normalny"/>
    <w:next w:val="Normalny"/>
    <w:link w:val="Nagwek8Znak"/>
    <w:uiPriority w:val="99"/>
    <w:qFormat/>
    <w:rsid w:val="00465F8F"/>
    <w:pPr>
      <w:widowControl w:val="0"/>
      <w:spacing w:before="240" w:after="60"/>
      <w:outlineLvl w:val="7"/>
    </w:pPr>
    <w:rPr>
      <w:rFonts w:eastAsia="PMingLiU"/>
      <w:i/>
      <w:iCs/>
      <w:sz w:val="24"/>
      <w:szCs w:val="24"/>
      <w:lang w:eastAsia="zh-TW"/>
    </w:rPr>
  </w:style>
  <w:style w:type="paragraph" w:styleId="Nagwek9">
    <w:name w:val="heading 9"/>
    <w:basedOn w:val="Normalny"/>
    <w:next w:val="Normalny"/>
    <w:link w:val="Nagwek9Znak"/>
    <w:uiPriority w:val="99"/>
    <w:qFormat/>
    <w:rsid w:val="00465F8F"/>
    <w:pPr>
      <w:spacing w:before="240" w:after="6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Positive Znak,tytuł rozdziału + Garamond Znak,Wyjustowany Znak,Przed... Znak"/>
    <w:basedOn w:val="Domylnaczcionkaakapitu"/>
    <w:link w:val="Nagwek1"/>
    <w:uiPriority w:val="99"/>
    <w:locked/>
    <w:rsid w:val="00465F8F"/>
    <w:rPr>
      <w:rFonts w:ascii="Cambria" w:hAnsi="Cambria" w:cs="Cambria"/>
      <w:b/>
      <w:bCs/>
      <w:color w:val="365F91"/>
      <w:sz w:val="28"/>
      <w:szCs w:val="28"/>
      <w:lang w:eastAsia="pl-PL"/>
    </w:rPr>
  </w:style>
  <w:style w:type="character" w:customStyle="1" w:styleId="Heading2Char">
    <w:name w:val="Heading 2 Char"/>
    <w:aliases w:val="hd2 Char,Nagłówek 2_Positive Char,2 Char,Heading 2 Hidden Char,PARA2 Char,Headline 2 Char,nmhd2 Char"/>
    <w:basedOn w:val="Domylnaczcionkaakapitu"/>
    <w:uiPriority w:val="9"/>
    <w:semiHidden/>
    <w:rsid w:val="004618ED"/>
    <w:rPr>
      <w:rFonts w:asciiTheme="majorHAnsi" w:eastAsiaTheme="majorEastAsia" w:hAnsiTheme="majorHAnsi" w:cstheme="majorBidi"/>
      <w:b/>
      <w:bCs/>
      <w:i/>
      <w:iCs/>
      <w:sz w:val="28"/>
      <w:szCs w:val="28"/>
    </w:rPr>
  </w:style>
  <w:style w:type="character" w:customStyle="1" w:styleId="Nagwek3Znak">
    <w:name w:val="Nagłówek 3 Znak"/>
    <w:aliases w:val="Nagłówek 3_Positive Znak,adpis 3 Char Znak,Podpodkapitola Char Znak"/>
    <w:basedOn w:val="Domylnaczcionkaakapitu"/>
    <w:link w:val="Nagwek3"/>
    <w:uiPriority w:val="99"/>
    <w:locked/>
    <w:rsid w:val="00465F8F"/>
    <w:rPr>
      <w:rFonts w:ascii="Cambria" w:hAnsi="Cambria" w:cs="Cambria"/>
      <w:b/>
      <w:bCs/>
      <w:color w:val="4F81BD"/>
      <w:sz w:val="20"/>
      <w:szCs w:val="20"/>
      <w:lang w:eastAsia="pl-PL"/>
    </w:rPr>
  </w:style>
  <w:style w:type="character" w:customStyle="1" w:styleId="Nagwek4Znak">
    <w:name w:val="Nagłówek 4 Znak"/>
    <w:aliases w:val="H4 Znak,PARA4 Znak"/>
    <w:basedOn w:val="Domylnaczcionkaakapitu"/>
    <w:link w:val="Nagwek4"/>
    <w:uiPriority w:val="99"/>
    <w:locked/>
    <w:rsid w:val="00465F8F"/>
    <w:rPr>
      <w:rFonts w:ascii="Times New Roman" w:hAnsi="Times New Roman" w:cs="Times New Roman"/>
      <w:b/>
      <w:bCs/>
      <w:sz w:val="28"/>
      <w:szCs w:val="28"/>
    </w:rPr>
  </w:style>
  <w:style w:type="character" w:customStyle="1" w:styleId="Nagwek5Znak">
    <w:name w:val="Nagłówek 5 Znak"/>
    <w:aliases w:val="H5 Znak"/>
    <w:basedOn w:val="Domylnaczcionkaakapitu"/>
    <w:link w:val="Nagwek5"/>
    <w:uiPriority w:val="99"/>
    <w:locked/>
    <w:rsid w:val="00465F8F"/>
    <w:rPr>
      <w:rFonts w:ascii="Times New Roman" w:hAnsi="Times New Roman" w:cs="Times New Roman"/>
      <w:b/>
      <w:bCs/>
      <w:i/>
      <w:iCs/>
      <w:sz w:val="26"/>
      <w:szCs w:val="26"/>
      <w:lang w:eastAsia="pl-PL"/>
    </w:rPr>
  </w:style>
  <w:style w:type="character" w:customStyle="1" w:styleId="Nagwek6Znak">
    <w:name w:val="Nagłówek 6 Znak"/>
    <w:aliases w:val="H6 Znak"/>
    <w:basedOn w:val="Domylnaczcionkaakapitu"/>
    <w:link w:val="Nagwek6"/>
    <w:uiPriority w:val="99"/>
    <w:locked/>
    <w:rsid w:val="00465F8F"/>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465F8F"/>
    <w:rPr>
      <w:rFonts w:ascii="Times New Roman" w:hAnsi="Times New Roman" w:cs="Times New Roman"/>
      <w:sz w:val="24"/>
      <w:szCs w:val="24"/>
      <w:lang w:eastAsia="pl-PL"/>
    </w:rPr>
  </w:style>
  <w:style w:type="character" w:customStyle="1" w:styleId="Nagwek8Znak">
    <w:name w:val="Nagłówek 8 Znak"/>
    <w:aliases w:val="p Znak"/>
    <w:basedOn w:val="Domylnaczcionkaakapitu"/>
    <w:link w:val="Nagwek8"/>
    <w:uiPriority w:val="99"/>
    <w:locked/>
    <w:rsid w:val="00465F8F"/>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uiPriority w:val="99"/>
    <w:locked/>
    <w:rsid w:val="00465F8F"/>
    <w:rPr>
      <w:rFonts w:ascii="Arial" w:hAnsi="Arial" w:cs="Arial"/>
      <w:lang w:eastAsia="pl-PL"/>
    </w:rPr>
  </w:style>
  <w:style w:type="character" w:customStyle="1" w:styleId="Nagwek2Znak">
    <w:name w:val="Nagłówek 2 Znak"/>
    <w:aliases w:val="hd2 Znak,Nagłówek 2_Positive Znak,2 Znak,Heading 2 Hidden Znak,PARA2 Znak,Headline 2 Znak,nmhd2 Znak"/>
    <w:basedOn w:val="Domylnaczcionkaakapitu"/>
    <w:link w:val="Nagwek2"/>
    <w:uiPriority w:val="99"/>
    <w:locked/>
    <w:rsid w:val="00465F8F"/>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465F8F"/>
    <w:pPr>
      <w:tabs>
        <w:tab w:val="left" w:pos="1418"/>
      </w:tabs>
      <w:jc w:val="both"/>
    </w:pPr>
    <w:rPr>
      <w:b/>
      <w:bCs/>
      <w:sz w:val="24"/>
      <w:szCs w:val="24"/>
    </w:rPr>
  </w:style>
  <w:style w:type="character" w:customStyle="1" w:styleId="TekstpodstawowyZnak">
    <w:name w:val="Tekst podstawowy Znak"/>
    <w:basedOn w:val="Domylnaczcionkaakapitu"/>
    <w:link w:val="Tekstpodstawowy"/>
    <w:uiPriority w:val="99"/>
    <w:locked/>
    <w:rsid w:val="00465F8F"/>
    <w:rPr>
      <w:rFonts w:ascii="Times New Roman" w:hAnsi="Times New Roman" w:cs="Times New Roman"/>
      <w:b/>
      <w:bCs/>
      <w:sz w:val="20"/>
      <w:szCs w:val="20"/>
      <w:lang w:eastAsia="pl-PL"/>
    </w:rPr>
  </w:style>
  <w:style w:type="character" w:styleId="Uwydatnienie">
    <w:name w:val="Emphasis"/>
    <w:basedOn w:val="Domylnaczcionkaakapitu"/>
    <w:uiPriority w:val="99"/>
    <w:qFormat/>
    <w:rsid w:val="00465F8F"/>
    <w:rPr>
      <w:i/>
      <w:iCs/>
    </w:rPr>
  </w:style>
  <w:style w:type="paragraph" w:styleId="Akapitzlist">
    <w:name w:val="List Paragraph"/>
    <w:aliases w:val="L1,Numerowanie,Akapit z listą5"/>
    <w:basedOn w:val="Normalny"/>
    <w:link w:val="AkapitzlistZnak"/>
    <w:uiPriority w:val="99"/>
    <w:qFormat/>
    <w:rsid w:val="00465F8F"/>
    <w:pPr>
      <w:ind w:left="720"/>
    </w:pPr>
  </w:style>
  <w:style w:type="paragraph" w:customStyle="1" w:styleId="tekst">
    <w:name w:val="tekst"/>
    <w:basedOn w:val="Normalny"/>
    <w:uiPriority w:val="99"/>
    <w:rsid w:val="00465F8F"/>
    <w:pPr>
      <w:suppressLineNumbers/>
      <w:spacing w:before="60" w:after="60"/>
      <w:jc w:val="both"/>
    </w:pPr>
    <w:rPr>
      <w:sz w:val="24"/>
      <w:szCs w:val="24"/>
    </w:rPr>
  </w:style>
  <w:style w:type="character" w:styleId="Hipercze">
    <w:name w:val="Hyperlink"/>
    <w:basedOn w:val="Domylnaczcionkaakapitu"/>
    <w:uiPriority w:val="99"/>
    <w:rsid w:val="00465F8F"/>
    <w:rPr>
      <w:color w:val="0000FF"/>
      <w:u w:val="single"/>
    </w:rPr>
  </w:style>
  <w:style w:type="paragraph" w:customStyle="1" w:styleId="Standard1stlevelindent">
    <w:name w:val="Standard 1st level indent"/>
    <w:basedOn w:val="Normalny"/>
    <w:uiPriority w:val="99"/>
    <w:rsid w:val="00465F8F"/>
    <w:pPr>
      <w:numPr>
        <w:numId w:val="1"/>
      </w:numPr>
    </w:pPr>
    <w:rPr>
      <w:color w:val="000000"/>
      <w:sz w:val="24"/>
      <w:szCs w:val="24"/>
      <w:lang w:val="en-US" w:eastAsia="en-US"/>
    </w:rPr>
  </w:style>
  <w:style w:type="character" w:customStyle="1" w:styleId="oznaczenie">
    <w:name w:val="oznaczenie"/>
    <w:basedOn w:val="Domylnaczcionkaakapitu"/>
    <w:uiPriority w:val="99"/>
    <w:rsid w:val="00465F8F"/>
  </w:style>
  <w:style w:type="paragraph" w:customStyle="1" w:styleId="pkt">
    <w:name w:val="pkt"/>
    <w:basedOn w:val="Normalny"/>
    <w:uiPriority w:val="99"/>
    <w:rsid w:val="00465F8F"/>
    <w:pPr>
      <w:spacing w:before="60" w:after="60"/>
      <w:ind w:left="851" w:hanging="295"/>
      <w:jc w:val="both"/>
    </w:pPr>
    <w:rPr>
      <w:sz w:val="24"/>
      <w:szCs w:val="24"/>
    </w:rPr>
  </w:style>
  <w:style w:type="paragraph" w:styleId="Lista">
    <w:name w:val="List"/>
    <w:basedOn w:val="Normalny"/>
    <w:uiPriority w:val="99"/>
    <w:semiHidden/>
    <w:rsid w:val="00465F8F"/>
    <w:rPr>
      <w:sz w:val="24"/>
      <w:szCs w:val="24"/>
    </w:rPr>
  </w:style>
  <w:style w:type="character" w:customStyle="1" w:styleId="dane1">
    <w:name w:val="dane1"/>
    <w:uiPriority w:val="99"/>
    <w:rsid w:val="00465F8F"/>
    <w:rPr>
      <w:color w:val="auto"/>
    </w:rPr>
  </w:style>
  <w:style w:type="paragraph" w:styleId="Lista2">
    <w:name w:val="List 2"/>
    <w:basedOn w:val="Normalny"/>
    <w:uiPriority w:val="99"/>
    <w:semiHidden/>
    <w:rsid w:val="00465F8F"/>
    <w:pPr>
      <w:ind w:left="566" w:hanging="283"/>
    </w:pPr>
  </w:style>
  <w:style w:type="paragraph" w:styleId="NormalnyWeb">
    <w:name w:val="Normal (Web)"/>
    <w:basedOn w:val="Normalny"/>
    <w:link w:val="NormalnyWebZnak"/>
    <w:uiPriority w:val="99"/>
    <w:rsid w:val="00465F8F"/>
    <w:pPr>
      <w:spacing w:before="100" w:beforeAutospacing="1" w:after="100" w:afterAutospacing="1"/>
    </w:pPr>
    <w:rPr>
      <w:sz w:val="24"/>
      <w:szCs w:val="24"/>
    </w:rPr>
  </w:style>
  <w:style w:type="paragraph" w:styleId="Tekstpodstawowy3">
    <w:name w:val="Body Text 3"/>
    <w:basedOn w:val="Normalny"/>
    <w:link w:val="Tekstpodstawowy3Znak"/>
    <w:uiPriority w:val="99"/>
    <w:rsid w:val="00465F8F"/>
    <w:pPr>
      <w:spacing w:after="120"/>
    </w:pPr>
    <w:rPr>
      <w:sz w:val="16"/>
      <w:szCs w:val="16"/>
    </w:rPr>
  </w:style>
  <w:style w:type="character" w:customStyle="1" w:styleId="Tekstpodstawowy3Znak">
    <w:name w:val="Tekst podstawowy 3 Znak"/>
    <w:basedOn w:val="Domylnaczcionkaakapitu"/>
    <w:link w:val="Tekstpodstawowy3"/>
    <w:uiPriority w:val="99"/>
    <w:locked/>
    <w:rsid w:val="00465F8F"/>
    <w:rPr>
      <w:rFonts w:ascii="Times New Roman" w:hAnsi="Times New Roman" w:cs="Times New Roman"/>
      <w:sz w:val="16"/>
      <w:szCs w:val="16"/>
      <w:lang w:eastAsia="pl-PL"/>
    </w:rPr>
  </w:style>
  <w:style w:type="paragraph" w:customStyle="1" w:styleId="TableText">
    <w:name w:val="Table Text"/>
    <w:basedOn w:val="Normalny"/>
    <w:uiPriority w:val="99"/>
    <w:rsid w:val="00465F8F"/>
    <w:pPr>
      <w:spacing w:before="60" w:after="60"/>
    </w:pPr>
    <w:rPr>
      <w:lang w:val="en-US" w:eastAsia="en-US"/>
    </w:rPr>
  </w:style>
  <w:style w:type="paragraph" w:customStyle="1" w:styleId="Tekstpodstawowy21">
    <w:name w:val="Tekst podstawowy 21"/>
    <w:basedOn w:val="Normalny"/>
    <w:uiPriority w:val="99"/>
    <w:rsid w:val="00465F8F"/>
    <w:pPr>
      <w:ind w:left="1080"/>
      <w:jc w:val="both"/>
    </w:pPr>
  </w:style>
  <w:style w:type="paragraph" w:styleId="Tekstprzypisudolnego">
    <w:name w:val="footnote text"/>
    <w:basedOn w:val="Normalny"/>
    <w:link w:val="TekstprzypisudolnegoZnak"/>
    <w:uiPriority w:val="99"/>
    <w:semiHidden/>
    <w:rsid w:val="00465F8F"/>
  </w:style>
  <w:style w:type="character" w:customStyle="1" w:styleId="TekstprzypisudolnegoZnak">
    <w:name w:val="Tekst przypisu dolnego Znak"/>
    <w:basedOn w:val="Domylnaczcionkaakapitu"/>
    <w:link w:val="Tekstprzypisudolnego"/>
    <w:uiPriority w:val="99"/>
    <w:semiHidden/>
    <w:locked/>
    <w:rsid w:val="00465F8F"/>
    <w:rPr>
      <w:rFonts w:ascii="Times New Roman" w:hAnsi="Times New Roman" w:cs="Times New Roman"/>
      <w:sz w:val="20"/>
      <w:szCs w:val="20"/>
      <w:lang w:eastAsia="pl-PL"/>
    </w:rPr>
  </w:style>
  <w:style w:type="character" w:styleId="Odwoanieprzypisudolnego">
    <w:name w:val="footnote reference"/>
    <w:basedOn w:val="Domylnaczcionkaakapitu"/>
    <w:semiHidden/>
    <w:rsid w:val="00465F8F"/>
    <w:rPr>
      <w:vertAlign w:val="superscript"/>
    </w:rPr>
  </w:style>
  <w:style w:type="paragraph" w:styleId="Stopka">
    <w:name w:val="footer"/>
    <w:basedOn w:val="Normalny"/>
    <w:next w:val="Normalny"/>
    <w:link w:val="StopkaZnak1"/>
    <w:uiPriority w:val="99"/>
    <w:rsid w:val="00465F8F"/>
    <w:pPr>
      <w:tabs>
        <w:tab w:val="center" w:pos="4320"/>
        <w:tab w:val="right" w:pos="8640"/>
      </w:tabs>
    </w:pPr>
    <w:rPr>
      <w:rFonts w:eastAsia="Calibri"/>
      <w:color w:val="000000"/>
      <w:sz w:val="24"/>
      <w:szCs w:val="24"/>
      <w:lang w:val="en-US"/>
    </w:rPr>
  </w:style>
  <w:style w:type="character" w:customStyle="1" w:styleId="StopkaZnak1">
    <w:name w:val="Stopka Znak1"/>
    <w:basedOn w:val="Domylnaczcionkaakapitu"/>
    <w:link w:val="Stopka"/>
    <w:uiPriority w:val="99"/>
    <w:locked/>
    <w:rsid w:val="00465F8F"/>
    <w:rPr>
      <w:rFonts w:ascii="Times New Roman" w:eastAsia="Times New Roman" w:hAnsi="Times New Roman" w:cs="Times New Roman"/>
      <w:color w:val="000000"/>
      <w:sz w:val="20"/>
      <w:szCs w:val="20"/>
      <w:lang w:val="en-US"/>
    </w:rPr>
  </w:style>
  <w:style w:type="character" w:customStyle="1" w:styleId="StopkaZnak">
    <w:name w:val="Stopka Znak"/>
    <w:basedOn w:val="Domylnaczcionkaakapitu"/>
    <w:uiPriority w:val="99"/>
    <w:rsid w:val="00465F8F"/>
    <w:rPr>
      <w:rFonts w:ascii="Times New Roman" w:hAnsi="Times New Roman" w:cs="Times New Roman"/>
      <w:sz w:val="20"/>
      <w:szCs w:val="20"/>
      <w:lang w:eastAsia="pl-PL"/>
    </w:rPr>
  </w:style>
  <w:style w:type="paragraph" w:customStyle="1" w:styleId="Standardowy0">
    <w:name w:val="Standardowy.+"/>
    <w:uiPriority w:val="99"/>
    <w:rsid w:val="00465F8F"/>
    <w:pPr>
      <w:autoSpaceDE w:val="0"/>
      <w:autoSpaceDN w:val="0"/>
    </w:pPr>
    <w:rPr>
      <w:rFonts w:ascii="Arial" w:eastAsia="Times New Roman" w:hAnsi="Arial" w:cs="Arial"/>
      <w:sz w:val="20"/>
      <w:szCs w:val="20"/>
    </w:rPr>
  </w:style>
  <w:style w:type="paragraph" w:styleId="Tekstkomentarza">
    <w:name w:val="annotation text"/>
    <w:basedOn w:val="Normalny"/>
    <w:link w:val="TekstkomentarzaZnak1"/>
    <w:uiPriority w:val="99"/>
    <w:semiHidden/>
    <w:rsid w:val="00465F8F"/>
  </w:style>
  <w:style w:type="character" w:customStyle="1" w:styleId="TekstkomentarzaZnak1">
    <w:name w:val="Tekst komentarza Znak1"/>
    <w:basedOn w:val="Domylnaczcionkaakapitu"/>
    <w:link w:val="Tekstkomentarza"/>
    <w:uiPriority w:val="99"/>
    <w:locked/>
    <w:rsid w:val="00465F8F"/>
    <w:rPr>
      <w:rFonts w:ascii="Times New Roman" w:hAnsi="Times New Roman" w:cs="Times New Roman"/>
      <w:sz w:val="20"/>
      <w:szCs w:val="20"/>
    </w:rPr>
  </w:style>
  <w:style w:type="character" w:customStyle="1" w:styleId="TekstkomentarzaZnak">
    <w:name w:val="Tekst komentarza Znak"/>
    <w:basedOn w:val="Domylnaczcionkaakapitu"/>
    <w:uiPriority w:val="99"/>
    <w:rsid w:val="00465F8F"/>
    <w:rPr>
      <w:rFonts w:ascii="Times New Roman" w:hAnsi="Times New Roman" w:cs="Times New Roman"/>
      <w:sz w:val="20"/>
      <w:szCs w:val="20"/>
      <w:lang w:eastAsia="pl-PL"/>
    </w:rPr>
  </w:style>
  <w:style w:type="paragraph" w:customStyle="1" w:styleId="FR1">
    <w:name w:val="FR1"/>
    <w:uiPriority w:val="99"/>
    <w:rsid w:val="00465F8F"/>
    <w:pPr>
      <w:widowControl w:val="0"/>
      <w:autoSpaceDE w:val="0"/>
      <w:autoSpaceDN w:val="0"/>
      <w:adjustRightInd w:val="0"/>
      <w:spacing w:before="280"/>
    </w:pPr>
    <w:rPr>
      <w:rFonts w:ascii="Arial" w:eastAsia="Times New Roman" w:hAnsi="Arial" w:cs="Arial"/>
    </w:rPr>
  </w:style>
  <w:style w:type="paragraph" w:styleId="Nagwek">
    <w:name w:val="header"/>
    <w:basedOn w:val="Normalny"/>
    <w:link w:val="NagwekZnak"/>
    <w:uiPriority w:val="99"/>
    <w:rsid w:val="00465F8F"/>
    <w:pPr>
      <w:tabs>
        <w:tab w:val="center" w:pos="4536"/>
        <w:tab w:val="right" w:pos="9072"/>
      </w:tabs>
    </w:pPr>
  </w:style>
  <w:style w:type="character" w:customStyle="1" w:styleId="NagwekZnak">
    <w:name w:val="Nagłówek Znak"/>
    <w:basedOn w:val="Domylnaczcionkaakapitu"/>
    <w:link w:val="Nagwek"/>
    <w:uiPriority w:val="99"/>
    <w:locked/>
    <w:rsid w:val="00465F8F"/>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465F8F"/>
    <w:pPr>
      <w:tabs>
        <w:tab w:val="left" w:pos="360"/>
      </w:tabs>
      <w:snapToGrid w:val="0"/>
      <w:ind w:left="1200" w:hanging="1200"/>
      <w:jc w:val="both"/>
    </w:pPr>
  </w:style>
  <w:style w:type="character" w:customStyle="1" w:styleId="TekstpodstawowywcityZnak">
    <w:name w:val="Tekst podstawowy wcięty Znak"/>
    <w:basedOn w:val="Domylnaczcionkaakapitu"/>
    <w:link w:val="Tekstpodstawowywcity"/>
    <w:uiPriority w:val="99"/>
    <w:semiHidden/>
    <w:locked/>
    <w:rsid w:val="00465F8F"/>
    <w:rPr>
      <w:rFonts w:ascii="Times New Roman" w:hAnsi="Times New Roman" w:cs="Times New Roman"/>
      <w:lang w:eastAsia="pl-PL"/>
    </w:rPr>
  </w:style>
  <w:style w:type="paragraph" w:styleId="Tekstpodstawowy2">
    <w:name w:val="Body Text 2"/>
    <w:basedOn w:val="Normalny"/>
    <w:link w:val="Tekstpodstawowy2Znak"/>
    <w:uiPriority w:val="99"/>
    <w:semiHidden/>
    <w:rsid w:val="00465F8F"/>
    <w:rPr>
      <w:rFonts w:eastAsia="Calibri"/>
    </w:rPr>
  </w:style>
  <w:style w:type="character" w:customStyle="1" w:styleId="Tekstpodstawowy2Znak">
    <w:name w:val="Tekst podstawowy 2 Znak"/>
    <w:basedOn w:val="Domylnaczcionkaakapitu"/>
    <w:link w:val="Tekstpodstawowy2"/>
    <w:uiPriority w:val="99"/>
    <w:semiHidden/>
    <w:locked/>
    <w:rsid w:val="00465F8F"/>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rsid w:val="00465F8F"/>
    <w:rPr>
      <w:color w:val="800080"/>
      <w:u w:val="single"/>
    </w:rPr>
  </w:style>
  <w:style w:type="paragraph" w:styleId="Tytu">
    <w:name w:val="Title"/>
    <w:basedOn w:val="Normalny"/>
    <w:link w:val="TytuZnak"/>
    <w:qFormat/>
    <w:rsid w:val="00465F8F"/>
    <w:pPr>
      <w:spacing w:line="360" w:lineRule="auto"/>
      <w:jc w:val="center"/>
    </w:pPr>
    <w:rPr>
      <w:rFonts w:eastAsia="Calibri"/>
      <w:b/>
      <w:bCs/>
      <w:sz w:val="24"/>
      <w:szCs w:val="24"/>
    </w:rPr>
  </w:style>
  <w:style w:type="character" w:customStyle="1" w:styleId="TytuZnak">
    <w:name w:val="Tytuł Znak"/>
    <w:basedOn w:val="Domylnaczcionkaakapitu"/>
    <w:link w:val="Tytu"/>
    <w:uiPriority w:val="99"/>
    <w:locked/>
    <w:rsid w:val="00465F8F"/>
    <w:rPr>
      <w:rFonts w:ascii="Times New Roman" w:eastAsia="Times New Roman" w:hAnsi="Times New Roman" w:cs="Times New Roman"/>
      <w:b/>
      <w:bCs/>
      <w:sz w:val="24"/>
      <w:szCs w:val="24"/>
      <w:lang w:eastAsia="pl-PL"/>
    </w:rPr>
  </w:style>
  <w:style w:type="paragraph" w:styleId="Listapunktowana">
    <w:name w:val="List Bullet"/>
    <w:basedOn w:val="Normalny"/>
    <w:uiPriority w:val="99"/>
    <w:semiHidden/>
    <w:rsid w:val="00465F8F"/>
    <w:pPr>
      <w:tabs>
        <w:tab w:val="num" w:pos="360"/>
      </w:tabs>
      <w:ind w:left="360" w:hanging="360"/>
    </w:pPr>
    <w:rPr>
      <w:sz w:val="24"/>
      <w:szCs w:val="24"/>
    </w:rPr>
  </w:style>
  <w:style w:type="paragraph" w:styleId="Tekstpodstawowywcity3">
    <w:name w:val="Body Text Indent 3"/>
    <w:basedOn w:val="Normalny"/>
    <w:link w:val="Tekstpodstawowywcity3Znak"/>
    <w:uiPriority w:val="99"/>
    <w:semiHidden/>
    <w:rsid w:val="00465F8F"/>
    <w:pPr>
      <w:ind w:left="180" w:hanging="180"/>
      <w:jc w:val="both"/>
    </w:pPr>
    <w:rPr>
      <w:rFonts w:eastAsia="Calibri"/>
      <w:sz w:val="24"/>
      <w:szCs w:val="24"/>
    </w:rPr>
  </w:style>
  <w:style w:type="character" w:customStyle="1" w:styleId="Tekstpodstawowywcity3Znak">
    <w:name w:val="Tekst podstawowy wcięty 3 Znak"/>
    <w:basedOn w:val="Domylnaczcionkaakapitu"/>
    <w:link w:val="Tekstpodstawowywcity3"/>
    <w:uiPriority w:val="99"/>
    <w:semiHidden/>
    <w:locked/>
    <w:rsid w:val="00465F8F"/>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34"/>
    <w:qFormat/>
    <w:rsid w:val="00465F8F"/>
    <w:pPr>
      <w:ind w:left="720"/>
    </w:pPr>
    <w:rPr>
      <w:rFonts w:eastAsia="Calibri"/>
      <w:sz w:val="24"/>
      <w:szCs w:val="24"/>
    </w:rPr>
  </w:style>
  <w:style w:type="paragraph" w:styleId="Tekstpodstawowywcity2">
    <w:name w:val="Body Text Indent 2"/>
    <w:basedOn w:val="Normalny"/>
    <w:link w:val="Tekstpodstawowywcity2Znak"/>
    <w:uiPriority w:val="99"/>
    <w:semiHidden/>
    <w:rsid w:val="00465F8F"/>
    <w:pPr>
      <w:spacing w:line="360" w:lineRule="auto"/>
      <w:ind w:left="1440"/>
    </w:pPr>
    <w:rPr>
      <w:rFonts w:eastAsia="Calibri"/>
      <w:sz w:val="24"/>
      <w:szCs w:val="24"/>
    </w:rPr>
  </w:style>
  <w:style w:type="character" w:customStyle="1" w:styleId="Tekstpodstawowywcity2Znak">
    <w:name w:val="Tekst podstawowy wcięty 2 Znak"/>
    <w:basedOn w:val="Domylnaczcionkaakapitu"/>
    <w:link w:val="Tekstpodstawowywcity2"/>
    <w:uiPriority w:val="99"/>
    <w:semiHidden/>
    <w:locked/>
    <w:rsid w:val="00465F8F"/>
    <w:rPr>
      <w:rFonts w:ascii="Times New Roman" w:eastAsia="Times New Roman" w:hAnsi="Times New Roman" w:cs="Times New Roman"/>
      <w:sz w:val="24"/>
      <w:szCs w:val="24"/>
      <w:lang w:eastAsia="pl-PL"/>
    </w:rPr>
  </w:style>
  <w:style w:type="paragraph" w:customStyle="1" w:styleId="1BodyText">
    <w:name w:val="1Body_Text"/>
    <w:uiPriority w:val="99"/>
    <w:rsid w:val="00465F8F"/>
    <w:pPr>
      <w:spacing w:before="160"/>
      <w:ind w:left="1701"/>
      <w:jc w:val="both"/>
    </w:pPr>
    <w:rPr>
      <w:rFonts w:ascii="Times New Roman" w:eastAsia="Times New Roman" w:hAnsi="Times New Roman"/>
    </w:rPr>
  </w:style>
  <w:style w:type="paragraph" w:customStyle="1" w:styleId="1NumList1">
    <w:name w:val="1Num_List1"/>
    <w:basedOn w:val="1BodyText"/>
    <w:uiPriority w:val="99"/>
    <w:rsid w:val="00465F8F"/>
    <w:pPr>
      <w:ind w:left="2058" w:hanging="357"/>
    </w:pPr>
  </w:style>
  <w:style w:type="paragraph" w:customStyle="1" w:styleId="BulletList2">
    <w:name w:val="Bullet_List 2"/>
    <w:basedOn w:val="Normalny"/>
    <w:uiPriority w:val="99"/>
    <w:rsid w:val="00465F8F"/>
    <w:pPr>
      <w:tabs>
        <w:tab w:val="num" w:pos="1560"/>
      </w:tabs>
      <w:spacing w:before="120"/>
      <w:ind w:left="2415" w:hanging="357"/>
      <w:jc w:val="both"/>
    </w:pPr>
  </w:style>
  <w:style w:type="character" w:styleId="Numerstrony">
    <w:name w:val="page number"/>
    <w:basedOn w:val="Domylnaczcionkaakapitu"/>
    <w:uiPriority w:val="99"/>
    <w:rsid w:val="00465F8F"/>
  </w:style>
  <w:style w:type="paragraph" w:customStyle="1" w:styleId="Tekstpodstawowy31">
    <w:name w:val="Tekst podstawowy 31"/>
    <w:basedOn w:val="Normalny"/>
    <w:uiPriority w:val="99"/>
    <w:rsid w:val="00465F8F"/>
    <w:pPr>
      <w:widowControl w:val="0"/>
      <w:suppressAutoHyphens/>
      <w:spacing w:after="120"/>
    </w:pPr>
    <w:rPr>
      <w:rFonts w:eastAsia="Calibri"/>
      <w:sz w:val="16"/>
      <w:szCs w:val="16"/>
    </w:rPr>
  </w:style>
  <w:style w:type="paragraph" w:customStyle="1" w:styleId="pgraftxt1">
    <w:name w:val="pgraf_txt1"/>
    <w:basedOn w:val="Normalny"/>
    <w:uiPriority w:val="99"/>
    <w:rsid w:val="00465F8F"/>
    <w:pPr>
      <w:widowControl w:val="0"/>
      <w:tabs>
        <w:tab w:val="left" w:pos="907"/>
      </w:tabs>
      <w:spacing w:line="360" w:lineRule="atLeast"/>
      <w:jc w:val="both"/>
    </w:pPr>
    <w:rPr>
      <w:sz w:val="24"/>
      <w:szCs w:val="24"/>
    </w:rPr>
  </w:style>
  <w:style w:type="character" w:styleId="Odwoaniedokomentarza">
    <w:name w:val="annotation reference"/>
    <w:basedOn w:val="Domylnaczcionkaakapitu"/>
    <w:uiPriority w:val="99"/>
    <w:semiHidden/>
    <w:rsid w:val="00465F8F"/>
    <w:rPr>
      <w:sz w:val="16"/>
      <w:szCs w:val="16"/>
    </w:rPr>
  </w:style>
  <w:style w:type="paragraph" w:styleId="Tematkomentarza">
    <w:name w:val="annotation subject"/>
    <w:basedOn w:val="Tekstkomentarza"/>
    <w:next w:val="Tekstkomentarza"/>
    <w:link w:val="TematkomentarzaZnak"/>
    <w:uiPriority w:val="99"/>
    <w:semiHidden/>
    <w:rsid w:val="00465F8F"/>
  </w:style>
  <w:style w:type="character" w:customStyle="1" w:styleId="TematkomentarzaZnak">
    <w:name w:val="Temat komentarza Znak"/>
    <w:basedOn w:val="TekstkomentarzaZnak"/>
    <w:link w:val="Tematkomentarza"/>
    <w:uiPriority w:val="99"/>
    <w:semiHidden/>
    <w:locked/>
    <w:rsid w:val="00465F8F"/>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465F8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5F8F"/>
    <w:rPr>
      <w:rFonts w:ascii="Tahoma" w:hAnsi="Tahoma" w:cs="Tahoma"/>
      <w:sz w:val="16"/>
      <w:szCs w:val="16"/>
    </w:rPr>
  </w:style>
  <w:style w:type="character" w:customStyle="1" w:styleId="apple-style-span">
    <w:name w:val="apple-style-span"/>
    <w:basedOn w:val="Domylnaczcionkaakapitu"/>
    <w:uiPriority w:val="99"/>
    <w:rsid w:val="00465F8F"/>
  </w:style>
  <w:style w:type="paragraph" w:styleId="HTML-wstpniesformatowany">
    <w:name w:val="HTML Preformatted"/>
    <w:basedOn w:val="Normalny"/>
    <w:link w:val="HTML-wstpniesformatowanyZnak"/>
    <w:uiPriority w:val="99"/>
    <w:semiHidden/>
    <w:rsid w:val="00465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semiHidden/>
    <w:locked/>
    <w:rsid w:val="00465F8F"/>
    <w:rPr>
      <w:rFonts w:ascii="Courier New" w:eastAsia="Times New Roman" w:hAnsi="Courier New" w:cs="Courier New"/>
      <w:sz w:val="20"/>
      <w:szCs w:val="20"/>
    </w:rPr>
  </w:style>
  <w:style w:type="paragraph" w:customStyle="1" w:styleId="St3-ust-czonowy">
    <w:name w:val="St3-ust-członowy"/>
    <w:basedOn w:val="Normalny"/>
    <w:uiPriority w:val="99"/>
    <w:rsid w:val="00465F8F"/>
    <w:pPr>
      <w:ind w:left="397" w:hanging="397"/>
      <w:jc w:val="both"/>
    </w:pPr>
    <w:rPr>
      <w:sz w:val="24"/>
      <w:szCs w:val="24"/>
    </w:rPr>
  </w:style>
  <w:style w:type="paragraph" w:customStyle="1" w:styleId="Styl">
    <w:name w:val="Styl"/>
    <w:basedOn w:val="Normalny"/>
    <w:next w:val="Mapadokumentu"/>
    <w:uiPriority w:val="99"/>
    <w:rsid w:val="00465F8F"/>
    <w:pPr>
      <w:shd w:val="clear" w:color="auto" w:fill="000080"/>
    </w:pPr>
    <w:rPr>
      <w:rFonts w:ascii="Tahoma" w:hAnsi="Tahoma" w:cs="Tahoma"/>
    </w:rPr>
  </w:style>
  <w:style w:type="table" w:styleId="Tabela-Siatka">
    <w:name w:val="Table Grid"/>
    <w:basedOn w:val="Standardowy"/>
    <w:uiPriority w:val="99"/>
    <w:rsid w:val="00465F8F"/>
    <w:pPr>
      <w:widowControl w:val="0"/>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uiPriority w:val="99"/>
    <w:rsid w:val="00465F8F"/>
    <w:rPr>
      <w:b/>
      <w:bCs/>
      <w:sz w:val="24"/>
      <w:szCs w:val="24"/>
    </w:rPr>
  </w:style>
  <w:style w:type="paragraph" w:customStyle="1" w:styleId="Tekstpodstawowywcity21">
    <w:name w:val="Tekst podstawowy wcięty 21"/>
    <w:basedOn w:val="Normalny"/>
    <w:uiPriority w:val="99"/>
    <w:rsid w:val="00465F8F"/>
    <w:pPr>
      <w:spacing w:line="360" w:lineRule="auto"/>
      <w:ind w:left="567"/>
    </w:pPr>
    <w:rPr>
      <w:sz w:val="24"/>
      <w:szCs w:val="24"/>
    </w:rPr>
  </w:style>
  <w:style w:type="paragraph" w:customStyle="1" w:styleId="pkt1">
    <w:name w:val="pkt1"/>
    <w:basedOn w:val="pkt"/>
    <w:uiPriority w:val="99"/>
    <w:rsid w:val="00465F8F"/>
    <w:pPr>
      <w:ind w:left="850" w:hanging="425"/>
    </w:pPr>
  </w:style>
  <w:style w:type="paragraph" w:customStyle="1" w:styleId="Default">
    <w:name w:val="Default"/>
    <w:link w:val="DefaultZnak"/>
    <w:rsid w:val="00465F8F"/>
    <w:pPr>
      <w:autoSpaceDE w:val="0"/>
      <w:autoSpaceDN w:val="0"/>
      <w:adjustRightInd w:val="0"/>
    </w:pPr>
    <w:rPr>
      <w:rFonts w:ascii="Times New Roman" w:eastAsia="Times New Roman" w:hAnsi="Times New Roman"/>
      <w:color w:val="000000"/>
      <w:sz w:val="24"/>
      <w:szCs w:val="24"/>
    </w:rPr>
  </w:style>
  <w:style w:type="paragraph" w:styleId="Lista-kontynuacja">
    <w:name w:val="List Continue"/>
    <w:basedOn w:val="Normalny"/>
    <w:uiPriority w:val="99"/>
    <w:rsid w:val="00465F8F"/>
    <w:pPr>
      <w:spacing w:after="120"/>
      <w:ind w:left="283"/>
    </w:pPr>
  </w:style>
  <w:style w:type="paragraph" w:customStyle="1" w:styleId="BodyTextIndent21">
    <w:name w:val="Body Text Indent 21"/>
    <w:basedOn w:val="Normalny"/>
    <w:uiPriority w:val="99"/>
    <w:rsid w:val="00465F8F"/>
    <w:pPr>
      <w:spacing w:line="360" w:lineRule="auto"/>
      <w:ind w:left="567"/>
    </w:pPr>
    <w:rPr>
      <w:rFonts w:eastAsia="Calibri"/>
      <w:sz w:val="24"/>
      <w:szCs w:val="24"/>
    </w:rPr>
  </w:style>
  <w:style w:type="paragraph" w:customStyle="1" w:styleId="1numlist10">
    <w:name w:val="1numlist1"/>
    <w:basedOn w:val="Normalny"/>
    <w:uiPriority w:val="99"/>
    <w:rsid w:val="00465F8F"/>
    <w:pPr>
      <w:spacing w:before="160"/>
      <w:ind w:left="2058" w:hanging="357"/>
      <w:jc w:val="both"/>
    </w:pPr>
    <w:rPr>
      <w:rFonts w:eastAsia="Calibri"/>
    </w:rPr>
  </w:style>
  <w:style w:type="character" w:styleId="Pogrubienie">
    <w:name w:val="Strong"/>
    <w:basedOn w:val="Domylnaczcionkaakapitu"/>
    <w:uiPriority w:val="99"/>
    <w:qFormat/>
    <w:rsid w:val="00465F8F"/>
    <w:rPr>
      <w:b/>
      <w:bCs/>
    </w:rPr>
  </w:style>
  <w:style w:type="paragraph" w:styleId="Poprawka">
    <w:name w:val="Revision"/>
    <w:hidden/>
    <w:uiPriority w:val="99"/>
    <w:semiHidden/>
    <w:rsid w:val="00465F8F"/>
    <w:rPr>
      <w:rFonts w:ascii="Times New Roman" w:eastAsia="Times New Roman" w:hAnsi="Times New Roman"/>
      <w:sz w:val="20"/>
      <w:szCs w:val="20"/>
    </w:rPr>
  </w:style>
  <w:style w:type="paragraph" w:styleId="Zwykytekst">
    <w:name w:val="Plain Text"/>
    <w:basedOn w:val="Normalny"/>
    <w:link w:val="ZwykytekstZnak"/>
    <w:uiPriority w:val="99"/>
    <w:rsid w:val="00465F8F"/>
    <w:rPr>
      <w:rFonts w:ascii="Cambria" w:eastAsia="Calibri" w:hAnsi="Cambria" w:cs="Cambria"/>
      <w:color w:val="17365D"/>
      <w:lang w:eastAsia="en-US"/>
    </w:rPr>
  </w:style>
  <w:style w:type="character" w:customStyle="1" w:styleId="ZwykytekstZnak">
    <w:name w:val="Zwykły tekst Znak"/>
    <w:basedOn w:val="Domylnaczcionkaakapitu"/>
    <w:link w:val="Zwykytekst"/>
    <w:uiPriority w:val="99"/>
    <w:locked/>
    <w:rsid w:val="00465F8F"/>
    <w:rPr>
      <w:rFonts w:ascii="Cambria" w:eastAsia="Times New Roman" w:hAnsi="Cambria" w:cs="Cambria"/>
      <w:color w:val="17365D"/>
      <w:sz w:val="21"/>
      <w:szCs w:val="21"/>
    </w:rPr>
  </w:style>
  <w:style w:type="paragraph" w:customStyle="1" w:styleId="paragraf">
    <w:name w:val="paragraf"/>
    <w:basedOn w:val="Normalny"/>
    <w:uiPriority w:val="99"/>
    <w:rsid w:val="00465F8F"/>
    <w:pPr>
      <w:keepNext/>
      <w:numPr>
        <w:numId w:val="2"/>
      </w:numPr>
      <w:spacing w:before="240" w:after="120" w:line="312" w:lineRule="auto"/>
      <w:jc w:val="center"/>
    </w:pPr>
    <w:rPr>
      <w:b/>
      <w:bCs/>
      <w:sz w:val="26"/>
      <w:szCs w:val="26"/>
    </w:rPr>
  </w:style>
  <w:style w:type="paragraph" w:styleId="Nagwekspisutreci">
    <w:name w:val="TOC Heading"/>
    <w:basedOn w:val="Nagwek1"/>
    <w:next w:val="Normalny"/>
    <w:uiPriority w:val="99"/>
    <w:qFormat/>
    <w:rsid w:val="00465F8F"/>
    <w:pPr>
      <w:outlineLvl w:val="9"/>
    </w:pPr>
  </w:style>
  <w:style w:type="paragraph" w:styleId="Spistreci1">
    <w:name w:val="toc 1"/>
    <w:basedOn w:val="Normalny"/>
    <w:next w:val="Normalny"/>
    <w:autoRedefine/>
    <w:uiPriority w:val="99"/>
    <w:semiHidden/>
    <w:rsid w:val="00465F8F"/>
    <w:pPr>
      <w:tabs>
        <w:tab w:val="left" w:pos="709"/>
        <w:tab w:val="right" w:leader="dot" w:pos="8931"/>
      </w:tabs>
      <w:spacing w:after="120"/>
      <w:ind w:left="709" w:right="142" w:hanging="567"/>
      <w:jc w:val="both"/>
    </w:pPr>
  </w:style>
  <w:style w:type="paragraph" w:styleId="Spistreci2">
    <w:name w:val="toc 2"/>
    <w:basedOn w:val="Normalny"/>
    <w:next w:val="Normalny"/>
    <w:autoRedefine/>
    <w:uiPriority w:val="99"/>
    <w:semiHidden/>
    <w:rsid w:val="00465F8F"/>
    <w:pPr>
      <w:spacing w:after="100"/>
      <w:ind w:left="220"/>
    </w:pPr>
    <w:rPr>
      <w:rFonts w:ascii="Calibri" w:hAnsi="Calibri" w:cs="Calibri"/>
    </w:rPr>
  </w:style>
  <w:style w:type="paragraph" w:styleId="Spistreci3">
    <w:name w:val="toc 3"/>
    <w:basedOn w:val="Normalny"/>
    <w:next w:val="Normalny"/>
    <w:autoRedefine/>
    <w:uiPriority w:val="99"/>
    <w:semiHidden/>
    <w:rsid w:val="00465F8F"/>
    <w:pPr>
      <w:spacing w:after="100"/>
      <w:ind w:left="440"/>
    </w:pPr>
    <w:rPr>
      <w:rFonts w:ascii="Calibri" w:hAnsi="Calibri" w:cs="Calibri"/>
    </w:rPr>
  </w:style>
  <w:style w:type="paragraph" w:customStyle="1" w:styleId="Tekst0">
    <w:name w:val="Tekst"/>
    <w:basedOn w:val="Normalny"/>
    <w:uiPriority w:val="99"/>
    <w:rsid w:val="00465F8F"/>
    <w:pPr>
      <w:tabs>
        <w:tab w:val="left" w:pos="397"/>
      </w:tabs>
    </w:pPr>
    <w:rPr>
      <w:sz w:val="24"/>
      <w:szCs w:val="24"/>
    </w:rPr>
  </w:style>
  <w:style w:type="paragraph" w:styleId="Bezodstpw">
    <w:name w:val="No Spacing"/>
    <w:link w:val="BezodstpwZnak"/>
    <w:uiPriority w:val="99"/>
    <w:qFormat/>
    <w:rsid w:val="00465F8F"/>
    <w:pPr>
      <w:spacing w:after="160" w:line="259" w:lineRule="auto"/>
    </w:pPr>
    <w:rPr>
      <w:rFonts w:cs="Calibri"/>
      <w:lang w:eastAsia="en-US"/>
    </w:rPr>
  </w:style>
  <w:style w:type="character" w:customStyle="1" w:styleId="BezodstpwZnak">
    <w:name w:val="Bez odstępów Znak"/>
    <w:link w:val="Bezodstpw"/>
    <w:uiPriority w:val="99"/>
    <w:locked/>
    <w:rsid w:val="00465F8F"/>
    <w:rPr>
      <w:rFonts w:ascii="Calibri" w:eastAsia="Times New Roman" w:hAnsi="Calibri" w:cs="Calibri"/>
      <w:sz w:val="22"/>
      <w:szCs w:val="22"/>
      <w:lang w:val="pl-PL" w:eastAsia="en-US"/>
    </w:rPr>
  </w:style>
  <w:style w:type="paragraph" w:customStyle="1" w:styleId="Body1">
    <w:name w:val="Body 1"/>
    <w:basedOn w:val="Normalny"/>
    <w:link w:val="Body1Char"/>
    <w:uiPriority w:val="99"/>
    <w:rsid w:val="00465F8F"/>
    <w:pPr>
      <w:widowControl w:val="0"/>
      <w:spacing w:before="60" w:after="60"/>
      <w:jc w:val="both"/>
    </w:pPr>
    <w:rPr>
      <w:rFonts w:eastAsia="PMingLiU"/>
    </w:rPr>
  </w:style>
  <w:style w:type="character" w:customStyle="1" w:styleId="Body1Char">
    <w:name w:val="Body 1 Char"/>
    <w:link w:val="Body1"/>
    <w:uiPriority w:val="99"/>
    <w:locked/>
    <w:rsid w:val="00465F8F"/>
    <w:rPr>
      <w:rFonts w:ascii="Arial" w:eastAsia="PMingLiU" w:hAnsi="Arial" w:cs="Arial"/>
      <w:sz w:val="20"/>
      <w:szCs w:val="20"/>
    </w:rPr>
  </w:style>
  <w:style w:type="paragraph" w:customStyle="1" w:styleId="ustp-umowy">
    <w:name w:val="ustęp-umowy"/>
    <w:basedOn w:val="Normalny"/>
    <w:uiPriority w:val="99"/>
    <w:rsid w:val="00465F8F"/>
    <w:pPr>
      <w:jc w:val="both"/>
    </w:pPr>
    <w:rPr>
      <w:rFonts w:eastAsia="Calibri"/>
      <w:spacing w:val="2"/>
      <w:sz w:val="24"/>
      <w:szCs w:val="24"/>
      <w:lang w:eastAsia="ar-SA"/>
    </w:rPr>
  </w:style>
  <w:style w:type="character" w:customStyle="1" w:styleId="AkapitzlistZnak">
    <w:name w:val="Akapit z listą Znak"/>
    <w:aliases w:val="L1 Znak,Numerowanie Znak,Akapit z listą5 Znak"/>
    <w:link w:val="Akapitzlist"/>
    <w:uiPriority w:val="99"/>
    <w:locked/>
    <w:rsid w:val="00465F8F"/>
    <w:rPr>
      <w:rFonts w:ascii="Times New Roman" w:hAnsi="Times New Roman" w:cs="Times New Roman"/>
      <w:sz w:val="20"/>
      <w:szCs w:val="20"/>
    </w:rPr>
  </w:style>
  <w:style w:type="character" w:customStyle="1" w:styleId="NormalnyWebZnak">
    <w:name w:val="Normalny (Web) Znak"/>
    <w:link w:val="NormalnyWeb"/>
    <w:uiPriority w:val="99"/>
    <w:locked/>
    <w:rsid w:val="00465F8F"/>
    <w:rPr>
      <w:rFonts w:ascii="Times New Roman" w:hAnsi="Times New Roman" w:cs="Times New Roman"/>
      <w:sz w:val="24"/>
      <w:szCs w:val="24"/>
    </w:rPr>
  </w:style>
  <w:style w:type="character" w:customStyle="1" w:styleId="postbody">
    <w:name w:val="postbody"/>
    <w:uiPriority w:val="99"/>
    <w:rsid w:val="00465F8F"/>
  </w:style>
  <w:style w:type="character" w:customStyle="1" w:styleId="DefaultZnak">
    <w:name w:val="Default Znak"/>
    <w:link w:val="Default"/>
    <w:uiPriority w:val="99"/>
    <w:locked/>
    <w:rsid w:val="00465F8F"/>
    <w:rPr>
      <w:rFonts w:ascii="Times New Roman" w:hAnsi="Times New Roman" w:cs="Times New Roman"/>
      <w:color w:val="000000"/>
      <w:sz w:val="24"/>
      <w:szCs w:val="24"/>
      <w:lang w:eastAsia="pl-PL"/>
    </w:rPr>
  </w:style>
  <w:style w:type="paragraph" w:customStyle="1" w:styleId="tx">
    <w:name w:val="tx"/>
    <w:basedOn w:val="Normalny"/>
    <w:uiPriority w:val="99"/>
    <w:rsid w:val="00465F8F"/>
    <w:pPr>
      <w:spacing w:before="100" w:beforeAutospacing="1" w:after="100" w:afterAutospacing="1"/>
    </w:pPr>
    <w:rPr>
      <w:b/>
      <w:bCs/>
      <w:sz w:val="24"/>
      <w:szCs w:val="24"/>
      <w:lang w:val="en-US" w:eastAsia="en-US"/>
    </w:rPr>
  </w:style>
  <w:style w:type="paragraph" w:customStyle="1" w:styleId="ODNONIKtreodnonika">
    <w:name w:val="ODNOŚNIK – treść odnośnika"/>
    <w:uiPriority w:val="99"/>
    <w:rsid w:val="00465F8F"/>
    <w:pPr>
      <w:ind w:left="284" w:hanging="284"/>
      <w:jc w:val="both"/>
    </w:pPr>
    <w:rPr>
      <w:rFonts w:ascii="Times New Roman" w:eastAsia="Times New Roman" w:hAnsi="Times New Roman"/>
      <w:sz w:val="20"/>
      <w:szCs w:val="20"/>
    </w:rPr>
  </w:style>
  <w:style w:type="character" w:customStyle="1" w:styleId="IGindeksgrny">
    <w:name w:val="_IG_ – indeks górny"/>
    <w:uiPriority w:val="99"/>
    <w:rsid w:val="00465F8F"/>
    <w:rPr>
      <w:spacing w:val="0"/>
      <w:vertAlign w:val="superscript"/>
    </w:rPr>
  </w:style>
  <w:style w:type="paragraph" w:customStyle="1" w:styleId="ZLITCZWSPLITwPKTzmczciwsplitwpktliter">
    <w:name w:val="Z_LIT/CZ_WSP_LIT_w_PKT – zm. części wsp. lit. w pkt literą"/>
    <w:basedOn w:val="Normalny"/>
    <w:next w:val="Normalny"/>
    <w:uiPriority w:val="99"/>
    <w:rsid w:val="00465F8F"/>
    <w:pPr>
      <w:spacing w:line="360" w:lineRule="auto"/>
      <w:ind w:left="1497"/>
      <w:jc w:val="both"/>
    </w:pPr>
    <w:rPr>
      <w:rFonts w:ascii="Times" w:hAnsi="Times" w:cs="Times"/>
      <w:sz w:val="24"/>
      <w:szCs w:val="24"/>
    </w:rPr>
  </w:style>
  <w:style w:type="paragraph" w:customStyle="1" w:styleId="ZnakZnak">
    <w:name w:val="Znak Znak"/>
    <w:basedOn w:val="Normalny"/>
    <w:uiPriority w:val="99"/>
    <w:rsid w:val="00465F8F"/>
    <w:pPr>
      <w:spacing w:line="360" w:lineRule="auto"/>
      <w:jc w:val="both"/>
    </w:pPr>
    <w:rPr>
      <w:rFonts w:ascii="Verdana" w:hAnsi="Verdana" w:cs="Verdana"/>
    </w:rPr>
  </w:style>
  <w:style w:type="paragraph" w:styleId="Mapadokumentu">
    <w:name w:val="Document Map"/>
    <w:basedOn w:val="Normalny"/>
    <w:link w:val="MapadokumentuZnak"/>
    <w:uiPriority w:val="99"/>
    <w:semiHidden/>
    <w:rsid w:val="00465F8F"/>
    <w:rPr>
      <w:rFonts w:ascii="Segoe UI" w:hAnsi="Segoe UI" w:cs="Segoe UI"/>
      <w:sz w:val="16"/>
      <w:szCs w:val="16"/>
    </w:rPr>
  </w:style>
  <w:style w:type="character" w:customStyle="1" w:styleId="MapadokumentuZnak">
    <w:name w:val="Mapa dokumentu Znak"/>
    <w:basedOn w:val="Domylnaczcionkaakapitu"/>
    <w:link w:val="Mapadokumentu"/>
    <w:uiPriority w:val="99"/>
    <w:semiHidden/>
    <w:locked/>
    <w:rsid w:val="00465F8F"/>
    <w:rPr>
      <w:rFonts w:ascii="Segoe UI" w:hAnsi="Segoe UI" w:cs="Segoe UI"/>
      <w:sz w:val="16"/>
      <w:szCs w:val="16"/>
      <w:lang w:eastAsia="pl-PL"/>
    </w:rPr>
  </w:style>
  <w:style w:type="paragraph" w:customStyle="1" w:styleId="Standard">
    <w:name w:val="Standard"/>
    <w:uiPriority w:val="99"/>
    <w:rsid w:val="006818CF"/>
    <w:pPr>
      <w:widowControl w:val="0"/>
      <w:suppressAutoHyphens/>
      <w:autoSpaceDN w:val="0"/>
      <w:textAlignment w:val="baseline"/>
    </w:pPr>
    <w:rPr>
      <w:rFonts w:ascii="Times New Roman" w:hAnsi="Times New Roman"/>
      <w:kern w:val="3"/>
      <w:sz w:val="24"/>
      <w:szCs w:val="24"/>
      <w:lang w:val="de-DE" w:eastAsia="ja-JP"/>
    </w:rPr>
  </w:style>
  <w:style w:type="paragraph" w:customStyle="1" w:styleId="ReportLevel2">
    <w:name w:val="Report Level 2"/>
    <w:basedOn w:val="Normalny"/>
    <w:next w:val="Normalny"/>
    <w:link w:val="ReportLevel2Znak"/>
    <w:uiPriority w:val="99"/>
    <w:rsid w:val="006818CF"/>
    <w:pPr>
      <w:keepNext/>
      <w:pBdr>
        <w:bottom w:val="single" w:sz="4" w:space="1" w:color="auto"/>
      </w:pBdr>
      <w:jc w:val="both"/>
      <w:outlineLvl w:val="1"/>
    </w:pPr>
    <w:rPr>
      <w:b/>
      <w:bCs/>
      <w:caps/>
      <w:lang w:val="en-GB"/>
    </w:rPr>
  </w:style>
  <w:style w:type="character" w:customStyle="1" w:styleId="ReportLevel2Znak">
    <w:name w:val="Report Level 2 Znak"/>
    <w:link w:val="ReportLevel2"/>
    <w:uiPriority w:val="99"/>
    <w:locked/>
    <w:rsid w:val="006818CF"/>
    <w:rPr>
      <w:rFonts w:ascii="Arial" w:hAnsi="Arial" w:cs="Arial"/>
      <w:b/>
      <w:bCs/>
      <w:caps/>
      <w:lang w:val="en-GB"/>
    </w:rPr>
  </w:style>
  <w:style w:type="paragraph" w:customStyle="1" w:styleId="ReportLevel3">
    <w:name w:val="Report Level 3"/>
    <w:basedOn w:val="Normalny"/>
    <w:next w:val="Normalny"/>
    <w:link w:val="ReportLevel3Char"/>
    <w:uiPriority w:val="99"/>
    <w:rsid w:val="006818CF"/>
    <w:pPr>
      <w:keepNext/>
      <w:tabs>
        <w:tab w:val="left" w:pos="2160"/>
      </w:tabs>
      <w:spacing w:before="120" w:after="120"/>
      <w:jc w:val="both"/>
      <w:outlineLvl w:val="2"/>
    </w:pPr>
    <w:rPr>
      <w:b/>
      <w:bCs/>
      <w:lang w:val="en-GB"/>
    </w:rPr>
  </w:style>
  <w:style w:type="character" w:customStyle="1" w:styleId="ReportLevel3Char">
    <w:name w:val="Report Level 3 Char"/>
    <w:link w:val="ReportLevel3"/>
    <w:uiPriority w:val="99"/>
    <w:locked/>
    <w:rsid w:val="006818CF"/>
    <w:rPr>
      <w:rFonts w:ascii="Arial" w:hAnsi="Arial" w:cs="Arial"/>
      <w:b/>
      <w:bCs/>
      <w:sz w:val="20"/>
      <w:szCs w:val="20"/>
      <w:lang w:val="en-GB"/>
    </w:rPr>
  </w:style>
  <w:style w:type="paragraph" w:customStyle="1" w:styleId="Style20">
    <w:name w:val="Style20"/>
    <w:basedOn w:val="Normalny"/>
    <w:uiPriority w:val="99"/>
    <w:rsid w:val="00000007"/>
    <w:pPr>
      <w:widowControl w:val="0"/>
      <w:spacing w:line="341" w:lineRule="exact"/>
      <w:ind w:hanging="259"/>
      <w:jc w:val="both"/>
    </w:pPr>
    <w:rPr>
      <w:sz w:val="24"/>
      <w:szCs w:val="24"/>
    </w:rPr>
  </w:style>
  <w:style w:type="character" w:customStyle="1" w:styleId="FontStyle216">
    <w:name w:val="Font Style216"/>
    <w:uiPriority w:val="99"/>
    <w:rsid w:val="00000007"/>
    <w:rPr>
      <w:rFonts w:ascii="Arial" w:hAnsi="Arial" w:cs="Arial"/>
      <w:sz w:val="18"/>
      <w:szCs w:val="18"/>
    </w:rPr>
  </w:style>
  <w:style w:type="character" w:customStyle="1" w:styleId="FontStyle220">
    <w:name w:val="Font Style220"/>
    <w:uiPriority w:val="99"/>
    <w:rsid w:val="00000007"/>
    <w:rPr>
      <w:rFonts w:ascii="Arial" w:hAnsi="Arial" w:cs="Arial"/>
      <w:b/>
      <w:bCs/>
      <w:sz w:val="18"/>
      <w:szCs w:val="18"/>
    </w:rPr>
  </w:style>
  <w:style w:type="character" w:customStyle="1" w:styleId="marker">
    <w:name w:val="marker"/>
    <w:basedOn w:val="Domylnaczcionkaakapitu"/>
    <w:uiPriority w:val="99"/>
    <w:rsid w:val="007065F8"/>
  </w:style>
  <w:style w:type="paragraph" w:customStyle="1" w:styleId="Akapitzlist2">
    <w:name w:val="Akapit z listą2"/>
    <w:basedOn w:val="Normalny"/>
    <w:rsid w:val="003E1963"/>
    <w:pPr>
      <w:suppressAutoHyphens/>
    </w:pPr>
    <w:rPr>
      <w:rFonts w:eastAsia="Calibri"/>
      <w:kern w:val="1"/>
      <w:lang w:eastAsia="ar-SA"/>
    </w:rPr>
  </w:style>
  <w:style w:type="paragraph" w:customStyle="1" w:styleId="Nagwekstrony1">
    <w:name w:val="Nagłówek strony1"/>
    <w:basedOn w:val="Normalny"/>
    <w:next w:val="Normalny"/>
    <w:rsid w:val="003E1963"/>
    <w:pPr>
      <w:tabs>
        <w:tab w:val="center" w:pos="4536"/>
        <w:tab w:val="right" w:pos="9072"/>
      </w:tabs>
      <w:suppressAutoHyphens/>
    </w:pPr>
    <w:rPr>
      <w:kern w:val="1"/>
      <w:sz w:val="24"/>
      <w:szCs w:val="24"/>
      <w:lang w:eastAsia="ar-SA"/>
    </w:rPr>
  </w:style>
  <w:style w:type="paragraph" w:customStyle="1" w:styleId="Tekstblokowy1">
    <w:name w:val="Tekst blokowy1"/>
    <w:basedOn w:val="Normalny"/>
    <w:rsid w:val="003E1963"/>
    <w:pPr>
      <w:suppressAutoHyphens/>
      <w:ind w:left="708" w:right="792"/>
    </w:pPr>
    <w:rPr>
      <w:kern w:val="1"/>
      <w:sz w:val="24"/>
      <w:szCs w:val="24"/>
      <w:lang w:eastAsia="ar-SA"/>
    </w:rPr>
  </w:style>
  <w:style w:type="paragraph" w:customStyle="1" w:styleId="ust">
    <w:name w:val="ust"/>
    <w:rsid w:val="003E1963"/>
    <w:pPr>
      <w:widowControl w:val="0"/>
      <w:suppressAutoHyphens/>
    </w:pPr>
    <w:rPr>
      <w:rFonts w:ascii="Times New Roman" w:eastAsia="Times New Roman" w:hAnsi="Times New Roman"/>
      <w:kern w:val="1"/>
      <w:sz w:val="20"/>
      <w:szCs w:val="20"/>
      <w:lang w:eastAsia="ar-SA"/>
    </w:rPr>
  </w:style>
  <w:style w:type="paragraph" w:customStyle="1" w:styleId="1">
    <w:name w:val="1."/>
    <w:basedOn w:val="Normalny"/>
    <w:rsid w:val="003E1963"/>
    <w:pPr>
      <w:tabs>
        <w:tab w:val="left" w:pos="1135"/>
      </w:tabs>
      <w:suppressAutoHyphens/>
      <w:spacing w:line="258" w:lineRule="atLeast"/>
      <w:ind w:left="227" w:hanging="227"/>
      <w:jc w:val="both"/>
    </w:pPr>
    <w:rPr>
      <w:rFonts w:ascii="FrankfurtGothic" w:eastAsia="Calibri" w:hAnsi="FrankfurtGothic" w:cs="FrankfurtGothic"/>
      <w:color w:val="000000"/>
      <w:kern w:val="1"/>
      <w:sz w:val="19"/>
      <w:lang w:eastAsia="ar-SA"/>
    </w:rPr>
  </w:style>
  <w:style w:type="paragraph" w:customStyle="1" w:styleId="NormalBold">
    <w:name w:val="NormalBold"/>
    <w:basedOn w:val="Normalny"/>
    <w:link w:val="NormalBoldChar"/>
    <w:rsid w:val="00620477"/>
    <w:pPr>
      <w:widowControl w:val="0"/>
    </w:pPr>
    <w:rPr>
      <w:b/>
      <w:sz w:val="24"/>
      <w:lang w:eastAsia="en-GB"/>
    </w:rPr>
  </w:style>
  <w:style w:type="character" w:customStyle="1" w:styleId="NormalBoldChar">
    <w:name w:val="NormalBold Char"/>
    <w:link w:val="NormalBold"/>
    <w:locked/>
    <w:rsid w:val="00620477"/>
    <w:rPr>
      <w:rFonts w:ascii="Times New Roman" w:eastAsia="Times New Roman" w:hAnsi="Times New Roman"/>
      <w:b/>
      <w:sz w:val="24"/>
      <w:lang w:eastAsia="en-GB"/>
    </w:rPr>
  </w:style>
  <w:style w:type="character" w:customStyle="1" w:styleId="DeltaViewInsertion">
    <w:name w:val="DeltaView Insertion"/>
    <w:rsid w:val="00620477"/>
    <w:rPr>
      <w:b/>
      <w:i/>
      <w:spacing w:val="0"/>
    </w:rPr>
  </w:style>
  <w:style w:type="paragraph" w:customStyle="1" w:styleId="Text1">
    <w:name w:val="Text 1"/>
    <w:basedOn w:val="Normalny"/>
    <w:rsid w:val="00620477"/>
    <w:pPr>
      <w:spacing w:before="120" w:after="120"/>
      <w:ind w:left="850"/>
      <w:jc w:val="both"/>
    </w:pPr>
    <w:rPr>
      <w:rFonts w:eastAsia="Calibri"/>
      <w:sz w:val="24"/>
      <w:lang w:eastAsia="en-GB"/>
    </w:rPr>
  </w:style>
  <w:style w:type="paragraph" w:customStyle="1" w:styleId="NormalLeft">
    <w:name w:val="Normal Left"/>
    <w:basedOn w:val="Normalny"/>
    <w:rsid w:val="00620477"/>
    <w:pPr>
      <w:spacing w:before="120" w:after="120"/>
    </w:pPr>
    <w:rPr>
      <w:rFonts w:eastAsia="Calibri"/>
      <w:sz w:val="24"/>
      <w:lang w:eastAsia="en-GB"/>
    </w:rPr>
  </w:style>
  <w:style w:type="paragraph" w:customStyle="1" w:styleId="Tiret0">
    <w:name w:val="Tiret 0"/>
    <w:basedOn w:val="Normalny"/>
    <w:rsid w:val="00620477"/>
    <w:pPr>
      <w:numPr>
        <w:numId w:val="12"/>
      </w:numPr>
      <w:spacing w:before="120" w:after="120"/>
      <w:jc w:val="both"/>
    </w:pPr>
    <w:rPr>
      <w:rFonts w:eastAsia="Calibri"/>
      <w:sz w:val="24"/>
      <w:lang w:eastAsia="en-GB"/>
    </w:rPr>
  </w:style>
  <w:style w:type="paragraph" w:customStyle="1" w:styleId="Tiret1">
    <w:name w:val="Tiret 1"/>
    <w:basedOn w:val="Normalny"/>
    <w:rsid w:val="00620477"/>
    <w:pPr>
      <w:numPr>
        <w:numId w:val="13"/>
      </w:numPr>
      <w:spacing w:before="120" w:after="120"/>
      <w:jc w:val="both"/>
    </w:pPr>
    <w:rPr>
      <w:rFonts w:eastAsia="Calibri"/>
      <w:sz w:val="24"/>
      <w:lang w:eastAsia="en-GB"/>
    </w:rPr>
  </w:style>
  <w:style w:type="paragraph" w:customStyle="1" w:styleId="NumPar1">
    <w:name w:val="NumPar 1"/>
    <w:basedOn w:val="Normalny"/>
    <w:next w:val="Text1"/>
    <w:rsid w:val="00620477"/>
    <w:pPr>
      <w:numPr>
        <w:numId w:val="14"/>
      </w:numPr>
      <w:spacing w:before="120" w:after="120"/>
      <w:jc w:val="both"/>
    </w:pPr>
    <w:rPr>
      <w:rFonts w:eastAsia="Calibri"/>
      <w:sz w:val="24"/>
      <w:lang w:eastAsia="en-GB"/>
    </w:rPr>
  </w:style>
  <w:style w:type="paragraph" w:customStyle="1" w:styleId="NumPar2">
    <w:name w:val="NumPar 2"/>
    <w:basedOn w:val="Normalny"/>
    <w:next w:val="Text1"/>
    <w:rsid w:val="00620477"/>
    <w:pPr>
      <w:numPr>
        <w:ilvl w:val="1"/>
        <w:numId w:val="14"/>
      </w:numPr>
      <w:spacing w:before="120" w:after="120"/>
      <w:jc w:val="both"/>
    </w:pPr>
    <w:rPr>
      <w:rFonts w:eastAsia="Calibri"/>
      <w:sz w:val="24"/>
      <w:lang w:eastAsia="en-GB"/>
    </w:rPr>
  </w:style>
  <w:style w:type="paragraph" w:customStyle="1" w:styleId="NumPar3">
    <w:name w:val="NumPar 3"/>
    <w:basedOn w:val="Normalny"/>
    <w:next w:val="Text1"/>
    <w:rsid w:val="00620477"/>
    <w:pPr>
      <w:numPr>
        <w:ilvl w:val="2"/>
        <w:numId w:val="14"/>
      </w:numPr>
      <w:spacing w:before="120" w:after="120"/>
      <w:jc w:val="both"/>
    </w:pPr>
    <w:rPr>
      <w:rFonts w:eastAsia="Calibri"/>
      <w:sz w:val="24"/>
      <w:lang w:eastAsia="en-GB"/>
    </w:rPr>
  </w:style>
  <w:style w:type="paragraph" w:customStyle="1" w:styleId="NumPar4">
    <w:name w:val="NumPar 4"/>
    <w:basedOn w:val="Normalny"/>
    <w:next w:val="Text1"/>
    <w:rsid w:val="00620477"/>
    <w:pPr>
      <w:numPr>
        <w:ilvl w:val="3"/>
        <w:numId w:val="14"/>
      </w:numPr>
      <w:spacing w:before="120" w:after="120"/>
      <w:jc w:val="both"/>
    </w:pPr>
    <w:rPr>
      <w:rFonts w:eastAsia="Calibri"/>
      <w:sz w:val="24"/>
      <w:lang w:eastAsia="en-GB"/>
    </w:rPr>
  </w:style>
  <w:style w:type="paragraph" w:customStyle="1" w:styleId="ChapterTitle">
    <w:name w:val="ChapterTitle"/>
    <w:basedOn w:val="Normalny"/>
    <w:next w:val="Normalny"/>
    <w:rsid w:val="00620477"/>
    <w:pPr>
      <w:keepNext/>
      <w:spacing w:before="120" w:after="360"/>
      <w:jc w:val="center"/>
    </w:pPr>
    <w:rPr>
      <w:rFonts w:eastAsia="Calibri"/>
      <w:b/>
      <w:sz w:val="32"/>
      <w:lang w:eastAsia="en-GB"/>
    </w:rPr>
  </w:style>
  <w:style w:type="paragraph" w:customStyle="1" w:styleId="SectionTitle">
    <w:name w:val="SectionTitle"/>
    <w:basedOn w:val="Normalny"/>
    <w:next w:val="Nagwek1"/>
    <w:rsid w:val="00620477"/>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20477"/>
    <w:pPr>
      <w:spacing w:before="120" w:after="120"/>
      <w:jc w:val="center"/>
    </w:pPr>
    <w:rPr>
      <w:rFonts w:eastAsia="Calibri"/>
      <w:b/>
      <w:sz w:val="24"/>
      <w:u w:val="single"/>
      <w:lang w:eastAsia="en-GB"/>
    </w:rPr>
  </w:style>
  <w:style w:type="character" w:customStyle="1" w:styleId="Nierozpoznanawzmianka1">
    <w:name w:val="Nierozpoznana wzmianka1"/>
    <w:basedOn w:val="Domylnaczcionkaakapitu"/>
    <w:uiPriority w:val="99"/>
    <w:semiHidden/>
    <w:unhideWhenUsed/>
    <w:rsid w:val="00B262BC"/>
    <w:rPr>
      <w:color w:val="605E5C"/>
      <w:shd w:val="clear" w:color="auto" w:fill="E1DFDD"/>
    </w:rPr>
  </w:style>
  <w:style w:type="character" w:customStyle="1" w:styleId="Nierozpoznanawzmianka2">
    <w:name w:val="Nierozpoznana wzmianka2"/>
    <w:basedOn w:val="Domylnaczcionkaakapitu"/>
    <w:uiPriority w:val="99"/>
    <w:semiHidden/>
    <w:unhideWhenUsed/>
    <w:rsid w:val="00A560A1"/>
    <w:rPr>
      <w:color w:val="605E5C"/>
      <w:shd w:val="clear" w:color="auto" w:fill="E1DFDD"/>
    </w:rPr>
  </w:style>
  <w:style w:type="character" w:customStyle="1" w:styleId="Nierozpoznanawzmianka3">
    <w:name w:val="Nierozpoznana wzmianka3"/>
    <w:basedOn w:val="Domylnaczcionkaakapitu"/>
    <w:uiPriority w:val="99"/>
    <w:semiHidden/>
    <w:unhideWhenUsed/>
    <w:rsid w:val="00321ABD"/>
    <w:rPr>
      <w:color w:val="605E5C"/>
      <w:shd w:val="clear" w:color="auto" w:fill="E1DFDD"/>
    </w:rPr>
  </w:style>
  <w:style w:type="character" w:customStyle="1" w:styleId="Nierozpoznanawzmianka4">
    <w:name w:val="Nierozpoznana wzmianka4"/>
    <w:basedOn w:val="Domylnaczcionkaakapitu"/>
    <w:uiPriority w:val="99"/>
    <w:semiHidden/>
    <w:unhideWhenUsed/>
    <w:rsid w:val="00A81AAE"/>
    <w:rPr>
      <w:color w:val="605E5C"/>
      <w:shd w:val="clear" w:color="auto" w:fill="E1DFDD"/>
    </w:rPr>
  </w:style>
  <w:style w:type="character" w:customStyle="1" w:styleId="Nierozpoznanawzmianka5">
    <w:name w:val="Nierozpoznana wzmianka5"/>
    <w:basedOn w:val="Domylnaczcionkaakapitu"/>
    <w:uiPriority w:val="99"/>
    <w:semiHidden/>
    <w:unhideWhenUsed/>
    <w:rsid w:val="009A6C7F"/>
    <w:rPr>
      <w:color w:val="605E5C"/>
      <w:shd w:val="clear" w:color="auto" w:fill="E1DFDD"/>
    </w:rPr>
  </w:style>
  <w:style w:type="character" w:customStyle="1" w:styleId="Nierozpoznanawzmianka6">
    <w:name w:val="Nierozpoznana wzmianka6"/>
    <w:basedOn w:val="Domylnaczcionkaakapitu"/>
    <w:uiPriority w:val="99"/>
    <w:semiHidden/>
    <w:unhideWhenUsed/>
    <w:rsid w:val="00112ABD"/>
    <w:rPr>
      <w:color w:val="605E5C"/>
      <w:shd w:val="clear" w:color="auto" w:fill="E1DFDD"/>
    </w:rPr>
  </w:style>
  <w:style w:type="character" w:customStyle="1" w:styleId="Nierozpoznanawzmianka7">
    <w:name w:val="Nierozpoznana wzmianka7"/>
    <w:basedOn w:val="Domylnaczcionkaakapitu"/>
    <w:uiPriority w:val="99"/>
    <w:semiHidden/>
    <w:unhideWhenUsed/>
    <w:rsid w:val="006E3FFE"/>
    <w:rPr>
      <w:color w:val="605E5C"/>
      <w:shd w:val="clear" w:color="auto" w:fill="E1DFDD"/>
    </w:rPr>
  </w:style>
  <w:style w:type="character" w:customStyle="1" w:styleId="normaltextrun">
    <w:name w:val="normaltextrun"/>
    <w:basedOn w:val="Domylnaczcionkaakapitu"/>
    <w:rsid w:val="00615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8841">
      <w:bodyDiv w:val="1"/>
      <w:marLeft w:val="0"/>
      <w:marRight w:val="0"/>
      <w:marTop w:val="0"/>
      <w:marBottom w:val="0"/>
      <w:divBdr>
        <w:top w:val="none" w:sz="0" w:space="0" w:color="auto"/>
        <w:left w:val="none" w:sz="0" w:space="0" w:color="auto"/>
        <w:bottom w:val="none" w:sz="0" w:space="0" w:color="auto"/>
        <w:right w:val="none" w:sz="0" w:space="0" w:color="auto"/>
      </w:divBdr>
    </w:div>
    <w:div w:id="261424477">
      <w:bodyDiv w:val="1"/>
      <w:marLeft w:val="0"/>
      <w:marRight w:val="0"/>
      <w:marTop w:val="0"/>
      <w:marBottom w:val="0"/>
      <w:divBdr>
        <w:top w:val="none" w:sz="0" w:space="0" w:color="auto"/>
        <w:left w:val="none" w:sz="0" w:space="0" w:color="auto"/>
        <w:bottom w:val="none" w:sz="0" w:space="0" w:color="auto"/>
        <w:right w:val="none" w:sz="0" w:space="0" w:color="auto"/>
      </w:divBdr>
    </w:div>
    <w:div w:id="273290245">
      <w:bodyDiv w:val="1"/>
      <w:marLeft w:val="0"/>
      <w:marRight w:val="0"/>
      <w:marTop w:val="0"/>
      <w:marBottom w:val="0"/>
      <w:divBdr>
        <w:top w:val="none" w:sz="0" w:space="0" w:color="auto"/>
        <w:left w:val="none" w:sz="0" w:space="0" w:color="auto"/>
        <w:bottom w:val="none" w:sz="0" w:space="0" w:color="auto"/>
        <w:right w:val="none" w:sz="0" w:space="0" w:color="auto"/>
      </w:divBdr>
    </w:div>
    <w:div w:id="344476029">
      <w:bodyDiv w:val="1"/>
      <w:marLeft w:val="0"/>
      <w:marRight w:val="0"/>
      <w:marTop w:val="0"/>
      <w:marBottom w:val="0"/>
      <w:divBdr>
        <w:top w:val="none" w:sz="0" w:space="0" w:color="auto"/>
        <w:left w:val="none" w:sz="0" w:space="0" w:color="auto"/>
        <w:bottom w:val="none" w:sz="0" w:space="0" w:color="auto"/>
        <w:right w:val="none" w:sz="0" w:space="0" w:color="auto"/>
      </w:divBdr>
    </w:div>
    <w:div w:id="353965386">
      <w:bodyDiv w:val="1"/>
      <w:marLeft w:val="0"/>
      <w:marRight w:val="0"/>
      <w:marTop w:val="0"/>
      <w:marBottom w:val="0"/>
      <w:divBdr>
        <w:top w:val="none" w:sz="0" w:space="0" w:color="auto"/>
        <w:left w:val="none" w:sz="0" w:space="0" w:color="auto"/>
        <w:bottom w:val="none" w:sz="0" w:space="0" w:color="auto"/>
        <w:right w:val="none" w:sz="0" w:space="0" w:color="auto"/>
      </w:divBdr>
    </w:div>
    <w:div w:id="395473593">
      <w:marLeft w:val="0"/>
      <w:marRight w:val="0"/>
      <w:marTop w:val="0"/>
      <w:marBottom w:val="0"/>
      <w:divBdr>
        <w:top w:val="none" w:sz="0" w:space="0" w:color="auto"/>
        <w:left w:val="none" w:sz="0" w:space="0" w:color="auto"/>
        <w:bottom w:val="none" w:sz="0" w:space="0" w:color="auto"/>
        <w:right w:val="none" w:sz="0" w:space="0" w:color="auto"/>
      </w:divBdr>
    </w:div>
    <w:div w:id="395473594">
      <w:marLeft w:val="0"/>
      <w:marRight w:val="0"/>
      <w:marTop w:val="0"/>
      <w:marBottom w:val="0"/>
      <w:divBdr>
        <w:top w:val="none" w:sz="0" w:space="0" w:color="auto"/>
        <w:left w:val="none" w:sz="0" w:space="0" w:color="auto"/>
        <w:bottom w:val="none" w:sz="0" w:space="0" w:color="auto"/>
        <w:right w:val="none" w:sz="0" w:space="0" w:color="auto"/>
      </w:divBdr>
    </w:div>
    <w:div w:id="395473595">
      <w:marLeft w:val="0"/>
      <w:marRight w:val="0"/>
      <w:marTop w:val="0"/>
      <w:marBottom w:val="0"/>
      <w:divBdr>
        <w:top w:val="none" w:sz="0" w:space="0" w:color="auto"/>
        <w:left w:val="none" w:sz="0" w:space="0" w:color="auto"/>
        <w:bottom w:val="none" w:sz="0" w:space="0" w:color="auto"/>
        <w:right w:val="none" w:sz="0" w:space="0" w:color="auto"/>
      </w:divBdr>
    </w:div>
    <w:div w:id="395473596">
      <w:marLeft w:val="0"/>
      <w:marRight w:val="0"/>
      <w:marTop w:val="0"/>
      <w:marBottom w:val="0"/>
      <w:divBdr>
        <w:top w:val="none" w:sz="0" w:space="0" w:color="auto"/>
        <w:left w:val="none" w:sz="0" w:space="0" w:color="auto"/>
        <w:bottom w:val="none" w:sz="0" w:space="0" w:color="auto"/>
        <w:right w:val="none" w:sz="0" w:space="0" w:color="auto"/>
      </w:divBdr>
    </w:div>
    <w:div w:id="395473597">
      <w:marLeft w:val="0"/>
      <w:marRight w:val="0"/>
      <w:marTop w:val="0"/>
      <w:marBottom w:val="0"/>
      <w:divBdr>
        <w:top w:val="none" w:sz="0" w:space="0" w:color="auto"/>
        <w:left w:val="none" w:sz="0" w:space="0" w:color="auto"/>
        <w:bottom w:val="none" w:sz="0" w:space="0" w:color="auto"/>
        <w:right w:val="none" w:sz="0" w:space="0" w:color="auto"/>
      </w:divBdr>
    </w:div>
    <w:div w:id="395473598">
      <w:marLeft w:val="0"/>
      <w:marRight w:val="0"/>
      <w:marTop w:val="0"/>
      <w:marBottom w:val="0"/>
      <w:divBdr>
        <w:top w:val="none" w:sz="0" w:space="0" w:color="auto"/>
        <w:left w:val="none" w:sz="0" w:space="0" w:color="auto"/>
        <w:bottom w:val="none" w:sz="0" w:space="0" w:color="auto"/>
        <w:right w:val="none" w:sz="0" w:space="0" w:color="auto"/>
      </w:divBdr>
    </w:div>
    <w:div w:id="395473599">
      <w:marLeft w:val="0"/>
      <w:marRight w:val="0"/>
      <w:marTop w:val="0"/>
      <w:marBottom w:val="0"/>
      <w:divBdr>
        <w:top w:val="none" w:sz="0" w:space="0" w:color="auto"/>
        <w:left w:val="none" w:sz="0" w:space="0" w:color="auto"/>
        <w:bottom w:val="none" w:sz="0" w:space="0" w:color="auto"/>
        <w:right w:val="none" w:sz="0" w:space="0" w:color="auto"/>
      </w:divBdr>
    </w:div>
    <w:div w:id="471483086">
      <w:bodyDiv w:val="1"/>
      <w:marLeft w:val="0"/>
      <w:marRight w:val="0"/>
      <w:marTop w:val="0"/>
      <w:marBottom w:val="0"/>
      <w:divBdr>
        <w:top w:val="none" w:sz="0" w:space="0" w:color="auto"/>
        <w:left w:val="none" w:sz="0" w:space="0" w:color="auto"/>
        <w:bottom w:val="none" w:sz="0" w:space="0" w:color="auto"/>
        <w:right w:val="none" w:sz="0" w:space="0" w:color="auto"/>
      </w:divBdr>
    </w:div>
    <w:div w:id="539586209">
      <w:bodyDiv w:val="1"/>
      <w:marLeft w:val="0"/>
      <w:marRight w:val="0"/>
      <w:marTop w:val="0"/>
      <w:marBottom w:val="0"/>
      <w:divBdr>
        <w:top w:val="none" w:sz="0" w:space="0" w:color="auto"/>
        <w:left w:val="none" w:sz="0" w:space="0" w:color="auto"/>
        <w:bottom w:val="none" w:sz="0" w:space="0" w:color="auto"/>
        <w:right w:val="none" w:sz="0" w:space="0" w:color="auto"/>
      </w:divBdr>
    </w:div>
    <w:div w:id="568419666">
      <w:bodyDiv w:val="1"/>
      <w:marLeft w:val="0"/>
      <w:marRight w:val="0"/>
      <w:marTop w:val="0"/>
      <w:marBottom w:val="0"/>
      <w:divBdr>
        <w:top w:val="none" w:sz="0" w:space="0" w:color="auto"/>
        <w:left w:val="none" w:sz="0" w:space="0" w:color="auto"/>
        <w:bottom w:val="none" w:sz="0" w:space="0" w:color="auto"/>
        <w:right w:val="none" w:sz="0" w:space="0" w:color="auto"/>
      </w:divBdr>
    </w:div>
    <w:div w:id="630673063">
      <w:bodyDiv w:val="1"/>
      <w:marLeft w:val="0"/>
      <w:marRight w:val="0"/>
      <w:marTop w:val="0"/>
      <w:marBottom w:val="0"/>
      <w:divBdr>
        <w:top w:val="none" w:sz="0" w:space="0" w:color="auto"/>
        <w:left w:val="none" w:sz="0" w:space="0" w:color="auto"/>
        <w:bottom w:val="none" w:sz="0" w:space="0" w:color="auto"/>
        <w:right w:val="none" w:sz="0" w:space="0" w:color="auto"/>
      </w:divBdr>
    </w:div>
    <w:div w:id="669941161">
      <w:bodyDiv w:val="1"/>
      <w:marLeft w:val="0"/>
      <w:marRight w:val="0"/>
      <w:marTop w:val="0"/>
      <w:marBottom w:val="0"/>
      <w:divBdr>
        <w:top w:val="none" w:sz="0" w:space="0" w:color="auto"/>
        <w:left w:val="none" w:sz="0" w:space="0" w:color="auto"/>
        <w:bottom w:val="none" w:sz="0" w:space="0" w:color="auto"/>
        <w:right w:val="none" w:sz="0" w:space="0" w:color="auto"/>
      </w:divBdr>
    </w:div>
    <w:div w:id="763458802">
      <w:bodyDiv w:val="1"/>
      <w:marLeft w:val="0"/>
      <w:marRight w:val="0"/>
      <w:marTop w:val="0"/>
      <w:marBottom w:val="0"/>
      <w:divBdr>
        <w:top w:val="none" w:sz="0" w:space="0" w:color="auto"/>
        <w:left w:val="none" w:sz="0" w:space="0" w:color="auto"/>
        <w:bottom w:val="none" w:sz="0" w:space="0" w:color="auto"/>
        <w:right w:val="none" w:sz="0" w:space="0" w:color="auto"/>
      </w:divBdr>
    </w:div>
    <w:div w:id="794521194">
      <w:bodyDiv w:val="1"/>
      <w:marLeft w:val="0"/>
      <w:marRight w:val="0"/>
      <w:marTop w:val="0"/>
      <w:marBottom w:val="0"/>
      <w:divBdr>
        <w:top w:val="none" w:sz="0" w:space="0" w:color="auto"/>
        <w:left w:val="none" w:sz="0" w:space="0" w:color="auto"/>
        <w:bottom w:val="none" w:sz="0" w:space="0" w:color="auto"/>
        <w:right w:val="none" w:sz="0" w:space="0" w:color="auto"/>
      </w:divBdr>
    </w:div>
    <w:div w:id="832914896">
      <w:bodyDiv w:val="1"/>
      <w:marLeft w:val="0"/>
      <w:marRight w:val="0"/>
      <w:marTop w:val="0"/>
      <w:marBottom w:val="0"/>
      <w:divBdr>
        <w:top w:val="none" w:sz="0" w:space="0" w:color="auto"/>
        <w:left w:val="none" w:sz="0" w:space="0" w:color="auto"/>
        <w:bottom w:val="none" w:sz="0" w:space="0" w:color="auto"/>
        <w:right w:val="none" w:sz="0" w:space="0" w:color="auto"/>
      </w:divBdr>
    </w:div>
    <w:div w:id="861406654">
      <w:bodyDiv w:val="1"/>
      <w:marLeft w:val="0"/>
      <w:marRight w:val="0"/>
      <w:marTop w:val="0"/>
      <w:marBottom w:val="0"/>
      <w:divBdr>
        <w:top w:val="none" w:sz="0" w:space="0" w:color="auto"/>
        <w:left w:val="none" w:sz="0" w:space="0" w:color="auto"/>
        <w:bottom w:val="none" w:sz="0" w:space="0" w:color="auto"/>
        <w:right w:val="none" w:sz="0" w:space="0" w:color="auto"/>
      </w:divBdr>
    </w:div>
    <w:div w:id="925844404">
      <w:bodyDiv w:val="1"/>
      <w:marLeft w:val="0"/>
      <w:marRight w:val="0"/>
      <w:marTop w:val="0"/>
      <w:marBottom w:val="0"/>
      <w:divBdr>
        <w:top w:val="none" w:sz="0" w:space="0" w:color="auto"/>
        <w:left w:val="none" w:sz="0" w:space="0" w:color="auto"/>
        <w:bottom w:val="none" w:sz="0" w:space="0" w:color="auto"/>
        <w:right w:val="none" w:sz="0" w:space="0" w:color="auto"/>
      </w:divBdr>
    </w:div>
    <w:div w:id="935870569">
      <w:bodyDiv w:val="1"/>
      <w:marLeft w:val="0"/>
      <w:marRight w:val="0"/>
      <w:marTop w:val="0"/>
      <w:marBottom w:val="0"/>
      <w:divBdr>
        <w:top w:val="none" w:sz="0" w:space="0" w:color="auto"/>
        <w:left w:val="none" w:sz="0" w:space="0" w:color="auto"/>
        <w:bottom w:val="none" w:sz="0" w:space="0" w:color="auto"/>
        <w:right w:val="none" w:sz="0" w:space="0" w:color="auto"/>
      </w:divBdr>
    </w:div>
    <w:div w:id="955022738">
      <w:bodyDiv w:val="1"/>
      <w:marLeft w:val="0"/>
      <w:marRight w:val="0"/>
      <w:marTop w:val="0"/>
      <w:marBottom w:val="0"/>
      <w:divBdr>
        <w:top w:val="none" w:sz="0" w:space="0" w:color="auto"/>
        <w:left w:val="none" w:sz="0" w:space="0" w:color="auto"/>
        <w:bottom w:val="none" w:sz="0" w:space="0" w:color="auto"/>
        <w:right w:val="none" w:sz="0" w:space="0" w:color="auto"/>
      </w:divBdr>
    </w:div>
    <w:div w:id="1037242708">
      <w:bodyDiv w:val="1"/>
      <w:marLeft w:val="0"/>
      <w:marRight w:val="0"/>
      <w:marTop w:val="0"/>
      <w:marBottom w:val="0"/>
      <w:divBdr>
        <w:top w:val="none" w:sz="0" w:space="0" w:color="auto"/>
        <w:left w:val="none" w:sz="0" w:space="0" w:color="auto"/>
        <w:bottom w:val="none" w:sz="0" w:space="0" w:color="auto"/>
        <w:right w:val="none" w:sz="0" w:space="0" w:color="auto"/>
      </w:divBdr>
    </w:div>
    <w:div w:id="1041516356">
      <w:bodyDiv w:val="1"/>
      <w:marLeft w:val="0"/>
      <w:marRight w:val="0"/>
      <w:marTop w:val="0"/>
      <w:marBottom w:val="0"/>
      <w:divBdr>
        <w:top w:val="none" w:sz="0" w:space="0" w:color="auto"/>
        <w:left w:val="none" w:sz="0" w:space="0" w:color="auto"/>
        <w:bottom w:val="none" w:sz="0" w:space="0" w:color="auto"/>
        <w:right w:val="none" w:sz="0" w:space="0" w:color="auto"/>
      </w:divBdr>
    </w:div>
    <w:div w:id="1073704491">
      <w:bodyDiv w:val="1"/>
      <w:marLeft w:val="0"/>
      <w:marRight w:val="0"/>
      <w:marTop w:val="0"/>
      <w:marBottom w:val="0"/>
      <w:divBdr>
        <w:top w:val="none" w:sz="0" w:space="0" w:color="auto"/>
        <w:left w:val="none" w:sz="0" w:space="0" w:color="auto"/>
        <w:bottom w:val="none" w:sz="0" w:space="0" w:color="auto"/>
        <w:right w:val="none" w:sz="0" w:space="0" w:color="auto"/>
      </w:divBdr>
    </w:div>
    <w:div w:id="1087385471">
      <w:bodyDiv w:val="1"/>
      <w:marLeft w:val="0"/>
      <w:marRight w:val="0"/>
      <w:marTop w:val="0"/>
      <w:marBottom w:val="0"/>
      <w:divBdr>
        <w:top w:val="none" w:sz="0" w:space="0" w:color="auto"/>
        <w:left w:val="none" w:sz="0" w:space="0" w:color="auto"/>
        <w:bottom w:val="none" w:sz="0" w:space="0" w:color="auto"/>
        <w:right w:val="none" w:sz="0" w:space="0" w:color="auto"/>
      </w:divBdr>
    </w:div>
    <w:div w:id="1162619941">
      <w:bodyDiv w:val="1"/>
      <w:marLeft w:val="0"/>
      <w:marRight w:val="0"/>
      <w:marTop w:val="0"/>
      <w:marBottom w:val="0"/>
      <w:divBdr>
        <w:top w:val="none" w:sz="0" w:space="0" w:color="auto"/>
        <w:left w:val="none" w:sz="0" w:space="0" w:color="auto"/>
        <w:bottom w:val="none" w:sz="0" w:space="0" w:color="auto"/>
        <w:right w:val="none" w:sz="0" w:space="0" w:color="auto"/>
      </w:divBdr>
    </w:div>
    <w:div w:id="1165709513">
      <w:bodyDiv w:val="1"/>
      <w:marLeft w:val="0"/>
      <w:marRight w:val="0"/>
      <w:marTop w:val="0"/>
      <w:marBottom w:val="0"/>
      <w:divBdr>
        <w:top w:val="none" w:sz="0" w:space="0" w:color="auto"/>
        <w:left w:val="none" w:sz="0" w:space="0" w:color="auto"/>
        <w:bottom w:val="none" w:sz="0" w:space="0" w:color="auto"/>
        <w:right w:val="none" w:sz="0" w:space="0" w:color="auto"/>
      </w:divBdr>
    </w:div>
    <w:div w:id="1191529993">
      <w:bodyDiv w:val="1"/>
      <w:marLeft w:val="0"/>
      <w:marRight w:val="0"/>
      <w:marTop w:val="0"/>
      <w:marBottom w:val="0"/>
      <w:divBdr>
        <w:top w:val="none" w:sz="0" w:space="0" w:color="auto"/>
        <w:left w:val="none" w:sz="0" w:space="0" w:color="auto"/>
        <w:bottom w:val="none" w:sz="0" w:space="0" w:color="auto"/>
        <w:right w:val="none" w:sz="0" w:space="0" w:color="auto"/>
      </w:divBdr>
    </w:div>
    <w:div w:id="1243640025">
      <w:bodyDiv w:val="1"/>
      <w:marLeft w:val="0"/>
      <w:marRight w:val="0"/>
      <w:marTop w:val="0"/>
      <w:marBottom w:val="0"/>
      <w:divBdr>
        <w:top w:val="none" w:sz="0" w:space="0" w:color="auto"/>
        <w:left w:val="none" w:sz="0" w:space="0" w:color="auto"/>
        <w:bottom w:val="none" w:sz="0" w:space="0" w:color="auto"/>
        <w:right w:val="none" w:sz="0" w:space="0" w:color="auto"/>
      </w:divBdr>
    </w:div>
    <w:div w:id="1276599095">
      <w:bodyDiv w:val="1"/>
      <w:marLeft w:val="0"/>
      <w:marRight w:val="0"/>
      <w:marTop w:val="0"/>
      <w:marBottom w:val="0"/>
      <w:divBdr>
        <w:top w:val="none" w:sz="0" w:space="0" w:color="auto"/>
        <w:left w:val="none" w:sz="0" w:space="0" w:color="auto"/>
        <w:bottom w:val="none" w:sz="0" w:space="0" w:color="auto"/>
        <w:right w:val="none" w:sz="0" w:space="0" w:color="auto"/>
      </w:divBdr>
    </w:div>
    <w:div w:id="1294481811">
      <w:bodyDiv w:val="1"/>
      <w:marLeft w:val="0"/>
      <w:marRight w:val="0"/>
      <w:marTop w:val="0"/>
      <w:marBottom w:val="0"/>
      <w:divBdr>
        <w:top w:val="none" w:sz="0" w:space="0" w:color="auto"/>
        <w:left w:val="none" w:sz="0" w:space="0" w:color="auto"/>
        <w:bottom w:val="none" w:sz="0" w:space="0" w:color="auto"/>
        <w:right w:val="none" w:sz="0" w:space="0" w:color="auto"/>
      </w:divBdr>
    </w:div>
    <w:div w:id="1347824039">
      <w:bodyDiv w:val="1"/>
      <w:marLeft w:val="0"/>
      <w:marRight w:val="0"/>
      <w:marTop w:val="0"/>
      <w:marBottom w:val="0"/>
      <w:divBdr>
        <w:top w:val="none" w:sz="0" w:space="0" w:color="auto"/>
        <w:left w:val="none" w:sz="0" w:space="0" w:color="auto"/>
        <w:bottom w:val="none" w:sz="0" w:space="0" w:color="auto"/>
        <w:right w:val="none" w:sz="0" w:space="0" w:color="auto"/>
      </w:divBdr>
    </w:div>
    <w:div w:id="1368139167">
      <w:bodyDiv w:val="1"/>
      <w:marLeft w:val="0"/>
      <w:marRight w:val="0"/>
      <w:marTop w:val="0"/>
      <w:marBottom w:val="0"/>
      <w:divBdr>
        <w:top w:val="none" w:sz="0" w:space="0" w:color="auto"/>
        <w:left w:val="none" w:sz="0" w:space="0" w:color="auto"/>
        <w:bottom w:val="none" w:sz="0" w:space="0" w:color="auto"/>
        <w:right w:val="none" w:sz="0" w:space="0" w:color="auto"/>
      </w:divBdr>
    </w:div>
    <w:div w:id="1373921124">
      <w:bodyDiv w:val="1"/>
      <w:marLeft w:val="0"/>
      <w:marRight w:val="0"/>
      <w:marTop w:val="0"/>
      <w:marBottom w:val="0"/>
      <w:divBdr>
        <w:top w:val="none" w:sz="0" w:space="0" w:color="auto"/>
        <w:left w:val="none" w:sz="0" w:space="0" w:color="auto"/>
        <w:bottom w:val="none" w:sz="0" w:space="0" w:color="auto"/>
        <w:right w:val="none" w:sz="0" w:space="0" w:color="auto"/>
      </w:divBdr>
    </w:div>
    <w:div w:id="1380864394">
      <w:bodyDiv w:val="1"/>
      <w:marLeft w:val="0"/>
      <w:marRight w:val="0"/>
      <w:marTop w:val="0"/>
      <w:marBottom w:val="0"/>
      <w:divBdr>
        <w:top w:val="none" w:sz="0" w:space="0" w:color="auto"/>
        <w:left w:val="none" w:sz="0" w:space="0" w:color="auto"/>
        <w:bottom w:val="none" w:sz="0" w:space="0" w:color="auto"/>
        <w:right w:val="none" w:sz="0" w:space="0" w:color="auto"/>
      </w:divBdr>
    </w:div>
    <w:div w:id="1430278724">
      <w:bodyDiv w:val="1"/>
      <w:marLeft w:val="0"/>
      <w:marRight w:val="0"/>
      <w:marTop w:val="0"/>
      <w:marBottom w:val="0"/>
      <w:divBdr>
        <w:top w:val="none" w:sz="0" w:space="0" w:color="auto"/>
        <w:left w:val="none" w:sz="0" w:space="0" w:color="auto"/>
        <w:bottom w:val="none" w:sz="0" w:space="0" w:color="auto"/>
        <w:right w:val="none" w:sz="0" w:space="0" w:color="auto"/>
      </w:divBdr>
    </w:div>
    <w:div w:id="1432161963">
      <w:bodyDiv w:val="1"/>
      <w:marLeft w:val="0"/>
      <w:marRight w:val="0"/>
      <w:marTop w:val="0"/>
      <w:marBottom w:val="0"/>
      <w:divBdr>
        <w:top w:val="none" w:sz="0" w:space="0" w:color="auto"/>
        <w:left w:val="none" w:sz="0" w:space="0" w:color="auto"/>
        <w:bottom w:val="none" w:sz="0" w:space="0" w:color="auto"/>
        <w:right w:val="none" w:sz="0" w:space="0" w:color="auto"/>
      </w:divBdr>
    </w:div>
    <w:div w:id="1491747945">
      <w:bodyDiv w:val="1"/>
      <w:marLeft w:val="0"/>
      <w:marRight w:val="0"/>
      <w:marTop w:val="0"/>
      <w:marBottom w:val="0"/>
      <w:divBdr>
        <w:top w:val="none" w:sz="0" w:space="0" w:color="auto"/>
        <w:left w:val="none" w:sz="0" w:space="0" w:color="auto"/>
        <w:bottom w:val="none" w:sz="0" w:space="0" w:color="auto"/>
        <w:right w:val="none" w:sz="0" w:space="0" w:color="auto"/>
      </w:divBdr>
    </w:div>
    <w:div w:id="1494032464">
      <w:bodyDiv w:val="1"/>
      <w:marLeft w:val="0"/>
      <w:marRight w:val="0"/>
      <w:marTop w:val="0"/>
      <w:marBottom w:val="0"/>
      <w:divBdr>
        <w:top w:val="none" w:sz="0" w:space="0" w:color="auto"/>
        <w:left w:val="none" w:sz="0" w:space="0" w:color="auto"/>
        <w:bottom w:val="none" w:sz="0" w:space="0" w:color="auto"/>
        <w:right w:val="none" w:sz="0" w:space="0" w:color="auto"/>
      </w:divBdr>
    </w:div>
    <w:div w:id="1500653100">
      <w:bodyDiv w:val="1"/>
      <w:marLeft w:val="0"/>
      <w:marRight w:val="0"/>
      <w:marTop w:val="0"/>
      <w:marBottom w:val="0"/>
      <w:divBdr>
        <w:top w:val="none" w:sz="0" w:space="0" w:color="auto"/>
        <w:left w:val="none" w:sz="0" w:space="0" w:color="auto"/>
        <w:bottom w:val="none" w:sz="0" w:space="0" w:color="auto"/>
        <w:right w:val="none" w:sz="0" w:space="0" w:color="auto"/>
      </w:divBdr>
    </w:div>
    <w:div w:id="1605110310">
      <w:bodyDiv w:val="1"/>
      <w:marLeft w:val="0"/>
      <w:marRight w:val="0"/>
      <w:marTop w:val="0"/>
      <w:marBottom w:val="0"/>
      <w:divBdr>
        <w:top w:val="none" w:sz="0" w:space="0" w:color="auto"/>
        <w:left w:val="none" w:sz="0" w:space="0" w:color="auto"/>
        <w:bottom w:val="none" w:sz="0" w:space="0" w:color="auto"/>
        <w:right w:val="none" w:sz="0" w:space="0" w:color="auto"/>
      </w:divBdr>
    </w:div>
    <w:div w:id="1627081108">
      <w:bodyDiv w:val="1"/>
      <w:marLeft w:val="0"/>
      <w:marRight w:val="0"/>
      <w:marTop w:val="0"/>
      <w:marBottom w:val="0"/>
      <w:divBdr>
        <w:top w:val="none" w:sz="0" w:space="0" w:color="auto"/>
        <w:left w:val="none" w:sz="0" w:space="0" w:color="auto"/>
        <w:bottom w:val="none" w:sz="0" w:space="0" w:color="auto"/>
        <w:right w:val="none" w:sz="0" w:space="0" w:color="auto"/>
      </w:divBdr>
    </w:div>
    <w:div w:id="1635528618">
      <w:bodyDiv w:val="1"/>
      <w:marLeft w:val="0"/>
      <w:marRight w:val="0"/>
      <w:marTop w:val="0"/>
      <w:marBottom w:val="0"/>
      <w:divBdr>
        <w:top w:val="none" w:sz="0" w:space="0" w:color="auto"/>
        <w:left w:val="none" w:sz="0" w:space="0" w:color="auto"/>
        <w:bottom w:val="none" w:sz="0" w:space="0" w:color="auto"/>
        <w:right w:val="none" w:sz="0" w:space="0" w:color="auto"/>
      </w:divBdr>
    </w:div>
    <w:div w:id="1655721360">
      <w:bodyDiv w:val="1"/>
      <w:marLeft w:val="0"/>
      <w:marRight w:val="0"/>
      <w:marTop w:val="0"/>
      <w:marBottom w:val="0"/>
      <w:divBdr>
        <w:top w:val="none" w:sz="0" w:space="0" w:color="auto"/>
        <w:left w:val="none" w:sz="0" w:space="0" w:color="auto"/>
        <w:bottom w:val="none" w:sz="0" w:space="0" w:color="auto"/>
        <w:right w:val="none" w:sz="0" w:space="0" w:color="auto"/>
      </w:divBdr>
    </w:div>
    <w:div w:id="1685980334">
      <w:bodyDiv w:val="1"/>
      <w:marLeft w:val="0"/>
      <w:marRight w:val="0"/>
      <w:marTop w:val="0"/>
      <w:marBottom w:val="0"/>
      <w:divBdr>
        <w:top w:val="none" w:sz="0" w:space="0" w:color="auto"/>
        <w:left w:val="none" w:sz="0" w:space="0" w:color="auto"/>
        <w:bottom w:val="none" w:sz="0" w:space="0" w:color="auto"/>
        <w:right w:val="none" w:sz="0" w:space="0" w:color="auto"/>
      </w:divBdr>
    </w:div>
    <w:div w:id="1804301617">
      <w:bodyDiv w:val="1"/>
      <w:marLeft w:val="0"/>
      <w:marRight w:val="0"/>
      <w:marTop w:val="0"/>
      <w:marBottom w:val="0"/>
      <w:divBdr>
        <w:top w:val="none" w:sz="0" w:space="0" w:color="auto"/>
        <w:left w:val="none" w:sz="0" w:space="0" w:color="auto"/>
        <w:bottom w:val="none" w:sz="0" w:space="0" w:color="auto"/>
        <w:right w:val="none" w:sz="0" w:space="0" w:color="auto"/>
      </w:divBdr>
    </w:div>
    <w:div w:id="1863323111">
      <w:bodyDiv w:val="1"/>
      <w:marLeft w:val="0"/>
      <w:marRight w:val="0"/>
      <w:marTop w:val="0"/>
      <w:marBottom w:val="0"/>
      <w:divBdr>
        <w:top w:val="none" w:sz="0" w:space="0" w:color="auto"/>
        <w:left w:val="none" w:sz="0" w:space="0" w:color="auto"/>
        <w:bottom w:val="none" w:sz="0" w:space="0" w:color="auto"/>
        <w:right w:val="none" w:sz="0" w:space="0" w:color="auto"/>
      </w:divBdr>
    </w:div>
    <w:div w:id="1968967181">
      <w:bodyDiv w:val="1"/>
      <w:marLeft w:val="0"/>
      <w:marRight w:val="0"/>
      <w:marTop w:val="0"/>
      <w:marBottom w:val="0"/>
      <w:divBdr>
        <w:top w:val="none" w:sz="0" w:space="0" w:color="auto"/>
        <w:left w:val="none" w:sz="0" w:space="0" w:color="auto"/>
        <w:bottom w:val="none" w:sz="0" w:space="0" w:color="auto"/>
        <w:right w:val="none" w:sz="0" w:space="0" w:color="auto"/>
      </w:divBdr>
    </w:div>
    <w:div w:id="1981230258">
      <w:bodyDiv w:val="1"/>
      <w:marLeft w:val="0"/>
      <w:marRight w:val="0"/>
      <w:marTop w:val="0"/>
      <w:marBottom w:val="0"/>
      <w:divBdr>
        <w:top w:val="none" w:sz="0" w:space="0" w:color="auto"/>
        <w:left w:val="none" w:sz="0" w:space="0" w:color="auto"/>
        <w:bottom w:val="none" w:sz="0" w:space="0" w:color="auto"/>
        <w:right w:val="none" w:sz="0" w:space="0" w:color="auto"/>
      </w:divBdr>
    </w:div>
    <w:div w:id="2044164371">
      <w:bodyDiv w:val="1"/>
      <w:marLeft w:val="0"/>
      <w:marRight w:val="0"/>
      <w:marTop w:val="0"/>
      <w:marBottom w:val="0"/>
      <w:divBdr>
        <w:top w:val="none" w:sz="0" w:space="0" w:color="auto"/>
        <w:left w:val="none" w:sz="0" w:space="0" w:color="auto"/>
        <w:bottom w:val="none" w:sz="0" w:space="0" w:color="auto"/>
        <w:right w:val="none" w:sz="0" w:space="0" w:color="auto"/>
      </w:divBdr>
    </w:div>
    <w:div w:id="2099672783">
      <w:bodyDiv w:val="1"/>
      <w:marLeft w:val="0"/>
      <w:marRight w:val="0"/>
      <w:marTop w:val="0"/>
      <w:marBottom w:val="0"/>
      <w:divBdr>
        <w:top w:val="none" w:sz="0" w:space="0" w:color="auto"/>
        <w:left w:val="none" w:sz="0" w:space="0" w:color="auto"/>
        <w:bottom w:val="none" w:sz="0" w:space="0" w:color="auto"/>
        <w:right w:val="none" w:sz="0" w:space="0" w:color="auto"/>
      </w:divBdr>
    </w:div>
    <w:div w:id="2102405781">
      <w:bodyDiv w:val="1"/>
      <w:marLeft w:val="0"/>
      <w:marRight w:val="0"/>
      <w:marTop w:val="0"/>
      <w:marBottom w:val="0"/>
      <w:divBdr>
        <w:top w:val="none" w:sz="0" w:space="0" w:color="auto"/>
        <w:left w:val="none" w:sz="0" w:space="0" w:color="auto"/>
        <w:bottom w:val="none" w:sz="0" w:space="0" w:color="auto"/>
        <w:right w:val="none" w:sz="0" w:space="0" w:color="auto"/>
      </w:divBdr>
    </w:div>
    <w:div w:id="2119328335">
      <w:bodyDiv w:val="1"/>
      <w:marLeft w:val="0"/>
      <w:marRight w:val="0"/>
      <w:marTop w:val="0"/>
      <w:marBottom w:val="0"/>
      <w:divBdr>
        <w:top w:val="none" w:sz="0" w:space="0" w:color="auto"/>
        <w:left w:val="none" w:sz="0" w:space="0" w:color="auto"/>
        <w:bottom w:val="none" w:sz="0" w:space="0" w:color="auto"/>
        <w:right w:val="none" w:sz="0" w:space="0" w:color="auto"/>
      </w:divBdr>
    </w:div>
    <w:div w:id="21194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mailto:sekretariatkm@warszawa-straz.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dziennikustaw.gov.pl/DU/2020/2437"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kancelaria@uodo.gov.pl" TargetMode="External"/><Relationship Id="rId10" Type="http://schemas.openxmlformats.org/officeDocument/2006/relationships/hyperlink" Target="https://platformazakupowa.pl/pn/straz"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traz"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dpo@warszawa-straz.pl" TargetMode="External"/><Relationship Id="rId43" Type="http://schemas.microsoft.com/office/2018/08/relationships/commentsExtensible" Target="commentsExtensible.xml"/><Relationship Id="rId8" Type="http://schemas.openxmlformats.org/officeDocument/2006/relationships/hyperlink" Target="https://platformazakupowa.pl/pn/straz"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dziennikustaw.gov.pl/DU/2020/2452"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D23C0-CBFE-4A4C-8BAF-280104C4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21</Pages>
  <Words>8095</Words>
  <Characters>48573</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wiktorowska</dc:creator>
  <cp:lastModifiedBy>Paweł  Bechcicki </cp:lastModifiedBy>
  <cp:revision>198</cp:revision>
  <cp:lastPrinted>2024-02-09T12:00:00Z</cp:lastPrinted>
  <dcterms:created xsi:type="dcterms:W3CDTF">2024-02-01T13:12:00Z</dcterms:created>
  <dcterms:modified xsi:type="dcterms:W3CDTF">2024-08-12T13:12:00Z</dcterms:modified>
</cp:coreProperties>
</file>