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9512E1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.01.2024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C3498F" w:rsidRPr="00C349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Uporządkowanie gospodarki wodno-ściekowej przy Jeziorze Borzechowskim Wielkim w miejscowości Radziejewo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C3498F" w:rsidRPr="00C3498F">
        <w:rPr>
          <w:rFonts w:ascii="Arial" w:eastAsia="Times New Roman" w:hAnsi="Arial" w:cs="Arial"/>
          <w:sz w:val="20"/>
          <w:szCs w:val="20"/>
          <w:lang w:eastAsia="pl-PL"/>
        </w:rPr>
        <w:t>Ogłoszenie nr 2023/BZP 00576447/01 z dnia 2023-12-28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C3498F" w:rsidRPr="009E25FA" w:rsidRDefault="0062252F" w:rsidP="00B80E5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4A0E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C9558D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>dokonuje zmian</w:t>
      </w:r>
      <w:r w:rsidR="00EB225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>treści SWZ</w:t>
      </w:r>
      <w:r w:rsidR="00C07A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0E5F">
        <w:rPr>
          <w:rFonts w:ascii="Arial" w:eastAsia="Times New Roman" w:hAnsi="Arial" w:cs="Arial"/>
          <w:sz w:val="20"/>
          <w:szCs w:val="20"/>
          <w:lang w:eastAsia="pl-PL"/>
        </w:rPr>
        <w:t>poprzez uaktualnienie poz. 22 oraz 51 Przedmiaru r</w:t>
      </w:r>
      <w:bookmarkStart w:id="0" w:name="_GoBack"/>
      <w:bookmarkEnd w:id="0"/>
      <w:r w:rsidR="00B80E5F">
        <w:rPr>
          <w:rFonts w:ascii="Arial" w:eastAsia="Times New Roman" w:hAnsi="Arial" w:cs="Arial"/>
          <w:sz w:val="20"/>
          <w:szCs w:val="20"/>
          <w:lang w:eastAsia="pl-PL"/>
        </w:rPr>
        <w:t>obót do Programu Funkcjonalno-Użytkowego.</w:t>
      </w:r>
    </w:p>
    <w:p w:rsidR="00133718" w:rsidRDefault="00133718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512E1" w:rsidRDefault="009512E1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512E1" w:rsidRDefault="009512E1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512E1" w:rsidRDefault="009512E1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4291" w:rsidRPr="00BB4291" w:rsidRDefault="00BB4291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4291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4291" w:rsidRDefault="00BB4291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0E5F" w:rsidRDefault="00B80E5F" w:rsidP="00B80E5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0E5F"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B80E5F" w:rsidRDefault="00B80E5F" w:rsidP="00B80E5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80E5F" w:rsidRDefault="00B80E5F" w:rsidP="00B80E5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0E5F"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B80E5F" w:rsidRPr="00B80E5F" w:rsidRDefault="00B80E5F" w:rsidP="00B80E5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80E5F" w:rsidRDefault="00B80E5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4AE" w:rsidRDefault="008844AE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4AE" w:rsidRDefault="00B80E5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B80E5F" w:rsidRDefault="00B80E5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Przedmiar do PFU – aktualizacja z dn. 08.01.2024</w:t>
      </w:r>
    </w:p>
    <w:p w:rsidR="008844AE" w:rsidRDefault="008844AE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4AE" w:rsidRDefault="008844AE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5F" w:rsidRDefault="00B7445F" w:rsidP="0028607D">
      <w:pPr>
        <w:spacing w:after="0" w:line="240" w:lineRule="auto"/>
      </w:pPr>
      <w:r>
        <w:separator/>
      </w:r>
    </w:p>
  </w:endnote>
  <w:endnote w:type="continuationSeparator" w:id="0">
    <w:p w:rsidR="00B7445F" w:rsidRDefault="00B7445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744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5F" w:rsidRDefault="00B7445F" w:rsidP="0028607D">
      <w:pPr>
        <w:spacing w:after="0" w:line="240" w:lineRule="auto"/>
      </w:pPr>
      <w:r>
        <w:separator/>
      </w:r>
    </w:p>
  </w:footnote>
  <w:footnote w:type="continuationSeparator" w:id="0">
    <w:p w:rsidR="00B7445F" w:rsidRDefault="00B7445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744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DE3"/>
    <w:multiLevelType w:val="hybridMultilevel"/>
    <w:tmpl w:val="3DB25A9E"/>
    <w:lvl w:ilvl="0" w:tplc="BB76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4810ED44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57353"/>
    <w:multiLevelType w:val="hybridMultilevel"/>
    <w:tmpl w:val="CCE05E0C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7"/>
  </w:num>
  <w:num w:numId="4">
    <w:abstractNumId w:val="17"/>
  </w:num>
  <w:num w:numId="5">
    <w:abstractNumId w:val="21"/>
  </w:num>
  <w:num w:numId="6">
    <w:abstractNumId w:val="26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5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4"/>
  </w:num>
  <w:num w:numId="25">
    <w:abstractNumId w:val="5"/>
  </w:num>
  <w:num w:numId="26">
    <w:abstractNumId w:val="22"/>
  </w:num>
  <w:num w:numId="27">
    <w:abstractNumId w:val="28"/>
  </w:num>
  <w:num w:numId="28">
    <w:abstractNumId w:val="10"/>
  </w:num>
  <w:num w:numId="29">
    <w:abstractNumId w:val="8"/>
  </w:num>
  <w:num w:numId="30">
    <w:abstractNumId w:val="30"/>
  </w:num>
  <w:num w:numId="31">
    <w:abstractNumId w:val="25"/>
  </w:num>
  <w:num w:numId="32">
    <w:abstractNumId w:val="31"/>
  </w:num>
  <w:num w:numId="33">
    <w:abstractNumId w:val="16"/>
  </w:num>
  <w:num w:numId="34">
    <w:abstractNumId w:val="24"/>
  </w:num>
  <w:num w:numId="35">
    <w:abstractNumId w:val="12"/>
  </w:num>
  <w:num w:numId="36">
    <w:abstractNumId w:val="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65853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56431"/>
    <w:rsid w:val="00156EE0"/>
    <w:rsid w:val="00162EC4"/>
    <w:rsid w:val="00176558"/>
    <w:rsid w:val="00184BAB"/>
    <w:rsid w:val="0018766C"/>
    <w:rsid w:val="00196AA0"/>
    <w:rsid w:val="001B260E"/>
    <w:rsid w:val="001D01DE"/>
    <w:rsid w:val="001D1527"/>
    <w:rsid w:val="001E174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6F1"/>
    <w:rsid w:val="002F4A77"/>
    <w:rsid w:val="00312D5B"/>
    <w:rsid w:val="00344807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973E4"/>
    <w:rsid w:val="004A0ECB"/>
    <w:rsid w:val="004A31D0"/>
    <w:rsid w:val="004C3EFA"/>
    <w:rsid w:val="004D0740"/>
    <w:rsid w:val="00502238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695D"/>
    <w:rsid w:val="0069728B"/>
    <w:rsid w:val="0069737A"/>
    <w:rsid w:val="006A7D17"/>
    <w:rsid w:val="006D59A7"/>
    <w:rsid w:val="006D5E0B"/>
    <w:rsid w:val="006E7EF7"/>
    <w:rsid w:val="00707005"/>
    <w:rsid w:val="00714FDB"/>
    <w:rsid w:val="007257D3"/>
    <w:rsid w:val="007500F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579B9"/>
    <w:rsid w:val="00857B64"/>
    <w:rsid w:val="00875ADF"/>
    <w:rsid w:val="00876180"/>
    <w:rsid w:val="00876652"/>
    <w:rsid w:val="008844AE"/>
    <w:rsid w:val="00891E1F"/>
    <w:rsid w:val="00895893"/>
    <w:rsid w:val="008B159D"/>
    <w:rsid w:val="008B3BAA"/>
    <w:rsid w:val="008B5288"/>
    <w:rsid w:val="008C3581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F47CF"/>
    <w:rsid w:val="00AF4AE5"/>
    <w:rsid w:val="00B0449C"/>
    <w:rsid w:val="00B12CDE"/>
    <w:rsid w:val="00B2392A"/>
    <w:rsid w:val="00B30BBB"/>
    <w:rsid w:val="00B31555"/>
    <w:rsid w:val="00B41BBA"/>
    <w:rsid w:val="00B7445F"/>
    <w:rsid w:val="00B80E5F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B2251"/>
    <w:rsid w:val="00ED7457"/>
    <w:rsid w:val="00EE0FA5"/>
    <w:rsid w:val="00EF673B"/>
    <w:rsid w:val="00F05FBE"/>
    <w:rsid w:val="00F42019"/>
    <w:rsid w:val="00F43F1B"/>
    <w:rsid w:val="00F4437D"/>
    <w:rsid w:val="00F670FB"/>
    <w:rsid w:val="00F72E1E"/>
    <w:rsid w:val="00F75B06"/>
    <w:rsid w:val="00F763B9"/>
    <w:rsid w:val="00F974AE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2024-01-04T12:55:00Z</cp:lastPrinted>
  <dcterms:created xsi:type="dcterms:W3CDTF">2024-01-08T14:15:00Z</dcterms:created>
  <dcterms:modified xsi:type="dcterms:W3CDTF">2024-01-08T14:18:00Z</dcterms:modified>
</cp:coreProperties>
</file>